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C6FEF" w:rsidRDefault="008A5EDA">
      <w:pPr>
        <w:pStyle w:val="a3"/>
        <w:spacing w:before="4"/>
        <w:jc w:val="left"/>
        <w:rPr>
          <w:rFonts w:ascii="Times New Roman"/>
          <w:sz w:val="17"/>
        </w:rPr>
      </w:pPr>
      <w:r>
        <w:rPr>
          <w:rFonts w:ascii="Times New Roman"/>
          <w:noProof/>
          <w:sz w:val="17"/>
        </w:rPr>
        <w:drawing>
          <wp:anchor distT="0" distB="0" distL="0" distR="0" simplePos="0" relativeHeight="15728640" behindDoc="0" locked="0" layoutInCell="1" allowOverlap="1">
            <wp:simplePos x="0" y="0"/>
            <wp:positionH relativeFrom="page">
              <wp:posOffset>0</wp:posOffset>
            </wp:positionH>
            <wp:positionV relativeFrom="page">
              <wp:posOffset>0</wp:posOffset>
            </wp:positionV>
            <wp:extent cx="7559040" cy="10693907"/>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7559040" cy="10693907"/>
                    </a:xfrm>
                    <a:prstGeom prst="rect">
                      <a:avLst/>
                    </a:prstGeom>
                  </pic:spPr>
                </pic:pic>
              </a:graphicData>
            </a:graphic>
          </wp:anchor>
        </w:drawing>
      </w:r>
    </w:p>
    <w:p w:rsidR="007C6FEF" w:rsidRDefault="007C6FEF">
      <w:pPr>
        <w:pStyle w:val="a3"/>
        <w:jc w:val="left"/>
        <w:rPr>
          <w:rFonts w:ascii="Times New Roman"/>
          <w:sz w:val="17"/>
        </w:rPr>
        <w:sectPr w:rsidR="007C6FEF">
          <w:footerReference w:type="even" r:id="rId8"/>
          <w:type w:val="continuous"/>
          <w:pgSz w:w="11910" w:h="16850"/>
          <w:pgMar w:top="1940" w:right="850" w:bottom="280" w:left="850" w:header="0" w:footer="0" w:gutter="0"/>
          <w:pgNumType w:start="0"/>
          <w:cols w:space="720"/>
        </w:sectPr>
      </w:pPr>
    </w:p>
    <w:p w:rsidR="007C6FEF" w:rsidRDefault="008A5EDA">
      <w:pPr>
        <w:spacing w:before="81"/>
        <w:ind w:left="852" w:right="135"/>
        <w:jc w:val="right"/>
        <w:rPr>
          <w:rFonts w:ascii="Arial Black" w:hAnsi="Arial Black"/>
          <w:sz w:val="28"/>
        </w:rPr>
      </w:pPr>
      <w:r>
        <w:rPr>
          <w:rFonts w:ascii="Arial Black" w:hAnsi="Arial Black"/>
          <w:noProof/>
          <w:sz w:val="28"/>
        </w:rPr>
        <w:lastRenderedPageBreak/>
        <w:drawing>
          <wp:anchor distT="0" distB="0" distL="0" distR="0" simplePos="0" relativeHeight="15730176" behindDoc="0" locked="0" layoutInCell="1" allowOverlap="1">
            <wp:simplePos x="0" y="0"/>
            <wp:positionH relativeFrom="page">
              <wp:posOffset>1038225</wp:posOffset>
            </wp:positionH>
            <wp:positionV relativeFrom="paragraph">
              <wp:posOffset>129667</wp:posOffset>
            </wp:positionV>
            <wp:extent cx="1914398" cy="47244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9" cstate="print"/>
                    <a:stretch>
                      <a:fillRect/>
                    </a:stretch>
                  </pic:blipFill>
                  <pic:spPr>
                    <a:xfrm>
                      <a:off x="0" y="0"/>
                      <a:ext cx="1914398" cy="472440"/>
                    </a:xfrm>
                    <a:prstGeom prst="rect">
                      <a:avLst/>
                    </a:prstGeom>
                  </pic:spPr>
                </pic:pic>
              </a:graphicData>
            </a:graphic>
          </wp:anchor>
        </w:drawing>
      </w:r>
      <w:r>
        <w:rPr>
          <w:rFonts w:ascii="Arial Black" w:hAnsi="Arial Black"/>
          <w:w w:val="80"/>
          <w:sz w:val="28"/>
        </w:rPr>
        <w:t>ISSN</w:t>
      </w:r>
      <w:r>
        <w:rPr>
          <w:rFonts w:ascii="Arial Black" w:hAnsi="Arial Black"/>
          <w:spacing w:val="5"/>
          <w:sz w:val="28"/>
        </w:rPr>
        <w:t xml:space="preserve"> </w:t>
      </w:r>
      <w:r>
        <w:rPr>
          <w:rFonts w:ascii="Arial Black" w:hAnsi="Arial Black"/>
          <w:spacing w:val="-2"/>
          <w:w w:val="95"/>
          <w:sz w:val="28"/>
        </w:rPr>
        <w:t>2710–3056</w:t>
      </w:r>
    </w:p>
    <w:p w:rsidR="007C6FEF" w:rsidRDefault="007C6FEF">
      <w:pPr>
        <w:pStyle w:val="a3"/>
        <w:jc w:val="left"/>
        <w:rPr>
          <w:rFonts w:ascii="Arial Black"/>
          <w:sz w:val="20"/>
        </w:rPr>
      </w:pPr>
    </w:p>
    <w:p w:rsidR="007C6FEF" w:rsidRDefault="007C6FEF">
      <w:pPr>
        <w:pStyle w:val="a3"/>
        <w:jc w:val="left"/>
        <w:rPr>
          <w:rFonts w:ascii="Arial Black"/>
          <w:sz w:val="20"/>
        </w:rPr>
      </w:pPr>
    </w:p>
    <w:p w:rsidR="007C6FEF" w:rsidRDefault="007C6FEF">
      <w:pPr>
        <w:pStyle w:val="a3"/>
        <w:jc w:val="left"/>
        <w:rPr>
          <w:rFonts w:ascii="Arial Black"/>
          <w:sz w:val="20"/>
        </w:rPr>
      </w:pPr>
    </w:p>
    <w:p w:rsidR="007C6FEF" w:rsidRDefault="007C6FEF">
      <w:pPr>
        <w:pStyle w:val="a3"/>
        <w:jc w:val="left"/>
        <w:rPr>
          <w:rFonts w:ascii="Arial Black"/>
          <w:sz w:val="20"/>
        </w:rPr>
      </w:pPr>
    </w:p>
    <w:p w:rsidR="007C6FEF" w:rsidRDefault="007C6FEF">
      <w:pPr>
        <w:pStyle w:val="a3"/>
        <w:spacing w:before="112"/>
        <w:jc w:val="left"/>
        <w:rPr>
          <w:rFonts w:ascii="Arial Black"/>
          <w:sz w:val="20"/>
        </w:rPr>
      </w:pPr>
    </w:p>
    <w:tbl>
      <w:tblPr>
        <w:tblStyle w:val="TableNormal"/>
        <w:tblW w:w="0" w:type="auto"/>
        <w:tblInd w:w="804" w:type="dxa"/>
        <w:tblLayout w:type="fixed"/>
        <w:tblLook w:val="01E0" w:firstRow="1" w:lastRow="1" w:firstColumn="1" w:lastColumn="1" w:noHBand="0" w:noVBand="0"/>
      </w:tblPr>
      <w:tblGrid>
        <w:gridCol w:w="4599"/>
        <w:gridCol w:w="4660"/>
      </w:tblGrid>
      <w:tr w:rsidR="007C6FEF">
        <w:trPr>
          <w:trHeight w:val="9875"/>
        </w:trPr>
        <w:tc>
          <w:tcPr>
            <w:tcW w:w="4599" w:type="dxa"/>
            <w:tcBorders>
              <w:right w:val="single" w:sz="4" w:space="0" w:color="000000"/>
            </w:tcBorders>
          </w:tcPr>
          <w:p w:rsidR="007C6FEF" w:rsidRDefault="007C6FEF">
            <w:pPr>
              <w:pStyle w:val="TableParagraph"/>
              <w:spacing w:before="23"/>
              <w:jc w:val="left"/>
              <w:rPr>
                <w:rFonts w:ascii="Arial Black"/>
                <w:sz w:val="24"/>
              </w:rPr>
            </w:pPr>
          </w:p>
          <w:p w:rsidR="007C6FEF" w:rsidRDefault="008A5EDA">
            <w:pPr>
              <w:pStyle w:val="TableParagraph"/>
              <w:ind w:left="50"/>
              <w:jc w:val="left"/>
              <w:rPr>
                <w:sz w:val="24"/>
              </w:rPr>
            </w:pPr>
            <w:r>
              <w:rPr>
                <w:color w:val="202020"/>
                <w:spacing w:val="-2"/>
                <w:w w:val="90"/>
                <w:sz w:val="24"/>
              </w:rPr>
              <w:t>INTERNATIONAL</w:t>
            </w:r>
            <w:r>
              <w:rPr>
                <w:color w:val="202020"/>
                <w:spacing w:val="4"/>
                <w:sz w:val="24"/>
              </w:rPr>
              <w:t xml:space="preserve"> </w:t>
            </w:r>
            <w:r>
              <w:rPr>
                <w:color w:val="202020"/>
                <w:spacing w:val="-2"/>
                <w:w w:val="90"/>
                <w:sz w:val="24"/>
              </w:rPr>
              <w:t>SCIENTIFIC</w:t>
            </w:r>
            <w:r>
              <w:rPr>
                <w:color w:val="202020"/>
                <w:spacing w:val="4"/>
                <w:sz w:val="24"/>
              </w:rPr>
              <w:t xml:space="preserve"> </w:t>
            </w:r>
            <w:r>
              <w:rPr>
                <w:color w:val="202020"/>
                <w:spacing w:val="-2"/>
                <w:w w:val="90"/>
                <w:sz w:val="24"/>
              </w:rPr>
              <w:t>JOURNAL</w:t>
            </w:r>
          </w:p>
          <w:p w:rsidR="007C6FEF" w:rsidRDefault="008A5EDA">
            <w:pPr>
              <w:pStyle w:val="TableParagraph"/>
              <w:spacing w:before="154" w:line="204" w:lineRule="auto"/>
              <w:ind w:left="50"/>
              <w:jc w:val="left"/>
              <w:rPr>
                <w:rFonts w:ascii="Arial Black"/>
                <w:sz w:val="72"/>
              </w:rPr>
            </w:pPr>
            <w:r>
              <w:rPr>
                <w:rFonts w:ascii="Arial Black"/>
                <w:color w:val="202020"/>
                <w:sz w:val="72"/>
              </w:rPr>
              <w:t>GRAIL</w:t>
            </w:r>
            <w:r>
              <w:rPr>
                <w:rFonts w:ascii="Arial Black"/>
                <w:color w:val="202020"/>
                <w:spacing w:val="-38"/>
                <w:sz w:val="72"/>
              </w:rPr>
              <w:t xml:space="preserve"> </w:t>
            </w:r>
            <w:r>
              <w:rPr>
                <w:rFonts w:ascii="Arial Black"/>
                <w:color w:val="202020"/>
                <w:sz w:val="72"/>
              </w:rPr>
              <w:t xml:space="preserve">OF </w:t>
            </w:r>
            <w:r>
              <w:rPr>
                <w:rFonts w:ascii="Arial Black"/>
                <w:color w:val="202020"/>
                <w:spacing w:val="-2"/>
                <w:sz w:val="72"/>
              </w:rPr>
              <w:t>SCIENCE</w:t>
            </w:r>
          </w:p>
          <w:p w:rsidR="007C6FEF" w:rsidRDefault="008A5EDA">
            <w:pPr>
              <w:pStyle w:val="TableParagraph"/>
              <w:spacing w:before="3"/>
              <w:ind w:left="50"/>
              <w:jc w:val="left"/>
              <w:rPr>
                <w:sz w:val="28"/>
              </w:rPr>
            </w:pPr>
            <w:r>
              <w:rPr>
                <w:color w:val="202020"/>
                <w:sz w:val="40"/>
              </w:rPr>
              <w:t>№</w:t>
            </w:r>
            <w:r>
              <w:rPr>
                <w:color w:val="202020"/>
                <w:spacing w:val="11"/>
                <w:sz w:val="40"/>
              </w:rPr>
              <w:t xml:space="preserve"> </w:t>
            </w:r>
            <w:r>
              <w:rPr>
                <w:rFonts w:ascii="Arial Black" w:hAnsi="Arial Black"/>
                <w:color w:val="2E5395"/>
                <w:sz w:val="56"/>
              </w:rPr>
              <w:t>53</w:t>
            </w:r>
            <w:r>
              <w:rPr>
                <w:rFonts w:ascii="Arial Black" w:hAnsi="Arial Black"/>
                <w:color w:val="2E5395"/>
                <w:spacing w:val="-37"/>
                <w:sz w:val="56"/>
              </w:rPr>
              <w:t xml:space="preserve"> </w:t>
            </w:r>
            <w:r>
              <w:rPr>
                <w:color w:val="202020"/>
                <w:sz w:val="28"/>
              </w:rPr>
              <w:t>(June</w:t>
            </w:r>
            <w:r>
              <w:rPr>
                <w:color w:val="202020"/>
                <w:spacing w:val="-16"/>
                <w:sz w:val="28"/>
              </w:rPr>
              <w:t xml:space="preserve"> </w:t>
            </w:r>
            <w:r>
              <w:rPr>
                <w:color w:val="202020"/>
                <w:spacing w:val="-2"/>
                <w:sz w:val="28"/>
              </w:rPr>
              <w:t>2025)</w:t>
            </w:r>
          </w:p>
          <w:p w:rsidR="007C6FEF" w:rsidRDefault="007C6FEF">
            <w:pPr>
              <w:pStyle w:val="TableParagraph"/>
              <w:spacing w:before="328"/>
              <w:jc w:val="left"/>
              <w:rPr>
                <w:rFonts w:ascii="Arial Black"/>
                <w:sz w:val="28"/>
              </w:rPr>
            </w:pPr>
          </w:p>
          <w:p w:rsidR="007C6FEF" w:rsidRDefault="008A5EDA">
            <w:pPr>
              <w:pStyle w:val="TableParagraph"/>
              <w:ind w:left="50"/>
              <w:jc w:val="left"/>
              <w:rPr>
                <w:sz w:val="28"/>
              </w:rPr>
            </w:pPr>
            <w:r>
              <w:rPr>
                <w:color w:val="202020"/>
                <w:spacing w:val="-2"/>
                <w:w w:val="105"/>
                <w:sz w:val="28"/>
              </w:rPr>
              <w:t>with</w:t>
            </w:r>
            <w:r>
              <w:rPr>
                <w:color w:val="202020"/>
                <w:spacing w:val="-12"/>
                <w:w w:val="105"/>
                <w:sz w:val="28"/>
              </w:rPr>
              <w:t xml:space="preserve"> </w:t>
            </w:r>
            <w:r>
              <w:rPr>
                <w:color w:val="202020"/>
                <w:spacing w:val="-2"/>
                <w:w w:val="105"/>
                <w:sz w:val="28"/>
              </w:rPr>
              <w:t>the</w:t>
            </w:r>
            <w:r>
              <w:rPr>
                <w:color w:val="202020"/>
                <w:spacing w:val="-12"/>
                <w:w w:val="105"/>
                <w:sz w:val="28"/>
              </w:rPr>
              <w:t xml:space="preserve"> </w:t>
            </w:r>
            <w:r>
              <w:rPr>
                <w:color w:val="202020"/>
                <w:spacing w:val="-2"/>
                <w:w w:val="105"/>
                <w:sz w:val="28"/>
              </w:rPr>
              <w:t>proceedings</w:t>
            </w:r>
            <w:r>
              <w:rPr>
                <w:color w:val="202020"/>
                <w:spacing w:val="-10"/>
                <w:w w:val="105"/>
                <w:sz w:val="28"/>
              </w:rPr>
              <w:t xml:space="preserve"> </w:t>
            </w:r>
            <w:r>
              <w:rPr>
                <w:color w:val="202020"/>
                <w:spacing w:val="-2"/>
                <w:w w:val="105"/>
                <w:sz w:val="28"/>
              </w:rPr>
              <w:t>of</w:t>
            </w:r>
            <w:r>
              <w:rPr>
                <w:color w:val="202020"/>
                <w:spacing w:val="-8"/>
                <w:w w:val="105"/>
                <w:sz w:val="28"/>
              </w:rPr>
              <w:t xml:space="preserve"> </w:t>
            </w:r>
            <w:r>
              <w:rPr>
                <w:color w:val="202020"/>
                <w:spacing w:val="-4"/>
                <w:w w:val="105"/>
                <w:sz w:val="28"/>
              </w:rPr>
              <w:t>the:</w:t>
            </w:r>
          </w:p>
          <w:p w:rsidR="007C6FEF" w:rsidRDefault="008A5EDA">
            <w:pPr>
              <w:pStyle w:val="TableParagraph"/>
              <w:spacing w:before="199" w:line="288" w:lineRule="auto"/>
              <w:ind w:left="50"/>
              <w:jc w:val="left"/>
              <w:rPr>
                <w:sz w:val="28"/>
              </w:rPr>
            </w:pPr>
            <w:r>
              <w:rPr>
                <w:color w:val="202020"/>
                <w:sz w:val="28"/>
              </w:rPr>
              <w:t>IX Correspondence International Scientific</w:t>
            </w:r>
            <w:r>
              <w:rPr>
                <w:color w:val="202020"/>
                <w:spacing w:val="-19"/>
                <w:sz w:val="28"/>
              </w:rPr>
              <w:t xml:space="preserve"> </w:t>
            </w:r>
            <w:r>
              <w:rPr>
                <w:color w:val="202020"/>
                <w:sz w:val="28"/>
              </w:rPr>
              <w:t>and</w:t>
            </w:r>
            <w:r>
              <w:rPr>
                <w:color w:val="202020"/>
                <w:spacing w:val="-19"/>
                <w:sz w:val="28"/>
              </w:rPr>
              <w:t xml:space="preserve"> </w:t>
            </w:r>
            <w:r>
              <w:rPr>
                <w:color w:val="202020"/>
                <w:sz w:val="28"/>
              </w:rPr>
              <w:t>Practical</w:t>
            </w:r>
            <w:r>
              <w:rPr>
                <w:color w:val="202020"/>
                <w:spacing w:val="-18"/>
                <w:sz w:val="28"/>
              </w:rPr>
              <w:t xml:space="preserve"> </w:t>
            </w:r>
            <w:r>
              <w:rPr>
                <w:color w:val="202020"/>
                <w:sz w:val="28"/>
              </w:rPr>
              <w:t>Conference</w:t>
            </w:r>
          </w:p>
          <w:p w:rsidR="007C6FEF" w:rsidRDefault="008A5EDA">
            <w:pPr>
              <w:pStyle w:val="TableParagraph"/>
              <w:spacing w:before="193" w:line="280" w:lineRule="auto"/>
              <w:ind w:left="50" w:right="279"/>
              <w:jc w:val="left"/>
              <w:rPr>
                <w:rFonts w:ascii="Trebuchet MS"/>
                <w:b/>
                <w:sz w:val="32"/>
              </w:rPr>
            </w:pPr>
            <w:r>
              <w:rPr>
                <w:rFonts w:ascii="Trebuchet MS"/>
                <w:b/>
                <w:color w:val="202020"/>
                <w:w w:val="80"/>
                <w:sz w:val="32"/>
              </w:rPr>
              <w:t>GLOBALIZATION OF SCIENTIFIC</w:t>
            </w:r>
            <w:r>
              <w:rPr>
                <w:rFonts w:ascii="Trebuchet MS"/>
                <w:b/>
                <w:color w:val="202020"/>
                <w:spacing w:val="80"/>
                <w:w w:val="150"/>
                <w:sz w:val="32"/>
              </w:rPr>
              <w:t xml:space="preserve"> </w:t>
            </w:r>
            <w:r>
              <w:rPr>
                <w:rFonts w:ascii="Trebuchet MS"/>
                <w:b/>
                <w:color w:val="202020"/>
                <w:w w:val="85"/>
                <w:sz w:val="32"/>
              </w:rPr>
              <w:t xml:space="preserve">KNOWLEDGE: INTERNATIONAL </w:t>
            </w:r>
            <w:r>
              <w:rPr>
                <w:rFonts w:ascii="Trebuchet MS"/>
                <w:b/>
                <w:color w:val="202020"/>
                <w:w w:val="90"/>
                <w:sz w:val="32"/>
              </w:rPr>
              <w:t xml:space="preserve">COOPERATION AND </w:t>
            </w:r>
            <w:r>
              <w:rPr>
                <w:rFonts w:ascii="Trebuchet MS"/>
                <w:b/>
                <w:color w:val="202020"/>
                <w:w w:val="85"/>
                <w:sz w:val="32"/>
              </w:rPr>
              <w:t>INTEGRATION OF SCIENCES</w:t>
            </w:r>
          </w:p>
          <w:p w:rsidR="007C6FEF" w:rsidRDefault="008A5EDA">
            <w:pPr>
              <w:pStyle w:val="TableParagraph"/>
              <w:spacing w:before="232"/>
              <w:ind w:left="50"/>
              <w:jc w:val="left"/>
              <w:rPr>
                <w:sz w:val="28"/>
              </w:rPr>
            </w:pPr>
            <w:r>
              <w:rPr>
                <w:color w:val="202020"/>
                <w:sz w:val="28"/>
              </w:rPr>
              <w:t>held</w:t>
            </w:r>
            <w:r>
              <w:rPr>
                <w:color w:val="202020"/>
                <w:spacing w:val="-5"/>
                <w:sz w:val="28"/>
              </w:rPr>
              <w:t xml:space="preserve"> </w:t>
            </w:r>
            <w:r>
              <w:rPr>
                <w:color w:val="202020"/>
                <w:sz w:val="28"/>
              </w:rPr>
              <w:t>on</w:t>
            </w:r>
            <w:r>
              <w:rPr>
                <w:color w:val="202020"/>
                <w:spacing w:val="-5"/>
                <w:sz w:val="28"/>
              </w:rPr>
              <w:t xml:space="preserve"> </w:t>
            </w:r>
            <w:r>
              <w:rPr>
                <w:color w:val="202020"/>
                <w:sz w:val="28"/>
              </w:rPr>
              <w:t>June</w:t>
            </w:r>
            <w:r>
              <w:rPr>
                <w:color w:val="202020"/>
                <w:spacing w:val="-5"/>
                <w:sz w:val="28"/>
              </w:rPr>
              <w:t xml:space="preserve"> </w:t>
            </w:r>
            <w:r>
              <w:rPr>
                <w:color w:val="202020"/>
                <w:sz w:val="28"/>
              </w:rPr>
              <w:t>20</w:t>
            </w:r>
            <w:r>
              <w:rPr>
                <w:color w:val="202020"/>
                <w:position w:val="11"/>
                <w:sz w:val="18"/>
              </w:rPr>
              <w:t>th</w:t>
            </w:r>
            <w:r>
              <w:rPr>
                <w:color w:val="202020"/>
                <w:sz w:val="28"/>
              </w:rPr>
              <w:t>,</w:t>
            </w:r>
            <w:r>
              <w:rPr>
                <w:color w:val="202020"/>
                <w:spacing w:val="-5"/>
                <w:sz w:val="28"/>
              </w:rPr>
              <w:t xml:space="preserve"> </w:t>
            </w:r>
            <w:r>
              <w:rPr>
                <w:color w:val="202020"/>
                <w:sz w:val="28"/>
              </w:rPr>
              <w:t>2025</w:t>
            </w:r>
            <w:r>
              <w:rPr>
                <w:color w:val="202020"/>
                <w:spacing w:val="-4"/>
                <w:sz w:val="28"/>
              </w:rPr>
              <w:t xml:space="preserve"> </w:t>
            </w:r>
            <w:r>
              <w:rPr>
                <w:color w:val="202020"/>
                <w:spacing w:val="-5"/>
                <w:sz w:val="28"/>
              </w:rPr>
              <w:t>by</w:t>
            </w:r>
          </w:p>
          <w:p w:rsidR="007C6FEF" w:rsidRDefault="008A5EDA">
            <w:pPr>
              <w:pStyle w:val="TableParagraph"/>
              <w:spacing w:before="224" w:line="333" w:lineRule="auto"/>
              <w:ind w:left="477"/>
              <w:jc w:val="left"/>
              <w:rPr>
                <w:sz w:val="24"/>
              </w:rPr>
            </w:pPr>
            <w:r>
              <w:rPr>
                <w:noProof/>
                <w:sz w:val="24"/>
              </w:rPr>
              <mc:AlternateContent>
                <mc:Choice Requires="wpg">
                  <w:drawing>
                    <wp:anchor distT="0" distB="0" distL="0" distR="0" simplePos="0" relativeHeight="465729536" behindDoc="1" locked="0" layoutInCell="1" allowOverlap="1">
                      <wp:simplePos x="0" y="0"/>
                      <wp:positionH relativeFrom="column">
                        <wp:posOffset>228295</wp:posOffset>
                      </wp:positionH>
                      <wp:positionV relativeFrom="paragraph">
                        <wp:posOffset>118141</wp:posOffset>
                      </wp:positionV>
                      <wp:extent cx="6350" cy="954405"/>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50" cy="954405"/>
                                <a:chOff x="0" y="0"/>
                                <a:chExt cx="6350" cy="954405"/>
                              </a:xfrm>
                            </wpg:grpSpPr>
                            <wps:wsp>
                              <wps:cNvPr id="4" name="Graphic 4"/>
                              <wps:cNvSpPr/>
                              <wps:spPr>
                                <a:xfrm>
                                  <a:off x="0" y="0"/>
                                  <a:ext cx="6350" cy="954405"/>
                                </a:xfrm>
                                <a:custGeom>
                                  <a:avLst/>
                                  <a:gdLst/>
                                  <a:ahLst/>
                                  <a:cxnLst/>
                                  <a:rect l="l" t="t" r="r" b="b"/>
                                  <a:pathLst>
                                    <a:path w="6350" h="954405">
                                      <a:moveTo>
                                        <a:pt x="6096" y="239344"/>
                                      </a:moveTo>
                                      <a:lnTo>
                                        <a:pt x="0" y="239344"/>
                                      </a:lnTo>
                                      <a:lnTo>
                                        <a:pt x="0" y="477393"/>
                                      </a:lnTo>
                                      <a:lnTo>
                                        <a:pt x="0" y="716661"/>
                                      </a:lnTo>
                                      <a:lnTo>
                                        <a:pt x="0" y="954405"/>
                                      </a:lnTo>
                                      <a:lnTo>
                                        <a:pt x="6096" y="954405"/>
                                      </a:lnTo>
                                      <a:lnTo>
                                        <a:pt x="6096" y="716661"/>
                                      </a:lnTo>
                                      <a:lnTo>
                                        <a:pt x="6096" y="477393"/>
                                      </a:lnTo>
                                      <a:lnTo>
                                        <a:pt x="6096" y="239344"/>
                                      </a:lnTo>
                                      <a:close/>
                                    </a:path>
                                    <a:path w="6350" h="954405">
                                      <a:moveTo>
                                        <a:pt x="6096" y="0"/>
                                      </a:moveTo>
                                      <a:lnTo>
                                        <a:pt x="0" y="0"/>
                                      </a:lnTo>
                                      <a:lnTo>
                                        <a:pt x="0" y="239268"/>
                                      </a:lnTo>
                                      <a:lnTo>
                                        <a:pt x="6096" y="239268"/>
                                      </a:lnTo>
                                      <a:lnTo>
                                        <a:pt x="6096"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4F75C59" id="Group 3" o:spid="_x0000_s1026" style="position:absolute;margin-left:18pt;margin-top:9.3pt;width:.5pt;height:75.15pt;z-index:-37586944;mso-wrap-distance-left:0;mso-wrap-distance-right:0" coordsize="63,9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">
                      <v:shape id="Graphic 4" o:spid="_x0000_s1027" style="position:absolute;width:63;height:9544;visibility:visible;mso-wrap-style:square;v-text-anchor:top" coordsize="6350,954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" path="m6096,239344r-6096,l,477393,,716661,,954405r6096,l6096,716661r,-239268l6096,239344xem6096,l,,,239268r6096,l6096,xe" fillcolor="black" stroked="f">
                        <v:path arrowok="t"/>
                      </v:shape>
                    </v:group>
                  </w:pict>
                </mc:Fallback>
              </mc:AlternateContent>
            </w:r>
            <w:r>
              <w:rPr>
                <w:color w:val="202020"/>
                <w:sz w:val="24"/>
              </w:rPr>
              <w:t>NGO</w:t>
            </w:r>
            <w:r>
              <w:rPr>
                <w:color w:val="202020"/>
                <w:spacing w:val="-15"/>
                <w:sz w:val="24"/>
              </w:rPr>
              <w:t xml:space="preserve"> </w:t>
            </w:r>
            <w:r>
              <w:rPr>
                <w:color w:val="202020"/>
                <w:sz w:val="24"/>
              </w:rPr>
              <w:t>European</w:t>
            </w:r>
            <w:r>
              <w:rPr>
                <w:color w:val="202020"/>
                <w:spacing w:val="-14"/>
                <w:sz w:val="24"/>
              </w:rPr>
              <w:t xml:space="preserve"> </w:t>
            </w:r>
            <w:r>
              <w:rPr>
                <w:color w:val="202020"/>
                <w:sz w:val="24"/>
              </w:rPr>
              <w:t>Scientific</w:t>
            </w:r>
            <w:r>
              <w:rPr>
                <w:color w:val="202020"/>
                <w:spacing w:val="-14"/>
                <w:sz w:val="24"/>
              </w:rPr>
              <w:t xml:space="preserve"> </w:t>
            </w:r>
            <w:r>
              <w:rPr>
                <w:color w:val="202020"/>
                <w:sz w:val="24"/>
              </w:rPr>
              <w:t>Platform (Vinnytsia, Ukraine)</w:t>
            </w:r>
          </w:p>
          <w:p w:rsidR="007C6FEF" w:rsidRDefault="008A5EDA">
            <w:pPr>
              <w:pStyle w:val="TableParagraph"/>
              <w:spacing w:line="333" w:lineRule="auto"/>
              <w:ind w:left="477"/>
              <w:jc w:val="left"/>
              <w:rPr>
                <w:sz w:val="24"/>
              </w:rPr>
            </w:pPr>
            <w:r>
              <w:rPr>
                <w:color w:val="202020"/>
                <w:sz w:val="24"/>
              </w:rPr>
              <w:t>LLC</w:t>
            </w:r>
            <w:r>
              <w:rPr>
                <w:color w:val="202020"/>
                <w:spacing w:val="-3"/>
                <w:sz w:val="24"/>
              </w:rPr>
              <w:t xml:space="preserve"> </w:t>
            </w:r>
            <w:r>
              <w:rPr>
                <w:color w:val="202020"/>
                <w:sz w:val="24"/>
              </w:rPr>
              <w:t>International</w:t>
            </w:r>
            <w:r>
              <w:rPr>
                <w:color w:val="202020"/>
                <w:spacing w:val="-2"/>
                <w:sz w:val="24"/>
              </w:rPr>
              <w:t xml:space="preserve"> </w:t>
            </w:r>
            <w:r>
              <w:rPr>
                <w:color w:val="202020"/>
                <w:sz w:val="24"/>
              </w:rPr>
              <w:t>Centre</w:t>
            </w:r>
            <w:r>
              <w:rPr>
                <w:color w:val="202020"/>
                <w:spacing w:val="-3"/>
                <w:sz w:val="24"/>
              </w:rPr>
              <w:t xml:space="preserve"> </w:t>
            </w:r>
            <w:r>
              <w:rPr>
                <w:color w:val="202020"/>
                <w:sz w:val="24"/>
              </w:rPr>
              <w:t>Corporative Management (Vienna, Austria)</w:t>
            </w:r>
          </w:p>
        </w:tc>
        <w:tc>
          <w:tcPr>
            <w:tcW w:w="4660" w:type="dxa"/>
            <w:tcBorders>
              <w:left w:val="single" w:sz="4" w:space="0" w:color="000000"/>
            </w:tcBorders>
            <w:shd w:val="clear" w:color="auto" w:fill="F1F1F1"/>
          </w:tcPr>
          <w:p w:rsidR="007C6FEF" w:rsidRDefault="007C6FEF">
            <w:pPr>
              <w:pStyle w:val="TableParagraph"/>
              <w:spacing w:before="23"/>
              <w:jc w:val="left"/>
              <w:rPr>
                <w:rFonts w:ascii="Arial Black"/>
                <w:sz w:val="24"/>
              </w:rPr>
            </w:pPr>
          </w:p>
          <w:p w:rsidR="007C6FEF" w:rsidRPr="008A5EDA" w:rsidRDefault="008A5EDA">
            <w:pPr>
              <w:pStyle w:val="TableParagraph"/>
              <w:ind w:left="294"/>
              <w:jc w:val="left"/>
              <w:rPr>
                <w:sz w:val="24"/>
                <w:lang w:val="ru-RU"/>
              </w:rPr>
            </w:pPr>
            <w:r w:rsidRPr="008A5EDA">
              <w:rPr>
                <w:color w:val="202020"/>
                <w:spacing w:val="-10"/>
                <w:sz w:val="24"/>
                <w:lang w:val="ru-RU"/>
              </w:rPr>
              <w:t>МІЖНАРОДНИЙ</w:t>
            </w:r>
            <w:r w:rsidRPr="008A5EDA">
              <w:rPr>
                <w:color w:val="202020"/>
                <w:spacing w:val="-3"/>
                <w:sz w:val="24"/>
                <w:lang w:val="ru-RU"/>
              </w:rPr>
              <w:t xml:space="preserve"> </w:t>
            </w:r>
            <w:r w:rsidRPr="008A5EDA">
              <w:rPr>
                <w:color w:val="202020"/>
                <w:spacing w:val="-10"/>
                <w:sz w:val="24"/>
                <w:lang w:val="ru-RU"/>
              </w:rPr>
              <w:t>НАУКОВИЙ</w:t>
            </w:r>
            <w:r w:rsidRPr="008A5EDA">
              <w:rPr>
                <w:color w:val="202020"/>
                <w:spacing w:val="-2"/>
                <w:sz w:val="24"/>
                <w:lang w:val="ru-RU"/>
              </w:rPr>
              <w:t xml:space="preserve"> </w:t>
            </w:r>
            <w:r w:rsidRPr="008A5EDA">
              <w:rPr>
                <w:color w:val="202020"/>
                <w:spacing w:val="-10"/>
                <w:sz w:val="24"/>
                <w:lang w:val="ru-RU"/>
              </w:rPr>
              <w:t>ЖУРНАЛ</w:t>
            </w:r>
          </w:p>
          <w:p w:rsidR="007C6FEF" w:rsidRPr="008A5EDA" w:rsidRDefault="008A5EDA">
            <w:pPr>
              <w:pStyle w:val="TableParagraph"/>
              <w:spacing w:before="154" w:line="204" w:lineRule="auto"/>
              <w:ind w:left="294" w:right="1096"/>
              <w:jc w:val="left"/>
              <w:rPr>
                <w:rFonts w:ascii="Arial Black" w:hAnsi="Arial Black"/>
                <w:sz w:val="72"/>
                <w:lang w:val="ru-RU"/>
              </w:rPr>
            </w:pPr>
            <w:r w:rsidRPr="008A5EDA">
              <w:rPr>
                <w:rFonts w:ascii="Arial Black" w:hAnsi="Arial Black"/>
                <w:color w:val="202020"/>
                <w:spacing w:val="-2"/>
                <w:sz w:val="72"/>
                <w:lang w:val="ru-RU"/>
              </w:rPr>
              <w:t>ГРААЛЬ НАУКИ</w:t>
            </w:r>
          </w:p>
          <w:p w:rsidR="007C6FEF" w:rsidRPr="008A5EDA" w:rsidRDefault="008A5EDA">
            <w:pPr>
              <w:pStyle w:val="TableParagraph"/>
              <w:spacing w:before="3"/>
              <w:ind w:left="294"/>
              <w:jc w:val="left"/>
              <w:rPr>
                <w:sz w:val="28"/>
                <w:lang w:val="ru-RU"/>
              </w:rPr>
            </w:pPr>
            <w:r w:rsidRPr="008A5EDA">
              <w:rPr>
                <w:color w:val="202020"/>
                <w:sz w:val="40"/>
                <w:lang w:val="ru-RU"/>
              </w:rPr>
              <w:t>№</w:t>
            </w:r>
            <w:r w:rsidRPr="008A5EDA">
              <w:rPr>
                <w:color w:val="202020"/>
                <w:spacing w:val="46"/>
                <w:sz w:val="40"/>
                <w:lang w:val="ru-RU"/>
              </w:rPr>
              <w:t xml:space="preserve"> </w:t>
            </w:r>
            <w:r w:rsidRPr="008A5EDA">
              <w:rPr>
                <w:rFonts w:ascii="Arial Black" w:hAnsi="Arial Black"/>
                <w:color w:val="2E5395"/>
                <w:sz w:val="56"/>
                <w:lang w:val="ru-RU"/>
              </w:rPr>
              <w:t>53</w:t>
            </w:r>
            <w:r w:rsidRPr="008A5EDA">
              <w:rPr>
                <w:rFonts w:ascii="Arial Black" w:hAnsi="Arial Black"/>
                <w:color w:val="2E5395"/>
                <w:spacing w:val="7"/>
                <w:sz w:val="56"/>
                <w:lang w:val="ru-RU"/>
              </w:rPr>
              <w:t xml:space="preserve"> </w:t>
            </w:r>
            <w:r w:rsidRPr="008A5EDA">
              <w:rPr>
                <w:color w:val="202020"/>
                <w:sz w:val="28"/>
                <w:lang w:val="ru-RU"/>
              </w:rPr>
              <w:t xml:space="preserve">(червень, </w:t>
            </w:r>
            <w:r w:rsidRPr="008A5EDA">
              <w:rPr>
                <w:color w:val="202020"/>
                <w:spacing w:val="-4"/>
                <w:sz w:val="28"/>
                <w:lang w:val="ru-RU"/>
              </w:rPr>
              <w:t>2025)</w:t>
            </w:r>
          </w:p>
          <w:p w:rsidR="007C6FEF" w:rsidRPr="008A5EDA" w:rsidRDefault="007C6FEF">
            <w:pPr>
              <w:pStyle w:val="TableParagraph"/>
              <w:spacing w:before="328"/>
              <w:jc w:val="left"/>
              <w:rPr>
                <w:rFonts w:ascii="Arial Black"/>
                <w:sz w:val="28"/>
                <w:lang w:val="ru-RU"/>
              </w:rPr>
            </w:pPr>
          </w:p>
          <w:p w:rsidR="007C6FEF" w:rsidRPr="008A5EDA" w:rsidRDefault="008A5EDA">
            <w:pPr>
              <w:pStyle w:val="TableParagraph"/>
              <w:ind w:left="294"/>
              <w:jc w:val="left"/>
              <w:rPr>
                <w:sz w:val="28"/>
                <w:lang w:val="ru-RU"/>
              </w:rPr>
            </w:pPr>
            <w:r w:rsidRPr="008A5EDA">
              <w:rPr>
                <w:color w:val="202020"/>
                <w:spacing w:val="-6"/>
                <w:sz w:val="28"/>
                <w:lang w:val="ru-RU"/>
              </w:rPr>
              <w:t>за</w:t>
            </w:r>
            <w:r w:rsidRPr="008A5EDA">
              <w:rPr>
                <w:color w:val="202020"/>
                <w:spacing w:val="-11"/>
                <w:sz w:val="28"/>
                <w:lang w:val="ru-RU"/>
              </w:rPr>
              <w:t xml:space="preserve"> </w:t>
            </w:r>
            <w:r w:rsidRPr="008A5EDA">
              <w:rPr>
                <w:color w:val="202020"/>
                <w:spacing w:val="-2"/>
                <w:sz w:val="28"/>
                <w:lang w:val="ru-RU"/>
              </w:rPr>
              <w:t>матеріалами:</w:t>
            </w:r>
          </w:p>
          <w:p w:rsidR="007C6FEF" w:rsidRPr="008A5EDA" w:rsidRDefault="008A5EDA">
            <w:pPr>
              <w:pStyle w:val="TableParagraph"/>
              <w:spacing w:before="199" w:line="288" w:lineRule="auto"/>
              <w:ind w:left="294"/>
              <w:jc w:val="left"/>
              <w:rPr>
                <w:sz w:val="28"/>
                <w:lang w:val="ru-RU"/>
              </w:rPr>
            </w:pPr>
            <w:r>
              <w:rPr>
                <w:color w:val="202020"/>
                <w:sz w:val="28"/>
              </w:rPr>
              <w:t>IX</w:t>
            </w:r>
            <w:r w:rsidRPr="008A5EDA">
              <w:rPr>
                <w:color w:val="202020"/>
                <w:spacing w:val="-19"/>
                <w:sz w:val="28"/>
                <w:lang w:val="ru-RU"/>
              </w:rPr>
              <w:t xml:space="preserve"> </w:t>
            </w:r>
            <w:r w:rsidRPr="008A5EDA">
              <w:rPr>
                <w:color w:val="202020"/>
                <w:sz w:val="28"/>
                <w:lang w:val="ru-RU"/>
              </w:rPr>
              <w:t>Міжнародної</w:t>
            </w:r>
            <w:r w:rsidRPr="008A5EDA">
              <w:rPr>
                <w:color w:val="202020"/>
                <w:spacing w:val="-19"/>
                <w:sz w:val="28"/>
                <w:lang w:val="ru-RU"/>
              </w:rPr>
              <w:t xml:space="preserve"> </w:t>
            </w:r>
            <w:r w:rsidRPr="008A5EDA">
              <w:rPr>
                <w:color w:val="202020"/>
                <w:sz w:val="28"/>
                <w:lang w:val="ru-RU"/>
              </w:rPr>
              <w:t>науково- практичної конференції</w:t>
            </w:r>
          </w:p>
          <w:p w:rsidR="007C6FEF" w:rsidRDefault="008A5EDA">
            <w:pPr>
              <w:pStyle w:val="TableParagraph"/>
              <w:spacing w:before="193" w:line="280" w:lineRule="auto"/>
              <w:ind w:left="294" w:right="96"/>
              <w:jc w:val="left"/>
              <w:rPr>
                <w:rFonts w:ascii="Trebuchet MS"/>
                <w:b/>
                <w:sz w:val="32"/>
              </w:rPr>
            </w:pPr>
            <w:r>
              <w:rPr>
                <w:rFonts w:ascii="Trebuchet MS"/>
                <w:b/>
                <w:color w:val="202020"/>
                <w:w w:val="80"/>
                <w:sz w:val="32"/>
              </w:rPr>
              <w:t>GLOBALIZATION OF SCIENTIFIC</w:t>
            </w:r>
            <w:r>
              <w:rPr>
                <w:rFonts w:ascii="Trebuchet MS"/>
                <w:b/>
                <w:color w:val="202020"/>
                <w:spacing w:val="80"/>
                <w:w w:val="150"/>
                <w:sz w:val="32"/>
              </w:rPr>
              <w:t xml:space="preserve"> </w:t>
            </w:r>
            <w:r>
              <w:rPr>
                <w:rFonts w:ascii="Trebuchet MS"/>
                <w:b/>
                <w:color w:val="202020"/>
                <w:w w:val="85"/>
                <w:sz w:val="32"/>
              </w:rPr>
              <w:t xml:space="preserve">KNOWLEDGE: INTERNATIONAL </w:t>
            </w:r>
            <w:r>
              <w:rPr>
                <w:rFonts w:ascii="Trebuchet MS"/>
                <w:b/>
                <w:color w:val="202020"/>
                <w:w w:val="90"/>
                <w:sz w:val="32"/>
              </w:rPr>
              <w:t xml:space="preserve">COOPERATION AND </w:t>
            </w:r>
            <w:r>
              <w:rPr>
                <w:rFonts w:ascii="Trebuchet MS"/>
                <w:b/>
                <w:color w:val="202020"/>
                <w:w w:val="85"/>
                <w:sz w:val="32"/>
              </w:rPr>
              <w:t>INTEGRATION OF SCIENCES</w:t>
            </w:r>
          </w:p>
          <w:p w:rsidR="007C6FEF" w:rsidRDefault="008A5EDA">
            <w:pPr>
              <w:pStyle w:val="TableParagraph"/>
              <w:spacing w:before="250"/>
              <w:ind w:left="719" w:hanging="425"/>
              <w:jc w:val="left"/>
              <w:rPr>
                <w:sz w:val="28"/>
              </w:rPr>
            </w:pPr>
            <w:r>
              <w:rPr>
                <w:color w:val="202020"/>
                <w:sz w:val="28"/>
              </w:rPr>
              <w:t>що</w:t>
            </w:r>
            <w:r>
              <w:rPr>
                <w:color w:val="202020"/>
                <w:spacing w:val="15"/>
                <w:sz w:val="28"/>
              </w:rPr>
              <w:t xml:space="preserve"> </w:t>
            </w:r>
            <w:r>
              <w:rPr>
                <w:color w:val="202020"/>
                <w:sz w:val="28"/>
              </w:rPr>
              <w:t>проводилася</w:t>
            </w:r>
            <w:r>
              <w:rPr>
                <w:color w:val="202020"/>
                <w:spacing w:val="14"/>
                <w:sz w:val="28"/>
              </w:rPr>
              <w:t xml:space="preserve"> </w:t>
            </w:r>
            <w:r>
              <w:rPr>
                <w:color w:val="202020"/>
                <w:spacing w:val="-2"/>
                <w:sz w:val="28"/>
              </w:rPr>
              <w:t>20.06.2025</w:t>
            </w:r>
          </w:p>
          <w:p w:rsidR="007C6FEF" w:rsidRDefault="008A5EDA">
            <w:pPr>
              <w:pStyle w:val="TableParagraph"/>
              <w:spacing w:before="224" w:line="331" w:lineRule="auto"/>
              <w:ind w:left="719"/>
              <w:jc w:val="left"/>
              <w:rPr>
                <w:sz w:val="24"/>
              </w:rPr>
            </w:pPr>
            <w:r>
              <w:rPr>
                <w:noProof/>
                <w:sz w:val="24"/>
              </w:rPr>
              <mc:AlternateContent>
                <mc:Choice Requires="wpg">
                  <w:drawing>
                    <wp:anchor distT="0" distB="0" distL="0" distR="0" simplePos="0" relativeHeight="15730688" behindDoc="0" locked="0" layoutInCell="1" allowOverlap="1">
                      <wp:simplePos x="0" y="0"/>
                      <wp:positionH relativeFrom="column">
                        <wp:posOffset>385825</wp:posOffset>
                      </wp:positionH>
                      <wp:positionV relativeFrom="paragraph">
                        <wp:posOffset>118141</wp:posOffset>
                      </wp:positionV>
                      <wp:extent cx="6350" cy="954405"/>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50" cy="954405"/>
                                <a:chOff x="0" y="0"/>
                                <a:chExt cx="6350" cy="954405"/>
                              </a:xfrm>
                            </wpg:grpSpPr>
                            <wps:wsp>
                              <wps:cNvPr id="6" name="Graphic 6"/>
                              <wps:cNvSpPr/>
                              <wps:spPr>
                                <a:xfrm>
                                  <a:off x="0" y="0"/>
                                  <a:ext cx="6350" cy="954405"/>
                                </a:xfrm>
                                <a:custGeom>
                                  <a:avLst/>
                                  <a:gdLst/>
                                  <a:ahLst/>
                                  <a:cxnLst/>
                                  <a:rect l="l" t="t" r="r" b="b"/>
                                  <a:pathLst>
                                    <a:path w="6350" h="954405">
                                      <a:moveTo>
                                        <a:pt x="6096" y="239344"/>
                                      </a:moveTo>
                                      <a:lnTo>
                                        <a:pt x="0" y="239344"/>
                                      </a:lnTo>
                                      <a:lnTo>
                                        <a:pt x="0" y="477393"/>
                                      </a:lnTo>
                                      <a:lnTo>
                                        <a:pt x="0" y="716661"/>
                                      </a:lnTo>
                                      <a:lnTo>
                                        <a:pt x="0" y="954405"/>
                                      </a:lnTo>
                                      <a:lnTo>
                                        <a:pt x="6096" y="954405"/>
                                      </a:lnTo>
                                      <a:lnTo>
                                        <a:pt x="6096" y="716661"/>
                                      </a:lnTo>
                                      <a:lnTo>
                                        <a:pt x="6096" y="477393"/>
                                      </a:lnTo>
                                      <a:lnTo>
                                        <a:pt x="6096" y="239344"/>
                                      </a:lnTo>
                                      <a:close/>
                                    </a:path>
                                    <a:path w="6350" h="954405">
                                      <a:moveTo>
                                        <a:pt x="6096" y="0"/>
                                      </a:moveTo>
                                      <a:lnTo>
                                        <a:pt x="0" y="0"/>
                                      </a:lnTo>
                                      <a:lnTo>
                                        <a:pt x="0" y="239268"/>
                                      </a:lnTo>
                                      <a:lnTo>
                                        <a:pt x="6096" y="239268"/>
                                      </a:lnTo>
                                      <a:lnTo>
                                        <a:pt x="6096"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66C90B08" id="Group 5" o:spid="_x0000_s1026" style="position:absolute;margin-left:30.4pt;margin-top:9.3pt;width:.5pt;height:75.15pt;z-index:15730688;mso-wrap-distance-left:0;mso-wrap-distance-right:0" coordsize="63,9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">
                      <v:shape id="Graphic 6" o:spid="_x0000_s1027" style="position:absolute;width:63;height:9544;visibility:visible;mso-wrap-style:square;v-text-anchor:top" coordsize="6350,954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" path="m6096,239344r-6096,l,477393,,716661,,954405r6096,l6096,716661r,-239268l6096,239344xem6096,l,,,239268r6096,l6096,xe" fillcolor="black" stroked="f">
                        <v:path arrowok="t"/>
                      </v:shape>
                    </v:group>
                  </w:pict>
                </mc:Fallback>
              </mc:AlternateContent>
            </w:r>
            <w:r>
              <w:rPr>
                <w:color w:val="202020"/>
                <w:sz w:val="24"/>
              </w:rPr>
              <w:t xml:space="preserve">ГО «Європейська наукова платформа» (Вінниця, Україна) </w:t>
            </w:r>
            <w:r>
              <w:rPr>
                <w:color w:val="202020"/>
                <w:spacing w:val="-10"/>
                <w:sz w:val="24"/>
              </w:rPr>
              <w:t>ТОВ</w:t>
            </w:r>
            <w:r>
              <w:rPr>
                <w:color w:val="202020"/>
                <w:spacing w:val="-15"/>
                <w:sz w:val="24"/>
              </w:rPr>
              <w:t xml:space="preserve"> </w:t>
            </w:r>
            <w:r>
              <w:rPr>
                <w:color w:val="202020"/>
                <w:spacing w:val="-10"/>
                <w:sz w:val="24"/>
              </w:rPr>
              <w:t>«International</w:t>
            </w:r>
            <w:r>
              <w:rPr>
                <w:color w:val="202020"/>
                <w:spacing w:val="-15"/>
                <w:sz w:val="24"/>
              </w:rPr>
              <w:t xml:space="preserve"> </w:t>
            </w:r>
            <w:r>
              <w:rPr>
                <w:color w:val="202020"/>
                <w:spacing w:val="-10"/>
                <w:sz w:val="24"/>
              </w:rPr>
              <w:t>Centre</w:t>
            </w:r>
            <w:r>
              <w:rPr>
                <w:color w:val="202020"/>
                <w:spacing w:val="-16"/>
                <w:sz w:val="24"/>
              </w:rPr>
              <w:t xml:space="preserve"> </w:t>
            </w:r>
            <w:r>
              <w:rPr>
                <w:color w:val="202020"/>
                <w:spacing w:val="-10"/>
                <w:sz w:val="24"/>
              </w:rPr>
              <w:t xml:space="preserve">Corporative </w:t>
            </w:r>
            <w:r>
              <w:rPr>
                <w:color w:val="202020"/>
                <w:sz w:val="24"/>
              </w:rPr>
              <w:t>Management» (Відень, Австрія)</w:t>
            </w:r>
          </w:p>
        </w:tc>
      </w:tr>
    </w:tbl>
    <w:p w:rsidR="007C6FEF" w:rsidRDefault="007C6FEF">
      <w:pPr>
        <w:pStyle w:val="a3"/>
        <w:jc w:val="left"/>
        <w:rPr>
          <w:rFonts w:ascii="Arial Black"/>
          <w:sz w:val="20"/>
        </w:rPr>
      </w:pPr>
    </w:p>
    <w:p w:rsidR="007C6FEF" w:rsidRDefault="007C6FEF">
      <w:pPr>
        <w:pStyle w:val="a3"/>
        <w:jc w:val="left"/>
        <w:rPr>
          <w:rFonts w:ascii="Arial Black"/>
          <w:sz w:val="20"/>
        </w:rPr>
      </w:pPr>
    </w:p>
    <w:p w:rsidR="007C6FEF" w:rsidRDefault="007C6FEF">
      <w:pPr>
        <w:pStyle w:val="a3"/>
        <w:jc w:val="left"/>
        <w:rPr>
          <w:rFonts w:ascii="Arial Black"/>
          <w:sz w:val="20"/>
        </w:rPr>
      </w:pPr>
    </w:p>
    <w:p w:rsidR="007C6FEF" w:rsidRDefault="008A5EDA">
      <w:pPr>
        <w:pStyle w:val="a3"/>
        <w:spacing w:before="36"/>
        <w:jc w:val="left"/>
        <w:rPr>
          <w:rFonts w:ascii="Arial Black"/>
          <w:sz w:val="20"/>
        </w:rPr>
      </w:pPr>
      <w:r>
        <w:rPr>
          <w:rFonts w:ascii="Arial Black"/>
          <w:noProof/>
          <w:sz w:val="20"/>
        </w:rPr>
        <w:drawing>
          <wp:anchor distT="0" distB="0" distL="0" distR="0" simplePos="0" relativeHeight="487588352" behindDoc="1" locked="0" layoutInCell="1" allowOverlap="1">
            <wp:simplePos x="0" y="0"/>
            <wp:positionH relativeFrom="page">
              <wp:posOffset>3815598</wp:posOffset>
            </wp:positionH>
            <wp:positionV relativeFrom="paragraph">
              <wp:posOffset>217580</wp:posOffset>
            </wp:positionV>
            <wp:extent cx="287813" cy="532066"/>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0" cstate="print"/>
                    <a:stretch>
                      <a:fillRect/>
                    </a:stretch>
                  </pic:blipFill>
                  <pic:spPr>
                    <a:xfrm>
                      <a:off x="0" y="0"/>
                      <a:ext cx="287813" cy="532066"/>
                    </a:xfrm>
                    <a:prstGeom prst="rect">
                      <a:avLst/>
                    </a:prstGeom>
                  </pic:spPr>
                </pic:pic>
              </a:graphicData>
            </a:graphic>
          </wp:anchor>
        </w:drawing>
      </w:r>
    </w:p>
    <w:p w:rsidR="007C6FEF" w:rsidRDefault="008A5EDA">
      <w:pPr>
        <w:spacing w:before="244"/>
        <w:ind w:left="597"/>
        <w:jc w:val="center"/>
        <w:rPr>
          <w:rFonts w:ascii="Arial Black" w:hAnsi="Arial Black"/>
          <w:sz w:val="24"/>
        </w:rPr>
      </w:pPr>
      <w:r>
        <w:rPr>
          <w:rFonts w:ascii="Arial Black" w:hAnsi="Arial Black"/>
          <w:color w:val="202020"/>
          <w:w w:val="90"/>
          <w:sz w:val="24"/>
        </w:rPr>
        <w:t>Вінниця</w:t>
      </w:r>
      <w:r>
        <w:rPr>
          <w:rFonts w:ascii="Arial Black" w:hAnsi="Arial Black"/>
          <w:color w:val="202020"/>
          <w:spacing w:val="3"/>
          <w:sz w:val="24"/>
        </w:rPr>
        <w:t xml:space="preserve"> </w:t>
      </w:r>
      <w:r>
        <w:rPr>
          <w:rFonts w:ascii="Arial Black" w:hAnsi="Arial Black"/>
          <w:color w:val="202020"/>
          <w:w w:val="90"/>
          <w:sz w:val="24"/>
        </w:rPr>
        <w:t>–</w:t>
      </w:r>
      <w:r>
        <w:rPr>
          <w:rFonts w:ascii="Arial Black" w:hAnsi="Arial Black"/>
          <w:color w:val="202020"/>
          <w:spacing w:val="3"/>
          <w:sz w:val="24"/>
        </w:rPr>
        <w:t xml:space="preserve"> </w:t>
      </w:r>
      <w:r>
        <w:rPr>
          <w:rFonts w:ascii="Arial Black" w:hAnsi="Arial Black"/>
          <w:color w:val="202020"/>
          <w:w w:val="90"/>
          <w:sz w:val="24"/>
        </w:rPr>
        <w:t>Відень,</w:t>
      </w:r>
      <w:r>
        <w:rPr>
          <w:rFonts w:ascii="Arial Black" w:hAnsi="Arial Black"/>
          <w:color w:val="202020"/>
          <w:spacing w:val="4"/>
          <w:sz w:val="24"/>
        </w:rPr>
        <w:t xml:space="preserve"> </w:t>
      </w:r>
      <w:r>
        <w:rPr>
          <w:rFonts w:ascii="Arial Black" w:hAnsi="Arial Black"/>
          <w:color w:val="202020"/>
          <w:spacing w:val="-4"/>
          <w:w w:val="90"/>
          <w:sz w:val="24"/>
        </w:rPr>
        <w:t>2025</w:t>
      </w:r>
    </w:p>
    <w:p w:rsidR="007C6FEF" w:rsidRDefault="007C6FEF">
      <w:pPr>
        <w:jc w:val="center"/>
        <w:rPr>
          <w:rFonts w:ascii="Arial Black" w:hAnsi="Arial Black"/>
          <w:sz w:val="24"/>
        </w:rPr>
        <w:sectPr w:rsidR="007C6FEF">
          <w:pgSz w:w="11910" w:h="16850"/>
          <w:pgMar w:top="1100" w:right="850" w:bottom="280" w:left="850" w:header="0" w:footer="0" w:gutter="0"/>
          <w:cols w:space="720"/>
        </w:sectPr>
      </w:pPr>
    </w:p>
    <w:p w:rsidR="007C6FEF" w:rsidRDefault="007C6FEF">
      <w:pPr>
        <w:pStyle w:val="a3"/>
        <w:spacing w:before="29"/>
        <w:jc w:val="left"/>
        <w:rPr>
          <w:rFonts w:ascii="Arial Black"/>
          <w:sz w:val="20"/>
        </w:rPr>
      </w:pPr>
    </w:p>
    <w:p w:rsidR="007C6FEF" w:rsidRDefault="008A5EDA">
      <w:pPr>
        <w:spacing w:line="199" w:lineRule="auto"/>
        <w:ind w:left="141" w:right="735"/>
        <w:rPr>
          <w:rFonts w:ascii="Arial Black" w:hAnsi="Arial Black"/>
          <w:sz w:val="20"/>
        </w:rPr>
      </w:pPr>
      <w:r>
        <w:rPr>
          <w:rFonts w:ascii="Arial Black" w:hAnsi="Arial Black"/>
          <w:color w:val="1F3863"/>
          <w:w w:val="90"/>
          <w:sz w:val="20"/>
        </w:rPr>
        <w:t>ГРААЛЬ</w:t>
      </w:r>
      <w:r>
        <w:rPr>
          <w:rFonts w:ascii="Arial Black" w:hAnsi="Arial Black"/>
          <w:color w:val="1F3863"/>
          <w:spacing w:val="-3"/>
          <w:w w:val="90"/>
          <w:sz w:val="20"/>
        </w:rPr>
        <w:t xml:space="preserve"> </w:t>
      </w:r>
      <w:r>
        <w:rPr>
          <w:rFonts w:ascii="Arial Black" w:hAnsi="Arial Black"/>
          <w:color w:val="1F3863"/>
          <w:w w:val="90"/>
          <w:sz w:val="20"/>
        </w:rPr>
        <w:t>НАУКИ</w:t>
      </w:r>
      <w:r>
        <w:rPr>
          <w:rFonts w:ascii="Arial Black" w:hAnsi="Arial Black"/>
          <w:color w:val="1F3863"/>
          <w:spacing w:val="-4"/>
          <w:w w:val="90"/>
          <w:sz w:val="20"/>
        </w:rPr>
        <w:t xml:space="preserve"> </w:t>
      </w:r>
      <w:r>
        <w:rPr>
          <w:rFonts w:ascii="Arial Black" w:hAnsi="Arial Black"/>
          <w:color w:val="1F3863"/>
          <w:w w:val="90"/>
          <w:sz w:val="20"/>
        </w:rPr>
        <w:t>: міжнар.</w:t>
      </w:r>
      <w:r>
        <w:rPr>
          <w:rFonts w:ascii="Arial Black" w:hAnsi="Arial Black"/>
          <w:color w:val="1F3863"/>
          <w:spacing w:val="-3"/>
          <w:w w:val="90"/>
          <w:sz w:val="20"/>
        </w:rPr>
        <w:t xml:space="preserve"> </w:t>
      </w:r>
      <w:r>
        <w:rPr>
          <w:rFonts w:ascii="Arial Black" w:hAnsi="Arial Black"/>
          <w:color w:val="1F3863"/>
          <w:w w:val="90"/>
          <w:sz w:val="20"/>
        </w:rPr>
        <w:t>наук.</w:t>
      </w:r>
      <w:r>
        <w:rPr>
          <w:rFonts w:ascii="Arial Black" w:hAnsi="Arial Black"/>
          <w:color w:val="1F3863"/>
          <w:spacing w:val="-3"/>
          <w:w w:val="90"/>
          <w:sz w:val="20"/>
        </w:rPr>
        <w:t xml:space="preserve"> </w:t>
      </w:r>
      <w:r>
        <w:rPr>
          <w:rFonts w:ascii="Arial Black" w:hAnsi="Arial Black"/>
          <w:color w:val="1F3863"/>
          <w:w w:val="90"/>
          <w:sz w:val="20"/>
        </w:rPr>
        <w:t>журнал. –</w:t>
      </w:r>
      <w:r>
        <w:rPr>
          <w:rFonts w:ascii="Arial Black" w:hAnsi="Arial Black"/>
          <w:color w:val="1F3863"/>
          <w:spacing w:val="-2"/>
          <w:w w:val="90"/>
          <w:sz w:val="20"/>
        </w:rPr>
        <w:t xml:space="preserve"> </w:t>
      </w:r>
      <w:r>
        <w:rPr>
          <w:rFonts w:ascii="Arial Black" w:hAnsi="Arial Black"/>
          <w:color w:val="1F3863"/>
          <w:w w:val="90"/>
          <w:sz w:val="20"/>
        </w:rPr>
        <w:t>Вінниця</w:t>
      </w:r>
      <w:r>
        <w:rPr>
          <w:rFonts w:ascii="Arial Black" w:hAnsi="Arial Black"/>
          <w:color w:val="1F3863"/>
          <w:spacing w:val="-4"/>
          <w:w w:val="90"/>
          <w:sz w:val="20"/>
        </w:rPr>
        <w:t xml:space="preserve"> </w:t>
      </w:r>
      <w:r>
        <w:rPr>
          <w:rFonts w:ascii="Arial Black" w:hAnsi="Arial Black"/>
          <w:color w:val="1F3863"/>
          <w:w w:val="90"/>
          <w:sz w:val="20"/>
        </w:rPr>
        <w:t>:</w:t>
      </w:r>
      <w:r>
        <w:rPr>
          <w:rFonts w:ascii="Arial Black" w:hAnsi="Arial Black"/>
          <w:color w:val="1F3863"/>
          <w:spacing w:val="-3"/>
          <w:w w:val="90"/>
          <w:sz w:val="20"/>
        </w:rPr>
        <w:t xml:space="preserve"> </w:t>
      </w:r>
      <w:r>
        <w:rPr>
          <w:rFonts w:ascii="Arial Black" w:hAnsi="Arial Black"/>
          <w:color w:val="1F3863"/>
          <w:w w:val="90"/>
          <w:sz w:val="20"/>
        </w:rPr>
        <w:t>ГО</w:t>
      </w:r>
      <w:r>
        <w:rPr>
          <w:rFonts w:ascii="Arial Black" w:hAnsi="Arial Black"/>
          <w:color w:val="1F3863"/>
          <w:spacing w:val="-1"/>
          <w:w w:val="90"/>
          <w:sz w:val="20"/>
        </w:rPr>
        <w:t xml:space="preserve"> </w:t>
      </w:r>
      <w:r>
        <w:rPr>
          <w:rFonts w:ascii="Arial Black" w:hAnsi="Arial Black"/>
          <w:color w:val="1F3863"/>
          <w:w w:val="90"/>
          <w:sz w:val="20"/>
        </w:rPr>
        <w:t>«Європейська</w:t>
      </w:r>
      <w:r>
        <w:rPr>
          <w:rFonts w:ascii="Arial Black" w:hAnsi="Arial Black"/>
          <w:color w:val="1F3863"/>
          <w:spacing w:val="-1"/>
          <w:w w:val="90"/>
          <w:sz w:val="20"/>
        </w:rPr>
        <w:t xml:space="preserve"> </w:t>
      </w:r>
      <w:r>
        <w:rPr>
          <w:rFonts w:ascii="Arial Black" w:hAnsi="Arial Black"/>
          <w:color w:val="1F3863"/>
          <w:w w:val="90"/>
          <w:sz w:val="20"/>
        </w:rPr>
        <w:t>наукова</w:t>
      </w:r>
      <w:r>
        <w:rPr>
          <w:rFonts w:ascii="Arial Black" w:hAnsi="Arial Black"/>
          <w:color w:val="1F3863"/>
          <w:spacing w:val="-1"/>
          <w:w w:val="90"/>
          <w:sz w:val="20"/>
        </w:rPr>
        <w:t xml:space="preserve"> </w:t>
      </w:r>
      <w:r>
        <w:rPr>
          <w:rFonts w:ascii="Arial Black" w:hAnsi="Arial Black"/>
          <w:color w:val="1F3863"/>
          <w:w w:val="90"/>
          <w:sz w:val="20"/>
        </w:rPr>
        <w:t xml:space="preserve">платформа»; </w:t>
      </w:r>
      <w:r>
        <w:rPr>
          <w:rFonts w:ascii="Arial Black" w:hAnsi="Arial Black"/>
          <w:color w:val="1F3863"/>
          <w:spacing w:val="-10"/>
          <w:sz w:val="20"/>
        </w:rPr>
        <w:t>НУ</w:t>
      </w:r>
      <w:r>
        <w:rPr>
          <w:rFonts w:ascii="Arial Black" w:hAnsi="Arial Black"/>
          <w:color w:val="1F3863"/>
          <w:spacing w:val="-23"/>
          <w:sz w:val="20"/>
        </w:rPr>
        <w:t xml:space="preserve"> </w:t>
      </w:r>
      <w:r>
        <w:rPr>
          <w:rFonts w:ascii="Arial Black" w:hAnsi="Arial Black"/>
          <w:color w:val="1F3863"/>
          <w:spacing w:val="-10"/>
          <w:sz w:val="20"/>
        </w:rPr>
        <w:t>«Інститут</w:t>
      </w:r>
      <w:r>
        <w:rPr>
          <w:rFonts w:ascii="Arial Black" w:hAnsi="Arial Black"/>
          <w:color w:val="1F3863"/>
          <w:spacing w:val="-20"/>
          <w:sz w:val="20"/>
        </w:rPr>
        <w:t xml:space="preserve"> </w:t>
      </w:r>
      <w:r>
        <w:rPr>
          <w:rFonts w:ascii="Arial Black" w:hAnsi="Arial Black"/>
          <w:color w:val="1F3863"/>
          <w:spacing w:val="-10"/>
          <w:sz w:val="20"/>
        </w:rPr>
        <w:t>науково-технічної</w:t>
      </w:r>
      <w:r>
        <w:rPr>
          <w:rFonts w:ascii="Arial Black" w:hAnsi="Arial Black"/>
          <w:color w:val="1F3863"/>
          <w:spacing w:val="-24"/>
          <w:sz w:val="20"/>
        </w:rPr>
        <w:t xml:space="preserve"> </w:t>
      </w:r>
      <w:r>
        <w:rPr>
          <w:rFonts w:ascii="Arial Black" w:hAnsi="Arial Black"/>
          <w:color w:val="1F3863"/>
          <w:spacing w:val="-10"/>
          <w:sz w:val="20"/>
        </w:rPr>
        <w:t>інтеграції</w:t>
      </w:r>
      <w:r>
        <w:rPr>
          <w:rFonts w:ascii="Arial Black" w:hAnsi="Arial Black"/>
          <w:color w:val="1F3863"/>
          <w:spacing w:val="-24"/>
          <w:sz w:val="20"/>
        </w:rPr>
        <w:t xml:space="preserve"> </w:t>
      </w:r>
      <w:r>
        <w:rPr>
          <w:rFonts w:ascii="Arial Black" w:hAnsi="Arial Black"/>
          <w:color w:val="1F3863"/>
          <w:spacing w:val="-10"/>
          <w:sz w:val="20"/>
        </w:rPr>
        <w:t>та</w:t>
      </w:r>
      <w:r>
        <w:rPr>
          <w:rFonts w:ascii="Arial Black" w:hAnsi="Arial Black"/>
          <w:color w:val="1F3863"/>
          <w:spacing w:val="-23"/>
          <w:sz w:val="20"/>
        </w:rPr>
        <w:t xml:space="preserve"> </w:t>
      </w:r>
      <w:r>
        <w:rPr>
          <w:rFonts w:ascii="Arial Black" w:hAnsi="Arial Black"/>
          <w:color w:val="1F3863"/>
          <w:spacing w:val="-10"/>
          <w:sz w:val="20"/>
        </w:rPr>
        <w:t>співпраці»,</w:t>
      </w:r>
      <w:r>
        <w:rPr>
          <w:rFonts w:ascii="Arial Black" w:hAnsi="Arial Black"/>
          <w:color w:val="1F3863"/>
          <w:spacing w:val="-21"/>
          <w:sz w:val="20"/>
        </w:rPr>
        <w:t xml:space="preserve"> </w:t>
      </w:r>
      <w:r>
        <w:rPr>
          <w:rFonts w:ascii="Arial Black" w:hAnsi="Arial Black"/>
          <w:color w:val="1F3863"/>
          <w:spacing w:val="-10"/>
          <w:sz w:val="20"/>
        </w:rPr>
        <w:t>2025.</w:t>
      </w:r>
      <w:r>
        <w:rPr>
          <w:rFonts w:ascii="Arial Black" w:hAnsi="Arial Black"/>
          <w:color w:val="1F3863"/>
          <w:spacing w:val="-22"/>
          <w:sz w:val="20"/>
        </w:rPr>
        <w:t xml:space="preserve"> </w:t>
      </w:r>
      <w:r>
        <w:rPr>
          <w:rFonts w:ascii="Arial Black" w:hAnsi="Arial Black"/>
          <w:color w:val="1F3863"/>
          <w:spacing w:val="-10"/>
          <w:sz w:val="20"/>
        </w:rPr>
        <w:t>–</w:t>
      </w:r>
      <w:r>
        <w:rPr>
          <w:rFonts w:ascii="Arial Black" w:hAnsi="Arial Black"/>
          <w:color w:val="1F3863"/>
          <w:spacing w:val="-22"/>
          <w:sz w:val="20"/>
        </w:rPr>
        <w:t xml:space="preserve"> </w:t>
      </w:r>
      <w:r>
        <w:rPr>
          <w:rFonts w:ascii="Arial Black" w:hAnsi="Arial Black"/>
          <w:color w:val="1F3863"/>
          <w:spacing w:val="-10"/>
          <w:sz w:val="20"/>
        </w:rPr>
        <w:t>No</w:t>
      </w:r>
      <w:r>
        <w:rPr>
          <w:rFonts w:ascii="Arial Black" w:hAnsi="Arial Black"/>
          <w:color w:val="1F3863"/>
          <w:spacing w:val="-21"/>
          <w:sz w:val="20"/>
        </w:rPr>
        <w:t xml:space="preserve"> </w:t>
      </w:r>
      <w:r>
        <w:rPr>
          <w:rFonts w:ascii="Arial Black" w:hAnsi="Arial Black"/>
          <w:color w:val="1F3863"/>
          <w:spacing w:val="-10"/>
          <w:sz w:val="20"/>
        </w:rPr>
        <w:t>53.</w:t>
      </w:r>
      <w:r>
        <w:rPr>
          <w:rFonts w:ascii="Arial Black" w:hAnsi="Arial Black"/>
          <w:color w:val="1F3863"/>
          <w:spacing w:val="-22"/>
          <w:sz w:val="20"/>
        </w:rPr>
        <w:t xml:space="preserve"> </w:t>
      </w:r>
      <w:r>
        <w:rPr>
          <w:rFonts w:ascii="Arial Black" w:hAnsi="Arial Black"/>
          <w:color w:val="1F3863"/>
          <w:spacing w:val="-10"/>
          <w:sz w:val="20"/>
        </w:rPr>
        <w:t>–</w:t>
      </w:r>
      <w:r>
        <w:rPr>
          <w:rFonts w:ascii="Arial Black" w:hAnsi="Arial Black"/>
          <w:color w:val="1F3863"/>
          <w:spacing w:val="-19"/>
          <w:sz w:val="20"/>
        </w:rPr>
        <w:t xml:space="preserve"> </w:t>
      </w:r>
      <w:r>
        <w:rPr>
          <w:rFonts w:ascii="Arial Black" w:hAnsi="Arial Black"/>
          <w:color w:val="1F3863"/>
          <w:spacing w:val="-10"/>
          <w:sz w:val="20"/>
        </w:rPr>
        <w:t>922</w:t>
      </w:r>
      <w:r>
        <w:rPr>
          <w:rFonts w:ascii="Arial Black" w:hAnsi="Arial Black"/>
          <w:color w:val="1F3863"/>
          <w:spacing w:val="-24"/>
          <w:sz w:val="20"/>
        </w:rPr>
        <w:t xml:space="preserve"> </w:t>
      </w:r>
      <w:r>
        <w:rPr>
          <w:rFonts w:ascii="Arial Black" w:hAnsi="Arial Black"/>
          <w:color w:val="1F3863"/>
          <w:spacing w:val="-10"/>
          <w:sz w:val="20"/>
        </w:rPr>
        <w:t>с.</w:t>
      </w:r>
    </w:p>
    <w:p w:rsidR="007C6FEF" w:rsidRPr="008A5EDA" w:rsidRDefault="008A5EDA">
      <w:pPr>
        <w:spacing w:before="108"/>
        <w:ind w:left="141" w:right="736"/>
        <w:rPr>
          <w:rFonts w:ascii="Arial" w:hAnsi="Arial"/>
          <w:i/>
          <w:sz w:val="18"/>
          <w:lang w:val="ru-RU"/>
        </w:rPr>
      </w:pPr>
      <w:r w:rsidRPr="008A5EDA">
        <w:rPr>
          <w:rFonts w:ascii="Arial" w:hAnsi="Arial"/>
          <w:i/>
          <w:sz w:val="18"/>
          <w:lang w:val="ru-RU"/>
        </w:rPr>
        <w:t>Видання</w:t>
      </w:r>
      <w:r w:rsidRPr="008A5EDA">
        <w:rPr>
          <w:rFonts w:ascii="Arial" w:hAnsi="Arial"/>
          <w:i/>
          <w:spacing w:val="-2"/>
          <w:sz w:val="18"/>
          <w:lang w:val="ru-RU"/>
        </w:rPr>
        <w:t xml:space="preserve"> </w:t>
      </w:r>
      <w:r w:rsidRPr="008A5EDA">
        <w:rPr>
          <w:rFonts w:ascii="Arial" w:hAnsi="Arial"/>
          <w:i/>
          <w:sz w:val="18"/>
          <w:lang w:val="ru-RU"/>
        </w:rPr>
        <w:t>розраховане</w:t>
      </w:r>
      <w:r w:rsidRPr="008A5EDA">
        <w:rPr>
          <w:rFonts w:ascii="Arial" w:hAnsi="Arial"/>
          <w:i/>
          <w:spacing w:val="-2"/>
          <w:sz w:val="18"/>
          <w:lang w:val="ru-RU"/>
        </w:rPr>
        <w:t xml:space="preserve"> </w:t>
      </w:r>
      <w:r w:rsidRPr="008A5EDA">
        <w:rPr>
          <w:rFonts w:ascii="Arial" w:hAnsi="Arial"/>
          <w:i/>
          <w:sz w:val="18"/>
          <w:lang w:val="ru-RU"/>
        </w:rPr>
        <w:t>на</w:t>
      </w:r>
      <w:r w:rsidRPr="008A5EDA">
        <w:rPr>
          <w:rFonts w:ascii="Arial" w:hAnsi="Arial"/>
          <w:i/>
          <w:spacing w:val="-3"/>
          <w:sz w:val="18"/>
          <w:lang w:val="ru-RU"/>
        </w:rPr>
        <w:t xml:space="preserve"> </w:t>
      </w:r>
      <w:r w:rsidRPr="008A5EDA">
        <w:rPr>
          <w:rFonts w:ascii="Arial" w:hAnsi="Arial"/>
          <w:i/>
          <w:sz w:val="18"/>
          <w:lang w:val="ru-RU"/>
        </w:rPr>
        <w:t>науковців,</w:t>
      </w:r>
      <w:r w:rsidRPr="008A5EDA">
        <w:rPr>
          <w:rFonts w:ascii="Arial" w:hAnsi="Arial"/>
          <w:i/>
          <w:spacing w:val="-2"/>
          <w:sz w:val="18"/>
          <w:lang w:val="ru-RU"/>
        </w:rPr>
        <w:t xml:space="preserve"> </w:t>
      </w:r>
      <w:r w:rsidRPr="008A5EDA">
        <w:rPr>
          <w:rFonts w:ascii="Arial" w:hAnsi="Arial"/>
          <w:i/>
          <w:sz w:val="18"/>
          <w:lang w:val="ru-RU"/>
        </w:rPr>
        <w:t>викладачів,</w:t>
      </w:r>
      <w:r w:rsidRPr="008A5EDA">
        <w:rPr>
          <w:rFonts w:ascii="Arial" w:hAnsi="Arial"/>
          <w:i/>
          <w:spacing w:val="-2"/>
          <w:sz w:val="18"/>
          <w:lang w:val="ru-RU"/>
        </w:rPr>
        <w:t xml:space="preserve"> </w:t>
      </w:r>
      <w:r w:rsidRPr="008A5EDA">
        <w:rPr>
          <w:rFonts w:ascii="Arial" w:hAnsi="Arial"/>
          <w:i/>
          <w:sz w:val="18"/>
          <w:lang w:val="ru-RU"/>
        </w:rPr>
        <w:t>аспірантів,</w:t>
      </w:r>
      <w:r w:rsidRPr="008A5EDA">
        <w:rPr>
          <w:rFonts w:ascii="Arial" w:hAnsi="Arial"/>
          <w:i/>
          <w:spacing w:val="-2"/>
          <w:sz w:val="18"/>
          <w:lang w:val="ru-RU"/>
        </w:rPr>
        <w:t xml:space="preserve"> </w:t>
      </w:r>
      <w:r w:rsidRPr="008A5EDA">
        <w:rPr>
          <w:rFonts w:ascii="Arial" w:hAnsi="Arial"/>
          <w:i/>
          <w:sz w:val="18"/>
          <w:lang w:val="ru-RU"/>
        </w:rPr>
        <w:t>студентів,</w:t>
      </w:r>
      <w:r w:rsidRPr="008A5EDA">
        <w:rPr>
          <w:rFonts w:ascii="Arial" w:hAnsi="Arial"/>
          <w:i/>
          <w:spacing w:val="-2"/>
          <w:sz w:val="18"/>
          <w:lang w:val="ru-RU"/>
        </w:rPr>
        <w:t xml:space="preserve"> </w:t>
      </w:r>
      <w:r w:rsidRPr="008A5EDA">
        <w:rPr>
          <w:rFonts w:ascii="Arial" w:hAnsi="Arial"/>
          <w:i/>
          <w:sz w:val="18"/>
          <w:lang w:val="ru-RU"/>
        </w:rPr>
        <w:t>усіх,</w:t>
      </w:r>
      <w:r w:rsidRPr="008A5EDA">
        <w:rPr>
          <w:rFonts w:ascii="Arial" w:hAnsi="Arial"/>
          <w:i/>
          <w:spacing w:val="-2"/>
          <w:sz w:val="18"/>
          <w:lang w:val="ru-RU"/>
        </w:rPr>
        <w:t xml:space="preserve"> </w:t>
      </w:r>
      <w:r w:rsidRPr="008A5EDA">
        <w:rPr>
          <w:rFonts w:ascii="Arial" w:hAnsi="Arial"/>
          <w:i/>
          <w:sz w:val="18"/>
          <w:lang w:val="ru-RU"/>
        </w:rPr>
        <w:t>хто</w:t>
      </w:r>
      <w:r w:rsidRPr="008A5EDA">
        <w:rPr>
          <w:rFonts w:ascii="Arial" w:hAnsi="Arial"/>
          <w:i/>
          <w:spacing w:val="-2"/>
          <w:sz w:val="18"/>
          <w:lang w:val="ru-RU"/>
        </w:rPr>
        <w:t xml:space="preserve"> </w:t>
      </w:r>
      <w:r w:rsidRPr="008A5EDA">
        <w:rPr>
          <w:rFonts w:ascii="Arial" w:hAnsi="Arial"/>
          <w:i/>
          <w:sz w:val="18"/>
          <w:lang w:val="ru-RU"/>
        </w:rPr>
        <w:t>прагне</w:t>
      </w:r>
      <w:r w:rsidRPr="008A5EDA">
        <w:rPr>
          <w:rFonts w:ascii="Arial" w:hAnsi="Arial"/>
          <w:i/>
          <w:spacing w:val="-2"/>
          <w:sz w:val="18"/>
          <w:lang w:val="ru-RU"/>
        </w:rPr>
        <w:t xml:space="preserve"> </w:t>
      </w:r>
      <w:r w:rsidRPr="008A5EDA">
        <w:rPr>
          <w:rFonts w:ascii="Arial" w:hAnsi="Arial"/>
          <w:i/>
          <w:sz w:val="18"/>
          <w:lang w:val="ru-RU"/>
        </w:rPr>
        <w:t>отримати</w:t>
      </w:r>
      <w:r w:rsidRPr="008A5EDA">
        <w:rPr>
          <w:rFonts w:ascii="Arial" w:hAnsi="Arial"/>
          <w:i/>
          <w:spacing w:val="-3"/>
          <w:sz w:val="18"/>
          <w:lang w:val="ru-RU"/>
        </w:rPr>
        <w:t xml:space="preserve"> </w:t>
      </w:r>
      <w:r w:rsidRPr="008A5EDA">
        <w:rPr>
          <w:rFonts w:ascii="Arial" w:hAnsi="Arial"/>
          <w:i/>
          <w:sz w:val="18"/>
          <w:lang w:val="ru-RU"/>
        </w:rPr>
        <w:t>ґрунтовні знання теоретичного</w:t>
      </w:r>
      <w:r w:rsidRPr="008A5EDA">
        <w:rPr>
          <w:rFonts w:ascii="Arial" w:hAnsi="Arial"/>
          <w:i/>
          <w:spacing w:val="-1"/>
          <w:sz w:val="18"/>
          <w:lang w:val="ru-RU"/>
        </w:rPr>
        <w:t xml:space="preserve"> </w:t>
      </w:r>
      <w:r w:rsidRPr="008A5EDA">
        <w:rPr>
          <w:rFonts w:ascii="Arial" w:hAnsi="Arial"/>
          <w:i/>
          <w:sz w:val="18"/>
          <w:lang w:val="ru-RU"/>
        </w:rPr>
        <w:t>і</w:t>
      </w:r>
      <w:r w:rsidRPr="008A5EDA">
        <w:rPr>
          <w:rFonts w:ascii="Arial" w:hAnsi="Arial"/>
          <w:i/>
          <w:spacing w:val="-1"/>
          <w:sz w:val="18"/>
          <w:lang w:val="ru-RU"/>
        </w:rPr>
        <w:t xml:space="preserve"> </w:t>
      </w:r>
      <w:r w:rsidRPr="008A5EDA">
        <w:rPr>
          <w:rFonts w:ascii="Arial" w:hAnsi="Arial"/>
          <w:i/>
          <w:sz w:val="18"/>
          <w:lang w:val="ru-RU"/>
        </w:rPr>
        <w:t>прикладного</w:t>
      </w:r>
      <w:r w:rsidRPr="008A5EDA">
        <w:rPr>
          <w:rFonts w:ascii="Arial" w:hAnsi="Arial"/>
          <w:i/>
          <w:spacing w:val="-1"/>
          <w:sz w:val="18"/>
          <w:lang w:val="ru-RU"/>
        </w:rPr>
        <w:t xml:space="preserve"> </w:t>
      </w:r>
      <w:r w:rsidRPr="008A5EDA">
        <w:rPr>
          <w:rFonts w:ascii="Arial" w:hAnsi="Arial"/>
          <w:i/>
          <w:sz w:val="18"/>
          <w:lang w:val="ru-RU"/>
        </w:rPr>
        <w:t>характеру.</w:t>
      </w:r>
    </w:p>
    <w:p w:rsidR="007C6FEF" w:rsidRPr="008A5EDA" w:rsidRDefault="008A5EDA">
      <w:pPr>
        <w:spacing w:before="178" w:line="256" w:lineRule="exact"/>
        <w:ind w:right="589"/>
        <w:jc w:val="center"/>
        <w:rPr>
          <w:rFonts w:ascii="Arial Black" w:hAnsi="Arial Black"/>
          <w:sz w:val="20"/>
          <w:lang w:val="ru-RU"/>
        </w:rPr>
      </w:pPr>
      <w:r w:rsidRPr="008A5EDA">
        <w:rPr>
          <w:rFonts w:ascii="Arial Black" w:hAnsi="Arial Black"/>
          <w:color w:val="1F3863"/>
          <w:w w:val="90"/>
          <w:sz w:val="20"/>
          <w:lang w:val="ru-RU"/>
        </w:rPr>
        <w:t>Рекомендовано</w:t>
      </w:r>
      <w:r w:rsidRPr="008A5EDA">
        <w:rPr>
          <w:rFonts w:ascii="Arial Black" w:hAnsi="Arial Black"/>
          <w:color w:val="1F3863"/>
          <w:spacing w:val="-12"/>
          <w:w w:val="90"/>
          <w:sz w:val="20"/>
          <w:lang w:val="ru-RU"/>
        </w:rPr>
        <w:t xml:space="preserve"> </w:t>
      </w:r>
      <w:r w:rsidRPr="008A5EDA">
        <w:rPr>
          <w:rFonts w:ascii="Arial Black" w:hAnsi="Arial Black"/>
          <w:color w:val="1F3863"/>
          <w:w w:val="90"/>
          <w:sz w:val="20"/>
          <w:lang w:val="ru-RU"/>
        </w:rPr>
        <w:t>до</w:t>
      </w:r>
      <w:r w:rsidRPr="008A5EDA">
        <w:rPr>
          <w:rFonts w:ascii="Arial Black" w:hAnsi="Arial Black"/>
          <w:color w:val="1F3863"/>
          <w:spacing w:val="-14"/>
          <w:w w:val="90"/>
          <w:sz w:val="20"/>
          <w:lang w:val="ru-RU"/>
        </w:rPr>
        <w:t xml:space="preserve"> </w:t>
      </w:r>
      <w:r w:rsidRPr="008A5EDA">
        <w:rPr>
          <w:rFonts w:ascii="Arial Black" w:hAnsi="Arial Black"/>
          <w:color w:val="1F3863"/>
          <w:w w:val="90"/>
          <w:sz w:val="20"/>
          <w:lang w:val="ru-RU"/>
        </w:rPr>
        <w:t>видання</w:t>
      </w:r>
      <w:r w:rsidRPr="008A5EDA">
        <w:rPr>
          <w:rFonts w:ascii="Arial Black" w:hAnsi="Arial Black"/>
          <w:color w:val="1F3863"/>
          <w:spacing w:val="-11"/>
          <w:w w:val="90"/>
          <w:sz w:val="20"/>
          <w:lang w:val="ru-RU"/>
        </w:rPr>
        <w:t xml:space="preserve"> </w:t>
      </w:r>
      <w:r w:rsidRPr="008A5EDA">
        <w:rPr>
          <w:rFonts w:ascii="Arial Black" w:hAnsi="Arial Black"/>
          <w:color w:val="1F3863"/>
          <w:w w:val="90"/>
          <w:sz w:val="20"/>
          <w:lang w:val="ru-RU"/>
        </w:rPr>
        <w:t>Вченою</w:t>
      </w:r>
      <w:r w:rsidRPr="008A5EDA">
        <w:rPr>
          <w:rFonts w:ascii="Arial Black" w:hAnsi="Arial Black"/>
          <w:color w:val="1F3863"/>
          <w:spacing w:val="-10"/>
          <w:w w:val="90"/>
          <w:sz w:val="20"/>
          <w:lang w:val="ru-RU"/>
        </w:rPr>
        <w:t xml:space="preserve"> </w:t>
      </w:r>
      <w:r w:rsidRPr="008A5EDA">
        <w:rPr>
          <w:rFonts w:ascii="Arial Black" w:hAnsi="Arial Black"/>
          <w:color w:val="1F3863"/>
          <w:w w:val="90"/>
          <w:sz w:val="20"/>
          <w:lang w:val="ru-RU"/>
        </w:rPr>
        <w:t>Радою</w:t>
      </w:r>
      <w:r w:rsidRPr="008A5EDA">
        <w:rPr>
          <w:rFonts w:ascii="Arial Black" w:hAnsi="Arial Black"/>
          <w:color w:val="1F3863"/>
          <w:spacing w:val="-13"/>
          <w:w w:val="90"/>
          <w:sz w:val="20"/>
          <w:lang w:val="ru-RU"/>
        </w:rPr>
        <w:t xml:space="preserve"> </w:t>
      </w:r>
      <w:r w:rsidRPr="008A5EDA">
        <w:rPr>
          <w:rFonts w:ascii="Arial Black" w:hAnsi="Arial Black"/>
          <w:color w:val="1F3863"/>
          <w:w w:val="90"/>
          <w:sz w:val="20"/>
          <w:lang w:val="ru-RU"/>
        </w:rPr>
        <w:t>Наукової</w:t>
      </w:r>
      <w:r w:rsidRPr="008A5EDA">
        <w:rPr>
          <w:rFonts w:ascii="Arial Black" w:hAnsi="Arial Black"/>
          <w:color w:val="1F3863"/>
          <w:spacing w:val="-9"/>
          <w:w w:val="90"/>
          <w:sz w:val="20"/>
          <w:lang w:val="ru-RU"/>
        </w:rPr>
        <w:t xml:space="preserve"> </w:t>
      </w:r>
      <w:r w:rsidRPr="008A5EDA">
        <w:rPr>
          <w:rFonts w:ascii="Arial Black" w:hAnsi="Arial Black"/>
          <w:color w:val="1F3863"/>
          <w:spacing w:val="-2"/>
          <w:w w:val="90"/>
          <w:sz w:val="20"/>
          <w:lang w:val="ru-RU"/>
        </w:rPr>
        <w:t>установи</w:t>
      </w:r>
    </w:p>
    <w:p w:rsidR="007C6FEF" w:rsidRPr="008A5EDA" w:rsidRDefault="008A5EDA">
      <w:pPr>
        <w:spacing w:line="256" w:lineRule="exact"/>
        <w:ind w:right="591"/>
        <w:jc w:val="center"/>
        <w:rPr>
          <w:rFonts w:ascii="Arial Black" w:hAnsi="Arial Black"/>
          <w:sz w:val="20"/>
          <w:lang w:val="ru-RU"/>
        </w:rPr>
      </w:pPr>
      <w:r w:rsidRPr="008A5EDA">
        <w:rPr>
          <w:rFonts w:ascii="Arial Black" w:hAnsi="Arial Black"/>
          <w:color w:val="1F3863"/>
          <w:w w:val="90"/>
          <w:sz w:val="20"/>
          <w:lang w:val="ru-RU"/>
        </w:rPr>
        <w:t>«Інститут</w:t>
      </w:r>
      <w:r w:rsidRPr="008A5EDA">
        <w:rPr>
          <w:rFonts w:ascii="Arial Black" w:hAnsi="Arial Black"/>
          <w:color w:val="1F3863"/>
          <w:spacing w:val="-16"/>
          <w:w w:val="90"/>
          <w:sz w:val="20"/>
          <w:lang w:val="ru-RU"/>
        </w:rPr>
        <w:t xml:space="preserve"> </w:t>
      </w:r>
      <w:r w:rsidRPr="008A5EDA">
        <w:rPr>
          <w:rFonts w:ascii="Arial Black" w:hAnsi="Arial Black"/>
          <w:color w:val="1F3863"/>
          <w:w w:val="90"/>
          <w:sz w:val="20"/>
          <w:lang w:val="ru-RU"/>
        </w:rPr>
        <w:t>науково-технічної</w:t>
      </w:r>
      <w:r w:rsidRPr="008A5EDA">
        <w:rPr>
          <w:rFonts w:ascii="Arial Black" w:hAnsi="Arial Black"/>
          <w:color w:val="1F3863"/>
          <w:spacing w:val="-14"/>
          <w:w w:val="90"/>
          <w:sz w:val="20"/>
          <w:lang w:val="ru-RU"/>
        </w:rPr>
        <w:t xml:space="preserve"> </w:t>
      </w:r>
      <w:r w:rsidRPr="008A5EDA">
        <w:rPr>
          <w:rFonts w:ascii="Arial Black" w:hAnsi="Arial Black"/>
          <w:color w:val="1F3863"/>
          <w:w w:val="90"/>
          <w:sz w:val="20"/>
          <w:lang w:val="ru-RU"/>
        </w:rPr>
        <w:t>інтеграції</w:t>
      </w:r>
      <w:r w:rsidRPr="008A5EDA">
        <w:rPr>
          <w:rFonts w:ascii="Arial Black" w:hAnsi="Arial Black"/>
          <w:color w:val="1F3863"/>
          <w:spacing w:val="-17"/>
          <w:w w:val="90"/>
          <w:sz w:val="20"/>
          <w:lang w:val="ru-RU"/>
        </w:rPr>
        <w:t xml:space="preserve"> </w:t>
      </w:r>
      <w:r w:rsidRPr="008A5EDA">
        <w:rPr>
          <w:rFonts w:ascii="Arial Black" w:hAnsi="Arial Black"/>
          <w:color w:val="1F3863"/>
          <w:w w:val="90"/>
          <w:sz w:val="20"/>
          <w:lang w:val="ru-RU"/>
        </w:rPr>
        <w:t>та</w:t>
      </w:r>
      <w:r w:rsidRPr="008A5EDA">
        <w:rPr>
          <w:rFonts w:ascii="Arial Black" w:hAnsi="Arial Black"/>
          <w:color w:val="1F3863"/>
          <w:spacing w:val="-16"/>
          <w:w w:val="90"/>
          <w:sz w:val="20"/>
          <w:lang w:val="ru-RU"/>
        </w:rPr>
        <w:t xml:space="preserve"> </w:t>
      </w:r>
      <w:r w:rsidRPr="008A5EDA">
        <w:rPr>
          <w:rFonts w:ascii="Arial Black" w:hAnsi="Arial Black"/>
          <w:color w:val="1F3863"/>
          <w:w w:val="90"/>
          <w:sz w:val="20"/>
          <w:lang w:val="ru-RU"/>
        </w:rPr>
        <w:t>співпраці».</w:t>
      </w:r>
      <w:r w:rsidRPr="008A5EDA">
        <w:rPr>
          <w:rFonts w:ascii="Arial Black" w:hAnsi="Arial Black"/>
          <w:color w:val="1F3863"/>
          <w:spacing w:val="-15"/>
          <w:w w:val="90"/>
          <w:sz w:val="20"/>
          <w:lang w:val="ru-RU"/>
        </w:rPr>
        <w:t xml:space="preserve"> </w:t>
      </w:r>
      <w:r w:rsidRPr="008A5EDA">
        <w:rPr>
          <w:rFonts w:ascii="Arial Black" w:hAnsi="Arial Black"/>
          <w:color w:val="1F3863"/>
          <w:w w:val="90"/>
          <w:sz w:val="20"/>
          <w:lang w:val="ru-RU"/>
        </w:rPr>
        <w:t>Протокол</w:t>
      </w:r>
      <w:r w:rsidRPr="008A5EDA">
        <w:rPr>
          <w:rFonts w:ascii="Arial Black" w:hAnsi="Arial Black"/>
          <w:color w:val="1F3863"/>
          <w:spacing w:val="-12"/>
          <w:w w:val="90"/>
          <w:sz w:val="20"/>
          <w:lang w:val="ru-RU"/>
        </w:rPr>
        <w:t xml:space="preserve"> </w:t>
      </w:r>
      <w:r w:rsidRPr="008A5EDA">
        <w:rPr>
          <w:rFonts w:ascii="Arial Black" w:hAnsi="Arial Black"/>
          <w:color w:val="1F3863"/>
          <w:w w:val="90"/>
          <w:sz w:val="20"/>
          <w:lang w:val="ru-RU"/>
        </w:rPr>
        <w:t>№</w:t>
      </w:r>
      <w:r w:rsidRPr="008A5EDA">
        <w:rPr>
          <w:rFonts w:ascii="Arial Black" w:hAnsi="Arial Black"/>
          <w:color w:val="1F3863"/>
          <w:spacing w:val="-16"/>
          <w:w w:val="90"/>
          <w:sz w:val="20"/>
          <w:lang w:val="ru-RU"/>
        </w:rPr>
        <w:t xml:space="preserve"> </w:t>
      </w:r>
      <w:r w:rsidRPr="008A5EDA">
        <w:rPr>
          <w:rFonts w:ascii="Arial Black" w:hAnsi="Arial Black"/>
          <w:color w:val="1F3863"/>
          <w:w w:val="90"/>
          <w:sz w:val="20"/>
          <w:lang w:val="ru-RU"/>
        </w:rPr>
        <w:t>24</w:t>
      </w:r>
      <w:r w:rsidRPr="008A5EDA">
        <w:rPr>
          <w:rFonts w:ascii="Arial Black" w:hAnsi="Arial Black"/>
          <w:color w:val="1F3863"/>
          <w:spacing w:val="-14"/>
          <w:w w:val="90"/>
          <w:sz w:val="20"/>
          <w:lang w:val="ru-RU"/>
        </w:rPr>
        <w:t xml:space="preserve"> </w:t>
      </w:r>
      <w:r w:rsidRPr="008A5EDA">
        <w:rPr>
          <w:rFonts w:ascii="Arial Black" w:hAnsi="Arial Black"/>
          <w:color w:val="1F3863"/>
          <w:w w:val="90"/>
          <w:sz w:val="20"/>
          <w:lang w:val="ru-RU"/>
        </w:rPr>
        <w:t>від</w:t>
      </w:r>
      <w:r w:rsidRPr="008A5EDA">
        <w:rPr>
          <w:rFonts w:ascii="Arial Black" w:hAnsi="Arial Black"/>
          <w:color w:val="1F3863"/>
          <w:spacing w:val="-13"/>
          <w:w w:val="90"/>
          <w:sz w:val="20"/>
          <w:lang w:val="ru-RU"/>
        </w:rPr>
        <w:t xml:space="preserve"> </w:t>
      </w:r>
      <w:r w:rsidRPr="008A5EDA">
        <w:rPr>
          <w:rFonts w:ascii="Arial Black" w:hAnsi="Arial Black"/>
          <w:color w:val="1F3863"/>
          <w:spacing w:val="-2"/>
          <w:w w:val="90"/>
          <w:sz w:val="20"/>
          <w:lang w:val="ru-RU"/>
        </w:rPr>
        <w:t>19.06.2025.</w:t>
      </w:r>
    </w:p>
    <w:p w:rsidR="007C6FEF" w:rsidRPr="008A5EDA" w:rsidRDefault="008A5EDA">
      <w:pPr>
        <w:pStyle w:val="a3"/>
        <w:spacing w:before="11"/>
        <w:jc w:val="left"/>
        <w:rPr>
          <w:rFonts w:ascii="Arial Black"/>
          <w:sz w:val="13"/>
          <w:lang w:val="ru-RU"/>
        </w:rPr>
      </w:pPr>
      <w:r>
        <w:rPr>
          <w:rFonts w:ascii="Arial Black"/>
          <w:noProof/>
          <w:sz w:val="13"/>
        </w:rPr>
        <mc:AlternateContent>
          <mc:Choice Requires="wps">
            <w:drawing>
              <wp:anchor distT="0" distB="0" distL="0" distR="0" simplePos="0" relativeHeight="487590400" behindDoc="1" locked="0" layoutInCell="1" allowOverlap="1">
                <wp:simplePos x="0" y="0"/>
                <wp:positionH relativeFrom="page">
                  <wp:posOffset>611123</wp:posOffset>
                </wp:positionH>
                <wp:positionV relativeFrom="paragraph">
                  <wp:posOffset>139010</wp:posOffset>
                </wp:positionV>
                <wp:extent cx="5958840" cy="635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58840" cy="6350"/>
                        </a:xfrm>
                        <a:custGeom>
                          <a:avLst/>
                          <a:gdLst/>
                          <a:ahLst/>
                          <a:cxnLst/>
                          <a:rect l="l" t="t" r="r" b="b"/>
                          <a:pathLst>
                            <a:path w="5958840" h="6350">
                              <a:moveTo>
                                <a:pt x="5958585" y="0"/>
                              </a:moveTo>
                              <a:lnTo>
                                <a:pt x="0" y="0"/>
                              </a:lnTo>
                              <a:lnTo>
                                <a:pt x="0" y="6096"/>
                              </a:lnTo>
                              <a:lnTo>
                                <a:pt x="5958585" y="6096"/>
                              </a:lnTo>
                              <a:lnTo>
                                <a:pt x="59585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2E97C1F" id="Graphic 10" o:spid="_x0000_s1026" style="position:absolute;margin-left:48.1pt;margin-top:10.95pt;width:469.2pt;height:.5pt;z-index:-15726080;visibility:visible;mso-wrap-style:square;mso-wrap-distance-left:0;mso-wrap-distance-top:0;mso-wrap-distance-right:0;mso-wrap-distance-bottom:0;mso-position-horizontal:absolute;mso-position-horizontal-relative:page;mso-position-vertical:absolute;mso-position-vertical-relative:text;v-text-anchor:top" coordsize="59588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" path="m5958585,l,,,6096r5958585,l5958585,xe" fillcolor="black" stroked="f">
                <v:path arrowok="t"/>
                <w10:wrap type="topAndBottom" anchorx="page"/>
              </v:shape>
            </w:pict>
          </mc:Fallback>
        </mc:AlternateContent>
      </w:r>
    </w:p>
    <w:p w:rsidR="007C6FEF" w:rsidRPr="008A5EDA" w:rsidRDefault="008A5EDA">
      <w:pPr>
        <w:spacing w:before="174" w:line="230" w:lineRule="exact"/>
        <w:ind w:left="141"/>
        <w:rPr>
          <w:rFonts w:ascii="Tahoma" w:hAnsi="Tahoma"/>
          <w:sz w:val="18"/>
          <w:lang w:val="ru-RU"/>
        </w:rPr>
      </w:pPr>
      <w:r w:rsidRPr="008A5EDA">
        <w:rPr>
          <w:rFonts w:ascii="Arial Black" w:hAnsi="Arial Black"/>
          <w:spacing w:val="-2"/>
          <w:sz w:val="18"/>
          <w:lang w:val="ru-RU"/>
        </w:rPr>
        <w:t>Головний</w:t>
      </w:r>
      <w:r w:rsidRPr="008A5EDA">
        <w:rPr>
          <w:rFonts w:ascii="Arial Black" w:hAnsi="Arial Black"/>
          <w:spacing w:val="-21"/>
          <w:sz w:val="18"/>
          <w:lang w:val="ru-RU"/>
        </w:rPr>
        <w:t xml:space="preserve"> </w:t>
      </w:r>
      <w:r w:rsidRPr="008A5EDA">
        <w:rPr>
          <w:rFonts w:ascii="Arial Black" w:hAnsi="Arial Black"/>
          <w:spacing w:val="-2"/>
          <w:sz w:val="18"/>
          <w:lang w:val="ru-RU"/>
        </w:rPr>
        <w:t>редактор:</w:t>
      </w:r>
      <w:r w:rsidRPr="008A5EDA">
        <w:rPr>
          <w:rFonts w:ascii="Arial Black" w:hAnsi="Arial Black"/>
          <w:spacing w:val="25"/>
          <w:sz w:val="18"/>
          <w:lang w:val="ru-RU"/>
        </w:rPr>
        <w:t xml:space="preserve"> </w:t>
      </w:r>
      <w:r w:rsidRPr="008A5EDA">
        <w:rPr>
          <w:rFonts w:ascii="Tahoma" w:hAnsi="Tahoma"/>
          <w:spacing w:val="-2"/>
          <w:sz w:val="18"/>
          <w:lang w:val="ru-RU"/>
        </w:rPr>
        <w:t>Танасійчук</w:t>
      </w:r>
      <w:r w:rsidRPr="008A5EDA">
        <w:rPr>
          <w:rFonts w:ascii="Tahoma" w:hAnsi="Tahoma"/>
          <w:spacing w:val="-17"/>
          <w:sz w:val="18"/>
          <w:lang w:val="ru-RU"/>
        </w:rPr>
        <w:t xml:space="preserve"> </w:t>
      </w:r>
      <w:r w:rsidRPr="008A5EDA">
        <w:rPr>
          <w:rFonts w:ascii="Tahoma" w:hAnsi="Tahoma"/>
          <w:spacing w:val="-2"/>
          <w:sz w:val="18"/>
          <w:lang w:val="ru-RU"/>
        </w:rPr>
        <w:t>Альона</w:t>
      </w:r>
      <w:r w:rsidRPr="008A5EDA">
        <w:rPr>
          <w:rFonts w:ascii="Tahoma" w:hAnsi="Tahoma"/>
          <w:spacing w:val="-16"/>
          <w:sz w:val="18"/>
          <w:lang w:val="ru-RU"/>
        </w:rPr>
        <w:t xml:space="preserve"> </w:t>
      </w:r>
      <w:r w:rsidRPr="008A5EDA">
        <w:rPr>
          <w:rFonts w:ascii="Tahoma" w:hAnsi="Tahoma"/>
          <w:spacing w:val="-2"/>
          <w:sz w:val="18"/>
          <w:lang w:val="ru-RU"/>
        </w:rPr>
        <w:t>Миколаївна,</w:t>
      </w:r>
      <w:r w:rsidRPr="008A5EDA">
        <w:rPr>
          <w:rFonts w:ascii="Tahoma" w:hAnsi="Tahoma"/>
          <w:spacing w:val="-17"/>
          <w:sz w:val="18"/>
          <w:lang w:val="ru-RU"/>
        </w:rPr>
        <w:t xml:space="preserve"> </w:t>
      </w:r>
      <w:r w:rsidRPr="008A5EDA">
        <w:rPr>
          <w:rFonts w:ascii="Tahoma" w:hAnsi="Tahoma"/>
          <w:spacing w:val="-2"/>
          <w:sz w:val="18"/>
          <w:lang w:val="ru-RU"/>
        </w:rPr>
        <w:t>д-р.</w:t>
      </w:r>
      <w:r w:rsidRPr="008A5EDA">
        <w:rPr>
          <w:rFonts w:ascii="Tahoma" w:hAnsi="Tahoma"/>
          <w:spacing w:val="-16"/>
          <w:sz w:val="18"/>
          <w:lang w:val="ru-RU"/>
        </w:rPr>
        <w:t xml:space="preserve"> </w:t>
      </w:r>
      <w:r w:rsidRPr="008A5EDA">
        <w:rPr>
          <w:rFonts w:ascii="Tahoma" w:hAnsi="Tahoma"/>
          <w:spacing w:val="-2"/>
          <w:sz w:val="18"/>
          <w:lang w:val="ru-RU"/>
        </w:rPr>
        <w:t>екон.</w:t>
      </w:r>
      <w:r w:rsidRPr="008A5EDA">
        <w:rPr>
          <w:rFonts w:ascii="Tahoma" w:hAnsi="Tahoma"/>
          <w:spacing w:val="-16"/>
          <w:sz w:val="18"/>
          <w:lang w:val="ru-RU"/>
        </w:rPr>
        <w:t xml:space="preserve"> </w:t>
      </w:r>
      <w:r w:rsidRPr="008A5EDA">
        <w:rPr>
          <w:rFonts w:ascii="Tahoma" w:hAnsi="Tahoma"/>
          <w:spacing w:val="-2"/>
          <w:sz w:val="18"/>
          <w:lang w:val="ru-RU"/>
        </w:rPr>
        <w:t>наук,</w:t>
      </w:r>
      <w:r w:rsidRPr="008A5EDA">
        <w:rPr>
          <w:rFonts w:ascii="Tahoma" w:hAnsi="Tahoma"/>
          <w:spacing w:val="-17"/>
          <w:sz w:val="18"/>
          <w:lang w:val="ru-RU"/>
        </w:rPr>
        <w:t xml:space="preserve"> </w:t>
      </w:r>
      <w:r w:rsidRPr="008A5EDA">
        <w:rPr>
          <w:rFonts w:ascii="Tahoma" w:hAnsi="Tahoma"/>
          <w:spacing w:val="-2"/>
          <w:sz w:val="18"/>
          <w:lang w:val="ru-RU"/>
        </w:rPr>
        <w:t>доцент</w:t>
      </w:r>
      <w:r w:rsidRPr="008A5EDA">
        <w:rPr>
          <w:rFonts w:ascii="Tahoma" w:hAnsi="Tahoma"/>
          <w:spacing w:val="-16"/>
          <w:sz w:val="18"/>
          <w:lang w:val="ru-RU"/>
        </w:rPr>
        <w:t xml:space="preserve"> </w:t>
      </w:r>
      <w:r w:rsidRPr="008A5EDA">
        <w:rPr>
          <w:rFonts w:ascii="Tahoma" w:hAnsi="Tahoma"/>
          <w:spacing w:val="-2"/>
          <w:sz w:val="18"/>
          <w:lang w:val="ru-RU"/>
        </w:rPr>
        <w:t>(Україна)</w:t>
      </w:r>
    </w:p>
    <w:p w:rsidR="007C6FEF" w:rsidRPr="008A5EDA" w:rsidRDefault="008A5EDA">
      <w:pPr>
        <w:spacing w:line="208" w:lineRule="exact"/>
        <w:ind w:left="141"/>
        <w:rPr>
          <w:rFonts w:ascii="Tahoma" w:hAnsi="Tahoma"/>
          <w:sz w:val="18"/>
          <w:lang w:val="ru-RU"/>
        </w:rPr>
      </w:pPr>
      <w:r w:rsidRPr="008A5EDA">
        <w:rPr>
          <w:rFonts w:ascii="Arial Black" w:hAnsi="Arial Black"/>
          <w:spacing w:val="-4"/>
          <w:sz w:val="18"/>
          <w:lang w:val="ru-RU"/>
        </w:rPr>
        <w:t>Заступник</w:t>
      </w:r>
      <w:r w:rsidRPr="008A5EDA">
        <w:rPr>
          <w:rFonts w:ascii="Arial Black" w:hAnsi="Arial Black"/>
          <w:spacing w:val="-13"/>
          <w:sz w:val="18"/>
          <w:lang w:val="ru-RU"/>
        </w:rPr>
        <w:t xml:space="preserve"> </w:t>
      </w:r>
      <w:r w:rsidRPr="008A5EDA">
        <w:rPr>
          <w:rFonts w:ascii="Arial Black" w:hAnsi="Arial Black"/>
          <w:spacing w:val="-4"/>
          <w:sz w:val="18"/>
          <w:lang w:val="ru-RU"/>
        </w:rPr>
        <w:t>головного</w:t>
      </w:r>
      <w:r w:rsidRPr="008A5EDA">
        <w:rPr>
          <w:rFonts w:ascii="Arial Black" w:hAnsi="Arial Black"/>
          <w:spacing w:val="-13"/>
          <w:sz w:val="18"/>
          <w:lang w:val="ru-RU"/>
        </w:rPr>
        <w:t xml:space="preserve"> </w:t>
      </w:r>
      <w:r w:rsidRPr="008A5EDA">
        <w:rPr>
          <w:rFonts w:ascii="Arial Black" w:hAnsi="Arial Black"/>
          <w:spacing w:val="-4"/>
          <w:sz w:val="18"/>
          <w:lang w:val="ru-RU"/>
        </w:rPr>
        <w:t>редактора:</w:t>
      </w:r>
      <w:r w:rsidRPr="008A5EDA">
        <w:rPr>
          <w:rFonts w:ascii="Arial Black" w:hAnsi="Arial Black"/>
          <w:spacing w:val="-12"/>
          <w:sz w:val="18"/>
          <w:lang w:val="ru-RU"/>
        </w:rPr>
        <w:t xml:space="preserve"> </w:t>
      </w:r>
      <w:r w:rsidRPr="008A5EDA">
        <w:rPr>
          <w:rFonts w:ascii="Tahoma" w:hAnsi="Tahoma"/>
          <w:spacing w:val="-4"/>
          <w:sz w:val="18"/>
          <w:lang w:val="ru-RU"/>
        </w:rPr>
        <w:t>Ємельянов</w:t>
      </w:r>
      <w:r w:rsidRPr="008A5EDA">
        <w:rPr>
          <w:rFonts w:ascii="Tahoma" w:hAnsi="Tahoma"/>
          <w:spacing w:val="-6"/>
          <w:sz w:val="18"/>
          <w:lang w:val="ru-RU"/>
        </w:rPr>
        <w:t xml:space="preserve"> </w:t>
      </w:r>
      <w:r w:rsidRPr="008A5EDA">
        <w:rPr>
          <w:rFonts w:ascii="Tahoma" w:hAnsi="Tahoma"/>
          <w:spacing w:val="-4"/>
          <w:sz w:val="18"/>
          <w:lang w:val="ru-RU"/>
        </w:rPr>
        <w:t>Олександр</w:t>
      </w:r>
      <w:r w:rsidRPr="008A5EDA">
        <w:rPr>
          <w:rFonts w:ascii="Tahoma" w:hAnsi="Tahoma"/>
          <w:spacing w:val="-7"/>
          <w:sz w:val="18"/>
          <w:lang w:val="ru-RU"/>
        </w:rPr>
        <w:t xml:space="preserve"> </w:t>
      </w:r>
      <w:r w:rsidRPr="008A5EDA">
        <w:rPr>
          <w:rFonts w:ascii="Tahoma" w:hAnsi="Tahoma"/>
          <w:spacing w:val="-4"/>
          <w:sz w:val="18"/>
          <w:lang w:val="ru-RU"/>
        </w:rPr>
        <w:t>Юрійович,</w:t>
      </w:r>
      <w:r w:rsidRPr="008A5EDA">
        <w:rPr>
          <w:rFonts w:ascii="Tahoma" w:hAnsi="Tahoma"/>
          <w:spacing w:val="-9"/>
          <w:sz w:val="18"/>
          <w:lang w:val="ru-RU"/>
        </w:rPr>
        <w:t xml:space="preserve"> </w:t>
      </w:r>
      <w:r w:rsidRPr="008A5EDA">
        <w:rPr>
          <w:rFonts w:ascii="Tahoma" w:hAnsi="Tahoma"/>
          <w:spacing w:val="-4"/>
          <w:sz w:val="18"/>
          <w:lang w:val="ru-RU"/>
        </w:rPr>
        <w:t>д-р.</w:t>
      </w:r>
      <w:r w:rsidRPr="008A5EDA">
        <w:rPr>
          <w:rFonts w:ascii="Tahoma" w:hAnsi="Tahoma"/>
          <w:spacing w:val="-7"/>
          <w:sz w:val="18"/>
          <w:lang w:val="ru-RU"/>
        </w:rPr>
        <w:t xml:space="preserve"> </w:t>
      </w:r>
      <w:r w:rsidRPr="008A5EDA">
        <w:rPr>
          <w:rFonts w:ascii="Tahoma" w:hAnsi="Tahoma"/>
          <w:spacing w:val="-4"/>
          <w:sz w:val="18"/>
          <w:lang w:val="ru-RU"/>
        </w:rPr>
        <w:t>екон.</w:t>
      </w:r>
      <w:r w:rsidRPr="008A5EDA">
        <w:rPr>
          <w:rFonts w:ascii="Tahoma" w:hAnsi="Tahoma"/>
          <w:spacing w:val="-8"/>
          <w:sz w:val="18"/>
          <w:lang w:val="ru-RU"/>
        </w:rPr>
        <w:t xml:space="preserve"> </w:t>
      </w:r>
      <w:r w:rsidRPr="008A5EDA">
        <w:rPr>
          <w:rFonts w:ascii="Tahoma" w:hAnsi="Tahoma"/>
          <w:spacing w:val="-4"/>
          <w:sz w:val="18"/>
          <w:lang w:val="ru-RU"/>
        </w:rPr>
        <w:t>наук,</w:t>
      </w:r>
      <w:r w:rsidRPr="008A5EDA">
        <w:rPr>
          <w:rFonts w:ascii="Tahoma" w:hAnsi="Tahoma"/>
          <w:spacing w:val="-6"/>
          <w:sz w:val="18"/>
          <w:lang w:val="ru-RU"/>
        </w:rPr>
        <w:t xml:space="preserve"> </w:t>
      </w:r>
      <w:r w:rsidRPr="008A5EDA">
        <w:rPr>
          <w:rFonts w:ascii="Tahoma" w:hAnsi="Tahoma"/>
          <w:spacing w:val="-4"/>
          <w:sz w:val="18"/>
          <w:lang w:val="ru-RU"/>
        </w:rPr>
        <w:t>професор</w:t>
      </w:r>
      <w:r w:rsidRPr="008A5EDA">
        <w:rPr>
          <w:rFonts w:ascii="Tahoma" w:hAnsi="Tahoma"/>
          <w:spacing w:val="-5"/>
          <w:sz w:val="18"/>
          <w:lang w:val="ru-RU"/>
        </w:rPr>
        <w:t xml:space="preserve"> </w:t>
      </w:r>
      <w:r w:rsidRPr="008A5EDA">
        <w:rPr>
          <w:rFonts w:ascii="Tahoma" w:hAnsi="Tahoma"/>
          <w:spacing w:val="-4"/>
          <w:sz w:val="18"/>
          <w:lang w:val="ru-RU"/>
        </w:rPr>
        <w:t>(Україна)</w:t>
      </w:r>
    </w:p>
    <w:p w:rsidR="007C6FEF" w:rsidRPr="008A5EDA" w:rsidRDefault="008A5EDA">
      <w:pPr>
        <w:spacing w:line="209" w:lineRule="exact"/>
        <w:ind w:left="141"/>
        <w:rPr>
          <w:rFonts w:ascii="Tahoma" w:hAnsi="Tahoma"/>
          <w:sz w:val="18"/>
          <w:lang w:val="ru-RU"/>
        </w:rPr>
      </w:pPr>
      <w:r w:rsidRPr="008A5EDA">
        <w:rPr>
          <w:rFonts w:ascii="Arial Black" w:hAnsi="Arial Black"/>
          <w:spacing w:val="-8"/>
          <w:sz w:val="18"/>
          <w:lang w:val="ru-RU"/>
        </w:rPr>
        <w:t>Голова</w:t>
      </w:r>
      <w:r w:rsidRPr="008A5EDA">
        <w:rPr>
          <w:rFonts w:ascii="Arial Black" w:hAnsi="Arial Black"/>
          <w:spacing w:val="-17"/>
          <w:sz w:val="18"/>
          <w:lang w:val="ru-RU"/>
        </w:rPr>
        <w:t xml:space="preserve"> </w:t>
      </w:r>
      <w:r w:rsidRPr="008A5EDA">
        <w:rPr>
          <w:rFonts w:ascii="Arial Black" w:hAnsi="Arial Black"/>
          <w:spacing w:val="-8"/>
          <w:sz w:val="18"/>
          <w:lang w:val="ru-RU"/>
        </w:rPr>
        <w:t>оргкомітету</w:t>
      </w:r>
      <w:r w:rsidRPr="008A5EDA">
        <w:rPr>
          <w:rFonts w:ascii="Arial Black" w:hAnsi="Arial Black"/>
          <w:spacing w:val="-13"/>
          <w:sz w:val="18"/>
          <w:lang w:val="ru-RU"/>
        </w:rPr>
        <w:t xml:space="preserve"> </w:t>
      </w:r>
      <w:r w:rsidRPr="008A5EDA">
        <w:rPr>
          <w:rFonts w:ascii="Arial Black" w:hAnsi="Arial Black"/>
          <w:spacing w:val="-8"/>
          <w:sz w:val="18"/>
          <w:lang w:val="ru-RU"/>
        </w:rPr>
        <w:t>конференції:</w:t>
      </w:r>
      <w:r w:rsidRPr="008A5EDA">
        <w:rPr>
          <w:rFonts w:ascii="Arial Black" w:hAnsi="Arial Black"/>
          <w:spacing w:val="-17"/>
          <w:sz w:val="18"/>
          <w:lang w:val="ru-RU"/>
        </w:rPr>
        <w:t xml:space="preserve"> </w:t>
      </w:r>
      <w:r w:rsidRPr="008A5EDA">
        <w:rPr>
          <w:rFonts w:ascii="Tahoma" w:hAnsi="Tahoma"/>
          <w:spacing w:val="-8"/>
          <w:sz w:val="18"/>
          <w:lang w:val="ru-RU"/>
        </w:rPr>
        <w:t>Голденблат</w:t>
      </w:r>
      <w:r w:rsidRPr="008A5EDA">
        <w:rPr>
          <w:rFonts w:ascii="Tahoma" w:hAnsi="Tahoma"/>
          <w:spacing w:val="-11"/>
          <w:sz w:val="18"/>
          <w:lang w:val="ru-RU"/>
        </w:rPr>
        <w:t xml:space="preserve"> </w:t>
      </w:r>
      <w:r w:rsidRPr="008A5EDA">
        <w:rPr>
          <w:rFonts w:ascii="Tahoma" w:hAnsi="Tahoma"/>
          <w:spacing w:val="-8"/>
          <w:sz w:val="18"/>
          <w:lang w:val="ru-RU"/>
        </w:rPr>
        <w:t>Марія</w:t>
      </w:r>
      <w:r w:rsidRPr="008A5EDA">
        <w:rPr>
          <w:rFonts w:ascii="Tahoma" w:hAnsi="Tahoma"/>
          <w:spacing w:val="-10"/>
          <w:sz w:val="18"/>
          <w:lang w:val="ru-RU"/>
        </w:rPr>
        <w:t xml:space="preserve"> </w:t>
      </w:r>
      <w:r w:rsidRPr="008A5EDA">
        <w:rPr>
          <w:rFonts w:ascii="Tahoma" w:hAnsi="Tahoma"/>
          <w:spacing w:val="-8"/>
          <w:sz w:val="18"/>
          <w:lang w:val="ru-RU"/>
        </w:rPr>
        <w:t>(Україна)</w:t>
      </w:r>
    </w:p>
    <w:p w:rsidR="007C6FEF" w:rsidRPr="008A5EDA" w:rsidRDefault="008A5EDA">
      <w:pPr>
        <w:spacing w:line="209" w:lineRule="exact"/>
        <w:ind w:left="141"/>
        <w:rPr>
          <w:rFonts w:ascii="Tahoma" w:hAnsi="Tahoma"/>
          <w:sz w:val="18"/>
          <w:lang w:val="ru-RU"/>
        </w:rPr>
      </w:pPr>
      <w:r w:rsidRPr="008A5EDA">
        <w:rPr>
          <w:rFonts w:ascii="Arial Black" w:hAnsi="Arial Black"/>
          <w:spacing w:val="-8"/>
          <w:sz w:val="18"/>
          <w:lang w:val="ru-RU"/>
        </w:rPr>
        <w:t>Заступник голови</w:t>
      </w:r>
      <w:r w:rsidRPr="008A5EDA">
        <w:rPr>
          <w:rFonts w:ascii="Arial Black" w:hAnsi="Arial Black"/>
          <w:spacing w:val="-5"/>
          <w:sz w:val="18"/>
          <w:lang w:val="ru-RU"/>
        </w:rPr>
        <w:t xml:space="preserve"> </w:t>
      </w:r>
      <w:r w:rsidRPr="008A5EDA">
        <w:rPr>
          <w:rFonts w:ascii="Arial Black" w:hAnsi="Arial Black"/>
          <w:spacing w:val="-8"/>
          <w:sz w:val="18"/>
          <w:lang w:val="ru-RU"/>
        </w:rPr>
        <w:t>оргкомітету</w:t>
      </w:r>
      <w:r w:rsidRPr="008A5EDA">
        <w:rPr>
          <w:rFonts w:ascii="Arial Black" w:hAnsi="Arial Black"/>
          <w:spacing w:val="-3"/>
          <w:sz w:val="18"/>
          <w:lang w:val="ru-RU"/>
        </w:rPr>
        <w:t xml:space="preserve"> </w:t>
      </w:r>
      <w:r w:rsidRPr="008A5EDA">
        <w:rPr>
          <w:rFonts w:ascii="Arial Black" w:hAnsi="Arial Black"/>
          <w:spacing w:val="-8"/>
          <w:sz w:val="18"/>
          <w:lang w:val="ru-RU"/>
        </w:rPr>
        <w:t>конференції:</w:t>
      </w:r>
      <w:r w:rsidRPr="008A5EDA">
        <w:rPr>
          <w:rFonts w:ascii="Arial Black" w:hAnsi="Arial Black"/>
          <w:spacing w:val="-4"/>
          <w:sz w:val="18"/>
          <w:lang w:val="ru-RU"/>
        </w:rPr>
        <w:t xml:space="preserve"> </w:t>
      </w:r>
      <w:r w:rsidRPr="008A5EDA">
        <w:rPr>
          <w:rFonts w:ascii="Tahoma" w:hAnsi="Tahoma"/>
          <w:spacing w:val="-8"/>
          <w:sz w:val="18"/>
          <w:lang w:val="ru-RU"/>
        </w:rPr>
        <w:t>Рейчел</w:t>
      </w:r>
      <w:r w:rsidRPr="008A5EDA">
        <w:rPr>
          <w:rFonts w:ascii="Tahoma" w:hAnsi="Tahoma"/>
          <w:spacing w:val="-2"/>
          <w:sz w:val="18"/>
          <w:lang w:val="ru-RU"/>
        </w:rPr>
        <w:t xml:space="preserve"> </w:t>
      </w:r>
      <w:r w:rsidRPr="008A5EDA">
        <w:rPr>
          <w:rFonts w:ascii="Tahoma" w:hAnsi="Tahoma"/>
          <w:spacing w:val="-8"/>
          <w:sz w:val="18"/>
          <w:lang w:val="ru-RU"/>
        </w:rPr>
        <w:t>Апаро</w:t>
      </w:r>
      <w:r w:rsidRPr="008A5EDA">
        <w:rPr>
          <w:rFonts w:ascii="Tahoma" w:hAnsi="Tahoma"/>
          <w:spacing w:val="-3"/>
          <w:sz w:val="18"/>
          <w:lang w:val="ru-RU"/>
        </w:rPr>
        <w:t xml:space="preserve"> </w:t>
      </w:r>
      <w:r w:rsidRPr="008A5EDA">
        <w:rPr>
          <w:rFonts w:ascii="Tahoma" w:hAnsi="Tahoma"/>
          <w:spacing w:val="-8"/>
          <w:sz w:val="18"/>
          <w:lang w:val="ru-RU"/>
        </w:rPr>
        <w:t>(Австрійська</w:t>
      </w:r>
      <w:r w:rsidRPr="008A5EDA">
        <w:rPr>
          <w:rFonts w:ascii="Tahoma" w:hAnsi="Tahoma"/>
          <w:spacing w:val="-2"/>
          <w:sz w:val="18"/>
          <w:lang w:val="ru-RU"/>
        </w:rPr>
        <w:t xml:space="preserve"> </w:t>
      </w:r>
      <w:r w:rsidRPr="008A5EDA">
        <w:rPr>
          <w:rFonts w:ascii="Tahoma" w:hAnsi="Tahoma"/>
          <w:spacing w:val="-8"/>
          <w:sz w:val="18"/>
          <w:lang w:val="ru-RU"/>
        </w:rPr>
        <w:t>Республіка)</w:t>
      </w:r>
    </w:p>
    <w:p w:rsidR="007C6FEF" w:rsidRPr="008A5EDA" w:rsidRDefault="008A5EDA">
      <w:pPr>
        <w:spacing w:line="232" w:lineRule="exact"/>
        <w:ind w:left="141"/>
        <w:rPr>
          <w:rFonts w:ascii="Tahoma" w:hAnsi="Tahoma"/>
          <w:sz w:val="18"/>
          <w:lang w:val="ru-RU"/>
        </w:rPr>
      </w:pPr>
      <w:r w:rsidRPr="008A5EDA">
        <w:rPr>
          <w:rFonts w:ascii="Arial Black" w:hAnsi="Arial Black"/>
          <w:spacing w:val="-6"/>
          <w:sz w:val="18"/>
          <w:lang w:val="ru-RU"/>
        </w:rPr>
        <w:t>Відповідальний</w:t>
      </w:r>
      <w:r w:rsidRPr="008A5EDA">
        <w:rPr>
          <w:rFonts w:ascii="Arial Black" w:hAnsi="Arial Black"/>
          <w:spacing w:val="-7"/>
          <w:sz w:val="18"/>
          <w:lang w:val="ru-RU"/>
        </w:rPr>
        <w:t xml:space="preserve"> </w:t>
      </w:r>
      <w:r w:rsidRPr="008A5EDA">
        <w:rPr>
          <w:rFonts w:ascii="Arial Black" w:hAnsi="Arial Black"/>
          <w:spacing w:val="-6"/>
          <w:sz w:val="18"/>
          <w:lang w:val="ru-RU"/>
        </w:rPr>
        <w:t>секретар:</w:t>
      </w:r>
      <w:r w:rsidRPr="008A5EDA">
        <w:rPr>
          <w:rFonts w:ascii="Arial Black" w:hAnsi="Arial Black"/>
          <w:spacing w:val="-3"/>
          <w:sz w:val="18"/>
          <w:lang w:val="ru-RU"/>
        </w:rPr>
        <w:t xml:space="preserve"> </w:t>
      </w:r>
      <w:r w:rsidRPr="008A5EDA">
        <w:rPr>
          <w:rFonts w:ascii="Tahoma" w:hAnsi="Tahoma"/>
          <w:spacing w:val="-6"/>
          <w:sz w:val="18"/>
          <w:lang w:val="ru-RU"/>
        </w:rPr>
        <w:t>Рабей</w:t>
      </w:r>
      <w:r w:rsidRPr="008A5EDA">
        <w:rPr>
          <w:rFonts w:ascii="Tahoma" w:hAnsi="Tahoma"/>
          <w:spacing w:val="-1"/>
          <w:sz w:val="18"/>
          <w:lang w:val="ru-RU"/>
        </w:rPr>
        <w:t xml:space="preserve"> </w:t>
      </w:r>
      <w:r w:rsidRPr="008A5EDA">
        <w:rPr>
          <w:rFonts w:ascii="Tahoma" w:hAnsi="Tahoma"/>
          <w:spacing w:val="-6"/>
          <w:sz w:val="18"/>
          <w:lang w:val="ru-RU"/>
        </w:rPr>
        <w:t>Настасія</w:t>
      </w:r>
      <w:r w:rsidRPr="008A5EDA">
        <w:rPr>
          <w:rFonts w:ascii="Tahoma" w:hAnsi="Tahoma"/>
          <w:spacing w:val="-2"/>
          <w:sz w:val="18"/>
          <w:lang w:val="ru-RU"/>
        </w:rPr>
        <w:t xml:space="preserve"> </w:t>
      </w:r>
      <w:r w:rsidRPr="008A5EDA">
        <w:rPr>
          <w:rFonts w:ascii="Tahoma" w:hAnsi="Tahoma"/>
          <w:spacing w:val="-6"/>
          <w:sz w:val="18"/>
          <w:lang w:val="ru-RU"/>
        </w:rPr>
        <w:t>Романівна</w:t>
      </w:r>
      <w:r w:rsidRPr="008A5EDA">
        <w:rPr>
          <w:rFonts w:ascii="Tahoma" w:hAnsi="Tahoma"/>
          <w:spacing w:val="-2"/>
          <w:sz w:val="18"/>
          <w:lang w:val="ru-RU"/>
        </w:rPr>
        <w:t xml:space="preserve"> </w:t>
      </w:r>
      <w:r w:rsidRPr="008A5EDA">
        <w:rPr>
          <w:rFonts w:ascii="Tahoma" w:hAnsi="Tahoma"/>
          <w:spacing w:val="-6"/>
          <w:sz w:val="18"/>
          <w:lang w:val="ru-RU"/>
        </w:rPr>
        <w:t>(Україна)</w:t>
      </w:r>
    </w:p>
    <w:p w:rsidR="007C6FEF" w:rsidRPr="008A5EDA" w:rsidRDefault="008A5EDA">
      <w:pPr>
        <w:spacing w:before="166" w:line="200" w:lineRule="exact"/>
        <w:ind w:left="325"/>
        <w:rPr>
          <w:rFonts w:ascii="Arial Black" w:hAnsi="Arial Black"/>
          <w:sz w:val="16"/>
          <w:lang w:val="ru-RU"/>
        </w:rPr>
      </w:pPr>
      <w:r w:rsidRPr="008A5EDA">
        <w:rPr>
          <w:rFonts w:ascii="Arial Black" w:hAnsi="Arial Black"/>
          <w:color w:val="1F3863"/>
          <w:spacing w:val="-4"/>
          <w:w w:val="90"/>
          <w:sz w:val="16"/>
          <w:lang w:val="ru-RU"/>
        </w:rPr>
        <w:t>ЧЛЕНИ</w:t>
      </w:r>
      <w:r w:rsidRPr="008A5EDA">
        <w:rPr>
          <w:rFonts w:ascii="Arial Black" w:hAnsi="Arial Black"/>
          <w:color w:val="1F3863"/>
          <w:spacing w:val="-16"/>
          <w:w w:val="90"/>
          <w:sz w:val="16"/>
          <w:lang w:val="ru-RU"/>
        </w:rPr>
        <w:t xml:space="preserve"> </w:t>
      </w:r>
      <w:r w:rsidRPr="008A5EDA">
        <w:rPr>
          <w:rFonts w:ascii="Arial Black" w:hAnsi="Arial Black"/>
          <w:color w:val="1F3863"/>
          <w:spacing w:val="-4"/>
          <w:w w:val="90"/>
          <w:sz w:val="16"/>
          <w:lang w:val="ru-RU"/>
        </w:rPr>
        <w:t>РЕДАКЦІЙНОЇ</w:t>
      </w:r>
      <w:r w:rsidRPr="008A5EDA">
        <w:rPr>
          <w:rFonts w:ascii="Arial Black" w:hAnsi="Arial Black"/>
          <w:color w:val="1F3863"/>
          <w:spacing w:val="-15"/>
          <w:w w:val="90"/>
          <w:sz w:val="16"/>
          <w:lang w:val="ru-RU"/>
        </w:rPr>
        <w:t xml:space="preserve"> </w:t>
      </w:r>
      <w:r w:rsidRPr="008A5EDA">
        <w:rPr>
          <w:rFonts w:ascii="Arial Black" w:hAnsi="Arial Black"/>
          <w:color w:val="1F3863"/>
          <w:spacing w:val="-4"/>
          <w:w w:val="90"/>
          <w:sz w:val="16"/>
          <w:lang w:val="ru-RU"/>
        </w:rPr>
        <w:t>КОЛЕГІЇ:</w:t>
      </w:r>
    </w:p>
    <w:p w:rsidR="007C6FEF" w:rsidRPr="008A5EDA" w:rsidRDefault="008A5EDA">
      <w:pPr>
        <w:spacing w:before="14" w:line="187" w:lineRule="auto"/>
        <w:ind w:left="141" w:right="729"/>
        <w:jc w:val="both"/>
        <w:rPr>
          <w:rFonts w:ascii="Arial Black" w:hAnsi="Arial Black"/>
          <w:sz w:val="16"/>
          <w:lang w:val="ru-RU"/>
        </w:rPr>
      </w:pPr>
      <w:r w:rsidRPr="008A5EDA">
        <w:rPr>
          <w:rFonts w:ascii="Arial Black" w:hAnsi="Arial Black"/>
          <w:spacing w:val="-10"/>
          <w:sz w:val="16"/>
          <w:lang w:val="ru-RU"/>
        </w:rPr>
        <w:t>Квасницька</w:t>
      </w:r>
      <w:r w:rsidRPr="008A5EDA">
        <w:rPr>
          <w:rFonts w:ascii="Arial Black" w:hAnsi="Arial Black"/>
          <w:sz w:val="16"/>
          <w:lang w:val="ru-RU"/>
        </w:rPr>
        <w:t xml:space="preserve"> </w:t>
      </w:r>
      <w:r w:rsidRPr="008A5EDA">
        <w:rPr>
          <w:rFonts w:ascii="Arial Black" w:hAnsi="Arial Black"/>
          <w:spacing w:val="-10"/>
          <w:sz w:val="16"/>
          <w:lang w:val="ru-RU"/>
        </w:rPr>
        <w:t>Раїса</w:t>
      </w:r>
      <w:r w:rsidRPr="008A5EDA">
        <w:rPr>
          <w:rFonts w:ascii="Arial Black" w:hAnsi="Arial Black"/>
          <w:sz w:val="16"/>
          <w:lang w:val="ru-RU"/>
        </w:rPr>
        <w:t xml:space="preserve"> </w:t>
      </w:r>
      <w:r w:rsidRPr="008A5EDA">
        <w:rPr>
          <w:rFonts w:ascii="Arial Black" w:hAnsi="Arial Black"/>
          <w:spacing w:val="-10"/>
          <w:sz w:val="16"/>
          <w:lang w:val="ru-RU"/>
        </w:rPr>
        <w:t>Степанівна</w:t>
      </w:r>
      <w:r w:rsidRPr="008A5EDA">
        <w:rPr>
          <w:rFonts w:ascii="Arial Black" w:hAnsi="Arial Black"/>
          <w:sz w:val="16"/>
          <w:lang w:val="ru-RU"/>
        </w:rPr>
        <w:t xml:space="preserve"> </w:t>
      </w:r>
      <w:r w:rsidRPr="008A5EDA">
        <w:rPr>
          <w:rFonts w:ascii="Tahoma" w:hAnsi="Tahoma"/>
          <w:spacing w:val="-10"/>
          <w:sz w:val="16"/>
          <w:lang w:val="ru-RU"/>
        </w:rPr>
        <w:t>-</w:t>
      </w:r>
      <w:r w:rsidRPr="008A5EDA">
        <w:rPr>
          <w:rFonts w:ascii="Tahoma" w:hAnsi="Tahoma"/>
          <w:sz w:val="16"/>
          <w:lang w:val="ru-RU"/>
        </w:rPr>
        <w:t xml:space="preserve"> </w:t>
      </w:r>
      <w:r w:rsidRPr="008A5EDA">
        <w:rPr>
          <w:rFonts w:ascii="Tahoma" w:hAnsi="Tahoma"/>
          <w:spacing w:val="-10"/>
          <w:sz w:val="16"/>
          <w:lang w:val="ru-RU"/>
        </w:rPr>
        <w:t>д-р.</w:t>
      </w:r>
      <w:r w:rsidRPr="008A5EDA">
        <w:rPr>
          <w:rFonts w:ascii="Tahoma" w:hAnsi="Tahoma"/>
          <w:sz w:val="16"/>
          <w:lang w:val="ru-RU"/>
        </w:rPr>
        <w:t xml:space="preserve"> </w:t>
      </w:r>
      <w:r w:rsidRPr="008A5EDA">
        <w:rPr>
          <w:rFonts w:ascii="Tahoma" w:hAnsi="Tahoma"/>
          <w:spacing w:val="-10"/>
          <w:sz w:val="16"/>
          <w:lang w:val="ru-RU"/>
        </w:rPr>
        <w:t>екон.</w:t>
      </w:r>
      <w:r w:rsidRPr="008A5EDA">
        <w:rPr>
          <w:rFonts w:ascii="Tahoma" w:hAnsi="Tahoma"/>
          <w:sz w:val="16"/>
          <w:lang w:val="ru-RU"/>
        </w:rPr>
        <w:t xml:space="preserve"> </w:t>
      </w:r>
      <w:r w:rsidRPr="008A5EDA">
        <w:rPr>
          <w:rFonts w:ascii="Tahoma" w:hAnsi="Tahoma"/>
          <w:spacing w:val="-10"/>
          <w:sz w:val="16"/>
          <w:lang w:val="ru-RU"/>
        </w:rPr>
        <w:t>наук,</w:t>
      </w:r>
      <w:r w:rsidRPr="008A5EDA">
        <w:rPr>
          <w:rFonts w:ascii="Tahoma" w:hAnsi="Tahoma"/>
          <w:sz w:val="16"/>
          <w:lang w:val="ru-RU"/>
        </w:rPr>
        <w:t xml:space="preserve"> </w:t>
      </w:r>
      <w:r w:rsidRPr="008A5EDA">
        <w:rPr>
          <w:rFonts w:ascii="Tahoma" w:hAnsi="Tahoma"/>
          <w:spacing w:val="-10"/>
          <w:sz w:val="16"/>
          <w:lang w:val="ru-RU"/>
        </w:rPr>
        <w:t>професор</w:t>
      </w:r>
      <w:r w:rsidRPr="008A5EDA">
        <w:rPr>
          <w:rFonts w:ascii="Tahoma" w:hAnsi="Tahoma"/>
          <w:sz w:val="16"/>
          <w:lang w:val="ru-RU"/>
        </w:rPr>
        <w:t xml:space="preserve"> </w:t>
      </w:r>
      <w:r w:rsidRPr="008A5EDA">
        <w:rPr>
          <w:rFonts w:ascii="Tahoma" w:hAnsi="Tahoma"/>
          <w:spacing w:val="-10"/>
          <w:sz w:val="16"/>
          <w:lang w:val="ru-RU"/>
        </w:rPr>
        <w:t>(Україна);</w:t>
      </w:r>
      <w:r w:rsidRPr="008A5EDA">
        <w:rPr>
          <w:rFonts w:ascii="Tahoma" w:hAnsi="Tahoma"/>
          <w:sz w:val="16"/>
          <w:lang w:val="ru-RU"/>
        </w:rPr>
        <w:t xml:space="preserve"> </w:t>
      </w:r>
      <w:r>
        <w:rPr>
          <w:rFonts w:ascii="Arial Black" w:hAnsi="Arial Black"/>
          <w:spacing w:val="-10"/>
          <w:sz w:val="16"/>
        </w:rPr>
        <w:t>Jakhongir</w:t>
      </w:r>
      <w:r w:rsidRPr="008A5EDA">
        <w:rPr>
          <w:rFonts w:ascii="Arial Black" w:hAnsi="Arial Black"/>
          <w:sz w:val="16"/>
          <w:lang w:val="ru-RU"/>
        </w:rPr>
        <w:t xml:space="preserve"> </w:t>
      </w:r>
      <w:r>
        <w:rPr>
          <w:rFonts w:ascii="Arial Black" w:hAnsi="Arial Black"/>
          <w:spacing w:val="-10"/>
          <w:sz w:val="16"/>
        </w:rPr>
        <w:t>Shaturaev</w:t>
      </w:r>
      <w:r w:rsidRPr="008A5EDA">
        <w:rPr>
          <w:rFonts w:ascii="Arial Black" w:hAnsi="Arial Black"/>
          <w:sz w:val="16"/>
          <w:lang w:val="ru-RU"/>
        </w:rPr>
        <w:t xml:space="preserve"> </w:t>
      </w:r>
      <w:r w:rsidRPr="008A5EDA">
        <w:rPr>
          <w:rFonts w:ascii="Tahoma" w:hAnsi="Tahoma"/>
          <w:spacing w:val="-10"/>
          <w:sz w:val="16"/>
          <w:lang w:val="ru-RU"/>
        </w:rPr>
        <w:t>-</w:t>
      </w:r>
      <w:r w:rsidRPr="008A5EDA">
        <w:rPr>
          <w:rFonts w:ascii="Tahoma" w:hAnsi="Tahoma"/>
          <w:sz w:val="16"/>
          <w:lang w:val="ru-RU"/>
        </w:rPr>
        <w:t xml:space="preserve"> </w:t>
      </w:r>
      <w:r w:rsidRPr="008A5EDA">
        <w:rPr>
          <w:rFonts w:ascii="Tahoma" w:hAnsi="Tahoma"/>
          <w:spacing w:val="-10"/>
          <w:sz w:val="16"/>
          <w:lang w:val="ru-RU"/>
        </w:rPr>
        <w:t>канд.</w:t>
      </w:r>
      <w:r w:rsidRPr="008A5EDA">
        <w:rPr>
          <w:rFonts w:ascii="Tahoma" w:hAnsi="Tahoma"/>
          <w:sz w:val="16"/>
          <w:lang w:val="ru-RU"/>
        </w:rPr>
        <w:t xml:space="preserve"> </w:t>
      </w:r>
      <w:r w:rsidRPr="008A5EDA">
        <w:rPr>
          <w:rFonts w:ascii="Tahoma" w:hAnsi="Tahoma"/>
          <w:spacing w:val="-10"/>
          <w:sz w:val="16"/>
          <w:lang w:val="ru-RU"/>
        </w:rPr>
        <w:t>екон.</w:t>
      </w:r>
      <w:r w:rsidRPr="008A5EDA">
        <w:rPr>
          <w:rFonts w:ascii="Tahoma" w:hAnsi="Tahoma"/>
          <w:sz w:val="16"/>
          <w:lang w:val="ru-RU"/>
        </w:rPr>
        <w:t xml:space="preserve"> </w:t>
      </w:r>
      <w:r w:rsidRPr="008A5EDA">
        <w:rPr>
          <w:rFonts w:ascii="Tahoma" w:hAnsi="Tahoma"/>
          <w:spacing w:val="-10"/>
          <w:sz w:val="16"/>
          <w:lang w:val="ru-RU"/>
        </w:rPr>
        <w:t>наук,</w:t>
      </w:r>
      <w:r w:rsidRPr="008A5EDA">
        <w:rPr>
          <w:rFonts w:ascii="Tahoma" w:hAnsi="Tahoma"/>
          <w:sz w:val="16"/>
          <w:lang w:val="ru-RU"/>
        </w:rPr>
        <w:t xml:space="preserve"> </w:t>
      </w:r>
      <w:r w:rsidRPr="008A5EDA">
        <w:rPr>
          <w:rFonts w:ascii="Tahoma" w:hAnsi="Tahoma"/>
          <w:spacing w:val="-10"/>
          <w:sz w:val="16"/>
          <w:lang w:val="ru-RU"/>
        </w:rPr>
        <w:t>доцент</w:t>
      </w:r>
      <w:r w:rsidRPr="008A5EDA">
        <w:rPr>
          <w:rFonts w:ascii="Tahoma" w:hAnsi="Tahoma"/>
          <w:sz w:val="16"/>
          <w:lang w:val="ru-RU"/>
        </w:rPr>
        <w:t xml:space="preserve"> </w:t>
      </w:r>
      <w:r w:rsidRPr="008A5EDA">
        <w:rPr>
          <w:rFonts w:ascii="Tahoma" w:hAnsi="Tahoma"/>
          <w:spacing w:val="-10"/>
          <w:sz w:val="16"/>
          <w:lang w:val="ru-RU"/>
        </w:rPr>
        <w:t>(Республіка</w:t>
      </w:r>
      <w:r w:rsidRPr="008A5EDA">
        <w:rPr>
          <w:rFonts w:ascii="Tahoma" w:hAnsi="Tahoma"/>
          <w:spacing w:val="-6"/>
          <w:sz w:val="16"/>
          <w:lang w:val="ru-RU"/>
        </w:rPr>
        <w:t xml:space="preserve"> Узбекистан); </w:t>
      </w:r>
      <w:r w:rsidRPr="008A5EDA">
        <w:rPr>
          <w:rFonts w:ascii="Arial Black" w:hAnsi="Arial Black"/>
          <w:spacing w:val="-6"/>
          <w:sz w:val="16"/>
          <w:lang w:val="ru-RU"/>
        </w:rPr>
        <w:t>Бойко</w:t>
      </w:r>
      <w:r w:rsidRPr="008A5EDA">
        <w:rPr>
          <w:rFonts w:ascii="Arial Black" w:hAnsi="Arial Black"/>
          <w:spacing w:val="-7"/>
          <w:sz w:val="16"/>
          <w:lang w:val="ru-RU"/>
        </w:rPr>
        <w:t xml:space="preserve"> </w:t>
      </w:r>
      <w:r w:rsidRPr="008A5EDA">
        <w:rPr>
          <w:rFonts w:ascii="Arial Black" w:hAnsi="Arial Black"/>
          <w:spacing w:val="-6"/>
          <w:sz w:val="16"/>
          <w:lang w:val="ru-RU"/>
        </w:rPr>
        <w:t xml:space="preserve">Світлана Василівна </w:t>
      </w:r>
      <w:r w:rsidRPr="008A5EDA">
        <w:rPr>
          <w:rFonts w:ascii="Tahoma" w:hAnsi="Tahoma"/>
          <w:spacing w:val="-6"/>
          <w:sz w:val="16"/>
          <w:lang w:val="ru-RU"/>
        </w:rPr>
        <w:t>- канд.</w:t>
      </w:r>
      <w:r w:rsidRPr="008A5EDA">
        <w:rPr>
          <w:rFonts w:ascii="Tahoma" w:hAnsi="Tahoma"/>
          <w:spacing w:val="-3"/>
          <w:sz w:val="16"/>
          <w:lang w:val="ru-RU"/>
        </w:rPr>
        <w:t xml:space="preserve"> </w:t>
      </w:r>
      <w:r w:rsidRPr="008A5EDA">
        <w:rPr>
          <w:rFonts w:ascii="Tahoma" w:hAnsi="Tahoma"/>
          <w:spacing w:val="-6"/>
          <w:sz w:val="16"/>
          <w:lang w:val="ru-RU"/>
        </w:rPr>
        <w:t>екон. наук,</w:t>
      </w:r>
      <w:r w:rsidRPr="008A5EDA">
        <w:rPr>
          <w:rFonts w:ascii="Tahoma" w:hAnsi="Tahoma"/>
          <w:spacing w:val="-2"/>
          <w:sz w:val="16"/>
          <w:lang w:val="ru-RU"/>
        </w:rPr>
        <w:t xml:space="preserve"> </w:t>
      </w:r>
      <w:r w:rsidRPr="008A5EDA">
        <w:rPr>
          <w:rFonts w:ascii="Tahoma" w:hAnsi="Tahoma"/>
          <w:spacing w:val="-6"/>
          <w:sz w:val="16"/>
          <w:lang w:val="ru-RU"/>
        </w:rPr>
        <w:t>доцент (Україна);</w:t>
      </w:r>
      <w:r w:rsidRPr="008A5EDA">
        <w:rPr>
          <w:rFonts w:ascii="Tahoma" w:hAnsi="Tahoma"/>
          <w:sz w:val="16"/>
          <w:lang w:val="ru-RU"/>
        </w:rPr>
        <w:t xml:space="preserve"> </w:t>
      </w:r>
      <w:r w:rsidRPr="008A5EDA">
        <w:rPr>
          <w:rFonts w:ascii="Arial Black" w:hAnsi="Arial Black"/>
          <w:spacing w:val="-6"/>
          <w:sz w:val="16"/>
          <w:lang w:val="ru-RU"/>
        </w:rPr>
        <w:t>Заднєпровська</w:t>
      </w:r>
      <w:r w:rsidRPr="008A5EDA">
        <w:rPr>
          <w:rFonts w:ascii="Arial Black" w:hAnsi="Arial Black"/>
          <w:spacing w:val="-7"/>
          <w:sz w:val="16"/>
          <w:lang w:val="ru-RU"/>
        </w:rPr>
        <w:t xml:space="preserve"> </w:t>
      </w:r>
      <w:r w:rsidRPr="008A5EDA">
        <w:rPr>
          <w:rFonts w:ascii="Arial Black" w:hAnsi="Arial Black"/>
          <w:spacing w:val="-6"/>
          <w:sz w:val="16"/>
          <w:lang w:val="ru-RU"/>
        </w:rPr>
        <w:t xml:space="preserve">Ганна Ігорівна </w:t>
      </w:r>
      <w:r w:rsidRPr="008A5EDA">
        <w:rPr>
          <w:rFonts w:ascii="Tahoma" w:hAnsi="Tahoma"/>
          <w:spacing w:val="-6"/>
          <w:sz w:val="16"/>
          <w:lang w:val="ru-RU"/>
        </w:rPr>
        <w:t>- канд.</w:t>
      </w:r>
      <w:r w:rsidRPr="008A5EDA">
        <w:rPr>
          <w:rFonts w:ascii="Tahoma" w:hAnsi="Tahoma"/>
          <w:spacing w:val="-3"/>
          <w:sz w:val="16"/>
          <w:lang w:val="ru-RU"/>
        </w:rPr>
        <w:t xml:space="preserve"> </w:t>
      </w:r>
      <w:r w:rsidRPr="008A5EDA">
        <w:rPr>
          <w:rFonts w:ascii="Tahoma" w:hAnsi="Tahoma"/>
          <w:spacing w:val="-6"/>
          <w:sz w:val="16"/>
          <w:lang w:val="ru-RU"/>
        </w:rPr>
        <w:t xml:space="preserve">екон. </w:t>
      </w:r>
      <w:r w:rsidRPr="008A5EDA">
        <w:rPr>
          <w:rFonts w:ascii="Tahoma" w:hAnsi="Tahoma"/>
          <w:spacing w:val="-2"/>
          <w:sz w:val="16"/>
          <w:lang w:val="ru-RU"/>
        </w:rPr>
        <w:t>наук</w:t>
      </w:r>
      <w:r w:rsidRPr="008A5EDA">
        <w:rPr>
          <w:rFonts w:ascii="Tahoma" w:hAnsi="Tahoma"/>
          <w:spacing w:val="-17"/>
          <w:sz w:val="16"/>
          <w:lang w:val="ru-RU"/>
        </w:rPr>
        <w:t xml:space="preserve"> </w:t>
      </w:r>
      <w:r w:rsidRPr="008A5EDA">
        <w:rPr>
          <w:rFonts w:ascii="Tahoma" w:hAnsi="Tahoma"/>
          <w:spacing w:val="-2"/>
          <w:sz w:val="16"/>
          <w:lang w:val="ru-RU"/>
        </w:rPr>
        <w:t>(Україна);</w:t>
      </w:r>
      <w:r w:rsidRPr="008A5EDA">
        <w:rPr>
          <w:rFonts w:ascii="Tahoma" w:hAnsi="Tahoma"/>
          <w:spacing w:val="-12"/>
          <w:sz w:val="16"/>
          <w:lang w:val="ru-RU"/>
        </w:rPr>
        <w:t xml:space="preserve"> </w:t>
      </w:r>
      <w:r w:rsidRPr="008A5EDA">
        <w:rPr>
          <w:rFonts w:ascii="Arial Black" w:hAnsi="Arial Black"/>
          <w:spacing w:val="-2"/>
          <w:sz w:val="16"/>
          <w:lang w:val="ru-RU"/>
        </w:rPr>
        <w:t>Занора</w:t>
      </w:r>
      <w:r w:rsidRPr="008A5EDA">
        <w:rPr>
          <w:rFonts w:ascii="Arial Black" w:hAnsi="Arial Black"/>
          <w:spacing w:val="-17"/>
          <w:sz w:val="16"/>
          <w:lang w:val="ru-RU"/>
        </w:rPr>
        <w:t xml:space="preserve"> </w:t>
      </w:r>
      <w:r w:rsidRPr="008A5EDA">
        <w:rPr>
          <w:rFonts w:ascii="Arial Black" w:hAnsi="Arial Black"/>
          <w:spacing w:val="-2"/>
          <w:sz w:val="16"/>
          <w:lang w:val="ru-RU"/>
        </w:rPr>
        <w:t>Володимир</w:t>
      </w:r>
      <w:r w:rsidRPr="008A5EDA">
        <w:rPr>
          <w:rFonts w:ascii="Arial Black" w:hAnsi="Arial Black"/>
          <w:spacing w:val="-19"/>
          <w:sz w:val="16"/>
          <w:lang w:val="ru-RU"/>
        </w:rPr>
        <w:t xml:space="preserve"> </w:t>
      </w:r>
      <w:r w:rsidRPr="008A5EDA">
        <w:rPr>
          <w:rFonts w:ascii="Arial Black" w:hAnsi="Arial Black"/>
          <w:spacing w:val="-2"/>
          <w:sz w:val="16"/>
          <w:lang w:val="ru-RU"/>
        </w:rPr>
        <w:t>Олександрович</w:t>
      </w:r>
      <w:r w:rsidRPr="008A5EDA">
        <w:rPr>
          <w:rFonts w:ascii="Arial Black" w:hAnsi="Arial Black"/>
          <w:spacing w:val="-16"/>
          <w:sz w:val="16"/>
          <w:lang w:val="ru-RU"/>
        </w:rPr>
        <w:t xml:space="preserve"> </w:t>
      </w:r>
      <w:r w:rsidRPr="008A5EDA">
        <w:rPr>
          <w:rFonts w:ascii="Tahoma" w:hAnsi="Tahoma"/>
          <w:spacing w:val="-2"/>
          <w:sz w:val="16"/>
          <w:lang w:val="ru-RU"/>
        </w:rPr>
        <w:t>-</w:t>
      </w:r>
      <w:r w:rsidRPr="008A5EDA">
        <w:rPr>
          <w:rFonts w:ascii="Tahoma" w:hAnsi="Tahoma"/>
          <w:spacing w:val="-16"/>
          <w:sz w:val="16"/>
          <w:lang w:val="ru-RU"/>
        </w:rPr>
        <w:t xml:space="preserve"> </w:t>
      </w:r>
      <w:r w:rsidRPr="008A5EDA">
        <w:rPr>
          <w:rFonts w:ascii="Tahoma" w:hAnsi="Tahoma"/>
          <w:spacing w:val="-2"/>
          <w:sz w:val="16"/>
          <w:lang w:val="ru-RU"/>
        </w:rPr>
        <w:t>канд.</w:t>
      </w:r>
      <w:r w:rsidRPr="008A5EDA">
        <w:rPr>
          <w:rFonts w:ascii="Tahoma" w:hAnsi="Tahoma"/>
          <w:spacing w:val="-16"/>
          <w:sz w:val="16"/>
          <w:lang w:val="ru-RU"/>
        </w:rPr>
        <w:t xml:space="preserve"> </w:t>
      </w:r>
      <w:r w:rsidRPr="008A5EDA">
        <w:rPr>
          <w:rFonts w:ascii="Tahoma" w:hAnsi="Tahoma"/>
          <w:spacing w:val="-2"/>
          <w:sz w:val="16"/>
          <w:lang w:val="ru-RU"/>
        </w:rPr>
        <w:t>екон.</w:t>
      </w:r>
      <w:r w:rsidRPr="008A5EDA">
        <w:rPr>
          <w:rFonts w:ascii="Tahoma" w:hAnsi="Tahoma"/>
          <w:spacing w:val="-16"/>
          <w:sz w:val="16"/>
          <w:lang w:val="ru-RU"/>
        </w:rPr>
        <w:t xml:space="preserve"> </w:t>
      </w:r>
      <w:r w:rsidRPr="008A5EDA">
        <w:rPr>
          <w:rFonts w:ascii="Tahoma" w:hAnsi="Tahoma"/>
          <w:spacing w:val="-2"/>
          <w:sz w:val="16"/>
          <w:lang w:val="ru-RU"/>
        </w:rPr>
        <w:t>наук,</w:t>
      </w:r>
      <w:r w:rsidRPr="008A5EDA">
        <w:rPr>
          <w:rFonts w:ascii="Tahoma" w:hAnsi="Tahoma"/>
          <w:spacing w:val="-15"/>
          <w:sz w:val="16"/>
          <w:lang w:val="ru-RU"/>
        </w:rPr>
        <w:t xml:space="preserve"> </w:t>
      </w:r>
      <w:r w:rsidRPr="008A5EDA">
        <w:rPr>
          <w:rFonts w:ascii="Tahoma" w:hAnsi="Tahoma"/>
          <w:spacing w:val="-2"/>
          <w:sz w:val="16"/>
          <w:lang w:val="ru-RU"/>
        </w:rPr>
        <w:t>доцент</w:t>
      </w:r>
      <w:r w:rsidRPr="008A5EDA">
        <w:rPr>
          <w:rFonts w:ascii="Tahoma" w:hAnsi="Tahoma"/>
          <w:spacing w:val="-15"/>
          <w:sz w:val="16"/>
          <w:lang w:val="ru-RU"/>
        </w:rPr>
        <w:t xml:space="preserve"> </w:t>
      </w:r>
      <w:r w:rsidRPr="008A5EDA">
        <w:rPr>
          <w:rFonts w:ascii="Tahoma" w:hAnsi="Tahoma"/>
          <w:spacing w:val="-2"/>
          <w:sz w:val="16"/>
          <w:lang w:val="ru-RU"/>
        </w:rPr>
        <w:t>(Україна);</w:t>
      </w:r>
      <w:r w:rsidRPr="008A5EDA">
        <w:rPr>
          <w:rFonts w:ascii="Tahoma" w:hAnsi="Tahoma"/>
          <w:spacing w:val="-12"/>
          <w:sz w:val="16"/>
          <w:lang w:val="ru-RU"/>
        </w:rPr>
        <w:t xml:space="preserve"> </w:t>
      </w:r>
      <w:r w:rsidRPr="008A5EDA">
        <w:rPr>
          <w:rFonts w:ascii="Arial Black" w:hAnsi="Arial Black"/>
          <w:spacing w:val="-2"/>
          <w:sz w:val="16"/>
          <w:lang w:val="ru-RU"/>
        </w:rPr>
        <w:t>Маркович</w:t>
      </w:r>
      <w:r w:rsidRPr="008A5EDA">
        <w:rPr>
          <w:rFonts w:ascii="Arial Black" w:hAnsi="Arial Black"/>
          <w:spacing w:val="-18"/>
          <w:sz w:val="16"/>
          <w:lang w:val="ru-RU"/>
        </w:rPr>
        <w:t xml:space="preserve"> </w:t>
      </w:r>
      <w:r w:rsidRPr="008A5EDA">
        <w:rPr>
          <w:rFonts w:ascii="Arial Black" w:hAnsi="Arial Black"/>
          <w:spacing w:val="-2"/>
          <w:sz w:val="16"/>
          <w:lang w:val="ru-RU"/>
        </w:rPr>
        <w:t>Ірина</w:t>
      </w:r>
      <w:r w:rsidRPr="008A5EDA">
        <w:rPr>
          <w:rFonts w:ascii="Arial Black" w:hAnsi="Arial Black"/>
          <w:spacing w:val="-17"/>
          <w:sz w:val="16"/>
          <w:lang w:val="ru-RU"/>
        </w:rPr>
        <w:t xml:space="preserve"> </w:t>
      </w:r>
      <w:r w:rsidRPr="008A5EDA">
        <w:rPr>
          <w:rFonts w:ascii="Arial Black" w:hAnsi="Arial Black"/>
          <w:spacing w:val="-2"/>
          <w:sz w:val="16"/>
          <w:lang w:val="ru-RU"/>
        </w:rPr>
        <w:t>Богданівна</w:t>
      </w:r>
    </w:p>
    <w:p w:rsidR="007C6FEF" w:rsidRPr="008A5EDA" w:rsidRDefault="008A5EDA" w:rsidP="00022999">
      <w:pPr>
        <w:pStyle w:val="a4"/>
        <w:numPr>
          <w:ilvl w:val="0"/>
          <w:numId w:val="7"/>
        </w:numPr>
        <w:tabs>
          <w:tab w:val="left" w:pos="255"/>
        </w:tabs>
        <w:spacing w:line="184" w:lineRule="auto"/>
        <w:ind w:right="730" w:firstLine="0"/>
        <w:rPr>
          <w:rFonts w:ascii="Tahoma" w:hAnsi="Tahoma"/>
          <w:sz w:val="16"/>
          <w:lang w:val="ru-RU"/>
        </w:rPr>
      </w:pPr>
      <w:r w:rsidRPr="008A5EDA">
        <w:rPr>
          <w:rFonts w:ascii="Tahoma" w:hAnsi="Tahoma"/>
          <w:sz w:val="16"/>
          <w:lang w:val="ru-RU"/>
        </w:rPr>
        <w:t xml:space="preserve">канд. екон. наук, доцент (Україна); </w:t>
      </w:r>
      <w:r w:rsidRPr="008A5EDA">
        <w:rPr>
          <w:rFonts w:ascii="Arial Black" w:hAnsi="Arial Black"/>
          <w:sz w:val="16"/>
          <w:lang w:val="ru-RU"/>
        </w:rPr>
        <w:t xml:space="preserve">Яковенко Роман Валерійович </w:t>
      </w:r>
      <w:r w:rsidRPr="008A5EDA">
        <w:rPr>
          <w:rFonts w:ascii="Tahoma" w:hAnsi="Tahoma"/>
          <w:sz w:val="16"/>
          <w:lang w:val="ru-RU"/>
        </w:rPr>
        <w:t xml:space="preserve">- канд. екон. наук, доцент (Україна); </w:t>
      </w:r>
      <w:r w:rsidRPr="008A5EDA">
        <w:rPr>
          <w:rFonts w:ascii="Arial Black" w:hAnsi="Arial Black"/>
          <w:sz w:val="16"/>
          <w:lang w:val="ru-RU"/>
        </w:rPr>
        <w:t xml:space="preserve">Поливана </w:t>
      </w:r>
      <w:r w:rsidRPr="008A5EDA">
        <w:rPr>
          <w:rFonts w:ascii="Arial Black" w:hAnsi="Arial Black"/>
          <w:spacing w:val="-4"/>
          <w:sz w:val="16"/>
          <w:lang w:val="ru-RU"/>
        </w:rPr>
        <w:t>Людмила</w:t>
      </w:r>
      <w:r w:rsidRPr="008A5EDA">
        <w:rPr>
          <w:rFonts w:ascii="Arial Black" w:hAnsi="Arial Black"/>
          <w:spacing w:val="-10"/>
          <w:sz w:val="16"/>
          <w:lang w:val="ru-RU"/>
        </w:rPr>
        <w:t xml:space="preserve"> </w:t>
      </w:r>
      <w:r w:rsidRPr="008A5EDA">
        <w:rPr>
          <w:rFonts w:ascii="Arial Black" w:hAnsi="Arial Black"/>
          <w:spacing w:val="-4"/>
          <w:sz w:val="16"/>
          <w:lang w:val="ru-RU"/>
        </w:rPr>
        <w:t>Анатоліївна</w:t>
      </w:r>
      <w:r w:rsidRPr="008A5EDA">
        <w:rPr>
          <w:rFonts w:ascii="Arial Black" w:hAnsi="Arial Black"/>
          <w:spacing w:val="-9"/>
          <w:sz w:val="16"/>
          <w:lang w:val="ru-RU"/>
        </w:rPr>
        <w:t xml:space="preserve"> </w:t>
      </w:r>
      <w:r w:rsidRPr="008A5EDA">
        <w:rPr>
          <w:rFonts w:ascii="Tahoma" w:hAnsi="Tahoma"/>
          <w:spacing w:val="-4"/>
          <w:sz w:val="16"/>
          <w:lang w:val="ru-RU"/>
        </w:rPr>
        <w:t>-</w:t>
      </w:r>
      <w:r w:rsidRPr="008A5EDA">
        <w:rPr>
          <w:rFonts w:ascii="Tahoma" w:hAnsi="Tahoma"/>
          <w:spacing w:val="-5"/>
          <w:sz w:val="16"/>
          <w:lang w:val="ru-RU"/>
        </w:rPr>
        <w:t xml:space="preserve"> </w:t>
      </w:r>
      <w:r w:rsidRPr="008A5EDA">
        <w:rPr>
          <w:rFonts w:ascii="Tahoma" w:hAnsi="Tahoma"/>
          <w:spacing w:val="-4"/>
          <w:sz w:val="16"/>
          <w:lang w:val="ru-RU"/>
        </w:rPr>
        <w:t>канд. екон.</w:t>
      </w:r>
      <w:r w:rsidRPr="008A5EDA">
        <w:rPr>
          <w:rFonts w:ascii="Tahoma" w:hAnsi="Tahoma"/>
          <w:spacing w:val="-8"/>
          <w:sz w:val="16"/>
          <w:lang w:val="ru-RU"/>
        </w:rPr>
        <w:t xml:space="preserve"> </w:t>
      </w:r>
      <w:r w:rsidRPr="008A5EDA">
        <w:rPr>
          <w:rFonts w:ascii="Tahoma" w:hAnsi="Tahoma"/>
          <w:spacing w:val="-4"/>
          <w:sz w:val="16"/>
          <w:lang w:val="ru-RU"/>
        </w:rPr>
        <w:t>наук,</w:t>
      </w:r>
      <w:r w:rsidRPr="008A5EDA">
        <w:rPr>
          <w:rFonts w:ascii="Tahoma" w:hAnsi="Tahoma"/>
          <w:spacing w:val="-7"/>
          <w:sz w:val="16"/>
          <w:lang w:val="ru-RU"/>
        </w:rPr>
        <w:t xml:space="preserve"> </w:t>
      </w:r>
      <w:r w:rsidRPr="008A5EDA">
        <w:rPr>
          <w:rFonts w:ascii="Tahoma" w:hAnsi="Tahoma"/>
          <w:spacing w:val="-4"/>
          <w:sz w:val="16"/>
          <w:lang w:val="ru-RU"/>
        </w:rPr>
        <w:t>доцент</w:t>
      </w:r>
      <w:r w:rsidRPr="008A5EDA">
        <w:rPr>
          <w:rFonts w:ascii="Tahoma" w:hAnsi="Tahoma"/>
          <w:spacing w:val="-7"/>
          <w:sz w:val="16"/>
          <w:lang w:val="ru-RU"/>
        </w:rPr>
        <w:t xml:space="preserve"> </w:t>
      </w:r>
      <w:r w:rsidRPr="008A5EDA">
        <w:rPr>
          <w:rFonts w:ascii="Tahoma" w:hAnsi="Tahoma"/>
          <w:spacing w:val="-4"/>
          <w:sz w:val="16"/>
          <w:lang w:val="ru-RU"/>
        </w:rPr>
        <w:t xml:space="preserve">(Україна); </w:t>
      </w:r>
      <w:r w:rsidRPr="008A5EDA">
        <w:rPr>
          <w:rFonts w:ascii="Arial Black" w:hAnsi="Arial Black"/>
          <w:spacing w:val="-4"/>
          <w:sz w:val="16"/>
          <w:lang w:val="ru-RU"/>
        </w:rPr>
        <w:t>Гевчук</w:t>
      </w:r>
      <w:r w:rsidRPr="008A5EDA">
        <w:rPr>
          <w:rFonts w:ascii="Arial Black" w:hAnsi="Arial Black"/>
          <w:spacing w:val="-10"/>
          <w:sz w:val="16"/>
          <w:lang w:val="ru-RU"/>
        </w:rPr>
        <w:t xml:space="preserve"> </w:t>
      </w:r>
      <w:r w:rsidRPr="008A5EDA">
        <w:rPr>
          <w:rFonts w:ascii="Arial Black" w:hAnsi="Arial Black"/>
          <w:spacing w:val="-4"/>
          <w:sz w:val="16"/>
          <w:lang w:val="ru-RU"/>
        </w:rPr>
        <w:t>Анна</w:t>
      </w:r>
      <w:r w:rsidRPr="008A5EDA">
        <w:rPr>
          <w:rFonts w:ascii="Arial Black" w:hAnsi="Arial Black"/>
          <w:spacing w:val="-7"/>
          <w:sz w:val="16"/>
          <w:lang w:val="ru-RU"/>
        </w:rPr>
        <w:t xml:space="preserve"> </w:t>
      </w:r>
      <w:r w:rsidRPr="008A5EDA">
        <w:rPr>
          <w:rFonts w:ascii="Arial Black" w:hAnsi="Arial Black"/>
          <w:spacing w:val="-4"/>
          <w:sz w:val="16"/>
          <w:lang w:val="ru-RU"/>
        </w:rPr>
        <w:t>Вікторівна</w:t>
      </w:r>
      <w:r w:rsidRPr="008A5EDA">
        <w:rPr>
          <w:rFonts w:ascii="Arial Black" w:hAnsi="Arial Black"/>
          <w:spacing w:val="-10"/>
          <w:sz w:val="16"/>
          <w:lang w:val="ru-RU"/>
        </w:rPr>
        <w:t xml:space="preserve"> </w:t>
      </w:r>
      <w:r w:rsidRPr="008A5EDA">
        <w:rPr>
          <w:rFonts w:ascii="Tahoma" w:hAnsi="Tahoma"/>
          <w:spacing w:val="-4"/>
          <w:sz w:val="16"/>
          <w:lang w:val="ru-RU"/>
        </w:rPr>
        <w:t>-</w:t>
      </w:r>
      <w:r w:rsidRPr="008A5EDA">
        <w:rPr>
          <w:rFonts w:ascii="Tahoma" w:hAnsi="Tahoma"/>
          <w:spacing w:val="-1"/>
          <w:sz w:val="16"/>
          <w:lang w:val="ru-RU"/>
        </w:rPr>
        <w:t xml:space="preserve"> </w:t>
      </w:r>
      <w:r w:rsidRPr="008A5EDA">
        <w:rPr>
          <w:rFonts w:ascii="Tahoma" w:hAnsi="Tahoma"/>
          <w:spacing w:val="-4"/>
          <w:sz w:val="16"/>
          <w:lang w:val="ru-RU"/>
        </w:rPr>
        <w:t>д-р.</w:t>
      </w:r>
      <w:r w:rsidRPr="008A5EDA">
        <w:rPr>
          <w:rFonts w:ascii="Tahoma" w:hAnsi="Tahoma"/>
          <w:spacing w:val="-6"/>
          <w:sz w:val="16"/>
          <w:lang w:val="ru-RU"/>
        </w:rPr>
        <w:t xml:space="preserve"> </w:t>
      </w:r>
      <w:r w:rsidRPr="008A5EDA">
        <w:rPr>
          <w:rFonts w:ascii="Tahoma" w:hAnsi="Tahoma"/>
          <w:spacing w:val="-4"/>
          <w:sz w:val="16"/>
          <w:lang w:val="ru-RU"/>
        </w:rPr>
        <w:t>екон.</w:t>
      </w:r>
      <w:r w:rsidRPr="008A5EDA">
        <w:rPr>
          <w:rFonts w:ascii="Tahoma" w:hAnsi="Tahoma"/>
          <w:spacing w:val="-8"/>
          <w:sz w:val="16"/>
          <w:lang w:val="ru-RU"/>
        </w:rPr>
        <w:t xml:space="preserve"> </w:t>
      </w:r>
      <w:r w:rsidRPr="008A5EDA">
        <w:rPr>
          <w:rFonts w:ascii="Tahoma" w:hAnsi="Tahoma"/>
          <w:spacing w:val="-4"/>
          <w:sz w:val="16"/>
          <w:lang w:val="ru-RU"/>
        </w:rPr>
        <w:t>наук,</w:t>
      </w:r>
      <w:r w:rsidRPr="008A5EDA">
        <w:rPr>
          <w:rFonts w:ascii="Tahoma" w:hAnsi="Tahoma"/>
          <w:spacing w:val="-7"/>
          <w:sz w:val="16"/>
          <w:lang w:val="ru-RU"/>
        </w:rPr>
        <w:t xml:space="preserve"> </w:t>
      </w:r>
      <w:r w:rsidRPr="008A5EDA">
        <w:rPr>
          <w:rFonts w:ascii="Tahoma" w:hAnsi="Tahoma"/>
          <w:spacing w:val="-4"/>
          <w:sz w:val="16"/>
          <w:lang w:val="ru-RU"/>
        </w:rPr>
        <w:t>професор</w:t>
      </w:r>
      <w:r w:rsidRPr="008A5EDA">
        <w:rPr>
          <w:rFonts w:ascii="Tahoma" w:hAnsi="Tahoma"/>
          <w:spacing w:val="-9"/>
          <w:sz w:val="16"/>
          <w:lang w:val="ru-RU"/>
        </w:rPr>
        <w:t xml:space="preserve"> </w:t>
      </w:r>
      <w:r w:rsidRPr="008A5EDA">
        <w:rPr>
          <w:rFonts w:ascii="Tahoma" w:hAnsi="Tahoma"/>
          <w:spacing w:val="-4"/>
          <w:sz w:val="16"/>
          <w:lang w:val="ru-RU"/>
        </w:rPr>
        <w:t xml:space="preserve">(Україна); </w:t>
      </w:r>
      <w:r w:rsidRPr="008A5EDA">
        <w:rPr>
          <w:rFonts w:ascii="Arial Black" w:hAnsi="Arial Black"/>
          <w:spacing w:val="-2"/>
          <w:sz w:val="16"/>
          <w:lang w:val="ru-RU"/>
        </w:rPr>
        <w:t>Маслій</w:t>
      </w:r>
      <w:r w:rsidRPr="008A5EDA">
        <w:rPr>
          <w:rFonts w:ascii="Arial Black" w:hAnsi="Arial Black"/>
          <w:spacing w:val="-12"/>
          <w:sz w:val="16"/>
          <w:lang w:val="ru-RU"/>
        </w:rPr>
        <w:t xml:space="preserve"> </w:t>
      </w:r>
      <w:r w:rsidRPr="008A5EDA">
        <w:rPr>
          <w:rFonts w:ascii="Arial Black" w:hAnsi="Arial Black"/>
          <w:spacing w:val="-2"/>
          <w:sz w:val="16"/>
          <w:lang w:val="ru-RU"/>
        </w:rPr>
        <w:t>Олександра</w:t>
      </w:r>
      <w:r w:rsidRPr="008A5EDA">
        <w:rPr>
          <w:rFonts w:ascii="Arial Black" w:hAnsi="Arial Black"/>
          <w:spacing w:val="-10"/>
          <w:sz w:val="16"/>
          <w:lang w:val="ru-RU"/>
        </w:rPr>
        <w:t xml:space="preserve"> </w:t>
      </w:r>
      <w:r w:rsidRPr="008A5EDA">
        <w:rPr>
          <w:rFonts w:ascii="Arial Black" w:hAnsi="Arial Black"/>
          <w:spacing w:val="-2"/>
          <w:sz w:val="16"/>
          <w:lang w:val="ru-RU"/>
        </w:rPr>
        <w:t>Анатоліївна</w:t>
      </w:r>
      <w:r w:rsidRPr="008A5EDA">
        <w:rPr>
          <w:rFonts w:ascii="Arial Black" w:hAnsi="Arial Black"/>
          <w:spacing w:val="-9"/>
          <w:sz w:val="16"/>
          <w:lang w:val="ru-RU"/>
        </w:rPr>
        <w:t xml:space="preserve"> </w:t>
      </w:r>
      <w:r w:rsidRPr="008A5EDA">
        <w:rPr>
          <w:rFonts w:ascii="Tahoma" w:hAnsi="Tahoma"/>
          <w:spacing w:val="-2"/>
          <w:sz w:val="16"/>
          <w:lang w:val="ru-RU"/>
        </w:rPr>
        <w:t>-</w:t>
      </w:r>
      <w:r w:rsidRPr="008A5EDA">
        <w:rPr>
          <w:rFonts w:ascii="Tahoma" w:hAnsi="Tahoma"/>
          <w:spacing w:val="-6"/>
          <w:sz w:val="16"/>
          <w:lang w:val="ru-RU"/>
        </w:rPr>
        <w:t xml:space="preserve"> </w:t>
      </w:r>
      <w:r w:rsidRPr="008A5EDA">
        <w:rPr>
          <w:rFonts w:ascii="Tahoma" w:hAnsi="Tahoma"/>
          <w:spacing w:val="-2"/>
          <w:sz w:val="16"/>
          <w:lang w:val="ru-RU"/>
        </w:rPr>
        <w:t>канд.</w:t>
      </w:r>
      <w:r w:rsidRPr="008A5EDA">
        <w:rPr>
          <w:rFonts w:ascii="Tahoma" w:hAnsi="Tahoma"/>
          <w:spacing w:val="-8"/>
          <w:sz w:val="16"/>
          <w:lang w:val="ru-RU"/>
        </w:rPr>
        <w:t xml:space="preserve"> </w:t>
      </w:r>
      <w:r w:rsidRPr="008A5EDA">
        <w:rPr>
          <w:rFonts w:ascii="Tahoma" w:hAnsi="Tahoma"/>
          <w:spacing w:val="-2"/>
          <w:sz w:val="16"/>
          <w:lang w:val="ru-RU"/>
        </w:rPr>
        <w:t>екон.</w:t>
      </w:r>
      <w:r w:rsidRPr="008A5EDA">
        <w:rPr>
          <w:rFonts w:ascii="Tahoma" w:hAnsi="Tahoma"/>
          <w:spacing w:val="-8"/>
          <w:sz w:val="16"/>
          <w:lang w:val="ru-RU"/>
        </w:rPr>
        <w:t xml:space="preserve"> </w:t>
      </w:r>
      <w:r w:rsidRPr="008A5EDA">
        <w:rPr>
          <w:rFonts w:ascii="Tahoma" w:hAnsi="Tahoma"/>
          <w:spacing w:val="-2"/>
          <w:sz w:val="16"/>
          <w:lang w:val="ru-RU"/>
        </w:rPr>
        <w:t>наук,</w:t>
      </w:r>
      <w:r w:rsidRPr="008A5EDA">
        <w:rPr>
          <w:rFonts w:ascii="Tahoma" w:hAnsi="Tahoma"/>
          <w:spacing w:val="-9"/>
          <w:sz w:val="16"/>
          <w:lang w:val="ru-RU"/>
        </w:rPr>
        <w:t xml:space="preserve"> </w:t>
      </w:r>
      <w:r w:rsidRPr="008A5EDA">
        <w:rPr>
          <w:rFonts w:ascii="Tahoma" w:hAnsi="Tahoma"/>
          <w:spacing w:val="-2"/>
          <w:sz w:val="16"/>
          <w:lang w:val="ru-RU"/>
        </w:rPr>
        <w:t>доцент</w:t>
      </w:r>
      <w:r w:rsidRPr="008A5EDA">
        <w:rPr>
          <w:rFonts w:ascii="Tahoma" w:hAnsi="Tahoma"/>
          <w:spacing w:val="-9"/>
          <w:sz w:val="16"/>
          <w:lang w:val="ru-RU"/>
        </w:rPr>
        <w:t xml:space="preserve"> </w:t>
      </w:r>
      <w:r w:rsidRPr="008A5EDA">
        <w:rPr>
          <w:rFonts w:ascii="Tahoma" w:hAnsi="Tahoma"/>
          <w:spacing w:val="-2"/>
          <w:sz w:val="16"/>
          <w:lang w:val="ru-RU"/>
        </w:rPr>
        <w:t>(Україна);</w:t>
      </w:r>
      <w:r w:rsidRPr="008A5EDA">
        <w:rPr>
          <w:rFonts w:ascii="Tahoma" w:hAnsi="Tahoma"/>
          <w:spacing w:val="-4"/>
          <w:sz w:val="16"/>
          <w:lang w:val="ru-RU"/>
        </w:rPr>
        <w:t xml:space="preserve"> </w:t>
      </w:r>
      <w:r w:rsidRPr="008A5EDA">
        <w:rPr>
          <w:rFonts w:ascii="Arial Black" w:hAnsi="Arial Black"/>
          <w:spacing w:val="-2"/>
          <w:sz w:val="16"/>
          <w:lang w:val="ru-RU"/>
        </w:rPr>
        <w:t>Євтушенко</w:t>
      </w:r>
      <w:r w:rsidRPr="008A5EDA">
        <w:rPr>
          <w:rFonts w:ascii="Arial Black" w:hAnsi="Arial Black"/>
          <w:spacing w:val="-10"/>
          <w:sz w:val="16"/>
          <w:lang w:val="ru-RU"/>
        </w:rPr>
        <w:t xml:space="preserve"> </w:t>
      </w:r>
      <w:r w:rsidRPr="008A5EDA">
        <w:rPr>
          <w:rFonts w:ascii="Arial Black" w:hAnsi="Arial Black"/>
          <w:spacing w:val="-2"/>
          <w:sz w:val="16"/>
          <w:lang w:val="ru-RU"/>
        </w:rPr>
        <w:t>Наталія</w:t>
      </w:r>
      <w:r w:rsidRPr="008A5EDA">
        <w:rPr>
          <w:rFonts w:ascii="Arial Black" w:hAnsi="Arial Black"/>
          <w:spacing w:val="-12"/>
          <w:sz w:val="16"/>
          <w:lang w:val="ru-RU"/>
        </w:rPr>
        <w:t xml:space="preserve"> </w:t>
      </w:r>
      <w:r w:rsidRPr="008A5EDA">
        <w:rPr>
          <w:rFonts w:ascii="Arial Black" w:hAnsi="Arial Black"/>
          <w:spacing w:val="-2"/>
          <w:sz w:val="16"/>
          <w:lang w:val="ru-RU"/>
        </w:rPr>
        <w:t>Миколаївна</w:t>
      </w:r>
      <w:r w:rsidRPr="008A5EDA">
        <w:rPr>
          <w:rFonts w:ascii="Arial Black" w:hAnsi="Arial Black"/>
          <w:spacing w:val="-8"/>
          <w:sz w:val="16"/>
          <w:lang w:val="ru-RU"/>
        </w:rPr>
        <w:t xml:space="preserve"> </w:t>
      </w:r>
      <w:r w:rsidRPr="008A5EDA">
        <w:rPr>
          <w:rFonts w:ascii="Tahoma" w:hAnsi="Tahoma"/>
          <w:spacing w:val="-2"/>
          <w:sz w:val="16"/>
          <w:lang w:val="ru-RU"/>
        </w:rPr>
        <w:t>-</w:t>
      </w:r>
      <w:r w:rsidRPr="008A5EDA">
        <w:rPr>
          <w:rFonts w:ascii="Tahoma" w:hAnsi="Tahoma"/>
          <w:spacing w:val="-7"/>
          <w:sz w:val="16"/>
          <w:lang w:val="ru-RU"/>
        </w:rPr>
        <w:t xml:space="preserve"> </w:t>
      </w:r>
      <w:r w:rsidRPr="008A5EDA">
        <w:rPr>
          <w:rFonts w:ascii="Tahoma" w:hAnsi="Tahoma"/>
          <w:spacing w:val="-2"/>
          <w:sz w:val="16"/>
          <w:lang w:val="ru-RU"/>
        </w:rPr>
        <w:t>канд.</w:t>
      </w:r>
      <w:r w:rsidRPr="008A5EDA">
        <w:rPr>
          <w:rFonts w:ascii="Tahoma" w:hAnsi="Tahoma"/>
          <w:spacing w:val="-8"/>
          <w:sz w:val="16"/>
          <w:lang w:val="ru-RU"/>
        </w:rPr>
        <w:t xml:space="preserve"> </w:t>
      </w:r>
      <w:r w:rsidRPr="008A5EDA">
        <w:rPr>
          <w:rFonts w:ascii="Tahoma" w:hAnsi="Tahoma"/>
          <w:spacing w:val="-2"/>
          <w:sz w:val="16"/>
          <w:lang w:val="ru-RU"/>
        </w:rPr>
        <w:t xml:space="preserve">екон. </w:t>
      </w:r>
      <w:r w:rsidRPr="008A5EDA">
        <w:rPr>
          <w:rFonts w:ascii="Tahoma" w:hAnsi="Tahoma"/>
          <w:sz w:val="16"/>
          <w:lang w:val="ru-RU"/>
        </w:rPr>
        <w:t xml:space="preserve">наук, доцент (Україна); </w:t>
      </w:r>
      <w:r w:rsidRPr="008A5EDA">
        <w:rPr>
          <w:rFonts w:ascii="Arial Black" w:hAnsi="Arial Black"/>
          <w:sz w:val="16"/>
          <w:lang w:val="ru-RU"/>
        </w:rPr>
        <w:t xml:space="preserve">Москвічова Олена Сергіївна </w:t>
      </w:r>
      <w:r w:rsidRPr="008A5EDA">
        <w:rPr>
          <w:rFonts w:ascii="Tahoma" w:hAnsi="Tahoma"/>
          <w:sz w:val="16"/>
          <w:lang w:val="ru-RU"/>
        </w:rPr>
        <w:t xml:space="preserve">- канд. екон. наук, доцент (Україна); </w:t>
      </w:r>
      <w:r w:rsidRPr="008A5EDA">
        <w:rPr>
          <w:rFonts w:ascii="Arial Black" w:hAnsi="Arial Black"/>
          <w:sz w:val="16"/>
          <w:lang w:val="ru-RU"/>
        </w:rPr>
        <w:t xml:space="preserve">Ясишена Валентина Валеріївна </w:t>
      </w:r>
      <w:r w:rsidRPr="008A5EDA">
        <w:rPr>
          <w:rFonts w:ascii="Tahoma" w:hAnsi="Tahoma"/>
          <w:sz w:val="16"/>
          <w:lang w:val="ru-RU"/>
        </w:rPr>
        <w:t xml:space="preserve">- д-р. екон. наук, професор (Україна); </w:t>
      </w:r>
      <w:r w:rsidRPr="008A5EDA">
        <w:rPr>
          <w:rFonts w:ascii="Arial Black" w:hAnsi="Arial Black"/>
          <w:sz w:val="16"/>
          <w:lang w:val="ru-RU"/>
        </w:rPr>
        <w:t>Михайлишин</w:t>
      </w:r>
      <w:r w:rsidRPr="008A5EDA">
        <w:rPr>
          <w:rFonts w:ascii="Arial Black" w:hAnsi="Arial Black"/>
          <w:spacing w:val="-3"/>
          <w:sz w:val="16"/>
          <w:lang w:val="ru-RU"/>
        </w:rPr>
        <w:t xml:space="preserve"> </w:t>
      </w:r>
      <w:r w:rsidRPr="008A5EDA">
        <w:rPr>
          <w:rFonts w:ascii="Arial Black" w:hAnsi="Arial Black"/>
          <w:sz w:val="16"/>
          <w:lang w:val="ru-RU"/>
        </w:rPr>
        <w:t>Лілія</w:t>
      </w:r>
      <w:r w:rsidRPr="008A5EDA">
        <w:rPr>
          <w:rFonts w:ascii="Arial Black" w:hAnsi="Arial Black"/>
          <w:spacing w:val="-1"/>
          <w:sz w:val="16"/>
          <w:lang w:val="ru-RU"/>
        </w:rPr>
        <w:t xml:space="preserve"> </w:t>
      </w:r>
      <w:r w:rsidRPr="008A5EDA">
        <w:rPr>
          <w:rFonts w:ascii="Arial Black" w:hAnsi="Arial Black"/>
          <w:sz w:val="16"/>
          <w:lang w:val="ru-RU"/>
        </w:rPr>
        <w:t xml:space="preserve">Іванівна </w:t>
      </w:r>
      <w:r w:rsidRPr="008A5EDA">
        <w:rPr>
          <w:rFonts w:ascii="Tahoma" w:hAnsi="Tahoma"/>
          <w:sz w:val="16"/>
          <w:lang w:val="ru-RU"/>
        </w:rPr>
        <w:t>- д-р.</w:t>
      </w:r>
      <w:r w:rsidRPr="008A5EDA">
        <w:rPr>
          <w:rFonts w:ascii="Tahoma" w:hAnsi="Tahoma"/>
          <w:spacing w:val="-1"/>
          <w:sz w:val="16"/>
          <w:lang w:val="ru-RU"/>
        </w:rPr>
        <w:t xml:space="preserve"> </w:t>
      </w:r>
      <w:r w:rsidRPr="008A5EDA">
        <w:rPr>
          <w:rFonts w:ascii="Tahoma" w:hAnsi="Tahoma"/>
          <w:sz w:val="16"/>
          <w:lang w:val="ru-RU"/>
        </w:rPr>
        <w:t>екон. наук,</w:t>
      </w:r>
      <w:r w:rsidRPr="008A5EDA">
        <w:rPr>
          <w:rFonts w:ascii="Tahoma" w:hAnsi="Tahoma"/>
          <w:spacing w:val="-2"/>
          <w:sz w:val="16"/>
          <w:lang w:val="ru-RU"/>
        </w:rPr>
        <w:t xml:space="preserve"> </w:t>
      </w:r>
      <w:r w:rsidRPr="008A5EDA">
        <w:rPr>
          <w:rFonts w:ascii="Tahoma" w:hAnsi="Tahoma"/>
          <w:sz w:val="16"/>
          <w:lang w:val="ru-RU"/>
        </w:rPr>
        <w:t xml:space="preserve">професор (Україна); </w:t>
      </w:r>
      <w:r w:rsidRPr="008A5EDA">
        <w:rPr>
          <w:rFonts w:ascii="Arial Black" w:hAnsi="Arial Black"/>
          <w:spacing w:val="-4"/>
          <w:sz w:val="16"/>
          <w:lang w:val="ru-RU"/>
        </w:rPr>
        <w:t>Гавриленко</w:t>
      </w:r>
      <w:r w:rsidRPr="008A5EDA">
        <w:rPr>
          <w:rFonts w:ascii="Arial Black" w:hAnsi="Arial Black"/>
          <w:spacing w:val="-6"/>
          <w:sz w:val="16"/>
          <w:lang w:val="ru-RU"/>
        </w:rPr>
        <w:t xml:space="preserve"> </w:t>
      </w:r>
      <w:r w:rsidRPr="008A5EDA">
        <w:rPr>
          <w:rFonts w:ascii="Arial Black" w:hAnsi="Arial Black"/>
          <w:spacing w:val="-4"/>
          <w:sz w:val="16"/>
          <w:lang w:val="ru-RU"/>
        </w:rPr>
        <w:t>Наталія</w:t>
      </w:r>
      <w:r w:rsidRPr="008A5EDA">
        <w:rPr>
          <w:rFonts w:ascii="Arial Black" w:hAnsi="Arial Black"/>
          <w:spacing w:val="-8"/>
          <w:sz w:val="16"/>
          <w:lang w:val="ru-RU"/>
        </w:rPr>
        <w:t xml:space="preserve"> </w:t>
      </w:r>
      <w:r w:rsidRPr="008A5EDA">
        <w:rPr>
          <w:rFonts w:ascii="Arial Black" w:hAnsi="Arial Black"/>
          <w:spacing w:val="-4"/>
          <w:sz w:val="16"/>
          <w:lang w:val="ru-RU"/>
        </w:rPr>
        <w:t>Вікторівна</w:t>
      </w:r>
      <w:r w:rsidRPr="008A5EDA">
        <w:rPr>
          <w:rFonts w:ascii="Arial Black" w:hAnsi="Arial Black"/>
          <w:spacing w:val="-6"/>
          <w:sz w:val="16"/>
          <w:lang w:val="ru-RU"/>
        </w:rPr>
        <w:t xml:space="preserve"> </w:t>
      </w:r>
      <w:r w:rsidRPr="008A5EDA">
        <w:rPr>
          <w:rFonts w:ascii="Tahoma" w:hAnsi="Tahoma"/>
          <w:spacing w:val="-4"/>
          <w:sz w:val="16"/>
          <w:lang w:val="ru-RU"/>
        </w:rPr>
        <w:t>- канд.</w:t>
      </w:r>
      <w:r w:rsidRPr="008A5EDA">
        <w:rPr>
          <w:rFonts w:ascii="Tahoma" w:hAnsi="Tahoma"/>
          <w:spacing w:val="-5"/>
          <w:sz w:val="16"/>
          <w:lang w:val="ru-RU"/>
        </w:rPr>
        <w:t xml:space="preserve"> </w:t>
      </w:r>
      <w:r w:rsidRPr="008A5EDA">
        <w:rPr>
          <w:rFonts w:ascii="Tahoma" w:hAnsi="Tahoma"/>
          <w:spacing w:val="-4"/>
          <w:sz w:val="16"/>
          <w:lang w:val="ru-RU"/>
        </w:rPr>
        <w:t>екон.</w:t>
      </w:r>
      <w:r w:rsidRPr="008A5EDA">
        <w:rPr>
          <w:rFonts w:ascii="Tahoma" w:hAnsi="Tahoma"/>
          <w:spacing w:val="-5"/>
          <w:sz w:val="16"/>
          <w:lang w:val="ru-RU"/>
        </w:rPr>
        <w:t xml:space="preserve"> </w:t>
      </w:r>
      <w:r w:rsidRPr="008A5EDA">
        <w:rPr>
          <w:rFonts w:ascii="Tahoma" w:hAnsi="Tahoma"/>
          <w:spacing w:val="-4"/>
          <w:sz w:val="16"/>
          <w:lang w:val="ru-RU"/>
        </w:rPr>
        <w:t>наук,</w:t>
      </w:r>
      <w:r w:rsidRPr="008A5EDA">
        <w:rPr>
          <w:rFonts w:ascii="Tahoma" w:hAnsi="Tahoma"/>
          <w:spacing w:val="-6"/>
          <w:sz w:val="16"/>
          <w:lang w:val="ru-RU"/>
        </w:rPr>
        <w:t xml:space="preserve"> </w:t>
      </w:r>
      <w:r w:rsidRPr="008A5EDA">
        <w:rPr>
          <w:rFonts w:ascii="Tahoma" w:hAnsi="Tahoma"/>
          <w:spacing w:val="-4"/>
          <w:sz w:val="16"/>
          <w:lang w:val="ru-RU"/>
        </w:rPr>
        <w:t>доцент</w:t>
      </w:r>
      <w:r w:rsidRPr="008A5EDA">
        <w:rPr>
          <w:rFonts w:ascii="Tahoma" w:hAnsi="Tahoma"/>
          <w:spacing w:val="-6"/>
          <w:sz w:val="16"/>
          <w:lang w:val="ru-RU"/>
        </w:rPr>
        <w:t xml:space="preserve"> </w:t>
      </w:r>
      <w:r w:rsidRPr="008A5EDA">
        <w:rPr>
          <w:rFonts w:ascii="Tahoma" w:hAnsi="Tahoma"/>
          <w:spacing w:val="-4"/>
          <w:sz w:val="16"/>
          <w:lang w:val="ru-RU"/>
        </w:rPr>
        <w:t xml:space="preserve">(Україна); </w:t>
      </w:r>
      <w:r w:rsidRPr="008A5EDA">
        <w:rPr>
          <w:rFonts w:ascii="Arial Black" w:hAnsi="Arial Black"/>
          <w:spacing w:val="-4"/>
          <w:sz w:val="16"/>
          <w:lang w:val="ru-RU"/>
        </w:rPr>
        <w:t>Гіулі</w:t>
      </w:r>
      <w:r w:rsidRPr="008A5EDA">
        <w:rPr>
          <w:rFonts w:ascii="Arial Black" w:hAnsi="Arial Black"/>
          <w:spacing w:val="-9"/>
          <w:sz w:val="16"/>
          <w:lang w:val="ru-RU"/>
        </w:rPr>
        <w:t xml:space="preserve"> </w:t>
      </w:r>
      <w:r w:rsidRPr="008A5EDA">
        <w:rPr>
          <w:rFonts w:ascii="Arial Black" w:hAnsi="Arial Black"/>
          <w:spacing w:val="-4"/>
          <w:sz w:val="16"/>
          <w:lang w:val="ru-RU"/>
        </w:rPr>
        <w:t>Гігуашвілі</w:t>
      </w:r>
      <w:r w:rsidRPr="008A5EDA">
        <w:rPr>
          <w:rFonts w:ascii="Arial Black" w:hAnsi="Arial Black"/>
          <w:spacing w:val="-9"/>
          <w:sz w:val="16"/>
          <w:lang w:val="ru-RU"/>
        </w:rPr>
        <w:t xml:space="preserve"> </w:t>
      </w:r>
      <w:r w:rsidRPr="008A5EDA">
        <w:rPr>
          <w:rFonts w:ascii="Tahoma" w:hAnsi="Tahoma"/>
          <w:spacing w:val="-4"/>
          <w:sz w:val="16"/>
          <w:lang w:val="ru-RU"/>
        </w:rPr>
        <w:t>- д-р.</w:t>
      </w:r>
      <w:r w:rsidRPr="008A5EDA">
        <w:rPr>
          <w:rFonts w:ascii="Tahoma" w:hAnsi="Tahoma"/>
          <w:spacing w:val="-5"/>
          <w:sz w:val="16"/>
          <w:lang w:val="ru-RU"/>
        </w:rPr>
        <w:t xml:space="preserve"> </w:t>
      </w:r>
      <w:r w:rsidRPr="008A5EDA">
        <w:rPr>
          <w:rFonts w:ascii="Tahoma" w:hAnsi="Tahoma"/>
          <w:spacing w:val="-4"/>
          <w:sz w:val="16"/>
          <w:lang w:val="ru-RU"/>
        </w:rPr>
        <w:t>екон.</w:t>
      </w:r>
      <w:r w:rsidRPr="008A5EDA">
        <w:rPr>
          <w:rFonts w:ascii="Tahoma" w:hAnsi="Tahoma"/>
          <w:spacing w:val="-7"/>
          <w:sz w:val="16"/>
          <w:lang w:val="ru-RU"/>
        </w:rPr>
        <w:t xml:space="preserve"> </w:t>
      </w:r>
      <w:r w:rsidRPr="008A5EDA">
        <w:rPr>
          <w:rFonts w:ascii="Tahoma" w:hAnsi="Tahoma"/>
          <w:spacing w:val="-4"/>
          <w:sz w:val="16"/>
          <w:lang w:val="ru-RU"/>
        </w:rPr>
        <w:t>наук,</w:t>
      </w:r>
      <w:r w:rsidRPr="008A5EDA">
        <w:rPr>
          <w:rFonts w:ascii="Tahoma" w:hAnsi="Tahoma"/>
          <w:spacing w:val="-6"/>
          <w:sz w:val="16"/>
          <w:lang w:val="ru-RU"/>
        </w:rPr>
        <w:t xml:space="preserve"> </w:t>
      </w:r>
      <w:r w:rsidRPr="008A5EDA">
        <w:rPr>
          <w:rFonts w:ascii="Tahoma" w:hAnsi="Tahoma"/>
          <w:spacing w:val="-4"/>
          <w:sz w:val="16"/>
          <w:lang w:val="ru-RU"/>
        </w:rPr>
        <w:t>професор</w:t>
      </w:r>
      <w:r w:rsidRPr="008A5EDA">
        <w:rPr>
          <w:rFonts w:ascii="Tahoma" w:hAnsi="Tahoma"/>
          <w:spacing w:val="-5"/>
          <w:sz w:val="16"/>
          <w:lang w:val="ru-RU"/>
        </w:rPr>
        <w:t xml:space="preserve"> </w:t>
      </w:r>
      <w:r w:rsidRPr="008A5EDA">
        <w:rPr>
          <w:rFonts w:ascii="Tahoma" w:hAnsi="Tahoma"/>
          <w:spacing w:val="-4"/>
          <w:sz w:val="16"/>
          <w:lang w:val="ru-RU"/>
        </w:rPr>
        <w:t xml:space="preserve">(Грузія); </w:t>
      </w:r>
      <w:r w:rsidRPr="008A5EDA">
        <w:rPr>
          <w:rFonts w:ascii="Arial Black" w:hAnsi="Arial Black"/>
          <w:spacing w:val="-2"/>
          <w:sz w:val="16"/>
          <w:lang w:val="ru-RU"/>
        </w:rPr>
        <w:t>Тамар</w:t>
      </w:r>
      <w:r w:rsidRPr="008A5EDA">
        <w:rPr>
          <w:rFonts w:ascii="Arial Black" w:hAnsi="Arial Black"/>
          <w:spacing w:val="-15"/>
          <w:sz w:val="16"/>
          <w:lang w:val="ru-RU"/>
        </w:rPr>
        <w:t xml:space="preserve"> </w:t>
      </w:r>
      <w:r w:rsidRPr="008A5EDA">
        <w:rPr>
          <w:rFonts w:ascii="Arial Black" w:hAnsi="Arial Black"/>
          <w:spacing w:val="-2"/>
          <w:sz w:val="16"/>
          <w:lang w:val="ru-RU"/>
        </w:rPr>
        <w:t>Макасарашвілі</w:t>
      </w:r>
      <w:r w:rsidRPr="008A5EDA">
        <w:rPr>
          <w:rFonts w:ascii="Arial Black" w:hAnsi="Arial Black"/>
          <w:spacing w:val="-15"/>
          <w:sz w:val="16"/>
          <w:lang w:val="ru-RU"/>
        </w:rPr>
        <w:t xml:space="preserve"> </w:t>
      </w:r>
      <w:r w:rsidRPr="008A5EDA">
        <w:rPr>
          <w:rFonts w:ascii="Tahoma" w:hAnsi="Tahoma"/>
          <w:spacing w:val="-2"/>
          <w:sz w:val="16"/>
          <w:lang w:val="ru-RU"/>
        </w:rPr>
        <w:t>-</w:t>
      </w:r>
      <w:r w:rsidRPr="008A5EDA">
        <w:rPr>
          <w:rFonts w:ascii="Tahoma" w:hAnsi="Tahoma"/>
          <w:spacing w:val="-8"/>
          <w:sz w:val="16"/>
          <w:lang w:val="ru-RU"/>
        </w:rPr>
        <w:t xml:space="preserve"> </w:t>
      </w:r>
      <w:r w:rsidRPr="008A5EDA">
        <w:rPr>
          <w:rFonts w:ascii="Tahoma" w:hAnsi="Tahoma"/>
          <w:spacing w:val="-2"/>
          <w:sz w:val="16"/>
          <w:lang w:val="ru-RU"/>
        </w:rPr>
        <w:t>д-р.</w:t>
      </w:r>
      <w:r w:rsidRPr="008A5EDA">
        <w:rPr>
          <w:rFonts w:ascii="Tahoma" w:hAnsi="Tahoma"/>
          <w:spacing w:val="-10"/>
          <w:sz w:val="16"/>
          <w:lang w:val="ru-RU"/>
        </w:rPr>
        <w:t xml:space="preserve"> </w:t>
      </w:r>
      <w:r w:rsidRPr="008A5EDA">
        <w:rPr>
          <w:rFonts w:ascii="Tahoma" w:hAnsi="Tahoma"/>
          <w:spacing w:val="-2"/>
          <w:sz w:val="16"/>
          <w:lang w:val="ru-RU"/>
        </w:rPr>
        <w:t>екон.</w:t>
      </w:r>
      <w:r w:rsidRPr="008A5EDA">
        <w:rPr>
          <w:rFonts w:ascii="Tahoma" w:hAnsi="Tahoma"/>
          <w:spacing w:val="-10"/>
          <w:sz w:val="16"/>
          <w:lang w:val="ru-RU"/>
        </w:rPr>
        <w:t xml:space="preserve"> </w:t>
      </w:r>
      <w:r w:rsidRPr="008A5EDA">
        <w:rPr>
          <w:rFonts w:ascii="Tahoma" w:hAnsi="Tahoma"/>
          <w:spacing w:val="-2"/>
          <w:sz w:val="16"/>
          <w:lang w:val="ru-RU"/>
        </w:rPr>
        <w:t>наук,</w:t>
      </w:r>
      <w:r w:rsidRPr="008A5EDA">
        <w:rPr>
          <w:rFonts w:ascii="Tahoma" w:hAnsi="Tahoma"/>
          <w:spacing w:val="-11"/>
          <w:sz w:val="16"/>
          <w:lang w:val="ru-RU"/>
        </w:rPr>
        <w:t xml:space="preserve"> </w:t>
      </w:r>
      <w:r w:rsidRPr="008A5EDA">
        <w:rPr>
          <w:rFonts w:ascii="Tahoma" w:hAnsi="Tahoma"/>
          <w:spacing w:val="-2"/>
          <w:sz w:val="16"/>
          <w:lang w:val="ru-RU"/>
        </w:rPr>
        <w:t>професор</w:t>
      </w:r>
      <w:r w:rsidRPr="008A5EDA">
        <w:rPr>
          <w:rFonts w:ascii="Tahoma" w:hAnsi="Tahoma"/>
          <w:spacing w:val="-11"/>
          <w:sz w:val="16"/>
          <w:lang w:val="ru-RU"/>
        </w:rPr>
        <w:t xml:space="preserve"> </w:t>
      </w:r>
      <w:r w:rsidRPr="008A5EDA">
        <w:rPr>
          <w:rFonts w:ascii="Tahoma" w:hAnsi="Tahoma"/>
          <w:spacing w:val="-2"/>
          <w:sz w:val="16"/>
          <w:lang w:val="ru-RU"/>
        </w:rPr>
        <w:t>(Грузія);</w:t>
      </w:r>
      <w:r w:rsidRPr="008A5EDA">
        <w:rPr>
          <w:rFonts w:ascii="Tahoma" w:hAnsi="Tahoma"/>
          <w:spacing w:val="-10"/>
          <w:sz w:val="16"/>
          <w:lang w:val="ru-RU"/>
        </w:rPr>
        <w:t xml:space="preserve"> </w:t>
      </w:r>
      <w:r w:rsidRPr="008A5EDA">
        <w:rPr>
          <w:rFonts w:ascii="Arial Black" w:hAnsi="Arial Black"/>
          <w:spacing w:val="-2"/>
          <w:sz w:val="16"/>
          <w:lang w:val="ru-RU"/>
        </w:rPr>
        <w:t>Мерабі</w:t>
      </w:r>
      <w:r w:rsidRPr="008A5EDA">
        <w:rPr>
          <w:rFonts w:ascii="Arial Black" w:hAnsi="Arial Black"/>
          <w:spacing w:val="-15"/>
          <w:sz w:val="16"/>
          <w:lang w:val="ru-RU"/>
        </w:rPr>
        <w:t xml:space="preserve"> </w:t>
      </w:r>
      <w:r w:rsidRPr="008A5EDA">
        <w:rPr>
          <w:rFonts w:ascii="Arial Black" w:hAnsi="Arial Black"/>
          <w:spacing w:val="-2"/>
          <w:sz w:val="16"/>
          <w:lang w:val="ru-RU"/>
        </w:rPr>
        <w:t>Ванішвілі</w:t>
      </w:r>
      <w:r w:rsidRPr="008A5EDA">
        <w:rPr>
          <w:rFonts w:ascii="Arial Black" w:hAnsi="Arial Black"/>
          <w:spacing w:val="-11"/>
          <w:sz w:val="16"/>
          <w:lang w:val="ru-RU"/>
        </w:rPr>
        <w:t xml:space="preserve"> </w:t>
      </w:r>
      <w:r w:rsidRPr="008A5EDA">
        <w:rPr>
          <w:rFonts w:ascii="Tahoma" w:hAnsi="Tahoma"/>
          <w:spacing w:val="-2"/>
          <w:sz w:val="16"/>
          <w:lang w:val="ru-RU"/>
        </w:rPr>
        <w:t>-</w:t>
      </w:r>
      <w:r w:rsidRPr="008A5EDA">
        <w:rPr>
          <w:rFonts w:ascii="Tahoma" w:hAnsi="Tahoma"/>
          <w:spacing w:val="-8"/>
          <w:sz w:val="16"/>
          <w:lang w:val="ru-RU"/>
        </w:rPr>
        <w:t xml:space="preserve"> </w:t>
      </w:r>
      <w:r w:rsidRPr="008A5EDA">
        <w:rPr>
          <w:rFonts w:ascii="Tahoma" w:hAnsi="Tahoma"/>
          <w:spacing w:val="-2"/>
          <w:sz w:val="16"/>
          <w:lang w:val="ru-RU"/>
        </w:rPr>
        <w:t>д-р.</w:t>
      </w:r>
      <w:r w:rsidRPr="008A5EDA">
        <w:rPr>
          <w:rFonts w:ascii="Tahoma" w:hAnsi="Tahoma"/>
          <w:spacing w:val="-10"/>
          <w:sz w:val="16"/>
          <w:lang w:val="ru-RU"/>
        </w:rPr>
        <w:t xml:space="preserve"> </w:t>
      </w:r>
      <w:r w:rsidRPr="008A5EDA">
        <w:rPr>
          <w:rFonts w:ascii="Tahoma" w:hAnsi="Tahoma"/>
          <w:spacing w:val="-2"/>
          <w:sz w:val="16"/>
          <w:lang w:val="ru-RU"/>
        </w:rPr>
        <w:t>екон.</w:t>
      </w:r>
      <w:r w:rsidRPr="008A5EDA">
        <w:rPr>
          <w:rFonts w:ascii="Tahoma" w:hAnsi="Tahoma"/>
          <w:spacing w:val="-10"/>
          <w:sz w:val="16"/>
          <w:lang w:val="ru-RU"/>
        </w:rPr>
        <w:t xml:space="preserve"> </w:t>
      </w:r>
      <w:r w:rsidRPr="008A5EDA">
        <w:rPr>
          <w:rFonts w:ascii="Tahoma" w:hAnsi="Tahoma"/>
          <w:spacing w:val="-2"/>
          <w:sz w:val="16"/>
          <w:lang w:val="ru-RU"/>
        </w:rPr>
        <w:t>наук,</w:t>
      </w:r>
      <w:r w:rsidRPr="008A5EDA">
        <w:rPr>
          <w:rFonts w:ascii="Tahoma" w:hAnsi="Tahoma"/>
          <w:spacing w:val="-11"/>
          <w:sz w:val="16"/>
          <w:lang w:val="ru-RU"/>
        </w:rPr>
        <w:t xml:space="preserve"> </w:t>
      </w:r>
      <w:r w:rsidRPr="008A5EDA">
        <w:rPr>
          <w:rFonts w:ascii="Tahoma" w:hAnsi="Tahoma"/>
          <w:spacing w:val="-2"/>
          <w:sz w:val="16"/>
          <w:lang w:val="ru-RU"/>
        </w:rPr>
        <w:t>професор</w:t>
      </w:r>
      <w:r w:rsidRPr="008A5EDA">
        <w:rPr>
          <w:rFonts w:ascii="Tahoma" w:hAnsi="Tahoma"/>
          <w:spacing w:val="-11"/>
          <w:sz w:val="16"/>
          <w:lang w:val="ru-RU"/>
        </w:rPr>
        <w:t xml:space="preserve"> </w:t>
      </w:r>
      <w:r w:rsidRPr="008A5EDA">
        <w:rPr>
          <w:rFonts w:ascii="Tahoma" w:hAnsi="Tahoma"/>
          <w:spacing w:val="-2"/>
          <w:sz w:val="16"/>
          <w:lang w:val="ru-RU"/>
        </w:rPr>
        <w:t>(Грузія).</w:t>
      </w:r>
    </w:p>
    <w:p w:rsidR="007C6FEF" w:rsidRPr="008A5EDA" w:rsidRDefault="008A5EDA">
      <w:pPr>
        <w:spacing w:before="84" w:line="204" w:lineRule="exact"/>
        <w:ind w:left="328"/>
        <w:rPr>
          <w:rFonts w:ascii="Arial Black" w:hAnsi="Arial Black"/>
          <w:sz w:val="16"/>
          <w:lang w:val="ru-RU"/>
        </w:rPr>
      </w:pPr>
      <w:r w:rsidRPr="008A5EDA">
        <w:rPr>
          <w:rFonts w:ascii="Arial Black" w:hAnsi="Arial Black"/>
          <w:color w:val="1F3863"/>
          <w:spacing w:val="-4"/>
          <w:w w:val="90"/>
          <w:sz w:val="16"/>
          <w:lang w:val="ru-RU"/>
        </w:rPr>
        <w:t>НАУКОВІ</w:t>
      </w:r>
      <w:r w:rsidRPr="008A5EDA">
        <w:rPr>
          <w:rFonts w:ascii="Arial Black" w:hAnsi="Arial Black"/>
          <w:color w:val="1F3863"/>
          <w:spacing w:val="-8"/>
          <w:w w:val="90"/>
          <w:sz w:val="16"/>
          <w:lang w:val="ru-RU"/>
        </w:rPr>
        <w:t xml:space="preserve"> </w:t>
      </w:r>
      <w:r w:rsidRPr="008A5EDA">
        <w:rPr>
          <w:rFonts w:ascii="Arial Black" w:hAnsi="Arial Black"/>
          <w:color w:val="1F3863"/>
          <w:spacing w:val="-2"/>
          <w:sz w:val="16"/>
          <w:lang w:val="ru-RU"/>
        </w:rPr>
        <w:t>КОНСУЛЬТАНТИ:</w:t>
      </w:r>
    </w:p>
    <w:p w:rsidR="007C6FEF" w:rsidRPr="008A5EDA" w:rsidRDefault="008A5EDA">
      <w:pPr>
        <w:spacing w:before="14" w:line="184" w:lineRule="auto"/>
        <w:ind w:left="141" w:right="735"/>
        <w:jc w:val="both"/>
        <w:rPr>
          <w:rFonts w:ascii="Arial Black" w:hAnsi="Arial Black"/>
          <w:sz w:val="14"/>
          <w:lang w:val="ru-RU"/>
        </w:rPr>
      </w:pPr>
      <w:r w:rsidRPr="008A5EDA">
        <w:rPr>
          <w:rFonts w:ascii="Arial Black" w:hAnsi="Arial Black"/>
          <w:spacing w:val="-2"/>
          <w:sz w:val="14"/>
          <w:lang w:val="ru-RU"/>
        </w:rPr>
        <w:t>Онікієнко Сергій</w:t>
      </w:r>
      <w:r w:rsidRPr="008A5EDA">
        <w:rPr>
          <w:rFonts w:ascii="Arial Black" w:hAnsi="Arial Black"/>
          <w:spacing w:val="-3"/>
          <w:sz w:val="14"/>
          <w:lang w:val="ru-RU"/>
        </w:rPr>
        <w:t xml:space="preserve"> </w:t>
      </w:r>
      <w:r w:rsidRPr="008A5EDA">
        <w:rPr>
          <w:rFonts w:ascii="Arial Black" w:hAnsi="Arial Black"/>
          <w:spacing w:val="-2"/>
          <w:sz w:val="14"/>
          <w:lang w:val="ru-RU"/>
        </w:rPr>
        <w:t xml:space="preserve">Володимирович </w:t>
      </w:r>
      <w:r w:rsidRPr="008A5EDA">
        <w:rPr>
          <w:rFonts w:ascii="Tahoma" w:hAnsi="Tahoma"/>
          <w:spacing w:val="-2"/>
          <w:sz w:val="14"/>
          <w:lang w:val="ru-RU"/>
        </w:rPr>
        <w:t xml:space="preserve">- д-р. екон. наук, професор (Україна); </w:t>
      </w:r>
      <w:r>
        <w:rPr>
          <w:rFonts w:ascii="Arial Black" w:hAnsi="Arial Black"/>
          <w:spacing w:val="-2"/>
          <w:sz w:val="14"/>
        </w:rPr>
        <w:t>Marko</w:t>
      </w:r>
      <w:r w:rsidRPr="008A5EDA">
        <w:rPr>
          <w:rFonts w:ascii="Arial Black" w:hAnsi="Arial Black"/>
          <w:spacing w:val="-3"/>
          <w:sz w:val="14"/>
          <w:lang w:val="ru-RU"/>
        </w:rPr>
        <w:t xml:space="preserve"> </w:t>
      </w:r>
      <w:r>
        <w:rPr>
          <w:rFonts w:ascii="Arial Black" w:hAnsi="Arial Black"/>
          <w:spacing w:val="-2"/>
          <w:sz w:val="14"/>
        </w:rPr>
        <w:t>Timchev</w:t>
      </w:r>
      <w:r w:rsidRPr="008A5EDA">
        <w:rPr>
          <w:rFonts w:ascii="Arial Black" w:hAnsi="Arial Black"/>
          <w:spacing w:val="-2"/>
          <w:sz w:val="14"/>
          <w:lang w:val="ru-RU"/>
        </w:rPr>
        <w:t xml:space="preserve"> </w:t>
      </w:r>
      <w:r w:rsidRPr="008A5EDA">
        <w:rPr>
          <w:rFonts w:ascii="Tahoma" w:hAnsi="Tahoma"/>
          <w:spacing w:val="-2"/>
          <w:sz w:val="14"/>
          <w:lang w:val="ru-RU"/>
        </w:rPr>
        <w:t xml:space="preserve">- д-р. екон. наук, доцент (Республіка Болгарія); </w:t>
      </w:r>
      <w:r>
        <w:rPr>
          <w:rFonts w:ascii="Arial Black" w:hAnsi="Arial Black"/>
          <w:spacing w:val="-2"/>
          <w:sz w:val="14"/>
        </w:rPr>
        <w:t>Khatuna</w:t>
      </w:r>
      <w:r w:rsidRPr="008A5EDA">
        <w:rPr>
          <w:rFonts w:ascii="Arial Black" w:hAnsi="Arial Black"/>
          <w:spacing w:val="-10"/>
          <w:sz w:val="14"/>
          <w:lang w:val="ru-RU"/>
        </w:rPr>
        <w:t xml:space="preserve"> </w:t>
      </w:r>
      <w:r>
        <w:rPr>
          <w:rFonts w:ascii="Arial Black" w:hAnsi="Arial Black"/>
          <w:spacing w:val="-2"/>
          <w:sz w:val="14"/>
        </w:rPr>
        <w:t>Tabagari</w:t>
      </w:r>
      <w:r w:rsidRPr="008A5EDA">
        <w:rPr>
          <w:rFonts w:ascii="Arial Black" w:hAnsi="Arial Black"/>
          <w:spacing w:val="-10"/>
          <w:sz w:val="14"/>
          <w:lang w:val="ru-RU"/>
        </w:rPr>
        <w:t xml:space="preserve"> </w:t>
      </w:r>
      <w:r w:rsidRPr="008A5EDA">
        <w:rPr>
          <w:rFonts w:ascii="Tahoma" w:hAnsi="Tahoma"/>
          <w:spacing w:val="-2"/>
          <w:sz w:val="14"/>
          <w:lang w:val="ru-RU"/>
        </w:rPr>
        <w:t>-</w:t>
      </w:r>
      <w:r w:rsidRPr="008A5EDA">
        <w:rPr>
          <w:rFonts w:ascii="Tahoma" w:hAnsi="Tahoma"/>
          <w:spacing w:val="-9"/>
          <w:sz w:val="14"/>
          <w:lang w:val="ru-RU"/>
        </w:rPr>
        <w:t xml:space="preserve"> </w:t>
      </w:r>
      <w:r w:rsidRPr="008A5EDA">
        <w:rPr>
          <w:rFonts w:ascii="Tahoma" w:hAnsi="Tahoma"/>
          <w:spacing w:val="-2"/>
          <w:sz w:val="14"/>
          <w:lang w:val="ru-RU"/>
        </w:rPr>
        <w:t>д-р.</w:t>
      </w:r>
      <w:r w:rsidRPr="008A5EDA">
        <w:rPr>
          <w:rFonts w:ascii="Tahoma" w:hAnsi="Tahoma"/>
          <w:spacing w:val="-9"/>
          <w:sz w:val="14"/>
          <w:lang w:val="ru-RU"/>
        </w:rPr>
        <w:t xml:space="preserve"> </w:t>
      </w:r>
      <w:r w:rsidRPr="008A5EDA">
        <w:rPr>
          <w:rFonts w:ascii="Tahoma" w:hAnsi="Tahoma"/>
          <w:spacing w:val="-2"/>
          <w:sz w:val="14"/>
          <w:lang w:val="ru-RU"/>
        </w:rPr>
        <w:t>екон.</w:t>
      </w:r>
      <w:r w:rsidRPr="008A5EDA">
        <w:rPr>
          <w:rFonts w:ascii="Tahoma" w:hAnsi="Tahoma"/>
          <w:spacing w:val="-9"/>
          <w:sz w:val="14"/>
          <w:lang w:val="ru-RU"/>
        </w:rPr>
        <w:t xml:space="preserve"> </w:t>
      </w:r>
      <w:r w:rsidRPr="008A5EDA">
        <w:rPr>
          <w:rFonts w:ascii="Tahoma" w:hAnsi="Tahoma"/>
          <w:spacing w:val="-2"/>
          <w:sz w:val="14"/>
          <w:lang w:val="ru-RU"/>
        </w:rPr>
        <w:t>наук,</w:t>
      </w:r>
      <w:r w:rsidRPr="008A5EDA">
        <w:rPr>
          <w:rFonts w:ascii="Tahoma" w:hAnsi="Tahoma"/>
          <w:spacing w:val="-9"/>
          <w:sz w:val="14"/>
          <w:lang w:val="ru-RU"/>
        </w:rPr>
        <w:t xml:space="preserve"> </w:t>
      </w:r>
      <w:r w:rsidRPr="008A5EDA">
        <w:rPr>
          <w:rFonts w:ascii="Tahoma" w:hAnsi="Tahoma"/>
          <w:spacing w:val="-2"/>
          <w:sz w:val="14"/>
          <w:lang w:val="ru-RU"/>
        </w:rPr>
        <w:t>професор</w:t>
      </w:r>
      <w:r w:rsidRPr="008A5EDA">
        <w:rPr>
          <w:rFonts w:ascii="Tahoma" w:hAnsi="Tahoma"/>
          <w:spacing w:val="-9"/>
          <w:sz w:val="14"/>
          <w:lang w:val="ru-RU"/>
        </w:rPr>
        <w:t xml:space="preserve"> </w:t>
      </w:r>
      <w:r w:rsidRPr="008A5EDA">
        <w:rPr>
          <w:rFonts w:ascii="Tahoma" w:hAnsi="Tahoma"/>
          <w:spacing w:val="-2"/>
          <w:sz w:val="14"/>
          <w:lang w:val="ru-RU"/>
        </w:rPr>
        <w:t>(Сакартвело);</w:t>
      </w:r>
      <w:r w:rsidRPr="008A5EDA">
        <w:rPr>
          <w:rFonts w:ascii="Tahoma" w:hAnsi="Tahoma"/>
          <w:spacing w:val="-6"/>
          <w:sz w:val="14"/>
          <w:lang w:val="ru-RU"/>
        </w:rPr>
        <w:t xml:space="preserve"> </w:t>
      </w:r>
      <w:r w:rsidRPr="008A5EDA">
        <w:rPr>
          <w:rFonts w:ascii="Arial Black" w:hAnsi="Arial Black"/>
          <w:spacing w:val="-2"/>
          <w:sz w:val="14"/>
          <w:lang w:val="ru-RU"/>
        </w:rPr>
        <w:t>Грень</w:t>
      </w:r>
      <w:r w:rsidRPr="008A5EDA">
        <w:rPr>
          <w:rFonts w:ascii="Arial Black" w:hAnsi="Arial Black"/>
          <w:spacing w:val="-8"/>
          <w:sz w:val="14"/>
          <w:lang w:val="ru-RU"/>
        </w:rPr>
        <w:t xml:space="preserve"> </w:t>
      </w:r>
      <w:r w:rsidRPr="008A5EDA">
        <w:rPr>
          <w:rFonts w:ascii="Arial Black" w:hAnsi="Arial Black"/>
          <w:spacing w:val="-2"/>
          <w:sz w:val="14"/>
          <w:lang w:val="ru-RU"/>
        </w:rPr>
        <w:t>Лариса</w:t>
      </w:r>
      <w:r w:rsidRPr="008A5EDA">
        <w:rPr>
          <w:rFonts w:ascii="Arial Black" w:hAnsi="Arial Black"/>
          <w:spacing w:val="-10"/>
          <w:sz w:val="14"/>
          <w:lang w:val="ru-RU"/>
        </w:rPr>
        <w:t xml:space="preserve"> </w:t>
      </w:r>
      <w:r w:rsidRPr="008A5EDA">
        <w:rPr>
          <w:rFonts w:ascii="Arial Black" w:hAnsi="Arial Black"/>
          <w:spacing w:val="-2"/>
          <w:sz w:val="14"/>
          <w:lang w:val="ru-RU"/>
        </w:rPr>
        <w:t>Миколаївна</w:t>
      </w:r>
      <w:r w:rsidRPr="008A5EDA">
        <w:rPr>
          <w:rFonts w:ascii="Arial Black" w:hAnsi="Arial Black"/>
          <w:spacing w:val="-7"/>
          <w:sz w:val="14"/>
          <w:lang w:val="ru-RU"/>
        </w:rPr>
        <w:t xml:space="preserve"> </w:t>
      </w:r>
      <w:r w:rsidRPr="008A5EDA">
        <w:rPr>
          <w:rFonts w:ascii="Tahoma" w:hAnsi="Tahoma"/>
          <w:spacing w:val="-2"/>
          <w:sz w:val="14"/>
          <w:lang w:val="ru-RU"/>
        </w:rPr>
        <w:t>-</w:t>
      </w:r>
      <w:r w:rsidRPr="008A5EDA">
        <w:rPr>
          <w:rFonts w:ascii="Tahoma" w:hAnsi="Tahoma"/>
          <w:spacing w:val="-9"/>
          <w:sz w:val="14"/>
          <w:lang w:val="ru-RU"/>
        </w:rPr>
        <w:t xml:space="preserve"> </w:t>
      </w:r>
      <w:r w:rsidRPr="008A5EDA">
        <w:rPr>
          <w:rFonts w:ascii="Tahoma" w:hAnsi="Tahoma"/>
          <w:spacing w:val="-2"/>
          <w:sz w:val="14"/>
          <w:lang w:val="ru-RU"/>
        </w:rPr>
        <w:t>д-р.</w:t>
      </w:r>
      <w:r w:rsidRPr="008A5EDA">
        <w:rPr>
          <w:rFonts w:ascii="Tahoma" w:hAnsi="Tahoma"/>
          <w:spacing w:val="-9"/>
          <w:sz w:val="14"/>
          <w:lang w:val="ru-RU"/>
        </w:rPr>
        <w:t xml:space="preserve"> </w:t>
      </w:r>
      <w:r w:rsidRPr="008A5EDA">
        <w:rPr>
          <w:rFonts w:ascii="Tahoma" w:hAnsi="Tahoma"/>
          <w:spacing w:val="-2"/>
          <w:sz w:val="14"/>
          <w:lang w:val="ru-RU"/>
        </w:rPr>
        <w:t>наук</w:t>
      </w:r>
      <w:r w:rsidRPr="008A5EDA">
        <w:rPr>
          <w:rFonts w:ascii="Tahoma" w:hAnsi="Tahoma"/>
          <w:spacing w:val="-8"/>
          <w:sz w:val="14"/>
          <w:lang w:val="ru-RU"/>
        </w:rPr>
        <w:t xml:space="preserve"> </w:t>
      </w:r>
      <w:r w:rsidRPr="008A5EDA">
        <w:rPr>
          <w:rFonts w:ascii="Tahoma" w:hAnsi="Tahoma"/>
          <w:spacing w:val="-2"/>
          <w:sz w:val="14"/>
          <w:lang w:val="ru-RU"/>
        </w:rPr>
        <w:t>з</w:t>
      </w:r>
      <w:r w:rsidRPr="008A5EDA">
        <w:rPr>
          <w:rFonts w:ascii="Tahoma" w:hAnsi="Tahoma"/>
          <w:spacing w:val="-7"/>
          <w:sz w:val="14"/>
          <w:lang w:val="ru-RU"/>
        </w:rPr>
        <w:t xml:space="preserve"> </w:t>
      </w:r>
      <w:r w:rsidRPr="008A5EDA">
        <w:rPr>
          <w:rFonts w:ascii="Tahoma" w:hAnsi="Tahoma"/>
          <w:spacing w:val="-2"/>
          <w:sz w:val="14"/>
          <w:lang w:val="ru-RU"/>
        </w:rPr>
        <w:t>держ.</w:t>
      </w:r>
      <w:r w:rsidRPr="008A5EDA">
        <w:rPr>
          <w:rFonts w:ascii="Tahoma" w:hAnsi="Tahoma"/>
          <w:spacing w:val="-8"/>
          <w:sz w:val="14"/>
          <w:lang w:val="ru-RU"/>
        </w:rPr>
        <w:t xml:space="preserve"> </w:t>
      </w:r>
      <w:r w:rsidRPr="008A5EDA">
        <w:rPr>
          <w:rFonts w:ascii="Tahoma" w:hAnsi="Tahoma"/>
          <w:spacing w:val="-2"/>
          <w:sz w:val="14"/>
          <w:lang w:val="ru-RU"/>
        </w:rPr>
        <w:t>управління,</w:t>
      </w:r>
      <w:r w:rsidRPr="008A5EDA">
        <w:rPr>
          <w:rFonts w:ascii="Tahoma" w:hAnsi="Tahoma"/>
          <w:spacing w:val="-8"/>
          <w:sz w:val="14"/>
          <w:lang w:val="ru-RU"/>
        </w:rPr>
        <w:t xml:space="preserve"> </w:t>
      </w:r>
      <w:r w:rsidRPr="008A5EDA">
        <w:rPr>
          <w:rFonts w:ascii="Tahoma" w:hAnsi="Tahoma"/>
          <w:spacing w:val="-2"/>
          <w:sz w:val="14"/>
          <w:lang w:val="ru-RU"/>
        </w:rPr>
        <w:t>професор</w:t>
      </w:r>
      <w:r w:rsidRPr="008A5EDA">
        <w:rPr>
          <w:rFonts w:ascii="Tahoma" w:hAnsi="Tahoma"/>
          <w:spacing w:val="-9"/>
          <w:sz w:val="14"/>
          <w:lang w:val="ru-RU"/>
        </w:rPr>
        <w:t xml:space="preserve"> </w:t>
      </w:r>
      <w:r w:rsidRPr="008A5EDA">
        <w:rPr>
          <w:rFonts w:ascii="Tahoma" w:hAnsi="Tahoma"/>
          <w:spacing w:val="-2"/>
          <w:sz w:val="14"/>
          <w:lang w:val="ru-RU"/>
        </w:rPr>
        <w:t xml:space="preserve">(Україна); </w:t>
      </w:r>
      <w:r w:rsidRPr="008A5EDA">
        <w:rPr>
          <w:rFonts w:ascii="Arial Black" w:hAnsi="Arial Black"/>
          <w:sz w:val="14"/>
          <w:lang w:val="ru-RU"/>
        </w:rPr>
        <w:t>Михаліцька</w:t>
      </w:r>
      <w:r w:rsidRPr="008A5EDA">
        <w:rPr>
          <w:rFonts w:ascii="Arial Black" w:hAnsi="Arial Black"/>
          <w:spacing w:val="-8"/>
          <w:sz w:val="14"/>
          <w:lang w:val="ru-RU"/>
        </w:rPr>
        <w:t xml:space="preserve"> </w:t>
      </w:r>
      <w:r w:rsidRPr="008A5EDA">
        <w:rPr>
          <w:rFonts w:ascii="Arial Black" w:hAnsi="Arial Black"/>
          <w:sz w:val="14"/>
          <w:lang w:val="ru-RU"/>
        </w:rPr>
        <w:t>Наталія</w:t>
      </w:r>
      <w:r w:rsidRPr="008A5EDA">
        <w:rPr>
          <w:rFonts w:ascii="Arial Black" w:hAnsi="Arial Black"/>
          <w:spacing w:val="-10"/>
          <w:sz w:val="14"/>
          <w:lang w:val="ru-RU"/>
        </w:rPr>
        <w:t xml:space="preserve"> </w:t>
      </w:r>
      <w:r w:rsidRPr="008A5EDA">
        <w:rPr>
          <w:rFonts w:ascii="Arial Black" w:hAnsi="Arial Black"/>
          <w:sz w:val="14"/>
          <w:lang w:val="ru-RU"/>
        </w:rPr>
        <w:t>Ярославівна</w:t>
      </w:r>
      <w:r w:rsidRPr="008A5EDA">
        <w:rPr>
          <w:rFonts w:ascii="Arial Black" w:hAnsi="Arial Black"/>
          <w:spacing w:val="-8"/>
          <w:sz w:val="14"/>
          <w:lang w:val="ru-RU"/>
        </w:rPr>
        <w:t xml:space="preserve"> </w:t>
      </w:r>
      <w:r w:rsidRPr="008A5EDA">
        <w:rPr>
          <w:rFonts w:ascii="Tahoma" w:hAnsi="Tahoma"/>
          <w:sz w:val="14"/>
          <w:lang w:val="ru-RU"/>
        </w:rPr>
        <w:t>-</w:t>
      </w:r>
      <w:r w:rsidRPr="008A5EDA">
        <w:rPr>
          <w:rFonts w:ascii="Tahoma" w:hAnsi="Tahoma"/>
          <w:spacing w:val="-5"/>
          <w:sz w:val="14"/>
          <w:lang w:val="ru-RU"/>
        </w:rPr>
        <w:t xml:space="preserve"> </w:t>
      </w:r>
      <w:r w:rsidRPr="008A5EDA">
        <w:rPr>
          <w:rFonts w:ascii="Tahoma" w:hAnsi="Tahoma"/>
          <w:sz w:val="14"/>
          <w:lang w:val="ru-RU"/>
        </w:rPr>
        <w:t>канд.</w:t>
      </w:r>
      <w:r w:rsidRPr="008A5EDA">
        <w:rPr>
          <w:rFonts w:ascii="Tahoma" w:hAnsi="Tahoma"/>
          <w:spacing w:val="-7"/>
          <w:sz w:val="14"/>
          <w:lang w:val="ru-RU"/>
        </w:rPr>
        <w:t xml:space="preserve"> </w:t>
      </w:r>
      <w:r w:rsidRPr="008A5EDA">
        <w:rPr>
          <w:rFonts w:ascii="Tahoma" w:hAnsi="Tahoma"/>
          <w:sz w:val="14"/>
          <w:lang w:val="ru-RU"/>
        </w:rPr>
        <w:t>наук</w:t>
      </w:r>
      <w:r w:rsidRPr="008A5EDA">
        <w:rPr>
          <w:rFonts w:ascii="Tahoma" w:hAnsi="Tahoma"/>
          <w:spacing w:val="-5"/>
          <w:sz w:val="14"/>
          <w:lang w:val="ru-RU"/>
        </w:rPr>
        <w:t xml:space="preserve"> </w:t>
      </w:r>
      <w:r w:rsidRPr="008A5EDA">
        <w:rPr>
          <w:rFonts w:ascii="Tahoma" w:hAnsi="Tahoma"/>
          <w:sz w:val="14"/>
          <w:lang w:val="ru-RU"/>
        </w:rPr>
        <w:t>з</w:t>
      </w:r>
      <w:r w:rsidRPr="008A5EDA">
        <w:rPr>
          <w:rFonts w:ascii="Tahoma" w:hAnsi="Tahoma"/>
          <w:spacing w:val="-6"/>
          <w:sz w:val="14"/>
          <w:lang w:val="ru-RU"/>
        </w:rPr>
        <w:t xml:space="preserve"> </w:t>
      </w:r>
      <w:r w:rsidRPr="008A5EDA">
        <w:rPr>
          <w:rFonts w:ascii="Tahoma" w:hAnsi="Tahoma"/>
          <w:sz w:val="14"/>
          <w:lang w:val="ru-RU"/>
        </w:rPr>
        <w:t>держ.</w:t>
      </w:r>
      <w:r w:rsidRPr="008A5EDA">
        <w:rPr>
          <w:rFonts w:ascii="Tahoma" w:hAnsi="Tahoma"/>
          <w:spacing w:val="-5"/>
          <w:sz w:val="14"/>
          <w:lang w:val="ru-RU"/>
        </w:rPr>
        <w:t xml:space="preserve"> </w:t>
      </w:r>
      <w:r w:rsidRPr="008A5EDA">
        <w:rPr>
          <w:rFonts w:ascii="Tahoma" w:hAnsi="Tahoma"/>
          <w:sz w:val="14"/>
          <w:lang w:val="ru-RU"/>
        </w:rPr>
        <w:t>управління,</w:t>
      </w:r>
      <w:r w:rsidRPr="008A5EDA">
        <w:rPr>
          <w:rFonts w:ascii="Tahoma" w:hAnsi="Tahoma"/>
          <w:spacing w:val="-5"/>
          <w:sz w:val="14"/>
          <w:lang w:val="ru-RU"/>
        </w:rPr>
        <w:t xml:space="preserve"> </w:t>
      </w:r>
      <w:r w:rsidRPr="008A5EDA">
        <w:rPr>
          <w:rFonts w:ascii="Tahoma" w:hAnsi="Tahoma"/>
          <w:sz w:val="14"/>
          <w:lang w:val="ru-RU"/>
        </w:rPr>
        <w:t>доцент</w:t>
      </w:r>
      <w:r w:rsidRPr="008A5EDA">
        <w:rPr>
          <w:rFonts w:ascii="Tahoma" w:hAnsi="Tahoma"/>
          <w:spacing w:val="-7"/>
          <w:sz w:val="14"/>
          <w:lang w:val="ru-RU"/>
        </w:rPr>
        <w:t xml:space="preserve"> </w:t>
      </w:r>
      <w:r w:rsidRPr="008A5EDA">
        <w:rPr>
          <w:rFonts w:ascii="Tahoma" w:hAnsi="Tahoma"/>
          <w:sz w:val="14"/>
          <w:lang w:val="ru-RU"/>
        </w:rPr>
        <w:t>(Україна);</w:t>
      </w:r>
      <w:r w:rsidRPr="008A5EDA">
        <w:rPr>
          <w:rFonts w:ascii="Tahoma" w:hAnsi="Tahoma"/>
          <w:spacing w:val="-5"/>
          <w:sz w:val="14"/>
          <w:lang w:val="ru-RU"/>
        </w:rPr>
        <w:t xml:space="preserve"> </w:t>
      </w:r>
      <w:r w:rsidRPr="008A5EDA">
        <w:rPr>
          <w:rFonts w:ascii="Arial Black" w:hAnsi="Arial Black"/>
          <w:sz w:val="14"/>
          <w:lang w:val="ru-RU"/>
        </w:rPr>
        <w:t>Ткаченко</w:t>
      </w:r>
      <w:r w:rsidRPr="008A5EDA">
        <w:rPr>
          <w:rFonts w:ascii="Arial Black" w:hAnsi="Arial Black"/>
          <w:spacing w:val="-8"/>
          <w:sz w:val="14"/>
          <w:lang w:val="ru-RU"/>
        </w:rPr>
        <w:t xml:space="preserve"> </w:t>
      </w:r>
      <w:r w:rsidRPr="008A5EDA">
        <w:rPr>
          <w:rFonts w:ascii="Arial Black" w:hAnsi="Arial Black"/>
          <w:sz w:val="14"/>
          <w:lang w:val="ru-RU"/>
        </w:rPr>
        <w:t>Павло</w:t>
      </w:r>
      <w:r w:rsidRPr="008A5EDA">
        <w:rPr>
          <w:rFonts w:ascii="Arial Black" w:hAnsi="Arial Black"/>
          <w:spacing w:val="-8"/>
          <w:sz w:val="14"/>
          <w:lang w:val="ru-RU"/>
        </w:rPr>
        <w:t xml:space="preserve"> </w:t>
      </w:r>
      <w:r w:rsidRPr="008A5EDA">
        <w:rPr>
          <w:rFonts w:ascii="Arial Black" w:hAnsi="Arial Black"/>
          <w:sz w:val="14"/>
          <w:lang w:val="ru-RU"/>
        </w:rPr>
        <w:t>Ігорович</w:t>
      </w:r>
      <w:r w:rsidRPr="008A5EDA">
        <w:rPr>
          <w:rFonts w:ascii="Arial Black" w:hAnsi="Arial Black"/>
          <w:spacing w:val="-8"/>
          <w:sz w:val="14"/>
          <w:lang w:val="ru-RU"/>
        </w:rPr>
        <w:t xml:space="preserve"> </w:t>
      </w:r>
      <w:r w:rsidRPr="008A5EDA">
        <w:rPr>
          <w:rFonts w:ascii="Tahoma" w:hAnsi="Tahoma"/>
          <w:sz w:val="14"/>
          <w:lang w:val="ru-RU"/>
        </w:rPr>
        <w:t>-</w:t>
      </w:r>
      <w:r w:rsidRPr="008A5EDA">
        <w:rPr>
          <w:rFonts w:ascii="Tahoma" w:hAnsi="Tahoma"/>
          <w:spacing w:val="-3"/>
          <w:sz w:val="14"/>
          <w:lang w:val="ru-RU"/>
        </w:rPr>
        <w:t xml:space="preserve"> </w:t>
      </w:r>
      <w:r w:rsidRPr="008A5EDA">
        <w:rPr>
          <w:rFonts w:ascii="Tahoma" w:hAnsi="Tahoma"/>
          <w:sz w:val="14"/>
          <w:lang w:val="ru-RU"/>
        </w:rPr>
        <w:t>аспірант</w:t>
      </w:r>
      <w:r w:rsidRPr="008A5EDA">
        <w:rPr>
          <w:rFonts w:ascii="Tahoma" w:hAnsi="Tahoma"/>
          <w:spacing w:val="-7"/>
          <w:sz w:val="14"/>
          <w:lang w:val="ru-RU"/>
        </w:rPr>
        <w:t xml:space="preserve"> </w:t>
      </w:r>
      <w:r w:rsidRPr="008A5EDA">
        <w:rPr>
          <w:rFonts w:ascii="Tahoma" w:hAnsi="Tahoma"/>
          <w:sz w:val="14"/>
          <w:lang w:val="ru-RU"/>
        </w:rPr>
        <w:t xml:space="preserve">(Україна); </w:t>
      </w:r>
      <w:r w:rsidRPr="008A5EDA">
        <w:rPr>
          <w:rFonts w:ascii="Arial Black" w:hAnsi="Arial Black"/>
          <w:sz w:val="14"/>
          <w:lang w:val="ru-RU"/>
        </w:rPr>
        <w:t>Купріянова</w:t>
      </w:r>
      <w:r w:rsidRPr="008A5EDA">
        <w:rPr>
          <w:rFonts w:ascii="Arial Black" w:hAnsi="Arial Black"/>
          <w:spacing w:val="-5"/>
          <w:sz w:val="14"/>
          <w:lang w:val="ru-RU"/>
        </w:rPr>
        <w:t xml:space="preserve"> </w:t>
      </w:r>
      <w:r w:rsidRPr="008A5EDA">
        <w:rPr>
          <w:rFonts w:ascii="Arial Black" w:hAnsi="Arial Black"/>
          <w:sz w:val="14"/>
          <w:lang w:val="ru-RU"/>
        </w:rPr>
        <w:t>Дарина</w:t>
      </w:r>
      <w:r w:rsidRPr="008A5EDA">
        <w:rPr>
          <w:rFonts w:ascii="Arial Black" w:hAnsi="Arial Black"/>
          <w:spacing w:val="-5"/>
          <w:sz w:val="14"/>
          <w:lang w:val="ru-RU"/>
        </w:rPr>
        <w:t xml:space="preserve"> </w:t>
      </w:r>
      <w:r w:rsidRPr="008A5EDA">
        <w:rPr>
          <w:rFonts w:ascii="Arial Black" w:hAnsi="Arial Black"/>
          <w:sz w:val="14"/>
          <w:lang w:val="ru-RU"/>
        </w:rPr>
        <w:t>Сергіївна</w:t>
      </w:r>
      <w:r w:rsidRPr="008A5EDA">
        <w:rPr>
          <w:rFonts w:ascii="Arial Black" w:hAnsi="Arial Black"/>
          <w:spacing w:val="-2"/>
          <w:sz w:val="14"/>
          <w:lang w:val="ru-RU"/>
        </w:rPr>
        <w:t xml:space="preserve"> </w:t>
      </w:r>
      <w:r w:rsidRPr="008A5EDA">
        <w:rPr>
          <w:rFonts w:ascii="Tahoma" w:hAnsi="Tahoma"/>
          <w:sz w:val="14"/>
          <w:lang w:val="ru-RU"/>
        </w:rPr>
        <w:t>-</w:t>
      </w:r>
      <w:r w:rsidRPr="008A5EDA">
        <w:rPr>
          <w:rFonts w:ascii="Tahoma" w:hAnsi="Tahoma"/>
          <w:spacing w:val="-3"/>
          <w:sz w:val="14"/>
          <w:lang w:val="ru-RU"/>
        </w:rPr>
        <w:t xml:space="preserve"> </w:t>
      </w:r>
      <w:r w:rsidRPr="008A5EDA">
        <w:rPr>
          <w:rFonts w:ascii="Tahoma" w:hAnsi="Tahoma"/>
          <w:sz w:val="14"/>
          <w:lang w:val="ru-RU"/>
        </w:rPr>
        <w:t>практикуючий</w:t>
      </w:r>
      <w:r w:rsidRPr="008A5EDA">
        <w:rPr>
          <w:rFonts w:ascii="Tahoma" w:hAnsi="Tahoma"/>
          <w:spacing w:val="-1"/>
          <w:sz w:val="14"/>
          <w:lang w:val="ru-RU"/>
        </w:rPr>
        <w:t xml:space="preserve"> </w:t>
      </w:r>
      <w:r w:rsidRPr="008A5EDA">
        <w:rPr>
          <w:rFonts w:ascii="Tahoma" w:hAnsi="Tahoma"/>
          <w:sz w:val="14"/>
          <w:lang w:val="ru-RU"/>
        </w:rPr>
        <w:t>юрист</w:t>
      </w:r>
      <w:r w:rsidRPr="008A5EDA">
        <w:rPr>
          <w:rFonts w:ascii="Tahoma" w:hAnsi="Tahoma"/>
          <w:spacing w:val="-2"/>
          <w:sz w:val="14"/>
          <w:lang w:val="ru-RU"/>
        </w:rPr>
        <w:t xml:space="preserve"> </w:t>
      </w:r>
      <w:r w:rsidRPr="008A5EDA">
        <w:rPr>
          <w:rFonts w:ascii="Tahoma" w:hAnsi="Tahoma"/>
          <w:sz w:val="14"/>
          <w:lang w:val="ru-RU"/>
        </w:rPr>
        <w:t xml:space="preserve">(Польща); </w:t>
      </w:r>
      <w:r w:rsidRPr="008A5EDA">
        <w:rPr>
          <w:rFonts w:ascii="Arial Black" w:hAnsi="Arial Black"/>
          <w:sz w:val="14"/>
          <w:lang w:val="ru-RU"/>
        </w:rPr>
        <w:t>Губаль</w:t>
      </w:r>
      <w:r w:rsidRPr="008A5EDA">
        <w:rPr>
          <w:rFonts w:ascii="Arial Black" w:hAnsi="Arial Black"/>
          <w:spacing w:val="-6"/>
          <w:sz w:val="14"/>
          <w:lang w:val="ru-RU"/>
        </w:rPr>
        <w:t xml:space="preserve"> </w:t>
      </w:r>
      <w:r w:rsidRPr="008A5EDA">
        <w:rPr>
          <w:rFonts w:ascii="Arial Black" w:hAnsi="Arial Black"/>
          <w:sz w:val="14"/>
          <w:lang w:val="ru-RU"/>
        </w:rPr>
        <w:t>Галина</w:t>
      </w:r>
      <w:r w:rsidRPr="008A5EDA">
        <w:rPr>
          <w:rFonts w:ascii="Arial Black" w:hAnsi="Arial Black"/>
          <w:spacing w:val="-6"/>
          <w:sz w:val="14"/>
          <w:lang w:val="ru-RU"/>
        </w:rPr>
        <w:t xml:space="preserve"> </w:t>
      </w:r>
      <w:r w:rsidRPr="008A5EDA">
        <w:rPr>
          <w:rFonts w:ascii="Arial Black" w:hAnsi="Arial Black"/>
          <w:sz w:val="14"/>
          <w:lang w:val="ru-RU"/>
        </w:rPr>
        <w:t>Миколаївна</w:t>
      </w:r>
      <w:r w:rsidRPr="008A5EDA">
        <w:rPr>
          <w:rFonts w:ascii="Arial Black" w:hAnsi="Arial Black"/>
          <w:spacing w:val="-2"/>
          <w:sz w:val="14"/>
          <w:lang w:val="ru-RU"/>
        </w:rPr>
        <w:t xml:space="preserve"> </w:t>
      </w:r>
      <w:r w:rsidRPr="008A5EDA">
        <w:rPr>
          <w:rFonts w:ascii="Tahoma" w:hAnsi="Tahoma"/>
          <w:sz w:val="14"/>
          <w:lang w:val="ru-RU"/>
        </w:rPr>
        <w:t>-</w:t>
      </w:r>
      <w:r w:rsidRPr="008A5EDA">
        <w:rPr>
          <w:rFonts w:ascii="Tahoma" w:hAnsi="Tahoma"/>
          <w:spacing w:val="-1"/>
          <w:sz w:val="14"/>
          <w:lang w:val="ru-RU"/>
        </w:rPr>
        <w:t xml:space="preserve"> </w:t>
      </w:r>
      <w:r w:rsidRPr="008A5EDA">
        <w:rPr>
          <w:rFonts w:ascii="Tahoma" w:hAnsi="Tahoma"/>
          <w:sz w:val="14"/>
          <w:lang w:val="ru-RU"/>
        </w:rPr>
        <w:t>канд.</w:t>
      </w:r>
      <w:r w:rsidRPr="008A5EDA">
        <w:rPr>
          <w:rFonts w:ascii="Tahoma" w:hAnsi="Tahoma"/>
          <w:spacing w:val="-3"/>
          <w:sz w:val="14"/>
          <w:lang w:val="ru-RU"/>
        </w:rPr>
        <w:t xml:space="preserve"> </w:t>
      </w:r>
      <w:r w:rsidRPr="008A5EDA">
        <w:rPr>
          <w:rFonts w:ascii="Tahoma" w:hAnsi="Tahoma"/>
          <w:sz w:val="14"/>
          <w:lang w:val="ru-RU"/>
        </w:rPr>
        <w:t>фіз-мат.</w:t>
      </w:r>
      <w:r w:rsidRPr="008A5EDA">
        <w:rPr>
          <w:rFonts w:ascii="Tahoma" w:hAnsi="Tahoma"/>
          <w:spacing w:val="-4"/>
          <w:sz w:val="14"/>
          <w:lang w:val="ru-RU"/>
        </w:rPr>
        <w:t xml:space="preserve"> </w:t>
      </w:r>
      <w:r w:rsidRPr="008A5EDA">
        <w:rPr>
          <w:rFonts w:ascii="Tahoma" w:hAnsi="Tahoma"/>
          <w:sz w:val="14"/>
          <w:lang w:val="ru-RU"/>
        </w:rPr>
        <w:t>наук,</w:t>
      </w:r>
      <w:r w:rsidRPr="008A5EDA">
        <w:rPr>
          <w:rFonts w:ascii="Tahoma" w:hAnsi="Tahoma"/>
          <w:spacing w:val="-2"/>
          <w:sz w:val="14"/>
          <w:lang w:val="ru-RU"/>
        </w:rPr>
        <w:t xml:space="preserve"> </w:t>
      </w:r>
      <w:r w:rsidRPr="008A5EDA">
        <w:rPr>
          <w:rFonts w:ascii="Tahoma" w:hAnsi="Tahoma"/>
          <w:sz w:val="14"/>
          <w:lang w:val="ru-RU"/>
        </w:rPr>
        <w:t>доцент</w:t>
      </w:r>
      <w:r w:rsidRPr="008A5EDA">
        <w:rPr>
          <w:rFonts w:ascii="Tahoma" w:hAnsi="Tahoma"/>
          <w:spacing w:val="-2"/>
          <w:sz w:val="14"/>
          <w:lang w:val="ru-RU"/>
        </w:rPr>
        <w:t xml:space="preserve"> </w:t>
      </w:r>
      <w:r w:rsidRPr="008A5EDA">
        <w:rPr>
          <w:rFonts w:ascii="Tahoma" w:hAnsi="Tahoma"/>
          <w:sz w:val="14"/>
          <w:lang w:val="ru-RU"/>
        </w:rPr>
        <w:t xml:space="preserve">(Україна); </w:t>
      </w:r>
      <w:r w:rsidRPr="008A5EDA">
        <w:rPr>
          <w:rFonts w:ascii="Arial Black" w:hAnsi="Arial Black"/>
          <w:sz w:val="14"/>
          <w:lang w:val="ru-RU"/>
        </w:rPr>
        <w:t>Козуб</w:t>
      </w:r>
      <w:r w:rsidRPr="008A5EDA">
        <w:rPr>
          <w:rFonts w:ascii="Arial Black" w:hAnsi="Arial Black"/>
          <w:spacing w:val="-10"/>
          <w:sz w:val="14"/>
          <w:lang w:val="ru-RU"/>
        </w:rPr>
        <w:t xml:space="preserve"> </w:t>
      </w:r>
      <w:r w:rsidRPr="008A5EDA">
        <w:rPr>
          <w:rFonts w:ascii="Arial Black" w:hAnsi="Arial Black"/>
          <w:sz w:val="14"/>
          <w:lang w:val="ru-RU"/>
        </w:rPr>
        <w:t>Галина</w:t>
      </w:r>
      <w:r w:rsidRPr="008A5EDA">
        <w:rPr>
          <w:rFonts w:ascii="Arial Black" w:hAnsi="Arial Black"/>
          <w:spacing w:val="-8"/>
          <w:sz w:val="14"/>
          <w:lang w:val="ru-RU"/>
        </w:rPr>
        <w:t xml:space="preserve"> </w:t>
      </w:r>
      <w:r w:rsidRPr="008A5EDA">
        <w:rPr>
          <w:rFonts w:ascii="Arial Black" w:hAnsi="Arial Black"/>
          <w:sz w:val="14"/>
          <w:lang w:val="ru-RU"/>
        </w:rPr>
        <w:t>Олександрівна</w:t>
      </w:r>
      <w:r w:rsidRPr="008A5EDA">
        <w:rPr>
          <w:rFonts w:ascii="Arial Black" w:hAnsi="Arial Black"/>
          <w:spacing w:val="-8"/>
          <w:sz w:val="14"/>
          <w:lang w:val="ru-RU"/>
        </w:rPr>
        <w:t xml:space="preserve"> </w:t>
      </w:r>
      <w:r w:rsidRPr="008A5EDA">
        <w:rPr>
          <w:rFonts w:ascii="Tahoma" w:hAnsi="Tahoma"/>
          <w:sz w:val="14"/>
          <w:lang w:val="ru-RU"/>
        </w:rPr>
        <w:t>-</w:t>
      </w:r>
      <w:r w:rsidRPr="008A5EDA">
        <w:rPr>
          <w:rFonts w:ascii="Tahoma" w:hAnsi="Tahoma"/>
          <w:spacing w:val="-6"/>
          <w:sz w:val="14"/>
          <w:lang w:val="ru-RU"/>
        </w:rPr>
        <w:t xml:space="preserve"> </w:t>
      </w:r>
      <w:r w:rsidRPr="008A5EDA">
        <w:rPr>
          <w:rFonts w:ascii="Tahoma" w:hAnsi="Tahoma"/>
          <w:sz w:val="14"/>
          <w:lang w:val="ru-RU"/>
        </w:rPr>
        <w:t>канд.</w:t>
      </w:r>
      <w:r w:rsidRPr="008A5EDA">
        <w:rPr>
          <w:rFonts w:ascii="Tahoma" w:hAnsi="Tahoma"/>
          <w:spacing w:val="-8"/>
          <w:sz w:val="14"/>
          <w:lang w:val="ru-RU"/>
        </w:rPr>
        <w:t xml:space="preserve"> </w:t>
      </w:r>
      <w:r w:rsidRPr="008A5EDA">
        <w:rPr>
          <w:rFonts w:ascii="Tahoma" w:hAnsi="Tahoma"/>
          <w:sz w:val="14"/>
          <w:lang w:val="ru-RU"/>
        </w:rPr>
        <w:t>техн.</w:t>
      </w:r>
      <w:r w:rsidRPr="008A5EDA">
        <w:rPr>
          <w:rFonts w:ascii="Tahoma" w:hAnsi="Tahoma"/>
          <w:spacing w:val="-8"/>
          <w:sz w:val="14"/>
          <w:lang w:val="ru-RU"/>
        </w:rPr>
        <w:t xml:space="preserve"> </w:t>
      </w:r>
      <w:r w:rsidRPr="008A5EDA">
        <w:rPr>
          <w:rFonts w:ascii="Tahoma" w:hAnsi="Tahoma"/>
          <w:sz w:val="14"/>
          <w:lang w:val="ru-RU"/>
        </w:rPr>
        <w:t>наук,</w:t>
      </w:r>
      <w:r w:rsidRPr="008A5EDA">
        <w:rPr>
          <w:rFonts w:ascii="Tahoma" w:hAnsi="Tahoma"/>
          <w:spacing w:val="-5"/>
          <w:sz w:val="14"/>
          <w:lang w:val="ru-RU"/>
        </w:rPr>
        <w:t xml:space="preserve"> </w:t>
      </w:r>
      <w:r w:rsidRPr="008A5EDA">
        <w:rPr>
          <w:rFonts w:ascii="Tahoma" w:hAnsi="Tahoma"/>
          <w:sz w:val="14"/>
          <w:lang w:val="ru-RU"/>
        </w:rPr>
        <w:t>доцент</w:t>
      </w:r>
      <w:r w:rsidRPr="008A5EDA">
        <w:rPr>
          <w:rFonts w:ascii="Tahoma" w:hAnsi="Tahoma"/>
          <w:spacing w:val="-7"/>
          <w:sz w:val="14"/>
          <w:lang w:val="ru-RU"/>
        </w:rPr>
        <w:t xml:space="preserve"> </w:t>
      </w:r>
      <w:r w:rsidRPr="008A5EDA">
        <w:rPr>
          <w:rFonts w:ascii="Tahoma" w:hAnsi="Tahoma"/>
          <w:sz w:val="14"/>
          <w:lang w:val="ru-RU"/>
        </w:rPr>
        <w:t>(Україна);</w:t>
      </w:r>
      <w:r w:rsidRPr="008A5EDA">
        <w:rPr>
          <w:rFonts w:ascii="Tahoma" w:hAnsi="Tahoma"/>
          <w:spacing w:val="-3"/>
          <w:sz w:val="14"/>
          <w:lang w:val="ru-RU"/>
        </w:rPr>
        <w:t xml:space="preserve"> </w:t>
      </w:r>
      <w:r w:rsidRPr="008A5EDA">
        <w:rPr>
          <w:rFonts w:ascii="Arial Black" w:hAnsi="Arial Black"/>
          <w:sz w:val="14"/>
          <w:lang w:val="ru-RU"/>
        </w:rPr>
        <w:t>Козьма</w:t>
      </w:r>
      <w:r w:rsidRPr="008A5EDA">
        <w:rPr>
          <w:rFonts w:ascii="Arial Black" w:hAnsi="Arial Black"/>
          <w:spacing w:val="-9"/>
          <w:sz w:val="14"/>
          <w:lang w:val="ru-RU"/>
        </w:rPr>
        <w:t xml:space="preserve"> </w:t>
      </w:r>
      <w:r w:rsidRPr="008A5EDA">
        <w:rPr>
          <w:rFonts w:ascii="Arial Black" w:hAnsi="Arial Black"/>
          <w:sz w:val="14"/>
          <w:lang w:val="ru-RU"/>
        </w:rPr>
        <w:t>Антон</w:t>
      </w:r>
      <w:r w:rsidRPr="008A5EDA">
        <w:rPr>
          <w:rFonts w:ascii="Arial Black" w:hAnsi="Arial Black"/>
          <w:spacing w:val="-11"/>
          <w:sz w:val="14"/>
          <w:lang w:val="ru-RU"/>
        </w:rPr>
        <w:t xml:space="preserve"> </w:t>
      </w:r>
      <w:r w:rsidRPr="008A5EDA">
        <w:rPr>
          <w:rFonts w:ascii="Arial Black" w:hAnsi="Arial Black"/>
          <w:sz w:val="14"/>
          <w:lang w:val="ru-RU"/>
        </w:rPr>
        <w:t>Антонович</w:t>
      </w:r>
      <w:r w:rsidRPr="008A5EDA">
        <w:rPr>
          <w:rFonts w:ascii="Arial Black" w:hAnsi="Arial Black"/>
          <w:spacing w:val="-8"/>
          <w:sz w:val="14"/>
          <w:lang w:val="ru-RU"/>
        </w:rPr>
        <w:t xml:space="preserve"> </w:t>
      </w:r>
      <w:r w:rsidRPr="008A5EDA">
        <w:rPr>
          <w:rFonts w:ascii="Tahoma" w:hAnsi="Tahoma"/>
          <w:sz w:val="14"/>
          <w:lang w:val="ru-RU"/>
        </w:rPr>
        <w:t>-</w:t>
      </w:r>
      <w:r w:rsidRPr="008A5EDA">
        <w:rPr>
          <w:rFonts w:ascii="Tahoma" w:hAnsi="Tahoma"/>
          <w:spacing w:val="-6"/>
          <w:sz w:val="14"/>
          <w:lang w:val="ru-RU"/>
        </w:rPr>
        <w:t xml:space="preserve"> </w:t>
      </w:r>
      <w:r w:rsidRPr="008A5EDA">
        <w:rPr>
          <w:rFonts w:ascii="Tahoma" w:hAnsi="Tahoma"/>
          <w:sz w:val="14"/>
          <w:lang w:val="ru-RU"/>
        </w:rPr>
        <w:t>канд.</w:t>
      </w:r>
      <w:r w:rsidRPr="008A5EDA">
        <w:rPr>
          <w:rFonts w:ascii="Tahoma" w:hAnsi="Tahoma"/>
          <w:spacing w:val="-5"/>
          <w:sz w:val="14"/>
          <w:lang w:val="ru-RU"/>
        </w:rPr>
        <w:t xml:space="preserve"> </w:t>
      </w:r>
      <w:r w:rsidRPr="008A5EDA">
        <w:rPr>
          <w:rFonts w:ascii="Tahoma" w:hAnsi="Tahoma"/>
          <w:sz w:val="14"/>
          <w:lang w:val="ru-RU"/>
        </w:rPr>
        <w:t>хім.</w:t>
      </w:r>
      <w:r w:rsidRPr="008A5EDA">
        <w:rPr>
          <w:rFonts w:ascii="Tahoma" w:hAnsi="Tahoma"/>
          <w:spacing w:val="-8"/>
          <w:sz w:val="14"/>
          <w:lang w:val="ru-RU"/>
        </w:rPr>
        <w:t xml:space="preserve"> </w:t>
      </w:r>
      <w:r w:rsidRPr="008A5EDA">
        <w:rPr>
          <w:rFonts w:ascii="Tahoma" w:hAnsi="Tahoma"/>
          <w:sz w:val="14"/>
          <w:lang w:val="ru-RU"/>
        </w:rPr>
        <w:t>наук</w:t>
      </w:r>
      <w:r w:rsidRPr="008A5EDA">
        <w:rPr>
          <w:rFonts w:ascii="Tahoma" w:hAnsi="Tahoma"/>
          <w:spacing w:val="-5"/>
          <w:sz w:val="14"/>
          <w:lang w:val="ru-RU"/>
        </w:rPr>
        <w:t xml:space="preserve"> </w:t>
      </w:r>
      <w:r w:rsidRPr="008A5EDA">
        <w:rPr>
          <w:rFonts w:ascii="Tahoma" w:hAnsi="Tahoma"/>
          <w:sz w:val="14"/>
          <w:lang w:val="ru-RU"/>
        </w:rPr>
        <w:t>(Україна);</w:t>
      </w:r>
      <w:r w:rsidRPr="008A5EDA">
        <w:rPr>
          <w:rFonts w:ascii="Tahoma" w:hAnsi="Tahoma"/>
          <w:spacing w:val="-6"/>
          <w:sz w:val="14"/>
          <w:lang w:val="ru-RU"/>
        </w:rPr>
        <w:t xml:space="preserve"> </w:t>
      </w:r>
      <w:r w:rsidRPr="008A5EDA">
        <w:rPr>
          <w:rFonts w:ascii="Arial Black" w:hAnsi="Arial Black"/>
          <w:sz w:val="14"/>
          <w:lang w:val="ru-RU"/>
        </w:rPr>
        <w:t>Морозова Тетяна Василівна</w:t>
      </w:r>
      <w:r w:rsidRPr="008A5EDA">
        <w:rPr>
          <w:rFonts w:ascii="Arial Black" w:hAnsi="Arial Black"/>
          <w:spacing w:val="-1"/>
          <w:sz w:val="14"/>
          <w:lang w:val="ru-RU"/>
        </w:rPr>
        <w:t xml:space="preserve"> </w:t>
      </w:r>
      <w:r w:rsidRPr="008A5EDA">
        <w:rPr>
          <w:rFonts w:ascii="Tahoma" w:hAnsi="Tahoma"/>
          <w:sz w:val="14"/>
          <w:lang w:val="ru-RU"/>
        </w:rPr>
        <w:t xml:space="preserve">- канд. біол. наук, доцент (Україна); </w:t>
      </w:r>
      <w:r w:rsidRPr="008A5EDA">
        <w:rPr>
          <w:rFonts w:ascii="Arial Black" w:hAnsi="Arial Black"/>
          <w:sz w:val="14"/>
          <w:lang w:val="ru-RU"/>
        </w:rPr>
        <w:t xml:space="preserve">Купріянова Лариса Сергіївна </w:t>
      </w:r>
      <w:r w:rsidRPr="008A5EDA">
        <w:rPr>
          <w:rFonts w:ascii="Tahoma" w:hAnsi="Tahoma"/>
          <w:sz w:val="14"/>
          <w:lang w:val="ru-RU"/>
        </w:rPr>
        <w:t xml:space="preserve">- канд. мед. наук, доцент (Україна); </w:t>
      </w:r>
      <w:r w:rsidRPr="008A5EDA">
        <w:rPr>
          <w:rFonts w:ascii="Arial Black" w:hAnsi="Arial Black"/>
          <w:sz w:val="14"/>
          <w:lang w:val="ru-RU"/>
        </w:rPr>
        <w:t xml:space="preserve">Лисенко </w:t>
      </w:r>
      <w:r w:rsidRPr="008A5EDA">
        <w:rPr>
          <w:rFonts w:ascii="Arial Black" w:hAnsi="Arial Black"/>
          <w:spacing w:val="-2"/>
          <w:sz w:val="14"/>
          <w:lang w:val="ru-RU"/>
        </w:rPr>
        <w:t>Дмитро</w:t>
      </w:r>
      <w:r w:rsidRPr="008A5EDA">
        <w:rPr>
          <w:rFonts w:ascii="Arial Black" w:hAnsi="Arial Black"/>
          <w:spacing w:val="-8"/>
          <w:sz w:val="14"/>
          <w:lang w:val="ru-RU"/>
        </w:rPr>
        <w:t xml:space="preserve"> </w:t>
      </w:r>
      <w:r w:rsidRPr="008A5EDA">
        <w:rPr>
          <w:rFonts w:ascii="Arial Black" w:hAnsi="Arial Black"/>
          <w:spacing w:val="-2"/>
          <w:sz w:val="14"/>
          <w:lang w:val="ru-RU"/>
        </w:rPr>
        <w:t>Андрійович</w:t>
      </w:r>
      <w:r w:rsidRPr="008A5EDA">
        <w:rPr>
          <w:rFonts w:ascii="Arial Black" w:hAnsi="Arial Black"/>
          <w:spacing w:val="-9"/>
          <w:sz w:val="14"/>
          <w:lang w:val="ru-RU"/>
        </w:rPr>
        <w:t xml:space="preserve"> </w:t>
      </w:r>
      <w:r w:rsidRPr="008A5EDA">
        <w:rPr>
          <w:rFonts w:ascii="Tahoma" w:hAnsi="Tahoma"/>
          <w:spacing w:val="-2"/>
          <w:sz w:val="14"/>
          <w:lang w:val="ru-RU"/>
        </w:rPr>
        <w:t>-</w:t>
      </w:r>
      <w:r w:rsidRPr="008A5EDA">
        <w:rPr>
          <w:rFonts w:ascii="Tahoma" w:hAnsi="Tahoma"/>
          <w:spacing w:val="-4"/>
          <w:sz w:val="14"/>
          <w:lang w:val="ru-RU"/>
        </w:rPr>
        <w:t xml:space="preserve"> </w:t>
      </w:r>
      <w:r w:rsidRPr="008A5EDA">
        <w:rPr>
          <w:rFonts w:ascii="Tahoma" w:hAnsi="Tahoma"/>
          <w:spacing w:val="-2"/>
          <w:sz w:val="14"/>
          <w:lang w:val="ru-RU"/>
        </w:rPr>
        <w:t>канд.</w:t>
      </w:r>
      <w:r w:rsidRPr="008A5EDA">
        <w:rPr>
          <w:rFonts w:ascii="Tahoma" w:hAnsi="Tahoma"/>
          <w:spacing w:val="-8"/>
          <w:sz w:val="14"/>
          <w:lang w:val="ru-RU"/>
        </w:rPr>
        <w:t xml:space="preserve"> </w:t>
      </w:r>
      <w:r w:rsidRPr="008A5EDA">
        <w:rPr>
          <w:rFonts w:ascii="Tahoma" w:hAnsi="Tahoma"/>
          <w:spacing w:val="-2"/>
          <w:sz w:val="14"/>
          <w:lang w:val="ru-RU"/>
        </w:rPr>
        <w:t>мед.</w:t>
      </w:r>
      <w:r w:rsidRPr="008A5EDA">
        <w:rPr>
          <w:rFonts w:ascii="Tahoma" w:hAnsi="Tahoma"/>
          <w:spacing w:val="-8"/>
          <w:sz w:val="14"/>
          <w:lang w:val="ru-RU"/>
        </w:rPr>
        <w:t xml:space="preserve"> </w:t>
      </w:r>
      <w:r w:rsidRPr="008A5EDA">
        <w:rPr>
          <w:rFonts w:ascii="Tahoma" w:hAnsi="Tahoma"/>
          <w:spacing w:val="-2"/>
          <w:sz w:val="14"/>
          <w:lang w:val="ru-RU"/>
        </w:rPr>
        <w:t>наук,</w:t>
      </w:r>
      <w:r w:rsidRPr="008A5EDA">
        <w:rPr>
          <w:rFonts w:ascii="Tahoma" w:hAnsi="Tahoma"/>
          <w:spacing w:val="-6"/>
          <w:sz w:val="14"/>
          <w:lang w:val="ru-RU"/>
        </w:rPr>
        <w:t xml:space="preserve"> </w:t>
      </w:r>
      <w:r w:rsidRPr="008A5EDA">
        <w:rPr>
          <w:rFonts w:ascii="Tahoma" w:hAnsi="Tahoma"/>
          <w:spacing w:val="-2"/>
          <w:sz w:val="14"/>
          <w:lang w:val="ru-RU"/>
        </w:rPr>
        <w:t>доцент</w:t>
      </w:r>
      <w:r w:rsidRPr="008A5EDA">
        <w:rPr>
          <w:rFonts w:ascii="Tahoma" w:hAnsi="Tahoma"/>
          <w:spacing w:val="-7"/>
          <w:sz w:val="14"/>
          <w:lang w:val="ru-RU"/>
        </w:rPr>
        <w:t xml:space="preserve"> </w:t>
      </w:r>
      <w:r w:rsidRPr="008A5EDA">
        <w:rPr>
          <w:rFonts w:ascii="Tahoma" w:hAnsi="Tahoma"/>
          <w:spacing w:val="-2"/>
          <w:sz w:val="14"/>
          <w:lang w:val="ru-RU"/>
        </w:rPr>
        <w:t>(Україна);</w:t>
      </w:r>
      <w:r w:rsidRPr="008A5EDA">
        <w:rPr>
          <w:rFonts w:ascii="Tahoma" w:hAnsi="Tahoma"/>
          <w:spacing w:val="-6"/>
          <w:sz w:val="14"/>
          <w:lang w:val="ru-RU"/>
        </w:rPr>
        <w:t xml:space="preserve"> </w:t>
      </w:r>
      <w:r w:rsidRPr="008A5EDA">
        <w:rPr>
          <w:rFonts w:ascii="Arial Black" w:hAnsi="Arial Black"/>
          <w:spacing w:val="-2"/>
          <w:sz w:val="14"/>
          <w:lang w:val="ru-RU"/>
        </w:rPr>
        <w:t>Цубанова</w:t>
      </w:r>
      <w:r w:rsidRPr="008A5EDA">
        <w:rPr>
          <w:rFonts w:ascii="Arial Black" w:hAnsi="Arial Black"/>
          <w:spacing w:val="-8"/>
          <w:sz w:val="14"/>
          <w:lang w:val="ru-RU"/>
        </w:rPr>
        <w:t xml:space="preserve"> </w:t>
      </w:r>
      <w:r w:rsidRPr="008A5EDA">
        <w:rPr>
          <w:rFonts w:ascii="Arial Black" w:hAnsi="Arial Black"/>
          <w:spacing w:val="-2"/>
          <w:sz w:val="14"/>
          <w:lang w:val="ru-RU"/>
        </w:rPr>
        <w:t>Наталя</w:t>
      </w:r>
      <w:r w:rsidRPr="008A5EDA">
        <w:rPr>
          <w:rFonts w:ascii="Arial Black" w:hAnsi="Arial Black"/>
          <w:spacing w:val="-10"/>
          <w:sz w:val="14"/>
          <w:lang w:val="ru-RU"/>
        </w:rPr>
        <w:t xml:space="preserve"> </w:t>
      </w:r>
      <w:r w:rsidRPr="008A5EDA">
        <w:rPr>
          <w:rFonts w:ascii="Arial Black" w:hAnsi="Arial Black"/>
          <w:spacing w:val="-2"/>
          <w:sz w:val="14"/>
          <w:lang w:val="ru-RU"/>
        </w:rPr>
        <w:t>Анатоліївна</w:t>
      </w:r>
      <w:r w:rsidRPr="008A5EDA">
        <w:rPr>
          <w:rFonts w:ascii="Arial Black" w:hAnsi="Arial Black"/>
          <w:spacing w:val="-7"/>
          <w:sz w:val="14"/>
          <w:lang w:val="ru-RU"/>
        </w:rPr>
        <w:t xml:space="preserve"> </w:t>
      </w:r>
      <w:r w:rsidRPr="008A5EDA">
        <w:rPr>
          <w:rFonts w:ascii="Tahoma" w:hAnsi="Tahoma"/>
          <w:spacing w:val="-2"/>
          <w:sz w:val="14"/>
          <w:lang w:val="ru-RU"/>
        </w:rPr>
        <w:t>-</w:t>
      </w:r>
      <w:r w:rsidRPr="008A5EDA">
        <w:rPr>
          <w:rFonts w:ascii="Tahoma" w:hAnsi="Tahoma"/>
          <w:spacing w:val="-6"/>
          <w:sz w:val="14"/>
          <w:lang w:val="ru-RU"/>
        </w:rPr>
        <w:t xml:space="preserve"> </w:t>
      </w:r>
      <w:r w:rsidRPr="008A5EDA">
        <w:rPr>
          <w:rFonts w:ascii="Tahoma" w:hAnsi="Tahoma"/>
          <w:spacing w:val="-2"/>
          <w:sz w:val="14"/>
          <w:lang w:val="ru-RU"/>
        </w:rPr>
        <w:t>д-р.</w:t>
      </w:r>
      <w:r w:rsidRPr="008A5EDA">
        <w:rPr>
          <w:rFonts w:ascii="Tahoma" w:hAnsi="Tahoma"/>
          <w:spacing w:val="-8"/>
          <w:sz w:val="14"/>
          <w:lang w:val="ru-RU"/>
        </w:rPr>
        <w:t xml:space="preserve"> </w:t>
      </w:r>
      <w:r w:rsidRPr="008A5EDA">
        <w:rPr>
          <w:rFonts w:ascii="Tahoma" w:hAnsi="Tahoma"/>
          <w:spacing w:val="-2"/>
          <w:sz w:val="14"/>
          <w:lang w:val="ru-RU"/>
        </w:rPr>
        <w:t>фарм.</w:t>
      </w:r>
      <w:r w:rsidRPr="008A5EDA">
        <w:rPr>
          <w:rFonts w:ascii="Tahoma" w:hAnsi="Tahoma"/>
          <w:spacing w:val="-8"/>
          <w:sz w:val="14"/>
          <w:lang w:val="ru-RU"/>
        </w:rPr>
        <w:t xml:space="preserve"> </w:t>
      </w:r>
      <w:r w:rsidRPr="008A5EDA">
        <w:rPr>
          <w:rFonts w:ascii="Tahoma" w:hAnsi="Tahoma"/>
          <w:spacing w:val="-2"/>
          <w:sz w:val="14"/>
          <w:lang w:val="ru-RU"/>
        </w:rPr>
        <w:t>наук.,</w:t>
      </w:r>
      <w:r w:rsidRPr="008A5EDA">
        <w:rPr>
          <w:rFonts w:ascii="Tahoma" w:hAnsi="Tahoma"/>
          <w:spacing w:val="-5"/>
          <w:sz w:val="14"/>
          <w:lang w:val="ru-RU"/>
        </w:rPr>
        <w:t xml:space="preserve"> </w:t>
      </w:r>
      <w:r w:rsidRPr="008A5EDA">
        <w:rPr>
          <w:rFonts w:ascii="Tahoma" w:hAnsi="Tahoma"/>
          <w:spacing w:val="-2"/>
          <w:sz w:val="14"/>
          <w:lang w:val="ru-RU"/>
        </w:rPr>
        <w:t>професор</w:t>
      </w:r>
      <w:r w:rsidRPr="008A5EDA">
        <w:rPr>
          <w:rFonts w:ascii="Tahoma" w:hAnsi="Tahoma"/>
          <w:spacing w:val="-6"/>
          <w:sz w:val="14"/>
          <w:lang w:val="ru-RU"/>
        </w:rPr>
        <w:t xml:space="preserve"> </w:t>
      </w:r>
      <w:r w:rsidRPr="008A5EDA">
        <w:rPr>
          <w:rFonts w:ascii="Tahoma" w:hAnsi="Tahoma"/>
          <w:spacing w:val="-2"/>
          <w:sz w:val="14"/>
          <w:lang w:val="ru-RU"/>
        </w:rPr>
        <w:t>(Україна);</w:t>
      </w:r>
      <w:r w:rsidRPr="008A5EDA">
        <w:rPr>
          <w:rFonts w:ascii="Tahoma" w:hAnsi="Tahoma"/>
          <w:spacing w:val="4"/>
          <w:sz w:val="14"/>
          <w:lang w:val="ru-RU"/>
        </w:rPr>
        <w:t xml:space="preserve"> </w:t>
      </w:r>
      <w:r w:rsidRPr="008A5EDA">
        <w:rPr>
          <w:rFonts w:ascii="Arial Black" w:hAnsi="Arial Black"/>
          <w:spacing w:val="-2"/>
          <w:sz w:val="14"/>
          <w:lang w:val="ru-RU"/>
        </w:rPr>
        <w:t xml:space="preserve">Олійник </w:t>
      </w:r>
      <w:r w:rsidRPr="008A5EDA">
        <w:rPr>
          <w:rFonts w:ascii="Arial Black" w:hAnsi="Arial Black"/>
          <w:sz w:val="14"/>
          <w:lang w:val="ru-RU"/>
        </w:rPr>
        <w:t>Світлана</w:t>
      </w:r>
      <w:r w:rsidRPr="008A5EDA">
        <w:rPr>
          <w:rFonts w:ascii="Arial Black" w:hAnsi="Arial Black"/>
          <w:spacing w:val="-6"/>
          <w:sz w:val="14"/>
          <w:lang w:val="ru-RU"/>
        </w:rPr>
        <w:t xml:space="preserve"> </w:t>
      </w:r>
      <w:r w:rsidRPr="008A5EDA">
        <w:rPr>
          <w:rFonts w:ascii="Arial Black" w:hAnsi="Arial Black"/>
          <w:sz w:val="14"/>
          <w:lang w:val="ru-RU"/>
        </w:rPr>
        <w:t>Валентинівна</w:t>
      </w:r>
      <w:r w:rsidRPr="008A5EDA">
        <w:rPr>
          <w:rFonts w:ascii="Arial Black" w:hAnsi="Arial Black"/>
          <w:spacing w:val="-7"/>
          <w:sz w:val="14"/>
          <w:lang w:val="ru-RU"/>
        </w:rPr>
        <w:t xml:space="preserve"> </w:t>
      </w:r>
      <w:r w:rsidRPr="008A5EDA">
        <w:rPr>
          <w:rFonts w:ascii="Tahoma" w:hAnsi="Tahoma"/>
          <w:sz w:val="14"/>
          <w:lang w:val="ru-RU"/>
        </w:rPr>
        <w:t>-</w:t>
      </w:r>
      <w:r w:rsidRPr="008A5EDA">
        <w:rPr>
          <w:rFonts w:ascii="Tahoma" w:hAnsi="Tahoma"/>
          <w:spacing w:val="-5"/>
          <w:sz w:val="14"/>
          <w:lang w:val="ru-RU"/>
        </w:rPr>
        <w:t xml:space="preserve"> </w:t>
      </w:r>
      <w:r w:rsidRPr="008A5EDA">
        <w:rPr>
          <w:rFonts w:ascii="Tahoma" w:hAnsi="Tahoma"/>
          <w:sz w:val="14"/>
          <w:lang w:val="ru-RU"/>
        </w:rPr>
        <w:t>канд.</w:t>
      </w:r>
      <w:r w:rsidRPr="008A5EDA">
        <w:rPr>
          <w:rFonts w:ascii="Tahoma" w:hAnsi="Tahoma"/>
          <w:spacing w:val="-4"/>
          <w:sz w:val="14"/>
          <w:lang w:val="ru-RU"/>
        </w:rPr>
        <w:t xml:space="preserve"> </w:t>
      </w:r>
      <w:r w:rsidRPr="008A5EDA">
        <w:rPr>
          <w:rFonts w:ascii="Tahoma" w:hAnsi="Tahoma"/>
          <w:sz w:val="14"/>
          <w:lang w:val="ru-RU"/>
        </w:rPr>
        <w:t>фарм.</w:t>
      </w:r>
      <w:r w:rsidRPr="008A5EDA">
        <w:rPr>
          <w:rFonts w:ascii="Tahoma" w:hAnsi="Tahoma"/>
          <w:spacing w:val="-7"/>
          <w:sz w:val="14"/>
          <w:lang w:val="ru-RU"/>
        </w:rPr>
        <w:t xml:space="preserve"> </w:t>
      </w:r>
      <w:r w:rsidRPr="008A5EDA">
        <w:rPr>
          <w:rFonts w:ascii="Tahoma" w:hAnsi="Tahoma"/>
          <w:sz w:val="14"/>
          <w:lang w:val="ru-RU"/>
        </w:rPr>
        <w:t>наук,</w:t>
      </w:r>
      <w:r w:rsidRPr="008A5EDA">
        <w:rPr>
          <w:rFonts w:ascii="Tahoma" w:hAnsi="Tahoma"/>
          <w:spacing w:val="-6"/>
          <w:sz w:val="14"/>
          <w:lang w:val="ru-RU"/>
        </w:rPr>
        <w:t xml:space="preserve"> </w:t>
      </w:r>
      <w:r w:rsidRPr="008A5EDA">
        <w:rPr>
          <w:rFonts w:ascii="Tahoma" w:hAnsi="Tahoma"/>
          <w:sz w:val="14"/>
          <w:lang w:val="ru-RU"/>
        </w:rPr>
        <w:t>доцент</w:t>
      </w:r>
      <w:r w:rsidRPr="008A5EDA">
        <w:rPr>
          <w:rFonts w:ascii="Tahoma" w:hAnsi="Tahoma"/>
          <w:spacing w:val="-4"/>
          <w:sz w:val="14"/>
          <w:lang w:val="ru-RU"/>
        </w:rPr>
        <w:t xml:space="preserve"> </w:t>
      </w:r>
      <w:r w:rsidRPr="008A5EDA">
        <w:rPr>
          <w:rFonts w:ascii="Tahoma" w:hAnsi="Tahoma"/>
          <w:sz w:val="14"/>
          <w:lang w:val="ru-RU"/>
        </w:rPr>
        <w:t>(Україна);</w:t>
      </w:r>
      <w:r w:rsidRPr="008A5EDA">
        <w:rPr>
          <w:rFonts w:ascii="Tahoma" w:hAnsi="Tahoma"/>
          <w:spacing w:val="-2"/>
          <w:sz w:val="14"/>
          <w:lang w:val="ru-RU"/>
        </w:rPr>
        <w:t xml:space="preserve"> </w:t>
      </w:r>
      <w:r w:rsidRPr="008A5EDA">
        <w:rPr>
          <w:rFonts w:ascii="Arial Black" w:hAnsi="Arial Black"/>
          <w:sz w:val="14"/>
          <w:lang w:val="ru-RU"/>
        </w:rPr>
        <w:t>Полєжаєв</w:t>
      </w:r>
      <w:r w:rsidRPr="008A5EDA">
        <w:rPr>
          <w:rFonts w:ascii="Arial Black" w:hAnsi="Arial Black"/>
          <w:spacing w:val="-9"/>
          <w:sz w:val="14"/>
          <w:lang w:val="ru-RU"/>
        </w:rPr>
        <w:t xml:space="preserve"> </w:t>
      </w:r>
      <w:r w:rsidRPr="008A5EDA">
        <w:rPr>
          <w:rFonts w:ascii="Arial Black" w:hAnsi="Arial Black"/>
          <w:sz w:val="14"/>
          <w:lang w:val="ru-RU"/>
        </w:rPr>
        <w:t>Юрій</w:t>
      </w:r>
      <w:r w:rsidRPr="008A5EDA">
        <w:rPr>
          <w:rFonts w:ascii="Arial Black" w:hAnsi="Arial Black"/>
          <w:spacing w:val="-8"/>
          <w:sz w:val="14"/>
          <w:lang w:val="ru-RU"/>
        </w:rPr>
        <w:t xml:space="preserve"> </w:t>
      </w:r>
      <w:r w:rsidRPr="008A5EDA">
        <w:rPr>
          <w:rFonts w:ascii="Arial Black" w:hAnsi="Arial Black"/>
          <w:sz w:val="14"/>
          <w:lang w:val="ru-RU"/>
        </w:rPr>
        <w:t>Григорович</w:t>
      </w:r>
      <w:r w:rsidRPr="008A5EDA">
        <w:rPr>
          <w:rFonts w:ascii="Arial Black" w:hAnsi="Arial Black"/>
          <w:spacing w:val="-6"/>
          <w:sz w:val="14"/>
          <w:lang w:val="ru-RU"/>
        </w:rPr>
        <w:t xml:space="preserve"> </w:t>
      </w:r>
      <w:r w:rsidRPr="008A5EDA">
        <w:rPr>
          <w:rFonts w:ascii="Tahoma" w:hAnsi="Tahoma"/>
          <w:sz w:val="14"/>
          <w:lang w:val="ru-RU"/>
        </w:rPr>
        <w:t>-</w:t>
      </w:r>
      <w:r w:rsidRPr="008A5EDA">
        <w:rPr>
          <w:rFonts w:ascii="Tahoma" w:hAnsi="Tahoma"/>
          <w:spacing w:val="-5"/>
          <w:sz w:val="14"/>
          <w:lang w:val="ru-RU"/>
        </w:rPr>
        <w:t xml:space="preserve"> </w:t>
      </w:r>
      <w:r w:rsidRPr="008A5EDA">
        <w:rPr>
          <w:rFonts w:ascii="Tahoma" w:hAnsi="Tahoma"/>
          <w:sz w:val="14"/>
          <w:lang w:val="ru-RU"/>
        </w:rPr>
        <w:t>канд.</w:t>
      </w:r>
      <w:r w:rsidRPr="008A5EDA">
        <w:rPr>
          <w:rFonts w:ascii="Tahoma" w:hAnsi="Tahoma"/>
          <w:spacing w:val="-7"/>
          <w:sz w:val="14"/>
          <w:lang w:val="ru-RU"/>
        </w:rPr>
        <w:t xml:space="preserve"> </w:t>
      </w:r>
      <w:r w:rsidRPr="008A5EDA">
        <w:rPr>
          <w:rFonts w:ascii="Tahoma" w:hAnsi="Tahoma"/>
          <w:sz w:val="14"/>
          <w:lang w:val="ru-RU"/>
        </w:rPr>
        <w:t>наук</w:t>
      </w:r>
      <w:r w:rsidRPr="008A5EDA">
        <w:rPr>
          <w:rFonts w:ascii="Tahoma" w:hAnsi="Tahoma"/>
          <w:spacing w:val="-6"/>
          <w:sz w:val="14"/>
          <w:lang w:val="ru-RU"/>
        </w:rPr>
        <w:t xml:space="preserve"> </w:t>
      </w:r>
      <w:r w:rsidRPr="008A5EDA">
        <w:rPr>
          <w:rFonts w:ascii="Tahoma" w:hAnsi="Tahoma"/>
          <w:sz w:val="14"/>
          <w:lang w:val="ru-RU"/>
        </w:rPr>
        <w:t>із</w:t>
      </w:r>
      <w:r w:rsidRPr="008A5EDA">
        <w:rPr>
          <w:rFonts w:ascii="Tahoma" w:hAnsi="Tahoma"/>
          <w:spacing w:val="-6"/>
          <w:sz w:val="14"/>
          <w:lang w:val="ru-RU"/>
        </w:rPr>
        <w:t xml:space="preserve"> </w:t>
      </w:r>
      <w:r w:rsidRPr="008A5EDA">
        <w:rPr>
          <w:rFonts w:ascii="Tahoma" w:hAnsi="Tahoma"/>
          <w:sz w:val="14"/>
          <w:lang w:val="ru-RU"/>
        </w:rPr>
        <w:t>соц.</w:t>
      </w:r>
      <w:r w:rsidRPr="008A5EDA">
        <w:rPr>
          <w:rFonts w:ascii="Tahoma" w:hAnsi="Tahoma"/>
          <w:spacing w:val="-4"/>
          <w:sz w:val="14"/>
          <w:lang w:val="ru-RU"/>
        </w:rPr>
        <w:t xml:space="preserve"> </w:t>
      </w:r>
      <w:r w:rsidRPr="008A5EDA">
        <w:rPr>
          <w:rFonts w:ascii="Tahoma" w:hAnsi="Tahoma"/>
          <w:sz w:val="14"/>
          <w:lang w:val="ru-RU"/>
        </w:rPr>
        <w:t>ком.,</w:t>
      </w:r>
      <w:r w:rsidRPr="008A5EDA">
        <w:rPr>
          <w:rFonts w:ascii="Tahoma" w:hAnsi="Tahoma"/>
          <w:spacing w:val="-6"/>
          <w:sz w:val="14"/>
          <w:lang w:val="ru-RU"/>
        </w:rPr>
        <w:t xml:space="preserve"> </w:t>
      </w:r>
      <w:r w:rsidRPr="008A5EDA">
        <w:rPr>
          <w:rFonts w:ascii="Tahoma" w:hAnsi="Tahoma"/>
          <w:sz w:val="14"/>
          <w:lang w:val="ru-RU"/>
        </w:rPr>
        <w:t>доцент</w:t>
      </w:r>
      <w:r w:rsidRPr="008A5EDA">
        <w:rPr>
          <w:rFonts w:ascii="Tahoma" w:hAnsi="Tahoma"/>
          <w:spacing w:val="-4"/>
          <w:sz w:val="14"/>
          <w:lang w:val="ru-RU"/>
        </w:rPr>
        <w:t xml:space="preserve"> </w:t>
      </w:r>
      <w:r w:rsidRPr="008A5EDA">
        <w:rPr>
          <w:rFonts w:ascii="Tahoma" w:hAnsi="Tahoma"/>
          <w:sz w:val="14"/>
          <w:lang w:val="ru-RU"/>
        </w:rPr>
        <w:t xml:space="preserve">(Україна); </w:t>
      </w:r>
      <w:r>
        <w:rPr>
          <w:rFonts w:ascii="Arial Black" w:hAnsi="Arial Black"/>
          <w:sz w:val="14"/>
        </w:rPr>
        <w:t>Mukhabbat</w:t>
      </w:r>
      <w:r w:rsidRPr="008A5EDA">
        <w:rPr>
          <w:rFonts w:ascii="Arial Black" w:hAnsi="Arial Black"/>
          <w:sz w:val="14"/>
          <w:lang w:val="ru-RU"/>
        </w:rPr>
        <w:t xml:space="preserve"> </w:t>
      </w:r>
      <w:r>
        <w:rPr>
          <w:rFonts w:ascii="Arial Black" w:hAnsi="Arial Black"/>
          <w:sz w:val="14"/>
        </w:rPr>
        <w:t>Khakimova</w:t>
      </w:r>
      <w:r w:rsidRPr="008A5EDA">
        <w:rPr>
          <w:rFonts w:ascii="Arial Black" w:hAnsi="Arial Black"/>
          <w:sz w:val="14"/>
          <w:lang w:val="ru-RU"/>
        </w:rPr>
        <w:t xml:space="preserve"> </w:t>
      </w:r>
      <w:r w:rsidRPr="008A5EDA">
        <w:rPr>
          <w:rFonts w:ascii="Tahoma" w:hAnsi="Tahoma"/>
          <w:sz w:val="14"/>
          <w:lang w:val="ru-RU"/>
        </w:rPr>
        <w:t xml:space="preserve">- д-р. пед. наук, професор (Республіка Узбекистан); </w:t>
      </w:r>
      <w:r w:rsidRPr="008A5EDA">
        <w:rPr>
          <w:rFonts w:ascii="Arial Black" w:hAnsi="Arial Black"/>
          <w:sz w:val="14"/>
          <w:lang w:val="ru-RU"/>
        </w:rPr>
        <w:t xml:space="preserve">Куліченко Алла Костянтинівна </w:t>
      </w:r>
      <w:r w:rsidRPr="008A5EDA">
        <w:rPr>
          <w:rFonts w:ascii="Tahoma" w:hAnsi="Tahoma"/>
          <w:sz w:val="14"/>
          <w:lang w:val="ru-RU"/>
        </w:rPr>
        <w:t xml:space="preserve">- д-р. пед. наук, доцент (Україна); </w:t>
      </w:r>
      <w:r w:rsidRPr="008A5EDA">
        <w:rPr>
          <w:rFonts w:ascii="Arial Black" w:hAnsi="Arial Black"/>
          <w:sz w:val="14"/>
          <w:lang w:val="ru-RU"/>
        </w:rPr>
        <w:t xml:space="preserve">Фурман Тарас Юрійович </w:t>
      </w:r>
      <w:r w:rsidRPr="008A5EDA">
        <w:rPr>
          <w:rFonts w:ascii="Tahoma" w:hAnsi="Tahoma"/>
          <w:sz w:val="14"/>
          <w:lang w:val="ru-RU"/>
        </w:rPr>
        <w:t xml:space="preserve">- канд. пед. наук, доцент (Україна); </w:t>
      </w:r>
      <w:r w:rsidRPr="008A5EDA">
        <w:rPr>
          <w:rFonts w:ascii="Arial Black" w:hAnsi="Arial Black"/>
          <w:sz w:val="14"/>
          <w:lang w:val="ru-RU"/>
        </w:rPr>
        <w:t>Бажан Станіслав</w:t>
      </w:r>
      <w:r w:rsidRPr="008A5EDA">
        <w:rPr>
          <w:rFonts w:ascii="Arial Black" w:hAnsi="Arial Black"/>
          <w:spacing w:val="-1"/>
          <w:sz w:val="14"/>
          <w:lang w:val="ru-RU"/>
        </w:rPr>
        <w:t xml:space="preserve"> </w:t>
      </w:r>
      <w:r w:rsidRPr="008A5EDA">
        <w:rPr>
          <w:rFonts w:ascii="Arial Black" w:hAnsi="Arial Black"/>
          <w:sz w:val="14"/>
          <w:lang w:val="ru-RU"/>
        </w:rPr>
        <w:t xml:space="preserve">Миколайович </w:t>
      </w:r>
      <w:r w:rsidRPr="008A5EDA">
        <w:rPr>
          <w:rFonts w:ascii="Tahoma" w:hAnsi="Tahoma"/>
          <w:sz w:val="14"/>
          <w:lang w:val="ru-RU"/>
        </w:rPr>
        <w:t xml:space="preserve">- д-р. філософії (Україна); </w:t>
      </w:r>
      <w:r w:rsidRPr="008A5EDA">
        <w:rPr>
          <w:rFonts w:ascii="Arial Black" w:hAnsi="Arial Black"/>
          <w:spacing w:val="-2"/>
          <w:sz w:val="14"/>
          <w:lang w:val="ru-RU"/>
        </w:rPr>
        <w:t>Ямполь</w:t>
      </w:r>
      <w:r w:rsidRPr="008A5EDA">
        <w:rPr>
          <w:rFonts w:ascii="Arial Black" w:hAnsi="Arial Black"/>
          <w:spacing w:val="-8"/>
          <w:sz w:val="14"/>
          <w:lang w:val="ru-RU"/>
        </w:rPr>
        <w:t xml:space="preserve"> </w:t>
      </w:r>
      <w:r w:rsidRPr="008A5EDA">
        <w:rPr>
          <w:rFonts w:ascii="Arial Black" w:hAnsi="Arial Black"/>
          <w:spacing w:val="-2"/>
          <w:sz w:val="14"/>
          <w:lang w:val="ru-RU"/>
        </w:rPr>
        <w:t>Юрій</w:t>
      </w:r>
      <w:r w:rsidRPr="008A5EDA">
        <w:rPr>
          <w:rFonts w:ascii="Arial Black" w:hAnsi="Arial Black"/>
          <w:spacing w:val="-6"/>
          <w:sz w:val="14"/>
          <w:lang w:val="ru-RU"/>
        </w:rPr>
        <w:t xml:space="preserve"> </w:t>
      </w:r>
      <w:r w:rsidRPr="008A5EDA">
        <w:rPr>
          <w:rFonts w:ascii="Arial Black" w:hAnsi="Arial Black"/>
          <w:spacing w:val="-2"/>
          <w:sz w:val="14"/>
          <w:lang w:val="ru-RU"/>
        </w:rPr>
        <w:t>Віталійович</w:t>
      </w:r>
      <w:r w:rsidRPr="008A5EDA">
        <w:rPr>
          <w:rFonts w:ascii="Arial Black" w:hAnsi="Arial Black"/>
          <w:spacing w:val="-4"/>
          <w:sz w:val="14"/>
          <w:lang w:val="ru-RU"/>
        </w:rPr>
        <w:t xml:space="preserve"> </w:t>
      </w:r>
      <w:r w:rsidRPr="008A5EDA">
        <w:rPr>
          <w:rFonts w:ascii="Tahoma" w:hAnsi="Tahoma"/>
          <w:spacing w:val="-2"/>
          <w:sz w:val="14"/>
          <w:lang w:val="ru-RU"/>
        </w:rPr>
        <w:t>-</w:t>
      </w:r>
      <w:r w:rsidRPr="008A5EDA">
        <w:rPr>
          <w:rFonts w:ascii="Tahoma" w:hAnsi="Tahoma"/>
          <w:spacing w:val="-5"/>
          <w:sz w:val="14"/>
          <w:lang w:val="ru-RU"/>
        </w:rPr>
        <w:t xml:space="preserve"> </w:t>
      </w:r>
      <w:r w:rsidRPr="008A5EDA">
        <w:rPr>
          <w:rFonts w:ascii="Tahoma" w:hAnsi="Tahoma"/>
          <w:spacing w:val="-2"/>
          <w:sz w:val="14"/>
          <w:lang w:val="ru-RU"/>
        </w:rPr>
        <w:t>аспірант</w:t>
      </w:r>
      <w:r w:rsidRPr="008A5EDA">
        <w:rPr>
          <w:rFonts w:ascii="Tahoma" w:hAnsi="Tahoma"/>
          <w:spacing w:val="-6"/>
          <w:sz w:val="14"/>
          <w:lang w:val="ru-RU"/>
        </w:rPr>
        <w:t xml:space="preserve"> </w:t>
      </w:r>
      <w:r w:rsidRPr="008A5EDA">
        <w:rPr>
          <w:rFonts w:ascii="Tahoma" w:hAnsi="Tahoma"/>
          <w:spacing w:val="-2"/>
          <w:sz w:val="14"/>
          <w:lang w:val="ru-RU"/>
        </w:rPr>
        <w:t xml:space="preserve">(Україна); </w:t>
      </w:r>
      <w:r w:rsidRPr="008A5EDA">
        <w:rPr>
          <w:rFonts w:ascii="Arial Black" w:hAnsi="Arial Black"/>
          <w:spacing w:val="-2"/>
          <w:sz w:val="14"/>
          <w:lang w:val="ru-RU"/>
        </w:rPr>
        <w:t>Антипова</w:t>
      </w:r>
      <w:r w:rsidRPr="008A5EDA">
        <w:rPr>
          <w:rFonts w:ascii="Arial Black" w:hAnsi="Arial Black"/>
          <w:spacing w:val="-6"/>
          <w:sz w:val="14"/>
          <w:lang w:val="ru-RU"/>
        </w:rPr>
        <w:t xml:space="preserve"> </w:t>
      </w:r>
      <w:r w:rsidRPr="008A5EDA">
        <w:rPr>
          <w:rFonts w:ascii="Arial Black" w:hAnsi="Arial Black"/>
          <w:spacing w:val="-2"/>
          <w:sz w:val="14"/>
          <w:lang w:val="ru-RU"/>
        </w:rPr>
        <w:t>Жанна</w:t>
      </w:r>
      <w:r w:rsidRPr="008A5EDA">
        <w:rPr>
          <w:rFonts w:ascii="Arial Black" w:hAnsi="Arial Black"/>
          <w:spacing w:val="-6"/>
          <w:sz w:val="14"/>
          <w:lang w:val="ru-RU"/>
        </w:rPr>
        <w:t xml:space="preserve"> </w:t>
      </w:r>
      <w:r w:rsidRPr="008A5EDA">
        <w:rPr>
          <w:rFonts w:ascii="Arial Black" w:hAnsi="Arial Black"/>
          <w:spacing w:val="-2"/>
          <w:sz w:val="14"/>
          <w:lang w:val="ru-RU"/>
        </w:rPr>
        <w:t>Ігорівна</w:t>
      </w:r>
      <w:r w:rsidRPr="008A5EDA">
        <w:rPr>
          <w:rFonts w:ascii="Arial Black" w:hAnsi="Arial Black"/>
          <w:spacing w:val="-7"/>
          <w:sz w:val="14"/>
          <w:lang w:val="ru-RU"/>
        </w:rPr>
        <w:t xml:space="preserve"> </w:t>
      </w:r>
      <w:r w:rsidRPr="008A5EDA">
        <w:rPr>
          <w:rFonts w:ascii="Tahoma" w:hAnsi="Tahoma"/>
          <w:spacing w:val="-2"/>
          <w:sz w:val="14"/>
          <w:lang w:val="ru-RU"/>
        </w:rPr>
        <w:t>-</w:t>
      </w:r>
      <w:r w:rsidRPr="008A5EDA">
        <w:rPr>
          <w:rFonts w:ascii="Tahoma" w:hAnsi="Tahoma"/>
          <w:spacing w:val="-5"/>
          <w:sz w:val="14"/>
          <w:lang w:val="ru-RU"/>
        </w:rPr>
        <w:t xml:space="preserve"> </w:t>
      </w:r>
      <w:r w:rsidRPr="008A5EDA">
        <w:rPr>
          <w:rFonts w:ascii="Tahoma" w:hAnsi="Tahoma"/>
          <w:spacing w:val="-2"/>
          <w:sz w:val="14"/>
          <w:lang w:val="ru-RU"/>
        </w:rPr>
        <w:t>старший</w:t>
      </w:r>
      <w:r w:rsidRPr="008A5EDA">
        <w:rPr>
          <w:rFonts w:ascii="Tahoma" w:hAnsi="Tahoma"/>
          <w:spacing w:val="-5"/>
          <w:sz w:val="14"/>
          <w:lang w:val="ru-RU"/>
        </w:rPr>
        <w:t xml:space="preserve"> </w:t>
      </w:r>
      <w:r w:rsidRPr="008A5EDA">
        <w:rPr>
          <w:rFonts w:ascii="Tahoma" w:hAnsi="Tahoma"/>
          <w:spacing w:val="-2"/>
          <w:sz w:val="14"/>
          <w:lang w:val="ru-RU"/>
        </w:rPr>
        <w:t>викладач</w:t>
      </w:r>
      <w:r w:rsidRPr="008A5EDA">
        <w:rPr>
          <w:rFonts w:ascii="Tahoma" w:hAnsi="Tahoma"/>
          <w:spacing w:val="-4"/>
          <w:sz w:val="14"/>
          <w:lang w:val="ru-RU"/>
        </w:rPr>
        <w:t xml:space="preserve"> </w:t>
      </w:r>
      <w:r w:rsidRPr="008A5EDA">
        <w:rPr>
          <w:rFonts w:ascii="Tahoma" w:hAnsi="Tahoma"/>
          <w:spacing w:val="-2"/>
          <w:sz w:val="14"/>
          <w:lang w:val="ru-RU"/>
        </w:rPr>
        <w:t>(Україна);</w:t>
      </w:r>
      <w:r w:rsidRPr="008A5EDA">
        <w:rPr>
          <w:rFonts w:ascii="Tahoma" w:hAnsi="Tahoma"/>
          <w:spacing w:val="-4"/>
          <w:sz w:val="14"/>
          <w:lang w:val="ru-RU"/>
        </w:rPr>
        <w:t xml:space="preserve"> </w:t>
      </w:r>
      <w:r w:rsidRPr="008A5EDA">
        <w:rPr>
          <w:rFonts w:ascii="Arial Black" w:hAnsi="Arial Black"/>
          <w:spacing w:val="-2"/>
          <w:sz w:val="14"/>
          <w:lang w:val="ru-RU"/>
        </w:rPr>
        <w:t>Яцик</w:t>
      </w:r>
      <w:r w:rsidRPr="008A5EDA">
        <w:rPr>
          <w:rFonts w:ascii="Arial Black" w:hAnsi="Arial Black"/>
          <w:spacing w:val="-6"/>
          <w:sz w:val="14"/>
          <w:lang w:val="ru-RU"/>
        </w:rPr>
        <w:t xml:space="preserve"> </w:t>
      </w:r>
      <w:r w:rsidRPr="008A5EDA">
        <w:rPr>
          <w:rFonts w:ascii="Arial Black" w:hAnsi="Arial Black"/>
          <w:spacing w:val="-2"/>
          <w:sz w:val="14"/>
          <w:lang w:val="ru-RU"/>
        </w:rPr>
        <w:t>Мар’яна</w:t>
      </w:r>
      <w:r w:rsidRPr="008A5EDA">
        <w:rPr>
          <w:rFonts w:ascii="Arial Black" w:hAnsi="Arial Black"/>
          <w:spacing w:val="-6"/>
          <w:sz w:val="14"/>
          <w:lang w:val="ru-RU"/>
        </w:rPr>
        <w:t xml:space="preserve"> </w:t>
      </w:r>
      <w:r w:rsidRPr="008A5EDA">
        <w:rPr>
          <w:rFonts w:ascii="Arial Black" w:hAnsi="Arial Black"/>
          <w:spacing w:val="-2"/>
          <w:sz w:val="14"/>
          <w:lang w:val="ru-RU"/>
        </w:rPr>
        <w:t>Романівна</w:t>
      </w:r>
      <w:r w:rsidRPr="008A5EDA">
        <w:rPr>
          <w:rFonts w:ascii="Arial Black" w:hAnsi="Arial Black"/>
          <w:spacing w:val="-4"/>
          <w:sz w:val="14"/>
          <w:lang w:val="ru-RU"/>
        </w:rPr>
        <w:t xml:space="preserve"> </w:t>
      </w:r>
      <w:r w:rsidRPr="008A5EDA">
        <w:rPr>
          <w:rFonts w:ascii="Tahoma" w:hAnsi="Tahoma"/>
          <w:spacing w:val="-2"/>
          <w:sz w:val="14"/>
          <w:lang w:val="ru-RU"/>
        </w:rPr>
        <w:t>- канд.</w:t>
      </w:r>
      <w:r w:rsidRPr="008A5EDA">
        <w:rPr>
          <w:rFonts w:ascii="Tahoma" w:hAnsi="Tahoma"/>
          <w:spacing w:val="-15"/>
          <w:sz w:val="14"/>
          <w:lang w:val="ru-RU"/>
        </w:rPr>
        <w:t xml:space="preserve"> </w:t>
      </w:r>
      <w:r w:rsidRPr="008A5EDA">
        <w:rPr>
          <w:rFonts w:ascii="Tahoma" w:hAnsi="Tahoma"/>
          <w:spacing w:val="-2"/>
          <w:sz w:val="14"/>
          <w:lang w:val="ru-RU"/>
        </w:rPr>
        <w:t>пед.</w:t>
      </w:r>
      <w:r w:rsidRPr="008A5EDA">
        <w:rPr>
          <w:rFonts w:ascii="Tahoma" w:hAnsi="Tahoma"/>
          <w:spacing w:val="-15"/>
          <w:sz w:val="14"/>
          <w:lang w:val="ru-RU"/>
        </w:rPr>
        <w:t xml:space="preserve"> </w:t>
      </w:r>
      <w:r w:rsidRPr="008A5EDA">
        <w:rPr>
          <w:rFonts w:ascii="Tahoma" w:hAnsi="Tahoma"/>
          <w:spacing w:val="-2"/>
          <w:sz w:val="14"/>
          <w:lang w:val="ru-RU"/>
        </w:rPr>
        <w:t>наук,</w:t>
      </w:r>
      <w:r w:rsidRPr="008A5EDA">
        <w:rPr>
          <w:rFonts w:ascii="Tahoma" w:hAnsi="Tahoma"/>
          <w:spacing w:val="-13"/>
          <w:sz w:val="14"/>
          <w:lang w:val="ru-RU"/>
        </w:rPr>
        <w:t xml:space="preserve"> </w:t>
      </w:r>
      <w:r w:rsidRPr="008A5EDA">
        <w:rPr>
          <w:rFonts w:ascii="Tahoma" w:hAnsi="Tahoma"/>
          <w:spacing w:val="-2"/>
          <w:sz w:val="14"/>
          <w:lang w:val="ru-RU"/>
        </w:rPr>
        <w:t>доцент</w:t>
      </w:r>
      <w:r w:rsidRPr="008A5EDA">
        <w:rPr>
          <w:rFonts w:ascii="Tahoma" w:hAnsi="Tahoma"/>
          <w:spacing w:val="-12"/>
          <w:sz w:val="14"/>
          <w:lang w:val="ru-RU"/>
        </w:rPr>
        <w:t xml:space="preserve"> </w:t>
      </w:r>
      <w:r w:rsidRPr="008A5EDA">
        <w:rPr>
          <w:rFonts w:ascii="Tahoma" w:hAnsi="Tahoma"/>
          <w:spacing w:val="-2"/>
          <w:sz w:val="14"/>
          <w:lang w:val="ru-RU"/>
        </w:rPr>
        <w:t>(Україна);</w:t>
      </w:r>
      <w:r w:rsidRPr="008A5EDA">
        <w:rPr>
          <w:rFonts w:ascii="Tahoma" w:hAnsi="Tahoma"/>
          <w:spacing w:val="-13"/>
          <w:sz w:val="14"/>
          <w:lang w:val="ru-RU"/>
        </w:rPr>
        <w:t xml:space="preserve"> </w:t>
      </w:r>
      <w:r w:rsidRPr="008A5EDA">
        <w:rPr>
          <w:rFonts w:ascii="Arial Black" w:hAnsi="Arial Black"/>
          <w:spacing w:val="-2"/>
          <w:sz w:val="14"/>
          <w:lang w:val="ru-RU"/>
        </w:rPr>
        <w:t>Корбозерова</w:t>
      </w:r>
      <w:r w:rsidRPr="008A5EDA">
        <w:rPr>
          <w:rFonts w:ascii="Arial Black" w:hAnsi="Arial Black"/>
          <w:spacing w:val="-15"/>
          <w:sz w:val="14"/>
          <w:lang w:val="ru-RU"/>
        </w:rPr>
        <w:t xml:space="preserve"> </w:t>
      </w:r>
      <w:r w:rsidRPr="008A5EDA">
        <w:rPr>
          <w:rFonts w:ascii="Arial Black" w:hAnsi="Arial Black"/>
          <w:spacing w:val="-2"/>
          <w:sz w:val="14"/>
          <w:lang w:val="ru-RU"/>
        </w:rPr>
        <w:t>Ніна</w:t>
      </w:r>
      <w:r w:rsidRPr="008A5EDA">
        <w:rPr>
          <w:rFonts w:ascii="Arial Black" w:hAnsi="Arial Black"/>
          <w:spacing w:val="-18"/>
          <w:sz w:val="14"/>
          <w:lang w:val="ru-RU"/>
        </w:rPr>
        <w:t xml:space="preserve"> </w:t>
      </w:r>
      <w:r w:rsidRPr="008A5EDA">
        <w:rPr>
          <w:rFonts w:ascii="Arial Black" w:hAnsi="Arial Black"/>
          <w:spacing w:val="-2"/>
          <w:sz w:val="14"/>
          <w:lang w:val="ru-RU"/>
        </w:rPr>
        <w:t>Миколаївна</w:t>
      </w:r>
      <w:r w:rsidRPr="008A5EDA">
        <w:rPr>
          <w:rFonts w:ascii="Arial Black" w:hAnsi="Arial Black"/>
          <w:spacing w:val="-15"/>
          <w:sz w:val="14"/>
          <w:lang w:val="ru-RU"/>
        </w:rPr>
        <w:t xml:space="preserve"> </w:t>
      </w:r>
      <w:r w:rsidRPr="008A5EDA">
        <w:rPr>
          <w:rFonts w:ascii="Tahoma" w:hAnsi="Tahoma"/>
          <w:spacing w:val="-2"/>
          <w:sz w:val="14"/>
          <w:lang w:val="ru-RU"/>
        </w:rPr>
        <w:t>-</w:t>
      </w:r>
      <w:r w:rsidRPr="008A5EDA">
        <w:rPr>
          <w:rFonts w:ascii="Tahoma" w:hAnsi="Tahoma"/>
          <w:spacing w:val="-11"/>
          <w:sz w:val="14"/>
          <w:lang w:val="ru-RU"/>
        </w:rPr>
        <w:t xml:space="preserve"> </w:t>
      </w:r>
      <w:r w:rsidRPr="008A5EDA">
        <w:rPr>
          <w:rFonts w:ascii="Tahoma" w:hAnsi="Tahoma"/>
          <w:spacing w:val="-2"/>
          <w:sz w:val="14"/>
          <w:lang w:val="ru-RU"/>
        </w:rPr>
        <w:t>д-р.</w:t>
      </w:r>
      <w:r w:rsidRPr="008A5EDA">
        <w:rPr>
          <w:rFonts w:ascii="Tahoma" w:hAnsi="Tahoma"/>
          <w:spacing w:val="-11"/>
          <w:sz w:val="14"/>
          <w:lang w:val="ru-RU"/>
        </w:rPr>
        <w:t xml:space="preserve"> </w:t>
      </w:r>
      <w:r w:rsidRPr="008A5EDA">
        <w:rPr>
          <w:rFonts w:ascii="Tahoma" w:hAnsi="Tahoma"/>
          <w:spacing w:val="-2"/>
          <w:sz w:val="14"/>
          <w:lang w:val="ru-RU"/>
        </w:rPr>
        <w:t>філол.</w:t>
      </w:r>
      <w:r w:rsidRPr="008A5EDA">
        <w:rPr>
          <w:rFonts w:ascii="Tahoma" w:hAnsi="Tahoma"/>
          <w:spacing w:val="-15"/>
          <w:sz w:val="14"/>
          <w:lang w:val="ru-RU"/>
        </w:rPr>
        <w:t xml:space="preserve"> </w:t>
      </w:r>
      <w:r w:rsidRPr="008A5EDA">
        <w:rPr>
          <w:rFonts w:ascii="Tahoma" w:hAnsi="Tahoma"/>
          <w:spacing w:val="-2"/>
          <w:sz w:val="14"/>
          <w:lang w:val="ru-RU"/>
        </w:rPr>
        <w:t>наук,</w:t>
      </w:r>
      <w:r w:rsidRPr="008A5EDA">
        <w:rPr>
          <w:rFonts w:ascii="Tahoma" w:hAnsi="Tahoma"/>
          <w:spacing w:val="-15"/>
          <w:sz w:val="14"/>
          <w:lang w:val="ru-RU"/>
        </w:rPr>
        <w:t xml:space="preserve"> </w:t>
      </w:r>
      <w:r w:rsidRPr="008A5EDA">
        <w:rPr>
          <w:rFonts w:ascii="Tahoma" w:hAnsi="Tahoma"/>
          <w:spacing w:val="-2"/>
          <w:sz w:val="14"/>
          <w:lang w:val="ru-RU"/>
        </w:rPr>
        <w:t>професор</w:t>
      </w:r>
      <w:r w:rsidRPr="008A5EDA">
        <w:rPr>
          <w:rFonts w:ascii="Tahoma" w:hAnsi="Tahoma"/>
          <w:spacing w:val="-14"/>
          <w:sz w:val="14"/>
          <w:lang w:val="ru-RU"/>
        </w:rPr>
        <w:t xml:space="preserve"> </w:t>
      </w:r>
      <w:r w:rsidRPr="008A5EDA">
        <w:rPr>
          <w:rFonts w:ascii="Tahoma" w:hAnsi="Tahoma"/>
          <w:spacing w:val="-2"/>
          <w:sz w:val="14"/>
          <w:lang w:val="ru-RU"/>
        </w:rPr>
        <w:t>(Україна);</w:t>
      </w:r>
      <w:r w:rsidRPr="008A5EDA">
        <w:rPr>
          <w:rFonts w:ascii="Tahoma" w:hAnsi="Tahoma"/>
          <w:spacing w:val="-11"/>
          <w:sz w:val="14"/>
          <w:lang w:val="ru-RU"/>
        </w:rPr>
        <w:t xml:space="preserve"> </w:t>
      </w:r>
      <w:r w:rsidRPr="008A5EDA">
        <w:rPr>
          <w:rFonts w:ascii="Arial Black" w:hAnsi="Arial Black"/>
          <w:spacing w:val="-2"/>
          <w:sz w:val="14"/>
          <w:lang w:val="ru-RU"/>
        </w:rPr>
        <w:t>Ковальська</w:t>
      </w:r>
      <w:r w:rsidRPr="008A5EDA">
        <w:rPr>
          <w:rFonts w:ascii="Arial Black" w:hAnsi="Arial Black"/>
          <w:spacing w:val="-15"/>
          <w:sz w:val="14"/>
          <w:lang w:val="ru-RU"/>
        </w:rPr>
        <w:t xml:space="preserve"> </w:t>
      </w:r>
      <w:r w:rsidRPr="008A5EDA">
        <w:rPr>
          <w:rFonts w:ascii="Arial Black" w:hAnsi="Arial Black"/>
          <w:spacing w:val="-2"/>
          <w:sz w:val="14"/>
          <w:lang w:val="ru-RU"/>
        </w:rPr>
        <w:t>Наталя</w:t>
      </w:r>
      <w:r w:rsidRPr="008A5EDA">
        <w:rPr>
          <w:rFonts w:ascii="Arial Black" w:hAnsi="Arial Black"/>
          <w:spacing w:val="-16"/>
          <w:sz w:val="14"/>
          <w:lang w:val="ru-RU"/>
        </w:rPr>
        <w:t xml:space="preserve"> </w:t>
      </w:r>
      <w:r w:rsidRPr="008A5EDA">
        <w:rPr>
          <w:rFonts w:ascii="Arial Black" w:hAnsi="Arial Black"/>
          <w:spacing w:val="-2"/>
          <w:sz w:val="14"/>
          <w:lang w:val="ru-RU"/>
        </w:rPr>
        <w:t>Аркадіївна</w:t>
      </w:r>
    </w:p>
    <w:p w:rsidR="007C6FEF" w:rsidRPr="008A5EDA" w:rsidRDefault="008A5EDA" w:rsidP="00022999">
      <w:pPr>
        <w:pStyle w:val="a4"/>
        <w:numPr>
          <w:ilvl w:val="0"/>
          <w:numId w:val="7"/>
        </w:numPr>
        <w:tabs>
          <w:tab w:val="left" w:pos="219"/>
        </w:tabs>
        <w:spacing w:line="146" w:lineRule="exact"/>
        <w:ind w:left="219" w:hanging="78"/>
        <w:rPr>
          <w:rFonts w:ascii="Tahoma" w:hAnsi="Tahoma"/>
          <w:sz w:val="14"/>
          <w:lang w:val="ru-RU"/>
        </w:rPr>
      </w:pPr>
      <w:r w:rsidRPr="008A5EDA">
        <w:rPr>
          <w:rFonts w:ascii="Tahoma" w:hAnsi="Tahoma"/>
          <w:spacing w:val="-4"/>
          <w:sz w:val="14"/>
          <w:lang w:val="ru-RU"/>
        </w:rPr>
        <w:t>канд.</w:t>
      </w:r>
      <w:r w:rsidRPr="008A5EDA">
        <w:rPr>
          <w:rFonts w:ascii="Tahoma" w:hAnsi="Tahoma"/>
          <w:spacing w:val="-1"/>
          <w:sz w:val="14"/>
          <w:lang w:val="ru-RU"/>
        </w:rPr>
        <w:t xml:space="preserve"> </w:t>
      </w:r>
      <w:r w:rsidRPr="008A5EDA">
        <w:rPr>
          <w:rFonts w:ascii="Tahoma" w:hAnsi="Tahoma"/>
          <w:spacing w:val="-4"/>
          <w:sz w:val="14"/>
          <w:lang w:val="ru-RU"/>
        </w:rPr>
        <w:t>філол.</w:t>
      </w:r>
      <w:r w:rsidRPr="008A5EDA">
        <w:rPr>
          <w:rFonts w:ascii="Tahoma" w:hAnsi="Tahoma"/>
          <w:sz w:val="14"/>
          <w:lang w:val="ru-RU"/>
        </w:rPr>
        <w:t xml:space="preserve"> </w:t>
      </w:r>
      <w:r w:rsidRPr="008A5EDA">
        <w:rPr>
          <w:rFonts w:ascii="Tahoma" w:hAnsi="Tahoma"/>
          <w:spacing w:val="-4"/>
          <w:sz w:val="14"/>
          <w:lang w:val="ru-RU"/>
        </w:rPr>
        <w:t>наук,</w:t>
      </w:r>
      <w:r w:rsidRPr="008A5EDA">
        <w:rPr>
          <w:rFonts w:ascii="Tahoma" w:hAnsi="Tahoma"/>
          <w:sz w:val="14"/>
          <w:lang w:val="ru-RU"/>
        </w:rPr>
        <w:t xml:space="preserve"> </w:t>
      </w:r>
      <w:r w:rsidRPr="008A5EDA">
        <w:rPr>
          <w:rFonts w:ascii="Tahoma" w:hAnsi="Tahoma"/>
          <w:spacing w:val="-4"/>
          <w:sz w:val="14"/>
          <w:lang w:val="ru-RU"/>
        </w:rPr>
        <w:t>доцент</w:t>
      </w:r>
      <w:r w:rsidRPr="008A5EDA">
        <w:rPr>
          <w:rFonts w:ascii="Tahoma" w:hAnsi="Tahoma"/>
          <w:spacing w:val="-1"/>
          <w:sz w:val="14"/>
          <w:lang w:val="ru-RU"/>
        </w:rPr>
        <w:t xml:space="preserve"> </w:t>
      </w:r>
      <w:r w:rsidRPr="008A5EDA">
        <w:rPr>
          <w:rFonts w:ascii="Tahoma" w:hAnsi="Tahoma"/>
          <w:spacing w:val="-4"/>
          <w:sz w:val="14"/>
          <w:lang w:val="ru-RU"/>
        </w:rPr>
        <w:t>(Україна);</w:t>
      </w:r>
      <w:r w:rsidRPr="008A5EDA">
        <w:rPr>
          <w:rFonts w:ascii="Tahoma" w:hAnsi="Tahoma"/>
          <w:spacing w:val="4"/>
          <w:sz w:val="14"/>
          <w:lang w:val="ru-RU"/>
        </w:rPr>
        <w:t xml:space="preserve"> </w:t>
      </w:r>
      <w:r w:rsidRPr="008A5EDA">
        <w:rPr>
          <w:rFonts w:ascii="Arial Black" w:hAnsi="Arial Black"/>
          <w:spacing w:val="-4"/>
          <w:sz w:val="14"/>
          <w:lang w:val="ru-RU"/>
        </w:rPr>
        <w:t>Присяжнюк</w:t>
      </w:r>
      <w:r w:rsidRPr="008A5EDA">
        <w:rPr>
          <w:rFonts w:ascii="Arial Black" w:hAnsi="Arial Black"/>
          <w:spacing w:val="-2"/>
          <w:sz w:val="14"/>
          <w:lang w:val="ru-RU"/>
        </w:rPr>
        <w:t xml:space="preserve"> </w:t>
      </w:r>
      <w:r w:rsidRPr="008A5EDA">
        <w:rPr>
          <w:rFonts w:ascii="Arial Black" w:hAnsi="Arial Black"/>
          <w:spacing w:val="-4"/>
          <w:sz w:val="14"/>
          <w:lang w:val="ru-RU"/>
        </w:rPr>
        <w:t>Оксана</w:t>
      </w:r>
      <w:r w:rsidRPr="008A5EDA">
        <w:rPr>
          <w:rFonts w:ascii="Arial Black" w:hAnsi="Arial Black"/>
          <w:spacing w:val="-3"/>
          <w:sz w:val="14"/>
          <w:lang w:val="ru-RU"/>
        </w:rPr>
        <w:t xml:space="preserve"> </w:t>
      </w:r>
      <w:r w:rsidRPr="008A5EDA">
        <w:rPr>
          <w:rFonts w:ascii="Arial Black" w:hAnsi="Arial Black"/>
          <w:spacing w:val="-4"/>
          <w:sz w:val="14"/>
          <w:lang w:val="ru-RU"/>
        </w:rPr>
        <w:t>Ярославівна</w:t>
      </w:r>
      <w:r w:rsidRPr="008A5EDA">
        <w:rPr>
          <w:rFonts w:ascii="Arial Black" w:hAnsi="Arial Black"/>
          <w:spacing w:val="-2"/>
          <w:sz w:val="14"/>
          <w:lang w:val="ru-RU"/>
        </w:rPr>
        <w:t xml:space="preserve"> </w:t>
      </w:r>
      <w:r w:rsidRPr="008A5EDA">
        <w:rPr>
          <w:rFonts w:ascii="Tahoma" w:hAnsi="Tahoma"/>
          <w:spacing w:val="-4"/>
          <w:sz w:val="14"/>
          <w:lang w:val="ru-RU"/>
        </w:rPr>
        <w:t>-</w:t>
      </w:r>
      <w:r w:rsidRPr="008A5EDA">
        <w:rPr>
          <w:rFonts w:ascii="Tahoma" w:hAnsi="Tahoma"/>
          <w:spacing w:val="-1"/>
          <w:sz w:val="14"/>
          <w:lang w:val="ru-RU"/>
        </w:rPr>
        <w:t xml:space="preserve"> </w:t>
      </w:r>
      <w:r w:rsidRPr="008A5EDA">
        <w:rPr>
          <w:rFonts w:ascii="Tahoma" w:hAnsi="Tahoma"/>
          <w:spacing w:val="-4"/>
          <w:sz w:val="14"/>
          <w:lang w:val="ru-RU"/>
        </w:rPr>
        <w:t>канд. філол.</w:t>
      </w:r>
      <w:r w:rsidRPr="008A5EDA">
        <w:rPr>
          <w:rFonts w:ascii="Tahoma" w:hAnsi="Tahoma"/>
          <w:spacing w:val="-2"/>
          <w:sz w:val="14"/>
          <w:lang w:val="ru-RU"/>
        </w:rPr>
        <w:t xml:space="preserve"> </w:t>
      </w:r>
      <w:r w:rsidRPr="008A5EDA">
        <w:rPr>
          <w:rFonts w:ascii="Tahoma" w:hAnsi="Tahoma"/>
          <w:spacing w:val="-4"/>
          <w:sz w:val="14"/>
          <w:lang w:val="ru-RU"/>
        </w:rPr>
        <w:t>наук,</w:t>
      </w:r>
      <w:r w:rsidRPr="008A5EDA">
        <w:rPr>
          <w:rFonts w:ascii="Tahoma" w:hAnsi="Tahoma"/>
          <w:sz w:val="14"/>
          <w:lang w:val="ru-RU"/>
        </w:rPr>
        <w:t xml:space="preserve"> </w:t>
      </w:r>
      <w:r w:rsidRPr="008A5EDA">
        <w:rPr>
          <w:rFonts w:ascii="Tahoma" w:hAnsi="Tahoma"/>
          <w:spacing w:val="-4"/>
          <w:sz w:val="14"/>
          <w:lang w:val="ru-RU"/>
        </w:rPr>
        <w:t>доцент</w:t>
      </w:r>
      <w:r w:rsidRPr="008A5EDA">
        <w:rPr>
          <w:rFonts w:ascii="Tahoma" w:hAnsi="Tahoma"/>
          <w:spacing w:val="1"/>
          <w:sz w:val="14"/>
          <w:lang w:val="ru-RU"/>
        </w:rPr>
        <w:t xml:space="preserve"> </w:t>
      </w:r>
      <w:r w:rsidRPr="008A5EDA">
        <w:rPr>
          <w:rFonts w:ascii="Tahoma" w:hAnsi="Tahoma"/>
          <w:spacing w:val="-4"/>
          <w:sz w:val="14"/>
          <w:lang w:val="ru-RU"/>
        </w:rPr>
        <w:t>(Україна);</w:t>
      </w:r>
      <w:r w:rsidRPr="008A5EDA">
        <w:rPr>
          <w:rFonts w:ascii="Tahoma" w:hAnsi="Tahoma"/>
          <w:spacing w:val="-2"/>
          <w:sz w:val="14"/>
          <w:lang w:val="ru-RU"/>
        </w:rPr>
        <w:t xml:space="preserve"> </w:t>
      </w:r>
      <w:r w:rsidRPr="008A5EDA">
        <w:rPr>
          <w:rFonts w:ascii="Arial Black" w:hAnsi="Arial Black"/>
          <w:spacing w:val="-4"/>
          <w:sz w:val="14"/>
          <w:lang w:val="ru-RU"/>
        </w:rPr>
        <w:t>Мелех</w:t>
      </w:r>
      <w:r w:rsidRPr="008A5EDA">
        <w:rPr>
          <w:rFonts w:ascii="Arial Black" w:hAnsi="Arial Black"/>
          <w:spacing w:val="-1"/>
          <w:sz w:val="14"/>
          <w:lang w:val="ru-RU"/>
        </w:rPr>
        <w:t xml:space="preserve"> </w:t>
      </w:r>
      <w:r w:rsidRPr="008A5EDA">
        <w:rPr>
          <w:rFonts w:ascii="Arial Black" w:hAnsi="Arial Black"/>
          <w:spacing w:val="-4"/>
          <w:sz w:val="14"/>
          <w:lang w:val="ru-RU"/>
        </w:rPr>
        <w:t>Галина</w:t>
      </w:r>
      <w:r w:rsidRPr="008A5EDA">
        <w:rPr>
          <w:rFonts w:ascii="Arial Black" w:hAnsi="Arial Black"/>
          <w:spacing w:val="-2"/>
          <w:sz w:val="14"/>
          <w:lang w:val="ru-RU"/>
        </w:rPr>
        <w:t xml:space="preserve"> </w:t>
      </w:r>
      <w:r w:rsidRPr="008A5EDA">
        <w:rPr>
          <w:rFonts w:ascii="Arial Black" w:hAnsi="Arial Black"/>
          <w:spacing w:val="-4"/>
          <w:sz w:val="14"/>
          <w:lang w:val="ru-RU"/>
        </w:rPr>
        <w:t>Богданівна</w:t>
      </w:r>
    </w:p>
    <w:p w:rsidR="007C6FEF" w:rsidRPr="008A5EDA" w:rsidRDefault="008A5EDA" w:rsidP="00022999">
      <w:pPr>
        <w:pStyle w:val="a4"/>
        <w:numPr>
          <w:ilvl w:val="0"/>
          <w:numId w:val="7"/>
        </w:numPr>
        <w:tabs>
          <w:tab w:val="left" w:pos="275"/>
        </w:tabs>
        <w:spacing w:before="12" w:line="184" w:lineRule="auto"/>
        <w:ind w:right="736" w:firstLine="0"/>
        <w:rPr>
          <w:rFonts w:ascii="Tahoma" w:hAnsi="Tahoma"/>
          <w:sz w:val="14"/>
          <w:lang w:val="ru-RU"/>
        </w:rPr>
      </w:pPr>
      <w:r>
        <w:rPr>
          <w:rFonts w:ascii="Tahoma" w:hAnsi="Tahoma"/>
          <w:sz w:val="14"/>
        </w:rPr>
        <w:t xml:space="preserve">канд. філол. наук, доцент (Україна); </w:t>
      </w:r>
      <w:r>
        <w:rPr>
          <w:rFonts w:ascii="Arial Black" w:hAnsi="Arial Black"/>
          <w:sz w:val="14"/>
        </w:rPr>
        <w:t xml:space="preserve">Корнус Анатолій Олександрович </w:t>
      </w:r>
      <w:r>
        <w:rPr>
          <w:rFonts w:ascii="Tahoma" w:hAnsi="Tahoma"/>
          <w:sz w:val="14"/>
        </w:rPr>
        <w:t xml:space="preserve">- канд. геогр. наук, доцент (Україна); </w:t>
      </w:r>
      <w:r>
        <w:rPr>
          <w:rFonts w:ascii="Arial Black" w:hAnsi="Arial Black"/>
          <w:sz w:val="14"/>
        </w:rPr>
        <w:t>Фомін Андрій Володимирович</w:t>
      </w:r>
      <w:r>
        <w:rPr>
          <w:rFonts w:ascii="Arial Black" w:hAnsi="Arial Black"/>
          <w:spacing w:val="-10"/>
          <w:sz w:val="14"/>
        </w:rPr>
        <w:t xml:space="preserve"> </w:t>
      </w:r>
      <w:r>
        <w:rPr>
          <w:rFonts w:ascii="Tahoma" w:hAnsi="Tahoma"/>
          <w:sz w:val="14"/>
        </w:rPr>
        <w:t>-</w:t>
      </w:r>
      <w:r>
        <w:rPr>
          <w:rFonts w:ascii="Tahoma" w:hAnsi="Tahoma"/>
          <w:spacing w:val="-5"/>
          <w:sz w:val="14"/>
        </w:rPr>
        <w:t xml:space="preserve"> </w:t>
      </w:r>
      <w:r>
        <w:rPr>
          <w:rFonts w:ascii="Tahoma" w:hAnsi="Tahoma"/>
          <w:sz w:val="14"/>
        </w:rPr>
        <w:t>канд.</w:t>
      </w:r>
      <w:r>
        <w:rPr>
          <w:rFonts w:ascii="Tahoma" w:hAnsi="Tahoma"/>
          <w:spacing w:val="-9"/>
          <w:sz w:val="14"/>
        </w:rPr>
        <w:t xml:space="preserve"> </w:t>
      </w:r>
      <w:r>
        <w:rPr>
          <w:rFonts w:ascii="Tahoma" w:hAnsi="Tahoma"/>
          <w:sz w:val="14"/>
        </w:rPr>
        <w:t>іст.</w:t>
      </w:r>
      <w:r>
        <w:rPr>
          <w:rFonts w:ascii="Tahoma" w:hAnsi="Tahoma"/>
          <w:spacing w:val="-9"/>
          <w:sz w:val="14"/>
        </w:rPr>
        <w:t xml:space="preserve"> </w:t>
      </w:r>
      <w:r>
        <w:rPr>
          <w:rFonts w:ascii="Tahoma" w:hAnsi="Tahoma"/>
          <w:sz w:val="14"/>
        </w:rPr>
        <w:t>наук,</w:t>
      </w:r>
      <w:r>
        <w:rPr>
          <w:rFonts w:ascii="Tahoma" w:hAnsi="Tahoma"/>
          <w:spacing w:val="-6"/>
          <w:sz w:val="14"/>
        </w:rPr>
        <w:t xml:space="preserve"> </w:t>
      </w:r>
      <w:r>
        <w:rPr>
          <w:rFonts w:ascii="Tahoma" w:hAnsi="Tahoma"/>
          <w:sz w:val="14"/>
        </w:rPr>
        <w:t>доцент</w:t>
      </w:r>
      <w:r>
        <w:rPr>
          <w:rFonts w:ascii="Tahoma" w:hAnsi="Tahoma"/>
          <w:spacing w:val="-6"/>
          <w:sz w:val="14"/>
        </w:rPr>
        <w:t xml:space="preserve"> </w:t>
      </w:r>
      <w:r>
        <w:rPr>
          <w:rFonts w:ascii="Tahoma" w:hAnsi="Tahoma"/>
          <w:sz w:val="14"/>
        </w:rPr>
        <w:t>(Україна);</w:t>
      </w:r>
      <w:r>
        <w:rPr>
          <w:rFonts w:ascii="Tahoma" w:hAnsi="Tahoma"/>
          <w:spacing w:val="-3"/>
          <w:sz w:val="14"/>
        </w:rPr>
        <w:t xml:space="preserve"> </w:t>
      </w:r>
      <w:r>
        <w:rPr>
          <w:rFonts w:ascii="Arial Black" w:hAnsi="Arial Black"/>
          <w:sz w:val="14"/>
        </w:rPr>
        <w:t>Рубан</w:t>
      </w:r>
      <w:r>
        <w:rPr>
          <w:rFonts w:ascii="Arial Black" w:hAnsi="Arial Black"/>
          <w:spacing w:val="-12"/>
          <w:sz w:val="14"/>
        </w:rPr>
        <w:t xml:space="preserve"> </w:t>
      </w:r>
      <w:r>
        <w:rPr>
          <w:rFonts w:ascii="Arial Black" w:hAnsi="Arial Black"/>
          <w:sz w:val="14"/>
        </w:rPr>
        <w:t>Микола</w:t>
      </w:r>
      <w:r>
        <w:rPr>
          <w:rFonts w:ascii="Arial Black" w:hAnsi="Arial Black"/>
          <w:spacing w:val="-6"/>
          <w:sz w:val="14"/>
        </w:rPr>
        <w:t xml:space="preserve"> </w:t>
      </w:r>
      <w:r>
        <w:rPr>
          <w:rFonts w:ascii="Arial Black" w:hAnsi="Arial Black"/>
          <w:sz w:val="14"/>
        </w:rPr>
        <w:t>Юрійович</w:t>
      </w:r>
      <w:r>
        <w:rPr>
          <w:rFonts w:ascii="Arial Black" w:hAnsi="Arial Black"/>
          <w:spacing w:val="-9"/>
          <w:sz w:val="14"/>
        </w:rPr>
        <w:t xml:space="preserve"> </w:t>
      </w:r>
      <w:r>
        <w:rPr>
          <w:rFonts w:ascii="Tahoma" w:hAnsi="Tahoma"/>
          <w:sz w:val="14"/>
        </w:rPr>
        <w:t>-</w:t>
      </w:r>
      <w:r>
        <w:rPr>
          <w:rFonts w:ascii="Tahoma" w:hAnsi="Tahoma"/>
          <w:spacing w:val="-5"/>
          <w:sz w:val="14"/>
        </w:rPr>
        <w:t xml:space="preserve"> </w:t>
      </w:r>
      <w:r>
        <w:rPr>
          <w:rFonts w:ascii="Tahoma" w:hAnsi="Tahoma"/>
          <w:sz w:val="14"/>
        </w:rPr>
        <w:t>д-р.</w:t>
      </w:r>
      <w:r>
        <w:rPr>
          <w:rFonts w:ascii="Tahoma" w:hAnsi="Tahoma"/>
          <w:spacing w:val="-9"/>
          <w:sz w:val="14"/>
        </w:rPr>
        <w:t xml:space="preserve"> </w:t>
      </w:r>
      <w:r>
        <w:rPr>
          <w:rFonts w:ascii="Tahoma" w:hAnsi="Tahoma"/>
          <w:sz w:val="14"/>
        </w:rPr>
        <w:t>філос.</w:t>
      </w:r>
      <w:r>
        <w:rPr>
          <w:rFonts w:ascii="Tahoma" w:hAnsi="Tahoma"/>
          <w:spacing w:val="-9"/>
          <w:sz w:val="14"/>
        </w:rPr>
        <w:t xml:space="preserve"> </w:t>
      </w:r>
      <w:r>
        <w:rPr>
          <w:rFonts w:ascii="Tahoma" w:hAnsi="Tahoma"/>
          <w:sz w:val="14"/>
        </w:rPr>
        <w:t>з</w:t>
      </w:r>
      <w:r>
        <w:rPr>
          <w:rFonts w:ascii="Tahoma" w:hAnsi="Tahoma"/>
          <w:spacing w:val="-5"/>
          <w:sz w:val="14"/>
        </w:rPr>
        <w:t xml:space="preserve"> </w:t>
      </w:r>
      <w:r>
        <w:rPr>
          <w:rFonts w:ascii="Tahoma" w:hAnsi="Tahoma"/>
          <w:sz w:val="14"/>
        </w:rPr>
        <w:t>іст.</w:t>
      </w:r>
      <w:r>
        <w:rPr>
          <w:rFonts w:ascii="Tahoma" w:hAnsi="Tahoma"/>
          <w:spacing w:val="-7"/>
          <w:sz w:val="14"/>
        </w:rPr>
        <w:t xml:space="preserve"> </w:t>
      </w:r>
      <w:r>
        <w:rPr>
          <w:rFonts w:ascii="Tahoma" w:hAnsi="Tahoma"/>
          <w:sz w:val="14"/>
        </w:rPr>
        <w:t>та</w:t>
      </w:r>
      <w:r>
        <w:rPr>
          <w:rFonts w:ascii="Tahoma" w:hAnsi="Tahoma"/>
          <w:spacing w:val="-7"/>
          <w:sz w:val="14"/>
        </w:rPr>
        <w:t xml:space="preserve"> </w:t>
      </w:r>
      <w:r>
        <w:rPr>
          <w:rFonts w:ascii="Tahoma" w:hAnsi="Tahoma"/>
          <w:sz w:val="14"/>
        </w:rPr>
        <w:t>археології</w:t>
      </w:r>
      <w:r>
        <w:rPr>
          <w:rFonts w:ascii="Tahoma" w:hAnsi="Tahoma"/>
          <w:spacing w:val="-6"/>
          <w:sz w:val="14"/>
        </w:rPr>
        <w:t xml:space="preserve"> </w:t>
      </w:r>
      <w:r>
        <w:rPr>
          <w:rFonts w:ascii="Tahoma" w:hAnsi="Tahoma"/>
          <w:sz w:val="14"/>
        </w:rPr>
        <w:t>(Україна);</w:t>
      </w:r>
      <w:r>
        <w:rPr>
          <w:rFonts w:ascii="Tahoma" w:hAnsi="Tahoma"/>
          <w:spacing w:val="-6"/>
          <w:sz w:val="14"/>
        </w:rPr>
        <w:t xml:space="preserve"> </w:t>
      </w:r>
      <w:r>
        <w:rPr>
          <w:rFonts w:ascii="Arial Black" w:hAnsi="Arial Black"/>
          <w:sz w:val="14"/>
        </w:rPr>
        <w:t>Гірна</w:t>
      </w:r>
      <w:r>
        <w:rPr>
          <w:rFonts w:ascii="Arial Black" w:hAnsi="Arial Black"/>
          <w:spacing w:val="-9"/>
          <w:sz w:val="14"/>
        </w:rPr>
        <w:t xml:space="preserve"> </w:t>
      </w:r>
      <w:r>
        <w:rPr>
          <w:rFonts w:ascii="Arial Black" w:hAnsi="Arial Black"/>
          <w:sz w:val="14"/>
        </w:rPr>
        <w:t xml:space="preserve">Наталія </w:t>
      </w:r>
      <w:r>
        <w:rPr>
          <w:rFonts w:ascii="Arial Black" w:hAnsi="Arial Black"/>
          <w:spacing w:val="-2"/>
          <w:sz w:val="14"/>
        </w:rPr>
        <w:t>Мирославівна</w:t>
      </w:r>
      <w:r>
        <w:rPr>
          <w:rFonts w:ascii="Arial Black" w:hAnsi="Arial Black"/>
          <w:spacing w:val="-10"/>
          <w:sz w:val="14"/>
        </w:rPr>
        <w:t xml:space="preserve"> </w:t>
      </w:r>
      <w:r>
        <w:rPr>
          <w:rFonts w:ascii="Tahoma" w:hAnsi="Tahoma"/>
          <w:spacing w:val="-2"/>
          <w:sz w:val="14"/>
        </w:rPr>
        <w:t>-</w:t>
      </w:r>
      <w:r>
        <w:rPr>
          <w:rFonts w:ascii="Tahoma" w:hAnsi="Tahoma"/>
          <w:spacing w:val="-4"/>
          <w:sz w:val="14"/>
        </w:rPr>
        <w:t xml:space="preserve"> </w:t>
      </w:r>
      <w:r>
        <w:rPr>
          <w:rFonts w:ascii="Tahoma" w:hAnsi="Tahoma"/>
          <w:spacing w:val="-2"/>
          <w:sz w:val="14"/>
        </w:rPr>
        <w:t>канд.</w:t>
      </w:r>
      <w:r>
        <w:rPr>
          <w:rFonts w:ascii="Tahoma" w:hAnsi="Tahoma"/>
          <w:spacing w:val="-9"/>
          <w:sz w:val="14"/>
        </w:rPr>
        <w:t xml:space="preserve"> </w:t>
      </w:r>
      <w:r>
        <w:rPr>
          <w:rFonts w:ascii="Tahoma" w:hAnsi="Tahoma"/>
          <w:spacing w:val="-2"/>
          <w:sz w:val="14"/>
        </w:rPr>
        <w:t>іст.</w:t>
      </w:r>
      <w:r>
        <w:rPr>
          <w:rFonts w:ascii="Tahoma" w:hAnsi="Tahoma"/>
          <w:spacing w:val="-7"/>
          <w:sz w:val="14"/>
        </w:rPr>
        <w:t xml:space="preserve"> </w:t>
      </w:r>
      <w:r>
        <w:rPr>
          <w:rFonts w:ascii="Tahoma" w:hAnsi="Tahoma"/>
          <w:spacing w:val="-2"/>
          <w:sz w:val="14"/>
        </w:rPr>
        <w:t>наук,</w:t>
      </w:r>
      <w:r>
        <w:rPr>
          <w:rFonts w:ascii="Tahoma" w:hAnsi="Tahoma"/>
          <w:spacing w:val="-6"/>
          <w:sz w:val="14"/>
        </w:rPr>
        <w:t xml:space="preserve"> </w:t>
      </w:r>
      <w:r>
        <w:rPr>
          <w:rFonts w:ascii="Tahoma" w:hAnsi="Tahoma"/>
          <w:spacing w:val="-2"/>
          <w:sz w:val="14"/>
        </w:rPr>
        <w:t>доцент</w:t>
      </w:r>
      <w:r>
        <w:rPr>
          <w:rFonts w:ascii="Tahoma" w:hAnsi="Tahoma"/>
          <w:spacing w:val="-8"/>
          <w:sz w:val="14"/>
        </w:rPr>
        <w:t xml:space="preserve"> </w:t>
      </w:r>
      <w:r>
        <w:rPr>
          <w:rFonts w:ascii="Tahoma" w:hAnsi="Tahoma"/>
          <w:spacing w:val="-2"/>
          <w:sz w:val="14"/>
        </w:rPr>
        <w:t>(Україна);</w:t>
      </w:r>
      <w:r>
        <w:rPr>
          <w:rFonts w:ascii="Tahoma" w:hAnsi="Tahoma"/>
          <w:spacing w:val="-7"/>
          <w:sz w:val="14"/>
        </w:rPr>
        <w:t xml:space="preserve"> </w:t>
      </w:r>
      <w:r>
        <w:rPr>
          <w:rFonts w:ascii="Arial Black" w:hAnsi="Arial Black"/>
          <w:spacing w:val="-2"/>
          <w:sz w:val="14"/>
        </w:rPr>
        <w:t>Устінова</w:t>
      </w:r>
      <w:r>
        <w:rPr>
          <w:rFonts w:ascii="Arial Black" w:hAnsi="Arial Black"/>
          <w:spacing w:val="-10"/>
          <w:sz w:val="14"/>
        </w:rPr>
        <w:t xml:space="preserve"> </w:t>
      </w:r>
      <w:r>
        <w:rPr>
          <w:rFonts w:ascii="Arial Black" w:hAnsi="Arial Black"/>
          <w:spacing w:val="-2"/>
          <w:sz w:val="14"/>
        </w:rPr>
        <w:t>Ірина</w:t>
      </w:r>
      <w:r>
        <w:rPr>
          <w:rFonts w:ascii="Arial Black" w:hAnsi="Arial Black"/>
          <w:spacing w:val="-8"/>
          <w:sz w:val="14"/>
        </w:rPr>
        <w:t xml:space="preserve"> </w:t>
      </w:r>
      <w:r>
        <w:rPr>
          <w:rFonts w:ascii="Arial Black" w:hAnsi="Arial Black"/>
          <w:spacing w:val="-2"/>
          <w:sz w:val="14"/>
        </w:rPr>
        <w:t>Ігорівна</w:t>
      </w:r>
      <w:r>
        <w:rPr>
          <w:rFonts w:ascii="Arial Black" w:hAnsi="Arial Black"/>
          <w:spacing w:val="-10"/>
          <w:sz w:val="14"/>
        </w:rPr>
        <w:t xml:space="preserve"> </w:t>
      </w:r>
      <w:r>
        <w:rPr>
          <w:rFonts w:ascii="Tahoma" w:hAnsi="Tahoma"/>
          <w:spacing w:val="-2"/>
          <w:sz w:val="14"/>
        </w:rPr>
        <w:t>-</w:t>
      </w:r>
      <w:r>
        <w:rPr>
          <w:rFonts w:ascii="Tahoma" w:hAnsi="Tahoma"/>
          <w:spacing w:val="-4"/>
          <w:sz w:val="14"/>
        </w:rPr>
        <w:t xml:space="preserve"> </w:t>
      </w:r>
      <w:r>
        <w:rPr>
          <w:rFonts w:ascii="Tahoma" w:hAnsi="Tahoma"/>
          <w:spacing w:val="-2"/>
          <w:sz w:val="14"/>
        </w:rPr>
        <w:t>д-р.</w:t>
      </w:r>
      <w:r>
        <w:rPr>
          <w:rFonts w:ascii="Tahoma" w:hAnsi="Tahoma"/>
          <w:spacing w:val="-9"/>
          <w:sz w:val="14"/>
        </w:rPr>
        <w:t xml:space="preserve"> </w:t>
      </w:r>
      <w:r>
        <w:rPr>
          <w:rFonts w:ascii="Tahoma" w:hAnsi="Tahoma"/>
          <w:spacing w:val="-2"/>
          <w:sz w:val="14"/>
        </w:rPr>
        <w:t>арх.,</w:t>
      </w:r>
      <w:r>
        <w:rPr>
          <w:rFonts w:ascii="Tahoma" w:hAnsi="Tahoma"/>
          <w:spacing w:val="-8"/>
          <w:sz w:val="14"/>
        </w:rPr>
        <w:t xml:space="preserve"> </w:t>
      </w:r>
      <w:r>
        <w:rPr>
          <w:rFonts w:ascii="Tahoma" w:hAnsi="Tahoma"/>
          <w:spacing w:val="-2"/>
          <w:sz w:val="14"/>
        </w:rPr>
        <w:t>професор</w:t>
      </w:r>
      <w:r>
        <w:rPr>
          <w:rFonts w:ascii="Tahoma" w:hAnsi="Tahoma"/>
          <w:spacing w:val="-7"/>
          <w:sz w:val="14"/>
        </w:rPr>
        <w:t xml:space="preserve"> </w:t>
      </w:r>
      <w:r>
        <w:rPr>
          <w:rFonts w:ascii="Tahoma" w:hAnsi="Tahoma"/>
          <w:spacing w:val="-2"/>
          <w:sz w:val="14"/>
        </w:rPr>
        <w:t>(Україна);</w:t>
      </w:r>
      <w:r>
        <w:rPr>
          <w:rFonts w:ascii="Tahoma" w:hAnsi="Tahoma"/>
          <w:spacing w:val="-3"/>
          <w:sz w:val="14"/>
        </w:rPr>
        <w:t xml:space="preserve"> </w:t>
      </w:r>
      <w:r>
        <w:rPr>
          <w:rFonts w:ascii="Arial Black" w:hAnsi="Arial Black"/>
          <w:spacing w:val="-2"/>
          <w:sz w:val="14"/>
        </w:rPr>
        <w:t>Катерина</w:t>
      </w:r>
      <w:r>
        <w:rPr>
          <w:rFonts w:ascii="Arial Black" w:hAnsi="Arial Black"/>
          <w:spacing w:val="-8"/>
          <w:sz w:val="14"/>
        </w:rPr>
        <w:t xml:space="preserve"> </w:t>
      </w:r>
      <w:r>
        <w:rPr>
          <w:rFonts w:ascii="Arial Black" w:hAnsi="Arial Black"/>
          <w:spacing w:val="-2"/>
          <w:sz w:val="14"/>
        </w:rPr>
        <w:t>Діденко</w:t>
      </w:r>
      <w:r>
        <w:rPr>
          <w:rFonts w:ascii="Arial Black" w:hAnsi="Arial Black"/>
          <w:spacing w:val="-9"/>
          <w:sz w:val="14"/>
        </w:rPr>
        <w:t xml:space="preserve"> </w:t>
      </w:r>
      <w:r>
        <w:rPr>
          <w:rFonts w:ascii="Tahoma" w:hAnsi="Tahoma"/>
          <w:spacing w:val="-2"/>
          <w:sz w:val="14"/>
        </w:rPr>
        <w:t>-</w:t>
      </w:r>
      <w:r>
        <w:rPr>
          <w:rFonts w:ascii="Tahoma" w:hAnsi="Tahoma"/>
          <w:spacing w:val="-7"/>
          <w:sz w:val="14"/>
        </w:rPr>
        <w:t xml:space="preserve"> </w:t>
      </w:r>
      <w:r>
        <w:rPr>
          <w:rFonts w:ascii="Tahoma" w:hAnsi="Tahoma"/>
          <w:spacing w:val="-2"/>
          <w:sz w:val="14"/>
        </w:rPr>
        <w:t>канд.</w:t>
      </w:r>
      <w:r>
        <w:rPr>
          <w:rFonts w:ascii="Tahoma" w:hAnsi="Tahoma"/>
          <w:spacing w:val="-6"/>
          <w:sz w:val="14"/>
        </w:rPr>
        <w:t xml:space="preserve"> </w:t>
      </w:r>
      <w:r>
        <w:rPr>
          <w:rFonts w:ascii="Tahoma" w:hAnsi="Tahoma"/>
          <w:spacing w:val="-2"/>
          <w:sz w:val="14"/>
        </w:rPr>
        <w:t xml:space="preserve">арх. </w:t>
      </w:r>
      <w:r w:rsidRPr="008A5EDA">
        <w:rPr>
          <w:rFonts w:ascii="Tahoma" w:hAnsi="Tahoma"/>
          <w:spacing w:val="-2"/>
          <w:sz w:val="14"/>
          <w:lang w:val="ru-RU"/>
        </w:rPr>
        <w:t xml:space="preserve">(Україна); </w:t>
      </w:r>
      <w:r w:rsidRPr="008A5EDA">
        <w:rPr>
          <w:rFonts w:ascii="Arial Black" w:hAnsi="Arial Black"/>
          <w:spacing w:val="-2"/>
          <w:sz w:val="14"/>
          <w:lang w:val="ru-RU"/>
        </w:rPr>
        <w:t xml:space="preserve">Воскобойнікова Юлія Василівна </w:t>
      </w:r>
      <w:r w:rsidRPr="008A5EDA">
        <w:rPr>
          <w:rFonts w:ascii="Tahoma" w:hAnsi="Tahoma"/>
          <w:spacing w:val="-2"/>
          <w:sz w:val="14"/>
          <w:lang w:val="ru-RU"/>
        </w:rPr>
        <w:t xml:space="preserve">- д-р. мист. (Україна); </w:t>
      </w:r>
      <w:r w:rsidRPr="008A5EDA">
        <w:rPr>
          <w:rFonts w:ascii="Arial Black" w:hAnsi="Arial Black"/>
          <w:spacing w:val="-2"/>
          <w:sz w:val="14"/>
          <w:lang w:val="ru-RU"/>
        </w:rPr>
        <w:t xml:space="preserve">Крипчук Микола Володимирович </w:t>
      </w:r>
      <w:r w:rsidRPr="008A5EDA">
        <w:rPr>
          <w:rFonts w:ascii="Tahoma" w:hAnsi="Tahoma"/>
          <w:spacing w:val="-2"/>
          <w:sz w:val="14"/>
          <w:lang w:val="ru-RU"/>
        </w:rPr>
        <w:t xml:space="preserve">- канд. мист., доцент (Україна); </w:t>
      </w:r>
      <w:r w:rsidRPr="008A5EDA">
        <w:rPr>
          <w:rFonts w:ascii="Arial Black" w:hAnsi="Arial Black"/>
          <w:sz w:val="14"/>
          <w:lang w:val="ru-RU"/>
        </w:rPr>
        <w:t>Лугова</w:t>
      </w:r>
      <w:r w:rsidRPr="008A5EDA">
        <w:rPr>
          <w:rFonts w:ascii="Arial Black" w:hAnsi="Arial Black"/>
          <w:spacing w:val="-2"/>
          <w:sz w:val="14"/>
          <w:lang w:val="ru-RU"/>
        </w:rPr>
        <w:t xml:space="preserve"> </w:t>
      </w:r>
      <w:r w:rsidRPr="008A5EDA">
        <w:rPr>
          <w:rFonts w:ascii="Arial Black" w:hAnsi="Arial Black"/>
          <w:sz w:val="14"/>
          <w:lang w:val="ru-RU"/>
        </w:rPr>
        <w:t xml:space="preserve">Тетяна Анатоліївна </w:t>
      </w:r>
      <w:r w:rsidRPr="008A5EDA">
        <w:rPr>
          <w:rFonts w:ascii="Tahoma" w:hAnsi="Tahoma"/>
          <w:sz w:val="14"/>
          <w:lang w:val="ru-RU"/>
        </w:rPr>
        <w:t>- канд. мист., доцент (Україна)</w:t>
      </w:r>
    </w:p>
    <w:p w:rsidR="007C6FEF" w:rsidRPr="008A5EDA" w:rsidRDefault="007C6FEF">
      <w:pPr>
        <w:pStyle w:val="a3"/>
        <w:spacing w:before="36"/>
        <w:jc w:val="left"/>
        <w:rPr>
          <w:rFonts w:ascii="Tahoma"/>
          <w:sz w:val="14"/>
          <w:lang w:val="ru-RU"/>
        </w:rPr>
      </w:pPr>
    </w:p>
    <w:p w:rsidR="007C6FEF" w:rsidRDefault="008A5EDA">
      <w:pPr>
        <w:ind w:left="141"/>
        <w:jc w:val="both"/>
        <w:rPr>
          <w:rFonts w:ascii="Arial" w:hAnsi="Arial"/>
          <w:i/>
          <w:sz w:val="16"/>
        </w:rPr>
      </w:pPr>
      <w:r w:rsidRPr="008A5EDA">
        <w:rPr>
          <w:rFonts w:ascii="Trebuchet MS" w:hAnsi="Trebuchet MS"/>
          <w:b/>
          <w:i/>
          <w:spacing w:val="-4"/>
          <w:sz w:val="16"/>
          <w:lang w:val="ru-RU"/>
        </w:rPr>
        <w:t>Верстальник:</w:t>
      </w:r>
      <w:r w:rsidRPr="008A5EDA">
        <w:rPr>
          <w:rFonts w:ascii="Trebuchet MS" w:hAnsi="Trebuchet MS"/>
          <w:b/>
          <w:i/>
          <w:spacing w:val="-17"/>
          <w:sz w:val="16"/>
          <w:lang w:val="ru-RU"/>
        </w:rPr>
        <w:t xml:space="preserve"> </w:t>
      </w:r>
      <w:r w:rsidRPr="008A5EDA">
        <w:rPr>
          <w:rFonts w:ascii="Arial" w:hAnsi="Arial"/>
          <w:i/>
          <w:spacing w:val="-4"/>
          <w:sz w:val="16"/>
          <w:lang w:val="ru-RU"/>
        </w:rPr>
        <w:t>Білоус</w:t>
      </w:r>
      <w:r w:rsidRPr="008A5EDA">
        <w:rPr>
          <w:rFonts w:ascii="Arial" w:hAnsi="Arial"/>
          <w:i/>
          <w:spacing w:val="-12"/>
          <w:sz w:val="16"/>
          <w:lang w:val="ru-RU"/>
        </w:rPr>
        <w:t xml:space="preserve"> </w:t>
      </w:r>
      <w:r w:rsidRPr="008A5EDA">
        <w:rPr>
          <w:rFonts w:ascii="Arial" w:hAnsi="Arial"/>
          <w:i/>
          <w:spacing w:val="-4"/>
          <w:sz w:val="16"/>
          <w:lang w:val="ru-RU"/>
        </w:rPr>
        <w:t>Тетяна</w:t>
      </w:r>
      <w:r w:rsidRPr="008A5EDA">
        <w:rPr>
          <w:rFonts w:ascii="Arial" w:hAnsi="Arial"/>
          <w:i/>
          <w:spacing w:val="-11"/>
          <w:sz w:val="16"/>
          <w:lang w:val="ru-RU"/>
        </w:rPr>
        <w:t xml:space="preserve"> </w:t>
      </w:r>
      <w:r w:rsidRPr="008A5EDA">
        <w:rPr>
          <w:rFonts w:ascii="Arial" w:hAnsi="Arial"/>
          <w:i/>
          <w:spacing w:val="-4"/>
          <w:sz w:val="16"/>
          <w:lang w:val="ru-RU"/>
        </w:rPr>
        <w:t>(Україна).</w:t>
      </w:r>
      <w:r w:rsidRPr="008A5EDA">
        <w:rPr>
          <w:rFonts w:ascii="Arial" w:hAnsi="Arial"/>
          <w:i/>
          <w:spacing w:val="33"/>
          <w:sz w:val="16"/>
          <w:lang w:val="ru-RU"/>
        </w:rPr>
        <w:t xml:space="preserve"> </w:t>
      </w:r>
      <w:r w:rsidRPr="008A5EDA">
        <w:rPr>
          <w:rFonts w:ascii="Trebuchet MS" w:hAnsi="Trebuchet MS"/>
          <w:b/>
          <w:i/>
          <w:spacing w:val="-4"/>
          <w:sz w:val="16"/>
          <w:lang w:val="ru-RU"/>
        </w:rPr>
        <w:t>Дизайнер:</w:t>
      </w:r>
      <w:r w:rsidRPr="008A5EDA">
        <w:rPr>
          <w:rFonts w:ascii="Trebuchet MS" w:hAnsi="Trebuchet MS"/>
          <w:b/>
          <w:i/>
          <w:spacing w:val="-15"/>
          <w:sz w:val="16"/>
          <w:lang w:val="ru-RU"/>
        </w:rPr>
        <w:t xml:space="preserve"> </w:t>
      </w:r>
      <w:r w:rsidRPr="008A5EDA">
        <w:rPr>
          <w:rFonts w:ascii="Arial" w:hAnsi="Arial"/>
          <w:i/>
          <w:spacing w:val="-4"/>
          <w:sz w:val="16"/>
          <w:lang w:val="ru-RU"/>
        </w:rPr>
        <w:t>Казьміна</w:t>
      </w:r>
      <w:r w:rsidRPr="008A5EDA">
        <w:rPr>
          <w:rFonts w:ascii="Arial" w:hAnsi="Arial"/>
          <w:i/>
          <w:spacing w:val="-11"/>
          <w:sz w:val="16"/>
          <w:lang w:val="ru-RU"/>
        </w:rPr>
        <w:t xml:space="preserve"> </w:t>
      </w:r>
      <w:r w:rsidRPr="008A5EDA">
        <w:rPr>
          <w:rFonts w:ascii="Arial" w:hAnsi="Arial"/>
          <w:i/>
          <w:spacing w:val="-4"/>
          <w:sz w:val="16"/>
          <w:lang w:val="ru-RU"/>
        </w:rPr>
        <w:t>Надія</w:t>
      </w:r>
      <w:r w:rsidRPr="008A5EDA">
        <w:rPr>
          <w:rFonts w:ascii="Arial" w:hAnsi="Arial"/>
          <w:i/>
          <w:spacing w:val="-10"/>
          <w:sz w:val="16"/>
          <w:lang w:val="ru-RU"/>
        </w:rPr>
        <w:t xml:space="preserve"> </w:t>
      </w:r>
      <w:r w:rsidRPr="008A5EDA">
        <w:rPr>
          <w:rFonts w:ascii="Arial" w:hAnsi="Arial"/>
          <w:i/>
          <w:spacing w:val="-4"/>
          <w:sz w:val="16"/>
          <w:lang w:val="ru-RU"/>
        </w:rPr>
        <w:t>(Україна).</w:t>
      </w:r>
      <w:r w:rsidRPr="008A5EDA">
        <w:rPr>
          <w:rFonts w:ascii="Arial" w:hAnsi="Arial"/>
          <w:i/>
          <w:spacing w:val="55"/>
          <w:sz w:val="16"/>
          <w:lang w:val="ru-RU"/>
        </w:rPr>
        <w:t xml:space="preserve"> </w:t>
      </w:r>
      <w:r>
        <w:rPr>
          <w:rFonts w:ascii="Trebuchet MS" w:hAnsi="Trebuchet MS"/>
          <w:b/>
          <w:i/>
          <w:spacing w:val="-4"/>
          <w:sz w:val="16"/>
        </w:rPr>
        <w:t>Коректор:</w:t>
      </w:r>
      <w:r>
        <w:rPr>
          <w:rFonts w:ascii="Trebuchet MS" w:hAnsi="Trebuchet MS"/>
          <w:b/>
          <w:i/>
          <w:spacing w:val="-15"/>
          <w:sz w:val="16"/>
        </w:rPr>
        <w:t xml:space="preserve"> </w:t>
      </w:r>
      <w:r>
        <w:rPr>
          <w:rFonts w:ascii="Arial" w:hAnsi="Arial"/>
          <w:i/>
          <w:spacing w:val="-4"/>
          <w:sz w:val="16"/>
        </w:rPr>
        <w:t>Дудник</w:t>
      </w:r>
      <w:r>
        <w:rPr>
          <w:rFonts w:ascii="Arial" w:hAnsi="Arial"/>
          <w:i/>
          <w:spacing w:val="-14"/>
          <w:sz w:val="16"/>
        </w:rPr>
        <w:t xml:space="preserve"> </w:t>
      </w:r>
      <w:r>
        <w:rPr>
          <w:rFonts w:ascii="Arial" w:hAnsi="Arial"/>
          <w:i/>
          <w:spacing w:val="-4"/>
          <w:sz w:val="16"/>
        </w:rPr>
        <w:t>Григорій</w:t>
      </w:r>
      <w:r>
        <w:rPr>
          <w:rFonts w:ascii="Arial" w:hAnsi="Arial"/>
          <w:i/>
          <w:spacing w:val="-13"/>
          <w:sz w:val="16"/>
        </w:rPr>
        <w:t xml:space="preserve"> </w:t>
      </w:r>
      <w:r>
        <w:rPr>
          <w:rFonts w:ascii="Arial" w:hAnsi="Arial"/>
          <w:i/>
          <w:spacing w:val="-4"/>
          <w:sz w:val="16"/>
        </w:rPr>
        <w:t>(Україна).</w:t>
      </w:r>
    </w:p>
    <w:p w:rsidR="007C6FEF" w:rsidRDefault="008A5EDA">
      <w:pPr>
        <w:pStyle w:val="a3"/>
        <w:spacing w:before="4"/>
        <w:jc w:val="left"/>
        <w:rPr>
          <w:rFonts w:ascii="Arial"/>
          <w:i/>
          <w:sz w:val="18"/>
        </w:rPr>
      </w:pPr>
      <w:r>
        <w:rPr>
          <w:rFonts w:ascii="Arial"/>
          <w:i/>
          <w:noProof/>
          <w:sz w:val="18"/>
        </w:rPr>
        <mc:AlternateContent>
          <mc:Choice Requires="wps">
            <w:drawing>
              <wp:anchor distT="0" distB="0" distL="0" distR="0" simplePos="0" relativeHeight="487590912" behindDoc="1" locked="0" layoutInCell="1" allowOverlap="1">
                <wp:simplePos x="0" y="0"/>
                <wp:positionH relativeFrom="page">
                  <wp:posOffset>611123</wp:posOffset>
                </wp:positionH>
                <wp:positionV relativeFrom="paragraph">
                  <wp:posOffset>149699</wp:posOffset>
                </wp:positionV>
                <wp:extent cx="5958840" cy="635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58840" cy="6350"/>
                        </a:xfrm>
                        <a:custGeom>
                          <a:avLst/>
                          <a:gdLst/>
                          <a:ahLst/>
                          <a:cxnLst/>
                          <a:rect l="l" t="t" r="r" b="b"/>
                          <a:pathLst>
                            <a:path w="5958840" h="6350">
                              <a:moveTo>
                                <a:pt x="5958585" y="0"/>
                              </a:moveTo>
                              <a:lnTo>
                                <a:pt x="0" y="0"/>
                              </a:lnTo>
                              <a:lnTo>
                                <a:pt x="0" y="6095"/>
                              </a:lnTo>
                              <a:lnTo>
                                <a:pt x="5958585" y="6095"/>
                              </a:lnTo>
                              <a:lnTo>
                                <a:pt x="59585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355E9C0" id="Graphic 11" o:spid="_x0000_s1026" style="position:absolute;margin-left:48.1pt;margin-top:11.8pt;width:469.2pt;height:.5pt;z-index:-15725568;visibility:visible;mso-wrap-style:square;mso-wrap-distance-left:0;mso-wrap-distance-top:0;mso-wrap-distance-right:0;mso-wrap-distance-bottom:0;mso-position-horizontal:absolute;mso-position-horizontal-relative:page;mso-position-vertical:absolute;mso-position-vertical-relative:text;v-text-anchor:top" coordsize="59588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" path="m5958585,l,,,6095r5958585,l5958585,xe" fillcolor="black" stroked="f">
                <v:path arrowok="t"/>
                <w10:wrap type="topAndBottom" anchorx="page"/>
              </v:shape>
            </w:pict>
          </mc:Fallback>
        </mc:AlternateContent>
      </w:r>
    </w:p>
    <w:p w:rsidR="007C6FEF" w:rsidRDefault="007C6FEF">
      <w:pPr>
        <w:pStyle w:val="a3"/>
        <w:spacing w:before="25"/>
        <w:jc w:val="left"/>
        <w:rPr>
          <w:rFonts w:ascii="Arial"/>
          <w:i/>
          <w:sz w:val="18"/>
        </w:rPr>
      </w:pPr>
    </w:p>
    <w:p w:rsidR="007C6FEF" w:rsidRDefault="008A5EDA">
      <w:pPr>
        <w:spacing w:line="201" w:lineRule="auto"/>
        <w:ind w:left="141" w:right="730" w:firstLine="43"/>
        <w:jc w:val="both"/>
        <w:rPr>
          <w:rFonts w:ascii="Tahoma" w:hAnsi="Tahoma"/>
          <w:sz w:val="18"/>
        </w:rPr>
      </w:pPr>
      <w:r>
        <w:rPr>
          <w:rFonts w:ascii="Tahoma" w:hAnsi="Tahoma"/>
          <w:w w:val="105"/>
          <w:sz w:val="18"/>
        </w:rPr>
        <w:t xml:space="preserve">«Грааль науки» є офіційно зареєстрованим мультидисциплінарним науковим виданням з міжнародною </w:t>
      </w:r>
      <w:r>
        <w:rPr>
          <w:rFonts w:ascii="Tahoma" w:hAnsi="Tahoma"/>
          <w:sz w:val="18"/>
        </w:rPr>
        <w:t>сферою</w:t>
      </w:r>
      <w:r>
        <w:rPr>
          <w:rFonts w:ascii="Tahoma" w:hAnsi="Tahoma"/>
          <w:spacing w:val="-9"/>
          <w:sz w:val="18"/>
        </w:rPr>
        <w:t xml:space="preserve"> </w:t>
      </w:r>
      <w:r>
        <w:rPr>
          <w:rFonts w:ascii="Tahoma" w:hAnsi="Tahoma"/>
          <w:sz w:val="18"/>
        </w:rPr>
        <w:t>поширення,</w:t>
      </w:r>
      <w:r>
        <w:rPr>
          <w:rFonts w:ascii="Tahoma" w:hAnsi="Tahoma"/>
          <w:spacing w:val="-6"/>
          <w:sz w:val="18"/>
        </w:rPr>
        <w:t xml:space="preserve"> </w:t>
      </w:r>
      <w:r>
        <w:rPr>
          <w:rFonts w:ascii="Tahoma" w:hAnsi="Tahoma"/>
          <w:sz w:val="18"/>
        </w:rPr>
        <w:t>що</w:t>
      </w:r>
      <w:r>
        <w:rPr>
          <w:rFonts w:ascii="Tahoma" w:hAnsi="Tahoma"/>
          <w:spacing w:val="-7"/>
          <w:sz w:val="18"/>
        </w:rPr>
        <w:t xml:space="preserve"> </w:t>
      </w:r>
      <w:r>
        <w:rPr>
          <w:rFonts w:ascii="Tahoma" w:hAnsi="Tahoma"/>
          <w:sz w:val="18"/>
        </w:rPr>
        <w:t>підтримує</w:t>
      </w:r>
      <w:r>
        <w:rPr>
          <w:rFonts w:ascii="Tahoma" w:hAnsi="Tahoma"/>
          <w:spacing w:val="-6"/>
          <w:sz w:val="18"/>
        </w:rPr>
        <w:t xml:space="preserve"> </w:t>
      </w:r>
      <w:r>
        <w:rPr>
          <w:rFonts w:ascii="Tahoma" w:hAnsi="Tahoma"/>
          <w:sz w:val="18"/>
        </w:rPr>
        <w:t>політику</w:t>
      </w:r>
      <w:r>
        <w:rPr>
          <w:rFonts w:ascii="Tahoma" w:hAnsi="Tahoma"/>
          <w:spacing w:val="-7"/>
          <w:sz w:val="18"/>
        </w:rPr>
        <w:t xml:space="preserve"> </w:t>
      </w:r>
      <w:r>
        <w:rPr>
          <w:rFonts w:ascii="Tahoma" w:hAnsi="Tahoma"/>
          <w:sz w:val="18"/>
        </w:rPr>
        <w:t>відкритого</w:t>
      </w:r>
      <w:r>
        <w:rPr>
          <w:rFonts w:ascii="Tahoma" w:hAnsi="Tahoma"/>
          <w:spacing w:val="-6"/>
          <w:sz w:val="18"/>
        </w:rPr>
        <w:t xml:space="preserve"> </w:t>
      </w:r>
      <w:r>
        <w:rPr>
          <w:rFonts w:ascii="Tahoma" w:hAnsi="Tahoma"/>
          <w:sz w:val="18"/>
        </w:rPr>
        <w:t>доступу.</w:t>
      </w:r>
      <w:r>
        <w:rPr>
          <w:rFonts w:ascii="Tahoma" w:hAnsi="Tahoma"/>
          <w:spacing w:val="-5"/>
          <w:sz w:val="18"/>
        </w:rPr>
        <w:t xml:space="preserve"> </w:t>
      </w:r>
      <w:r>
        <w:rPr>
          <w:rFonts w:ascii="Arial Black" w:hAnsi="Arial Black"/>
          <w:sz w:val="18"/>
        </w:rPr>
        <w:t>Ідентифікатор</w:t>
      </w:r>
      <w:r>
        <w:rPr>
          <w:rFonts w:ascii="Arial Black" w:hAnsi="Arial Black"/>
          <w:spacing w:val="-10"/>
          <w:sz w:val="18"/>
        </w:rPr>
        <w:t xml:space="preserve"> </w:t>
      </w:r>
      <w:r>
        <w:rPr>
          <w:rFonts w:ascii="Arial Black" w:hAnsi="Arial Black"/>
          <w:sz w:val="18"/>
        </w:rPr>
        <w:t>медіа</w:t>
      </w:r>
      <w:r>
        <w:rPr>
          <w:rFonts w:ascii="Arial Black" w:hAnsi="Arial Black"/>
          <w:spacing w:val="-12"/>
          <w:sz w:val="18"/>
        </w:rPr>
        <w:t xml:space="preserve"> </w:t>
      </w:r>
      <w:r>
        <w:rPr>
          <w:rFonts w:ascii="Arial Black" w:hAnsi="Arial Black"/>
          <w:sz w:val="18"/>
        </w:rPr>
        <w:t>R30-02704</w:t>
      </w:r>
      <w:r>
        <w:rPr>
          <w:rFonts w:ascii="Arial Black" w:hAnsi="Arial Black"/>
          <w:spacing w:val="-10"/>
          <w:sz w:val="18"/>
        </w:rPr>
        <w:t xml:space="preserve"> </w:t>
      </w:r>
      <w:r>
        <w:rPr>
          <w:rFonts w:ascii="Tahoma" w:hAnsi="Tahoma"/>
          <w:sz w:val="18"/>
        </w:rPr>
        <w:t>(рішення</w:t>
      </w:r>
    </w:p>
    <w:p w:rsidR="007C6FEF" w:rsidRDefault="008A5EDA">
      <w:pPr>
        <w:spacing w:line="185" w:lineRule="exact"/>
        <w:ind w:left="141"/>
        <w:jc w:val="both"/>
        <w:rPr>
          <w:rFonts w:ascii="Tahoma" w:hAnsi="Tahoma"/>
          <w:sz w:val="18"/>
        </w:rPr>
      </w:pPr>
      <w:r>
        <w:rPr>
          <w:rFonts w:ascii="Tahoma" w:hAnsi="Tahoma"/>
          <w:spacing w:val="-4"/>
          <w:w w:val="105"/>
          <w:sz w:val="18"/>
        </w:rPr>
        <w:t>№</w:t>
      </w:r>
      <w:r>
        <w:rPr>
          <w:rFonts w:ascii="Tahoma" w:hAnsi="Tahoma"/>
          <w:spacing w:val="-15"/>
          <w:w w:val="105"/>
          <w:sz w:val="18"/>
        </w:rPr>
        <w:t xml:space="preserve"> </w:t>
      </w:r>
      <w:r>
        <w:rPr>
          <w:rFonts w:ascii="Tahoma" w:hAnsi="Tahoma"/>
          <w:spacing w:val="-4"/>
          <w:w w:val="105"/>
          <w:sz w:val="18"/>
        </w:rPr>
        <w:t>430</w:t>
      </w:r>
      <w:r>
        <w:rPr>
          <w:rFonts w:ascii="Tahoma" w:hAnsi="Tahoma"/>
          <w:spacing w:val="-14"/>
          <w:w w:val="105"/>
          <w:sz w:val="18"/>
        </w:rPr>
        <w:t xml:space="preserve"> </w:t>
      </w:r>
      <w:r>
        <w:rPr>
          <w:rFonts w:ascii="Tahoma" w:hAnsi="Tahoma"/>
          <w:spacing w:val="-4"/>
          <w:w w:val="105"/>
          <w:sz w:val="18"/>
        </w:rPr>
        <w:t>від</w:t>
      </w:r>
      <w:r>
        <w:rPr>
          <w:rFonts w:ascii="Tahoma" w:hAnsi="Tahoma"/>
          <w:spacing w:val="-13"/>
          <w:w w:val="105"/>
          <w:sz w:val="18"/>
        </w:rPr>
        <w:t xml:space="preserve"> </w:t>
      </w:r>
      <w:r>
        <w:rPr>
          <w:rFonts w:ascii="Tahoma" w:hAnsi="Tahoma"/>
          <w:spacing w:val="-4"/>
          <w:w w:val="105"/>
          <w:sz w:val="18"/>
        </w:rPr>
        <w:t>22.02.2024</w:t>
      </w:r>
      <w:r>
        <w:rPr>
          <w:rFonts w:ascii="Tahoma" w:hAnsi="Tahoma"/>
          <w:spacing w:val="-14"/>
          <w:w w:val="105"/>
          <w:sz w:val="18"/>
        </w:rPr>
        <w:t xml:space="preserve"> </w:t>
      </w:r>
      <w:r>
        <w:rPr>
          <w:rFonts w:ascii="Tahoma" w:hAnsi="Tahoma"/>
          <w:spacing w:val="-4"/>
          <w:w w:val="105"/>
          <w:sz w:val="18"/>
        </w:rPr>
        <w:t>Національної</w:t>
      </w:r>
      <w:r>
        <w:rPr>
          <w:rFonts w:ascii="Tahoma" w:hAnsi="Tahoma"/>
          <w:spacing w:val="-13"/>
          <w:w w:val="105"/>
          <w:sz w:val="18"/>
        </w:rPr>
        <w:t xml:space="preserve"> </w:t>
      </w:r>
      <w:r>
        <w:rPr>
          <w:rFonts w:ascii="Tahoma" w:hAnsi="Tahoma"/>
          <w:spacing w:val="-4"/>
          <w:w w:val="105"/>
          <w:sz w:val="18"/>
        </w:rPr>
        <w:t>Ради</w:t>
      </w:r>
      <w:r>
        <w:rPr>
          <w:rFonts w:ascii="Tahoma" w:hAnsi="Tahoma"/>
          <w:spacing w:val="-12"/>
          <w:w w:val="105"/>
          <w:sz w:val="18"/>
        </w:rPr>
        <w:t xml:space="preserve"> </w:t>
      </w:r>
      <w:r>
        <w:rPr>
          <w:rFonts w:ascii="Tahoma" w:hAnsi="Tahoma"/>
          <w:spacing w:val="-4"/>
          <w:w w:val="105"/>
          <w:sz w:val="18"/>
        </w:rPr>
        <w:t>України</w:t>
      </w:r>
      <w:r>
        <w:rPr>
          <w:rFonts w:ascii="Tahoma" w:hAnsi="Tahoma"/>
          <w:spacing w:val="-13"/>
          <w:w w:val="105"/>
          <w:sz w:val="18"/>
        </w:rPr>
        <w:t xml:space="preserve"> </w:t>
      </w:r>
      <w:r>
        <w:rPr>
          <w:rFonts w:ascii="Tahoma" w:hAnsi="Tahoma"/>
          <w:spacing w:val="-4"/>
          <w:w w:val="105"/>
          <w:sz w:val="18"/>
        </w:rPr>
        <w:t>з</w:t>
      </w:r>
      <w:r>
        <w:rPr>
          <w:rFonts w:ascii="Tahoma" w:hAnsi="Tahoma"/>
          <w:spacing w:val="-14"/>
          <w:w w:val="105"/>
          <w:sz w:val="18"/>
        </w:rPr>
        <w:t xml:space="preserve"> </w:t>
      </w:r>
      <w:r>
        <w:rPr>
          <w:rFonts w:ascii="Tahoma" w:hAnsi="Tahoma"/>
          <w:spacing w:val="-4"/>
          <w:w w:val="105"/>
          <w:sz w:val="18"/>
        </w:rPr>
        <w:t>питань</w:t>
      </w:r>
      <w:r>
        <w:rPr>
          <w:rFonts w:ascii="Tahoma" w:hAnsi="Tahoma"/>
          <w:spacing w:val="-11"/>
          <w:w w:val="105"/>
          <w:sz w:val="18"/>
        </w:rPr>
        <w:t xml:space="preserve"> </w:t>
      </w:r>
      <w:r>
        <w:rPr>
          <w:rFonts w:ascii="Tahoma" w:hAnsi="Tahoma"/>
          <w:spacing w:val="-4"/>
          <w:w w:val="105"/>
          <w:sz w:val="18"/>
        </w:rPr>
        <w:t>телебачення</w:t>
      </w:r>
      <w:r>
        <w:rPr>
          <w:rFonts w:ascii="Tahoma" w:hAnsi="Tahoma"/>
          <w:spacing w:val="-14"/>
          <w:w w:val="105"/>
          <w:sz w:val="18"/>
        </w:rPr>
        <w:t xml:space="preserve"> </w:t>
      </w:r>
      <w:r>
        <w:rPr>
          <w:rFonts w:ascii="Tahoma" w:hAnsi="Tahoma"/>
          <w:spacing w:val="-4"/>
          <w:w w:val="105"/>
          <w:sz w:val="18"/>
        </w:rPr>
        <w:t>і</w:t>
      </w:r>
      <w:r>
        <w:rPr>
          <w:rFonts w:ascii="Tahoma" w:hAnsi="Tahoma"/>
          <w:spacing w:val="-13"/>
          <w:w w:val="105"/>
          <w:sz w:val="18"/>
        </w:rPr>
        <w:t xml:space="preserve"> </w:t>
      </w:r>
      <w:r>
        <w:rPr>
          <w:rFonts w:ascii="Tahoma" w:hAnsi="Tahoma"/>
          <w:spacing w:val="-4"/>
          <w:w w:val="105"/>
          <w:sz w:val="18"/>
        </w:rPr>
        <w:t>радіомовлення).</w:t>
      </w:r>
    </w:p>
    <w:p w:rsidR="007C6FEF" w:rsidRPr="008A5EDA" w:rsidRDefault="008A5EDA">
      <w:pPr>
        <w:spacing w:before="204" w:line="184" w:lineRule="auto"/>
        <w:ind w:left="141" w:right="734"/>
        <w:jc w:val="both"/>
        <w:rPr>
          <w:rFonts w:ascii="Arial Black" w:hAnsi="Arial Black"/>
          <w:sz w:val="18"/>
          <w:lang w:val="ru-RU"/>
        </w:rPr>
      </w:pPr>
      <w:r w:rsidRPr="008A5EDA">
        <w:rPr>
          <w:rFonts w:ascii="Arial Black" w:hAnsi="Arial Black"/>
          <w:color w:val="1F3863"/>
          <w:spacing w:val="-2"/>
          <w:w w:val="90"/>
          <w:sz w:val="18"/>
          <w:lang w:val="ru-RU"/>
        </w:rPr>
        <w:t>Наказом</w:t>
      </w:r>
      <w:r w:rsidRPr="008A5EDA">
        <w:rPr>
          <w:rFonts w:ascii="Arial Black" w:hAnsi="Arial Black"/>
          <w:color w:val="1F3863"/>
          <w:spacing w:val="-5"/>
          <w:w w:val="90"/>
          <w:sz w:val="18"/>
          <w:lang w:val="ru-RU"/>
        </w:rPr>
        <w:t xml:space="preserve"> </w:t>
      </w:r>
      <w:r w:rsidRPr="008A5EDA">
        <w:rPr>
          <w:rFonts w:ascii="Arial Black" w:hAnsi="Arial Black"/>
          <w:color w:val="1F3863"/>
          <w:spacing w:val="-2"/>
          <w:w w:val="90"/>
          <w:sz w:val="18"/>
          <w:lang w:val="ru-RU"/>
        </w:rPr>
        <w:t>МОН</w:t>
      </w:r>
      <w:r w:rsidRPr="008A5EDA">
        <w:rPr>
          <w:rFonts w:ascii="Arial Black" w:hAnsi="Arial Black"/>
          <w:color w:val="1F3863"/>
          <w:spacing w:val="-5"/>
          <w:w w:val="90"/>
          <w:sz w:val="18"/>
          <w:lang w:val="ru-RU"/>
        </w:rPr>
        <w:t xml:space="preserve"> </w:t>
      </w:r>
      <w:r w:rsidRPr="008A5EDA">
        <w:rPr>
          <w:rFonts w:ascii="Arial Black" w:hAnsi="Arial Black"/>
          <w:color w:val="1F3863"/>
          <w:spacing w:val="-2"/>
          <w:w w:val="90"/>
          <w:sz w:val="18"/>
          <w:lang w:val="ru-RU"/>
        </w:rPr>
        <w:t>України</w:t>
      </w:r>
      <w:r w:rsidRPr="008A5EDA">
        <w:rPr>
          <w:rFonts w:ascii="Arial Black" w:hAnsi="Arial Black"/>
          <w:color w:val="1F3863"/>
          <w:spacing w:val="-4"/>
          <w:w w:val="90"/>
          <w:sz w:val="18"/>
          <w:lang w:val="ru-RU"/>
        </w:rPr>
        <w:t xml:space="preserve"> </w:t>
      </w:r>
      <w:r w:rsidRPr="008A5EDA">
        <w:rPr>
          <w:rFonts w:ascii="Arial Black" w:hAnsi="Arial Black"/>
          <w:color w:val="1F3863"/>
          <w:spacing w:val="-2"/>
          <w:w w:val="90"/>
          <w:sz w:val="18"/>
          <w:lang w:val="ru-RU"/>
        </w:rPr>
        <w:t>№ 582</w:t>
      </w:r>
      <w:r w:rsidRPr="008A5EDA">
        <w:rPr>
          <w:rFonts w:ascii="Arial Black" w:hAnsi="Arial Black"/>
          <w:color w:val="1F3863"/>
          <w:spacing w:val="-3"/>
          <w:w w:val="90"/>
          <w:sz w:val="18"/>
          <w:lang w:val="ru-RU"/>
        </w:rPr>
        <w:t xml:space="preserve"> </w:t>
      </w:r>
      <w:r w:rsidRPr="008A5EDA">
        <w:rPr>
          <w:rFonts w:ascii="Arial Black" w:hAnsi="Arial Black"/>
          <w:color w:val="1F3863"/>
          <w:spacing w:val="-2"/>
          <w:w w:val="90"/>
          <w:sz w:val="18"/>
          <w:lang w:val="ru-RU"/>
        </w:rPr>
        <w:t>від</w:t>
      </w:r>
      <w:r w:rsidRPr="008A5EDA">
        <w:rPr>
          <w:rFonts w:ascii="Arial Black" w:hAnsi="Arial Black"/>
          <w:color w:val="1F3863"/>
          <w:spacing w:val="-3"/>
          <w:w w:val="90"/>
          <w:sz w:val="18"/>
          <w:lang w:val="ru-RU"/>
        </w:rPr>
        <w:t xml:space="preserve"> </w:t>
      </w:r>
      <w:r w:rsidRPr="008A5EDA">
        <w:rPr>
          <w:rFonts w:ascii="Arial Black" w:hAnsi="Arial Black"/>
          <w:color w:val="1F3863"/>
          <w:spacing w:val="-2"/>
          <w:w w:val="90"/>
          <w:sz w:val="18"/>
          <w:lang w:val="ru-RU"/>
        </w:rPr>
        <w:t>24.04.2024</w:t>
      </w:r>
      <w:r w:rsidRPr="008A5EDA">
        <w:rPr>
          <w:rFonts w:ascii="Arial Black" w:hAnsi="Arial Black"/>
          <w:color w:val="1F3863"/>
          <w:spacing w:val="-3"/>
          <w:w w:val="90"/>
          <w:sz w:val="18"/>
          <w:lang w:val="ru-RU"/>
        </w:rPr>
        <w:t xml:space="preserve"> </w:t>
      </w:r>
      <w:r w:rsidRPr="008A5EDA">
        <w:rPr>
          <w:rFonts w:ascii="Arial Black" w:hAnsi="Arial Black"/>
          <w:color w:val="1F3863"/>
          <w:spacing w:val="-2"/>
          <w:w w:val="90"/>
          <w:sz w:val="18"/>
          <w:lang w:val="ru-RU"/>
        </w:rPr>
        <w:t>виданню</w:t>
      </w:r>
      <w:r w:rsidRPr="008A5EDA">
        <w:rPr>
          <w:rFonts w:ascii="Arial Black" w:hAnsi="Arial Black"/>
          <w:color w:val="1F3863"/>
          <w:spacing w:val="-3"/>
          <w:w w:val="90"/>
          <w:sz w:val="18"/>
          <w:lang w:val="ru-RU"/>
        </w:rPr>
        <w:t xml:space="preserve"> </w:t>
      </w:r>
      <w:r w:rsidRPr="008A5EDA">
        <w:rPr>
          <w:rFonts w:ascii="Arial Black" w:hAnsi="Arial Black"/>
          <w:color w:val="1F3863"/>
          <w:spacing w:val="-2"/>
          <w:w w:val="90"/>
          <w:sz w:val="18"/>
          <w:lang w:val="ru-RU"/>
        </w:rPr>
        <w:t>«Грааль</w:t>
      </w:r>
      <w:r w:rsidRPr="008A5EDA">
        <w:rPr>
          <w:rFonts w:ascii="Arial Black" w:hAnsi="Arial Black"/>
          <w:color w:val="1F3863"/>
          <w:spacing w:val="-4"/>
          <w:w w:val="90"/>
          <w:sz w:val="18"/>
          <w:lang w:val="ru-RU"/>
        </w:rPr>
        <w:t xml:space="preserve"> </w:t>
      </w:r>
      <w:r w:rsidRPr="008A5EDA">
        <w:rPr>
          <w:rFonts w:ascii="Arial Black" w:hAnsi="Arial Black"/>
          <w:color w:val="1F3863"/>
          <w:spacing w:val="-2"/>
          <w:w w:val="90"/>
          <w:sz w:val="18"/>
          <w:lang w:val="ru-RU"/>
        </w:rPr>
        <w:t>науки»</w:t>
      </w:r>
      <w:r w:rsidRPr="008A5EDA">
        <w:rPr>
          <w:rFonts w:ascii="Arial Black" w:hAnsi="Arial Black"/>
          <w:color w:val="1F3863"/>
          <w:spacing w:val="-4"/>
          <w:w w:val="90"/>
          <w:sz w:val="18"/>
          <w:lang w:val="ru-RU"/>
        </w:rPr>
        <w:t xml:space="preserve"> </w:t>
      </w:r>
      <w:r w:rsidRPr="008A5EDA">
        <w:rPr>
          <w:rFonts w:ascii="Arial Black" w:hAnsi="Arial Black"/>
          <w:color w:val="1F3863"/>
          <w:spacing w:val="-2"/>
          <w:w w:val="90"/>
          <w:sz w:val="18"/>
          <w:lang w:val="ru-RU"/>
        </w:rPr>
        <w:t>присвоєно Категорію</w:t>
      </w:r>
      <w:r w:rsidRPr="008A5EDA">
        <w:rPr>
          <w:rFonts w:ascii="Arial Black" w:hAnsi="Arial Black"/>
          <w:color w:val="1F3863"/>
          <w:spacing w:val="-3"/>
          <w:w w:val="90"/>
          <w:sz w:val="18"/>
          <w:lang w:val="ru-RU"/>
        </w:rPr>
        <w:t xml:space="preserve"> </w:t>
      </w:r>
      <w:r w:rsidRPr="008A5EDA">
        <w:rPr>
          <w:rFonts w:ascii="Arial Black" w:hAnsi="Arial Black"/>
          <w:color w:val="1F3863"/>
          <w:spacing w:val="-2"/>
          <w:w w:val="90"/>
          <w:sz w:val="18"/>
          <w:lang w:val="ru-RU"/>
        </w:rPr>
        <w:t>Б</w:t>
      </w:r>
      <w:r w:rsidRPr="008A5EDA">
        <w:rPr>
          <w:rFonts w:ascii="Arial Black" w:hAnsi="Arial Black"/>
          <w:color w:val="1F3863"/>
          <w:spacing w:val="-3"/>
          <w:w w:val="90"/>
          <w:sz w:val="18"/>
          <w:lang w:val="ru-RU"/>
        </w:rPr>
        <w:t xml:space="preserve"> </w:t>
      </w:r>
      <w:r w:rsidRPr="008A5EDA">
        <w:rPr>
          <w:rFonts w:ascii="Arial Black" w:hAnsi="Arial Black"/>
          <w:color w:val="1F3863"/>
          <w:spacing w:val="-2"/>
          <w:w w:val="90"/>
          <w:sz w:val="18"/>
          <w:lang w:val="ru-RU"/>
        </w:rPr>
        <w:t xml:space="preserve">фахових </w:t>
      </w:r>
      <w:r w:rsidRPr="008A5EDA">
        <w:rPr>
          <w:rFonts w:ascii="Arial Black" w:hAnsi="Arial Black"/>
          <w:color w:val="1F3863"/>
          <w:spacing w:val="-8"/>
          <w:sz w:val="18"/>
          <w:lang w:val="ru-RU"/>
        </w:rPr>
        <w:t>видань</w:t>
      </w:r>
      <w:r w:rsidRPr="008A5EDA">
        <w:rPr>
          <w:rFonts w:ascii="Arial Black" w:hAnsi="Arial Black"/>
          <w:color w:val="1F3863"/>
          <w:spacing w:val="-17"/>
          <w:sz w:val="18"/>
          <w:lang w:val="ru-RU"/>
        </w:rPr>
        <w:t xml:space="preserve"> </w:t>
      </w:r>
      <w:r w:rsidRPr="008A5EDA">
        <w:rPr>
          <w:rFonts w:ascii="Arial Black" w:hAnsi="Arial Black"/>
          <w:color w:val="1F3863"/>
          <w:spacing w:val="-8"/>
          <w:sz w:val="18"/>
          <w:lang w:val="ru-RU"/>
        </w:rPr>
        <w:t>України</w:t>
      </w:r>
      <w:r w:rsidRPr="008A5EDA">
        <w:rPr>
          <w:rFonts w:ascii="Arial Black" w:hAnsi="Arial Black"/>
          <w:color w:val="1F3863"/>
          <w:spacing w:val="-17"/>
          <w:sz w:val="18"/>
          <w:lang w:val="ru-RU"/>
        </w:rPr>
        <w:t xml:space="preserve"> </w:t>
      </w:r>
      <w:r w:rsidRPr="008A5EDA">
        <w:rPr>
          <w:rFonts w:ascii="Arial Black" w:hAnsi="Arial Black"/>
          <w:color w:val="1F3863"/>
          <w:spacing w:val="-8"/>
          <w:sz w:val="18"/>
          <w:lang w:val="ru-RU"/>
        </w:rPr>
        <w:t>з</w:t>
      </w:r>
      <w:r w:rsidRPr="008A5EDA">
        <w:rPr>
          <w:rFonts w:ascii="Arial Black" w:hAnsi="Arial Black"/>
          <w:color w:val="1F3863"/>
          <w:spacing w:val="-16"/>
          <w:sz w:val="18"/>
          <w:lang w:val="ru-RU"/>
        </w:rPr>
        <w:t xml:space="preserve"> </w:t>
      </w:r>
      <w:r w:rsidRPr="008A5EDA">
        <w:rPr>
          <w:rFonts w:ascii="Arial Black" w:hAnsi="Arial Black"/>
          <w:color w:val="1F3863"/>
          <w:spacing w:val="-8"/>
          <w:sz w:val="18"/>
          <w:lang w:val="ru-RU"/>
        </w:rPr>
        <w:t>питань</w:t>
      </w:r>
      <w:r w:rsidRPr="008A5EDA">
        <w:rPr>
          <w:rFonts w:ascii="Arial Black" w:hAnsi="Arial Black"/>
          <w:color w:val="1F3863"/>
          <w:spacing w:val="-17"/>
          <w:sz w:val="18"/>
          <w:lang w:val="ru-RU"/>
        </w:rPr>
        <w:t xml:space="preserve"> </w:t>
      </w:r>
      <w:r w:rsidRPr="008A5EDA">
        <w:rPr>
          <w:rFonts w:ascii="Arial Black" w:hAnsi="Arial Black"/>
          <w:color w:val="1F3863"/>
          <w:spacing w:val="-8"/>
          <w:sz w:val="18"/>
          <w:lang w:val="ru-RU"/>
        </w:rPr>
        <w:t>економіки</w:t>
      </w:r>
      <w:r w:rsidRPr="008A5EDA">
        <w:rPr>
          <w:rFonts w:ascii="Arial Black" w:hAnsi="Arial Black"/>
          <w:color w:val="1F3863"/>
          <w:spacing w:val="-15"/>
          <w:sz w:val="18"/>
          <w:lang w:val="ru-RU"/>
        </w:rPr>
        <w:t xml:space="preserve"> </w:t>
      </w:r>
      <w:r w:rsidRPr="008A5EDA">
        <w:rPr>
          <w:rFonts w:ascii="Arial Black" w:hAnsi="Arial Black"/>
          <w:color w:val="1F3863"/>
          <w:spacing w:val="-8"/>
          <w:sz w:val="18"/>
          <w:lang w:val="ru-RU"/>
        </w:rPr>
        <w:t>(051</w:t>
      </w:r>
      <w:r w:rsidRPr="008A5EDA">
        <w:rPr>
          <w:rFonts w:ascii="Arial Black" w:hAnsi="Arial Black"/>
          <w:color w:val="1F3863"/>
          <w:spacing w:val="-14"/>
          <w:sz w:val="18"/>
          <w:lang w:val="ru-RU"/>
        </w:rPr>
        <w:t xml:space="preserve"> </w:t>
      </w:r>
      <w:r w:rsidRPr="008A5EDA">
        <w:rPr>
          <w:rFonts w:ascii="Arial Black" w:hAnsi="Arial Black"/>
          <w:color w:val="1F3863"/>
          <w:spacing w:val="-8"/>
          <w:sz w:val="18"/>
          <w:lang w:val="ru-RU"/>
        </w:rPr>
        <w:t>«Економіка»).</w:t>
      </w:r>
    </w:p>
    <w:p w:rsidR="007C6FEF" w:rsidRPr="008A5EDA" w:rsidRDefault="008A5EDA">
      <w:pPr>
        <w:spacing w:before="152" w:line="234" w:lineRule="exact"/>
        <w:ind w:left="184"/>
        <w:jc w:val="both"/>
        <w:rPr>
          <w:rFonts w:ascii="Arial Black" w:hAnsi="Arial Black"/>
          <w:sz w:val="18"/>
          <w:lang w:val="ru-RU"/>
        </w:rPr>
      </w:pPr>
      <w:r w:rsidRPr="008A5EDA">
        <w:rPr>
          <w:rFonts w:ascii="Arial Black" w:hAnsi="Arial Black"/>
          <w:spacing w:val="-2"/>
          <w:w w:val="90"/>
          <w:sz w:val="18"/>
          <w:lang w:val="ru-RU"/>
        </w:rPr>
        <w:t>«Грааль</w:t>
      </w:r>
      <w:r w:rsidRPr="008A5EDA">
        <w:rPr>
          <w:rFonts w:ascii="Arial Black" w:hAnsi="Arial Black"/>
          <w:spacing w:val="-8"/>
          <w:sz w:val="18"/>
          <w:lang w:val="ru-RU"/>
        </w:rPr>
        <w:t xml:space="preserve"> </w:t>
      </w:r>
      <w:r w:rsidRPr="008A5EDA">
        <w:rPr>
          <w:rFonts w:ascii="Arial Black" w:hAnsi="Arial Black"/>
          <w:spacing w:val="-2"/>
          <w:w w:val="90"/>
          <w:sz w:val="18"/>
          <w:lang w:val="ru-RU"/>
        </w:rPr>
        <w:t>науки»</w:t>
      </w:r>
      <w:r w:rsidRPr="008A5EDA">
        <w:rPr>
          <w:rFonts w:ascii="Arial Black" w:hAnsi="Arial Black"/>
          <w:spacing w:val="-8"/>
          <w:sz w:val="18"/>
          <w:lang w:val="ru-RU"/>
        </w:rPr>
        <w:t xml:space="preserve"> </w:t>
      </w:r>
      <w:r w:rsidRPr="008A5EDA">
        <w:rPr>
          <w:rFonts w:ascii="Arial Black" w:hAnsi="Arial Black"/>
          <w:spacing w:val="-2"/>
          <w:w w:val="90"/>
          <w:sz w:val="18"/>
          <w:lang w:val="ru-RU"/>
        </w:rPr>
        <w:t>індексується</w:t>
      </w:r>
      <w:r w:rsidRPr="008A5EDA">
        <w:rPr>
          <w:rFonts w:ascii="Arial Black" w:hAnsi="Arial Black"/>
          <w:spacing w:val="-3"/>
          <w:w w:val="90"/>
          <w:sz w:val="18"/>
          <w:lang w:val="ru-RU"/>
        </w:rPr>
        <w:t xml:space="preserve"> </w:t>
      </w:r>
      <w:r w:rsidRPr="008A5EDA">
        <w:rPr>
          <w:rFonts w:ascii="Arial Black" w:hAnsi="Arial Black"/>
          <w:spacing w:val="-2"/>
          <w:w w:val="90"/>
          <w:sz w:val="18"/>
          <w:lang w:val="ru-RU"/>
        </w:rPr>
        <w:t>в</w:t>
      </w:r>
      <w:r w:rsidRPr="008A5EDA">
        <w:rPr>
          <w:rFonts w:ascii="Arial Black" w:hAnsi="Arial Black"/>
          <w:spacing w:val="-5"/>
          <w:sz w:val="18"/>
          <w:lang w:val="ru-RU"/>
        </w:rPr>
        <w:t xml:space="preserve"> </w:t>
      </w:r>
      <w:r w:rsidRPr="008A5EDA">
        <w:rPr>
          <w:rFonts w:ascii="Arial Black" w:hAnsi="Arial Black"/>
          <w:spacing w:val="-2"/>
          <w:w w:val="90"/>
          <w:sz w:val="18"/>
          <w:lang w:val="ru-RU"/>
        </w:rPr>
        <w:t>міжнародних</w:t>
      </w:r>
      <w:r w:rsidRPr="008A5EDA">
        <w:rPr>
          <w:rFonts w:ascii="Arial Black" w:hAnsi="Arial Black"/>
          <w:spacing w:val="-3"/>
          <w:w w:val="90"/>
          <w:sz w:val="18"/>
          <w:lang w:val="ru-RU"/>
        </w:rPr>
        <w:t xml:space="preserve"> </w:t>
      </w:r>
      <w:r w:rsidRPr="008A5EDA">
        <w:rPr>
          <w:rFonts w:ascii="Arial Black" w:hAnsi="Arial Black"/>
          <w:spacing w:val="-2"/>
          <w:w w:val="90"/>
          <w:sz w:val="18"/>
          <w:lang w:val="ru-RU"/>
        </w:rPr>
        <w:t>реферативних</w:t>
      </w:r>
      <w:r w:rsidRPr="008A5EDA">
        <w:rPr>
          <w:rFonts w:ascii="Arial Black" w:hAnsi="Arial Black"/>
          <w:spacing w:val="-3"/>
          <w:w w:val="90"/>
          <w:sz w:val="18"/>
          <w:lang w:val="ru-RU"/>
        </w:rPr>
        <w:t xml:space="preserve"> </w:t>
      </w:r>
      <w:r w:rsidRPr="008A5EDA">
        <w:rPr>
          <w:rFonts w:ascii="Arial Black" w:hAnsi="Arial Black"/>
          <w:spacing w:val="-2"/>
          <w:w w:val="90"/>
          <w:sz w:val="18"/>
          <w:lang w:val="ru-RU"/>
        </w:rPr>
        <w:t>та</w:t>
      </w:r>
      <w:r w:rsidRPr="008A5EDA">
        <w:rPr>
          <w:rFonts w:ascii="Arial Black" w:hAnsi="Arial Black"/>
          <w:spacing w:val="-3"/>
          <w:w w:val="90"/>
          <w:sz w:val="18"/>
          <w:lang w:val="ru-RU"/>
        </w:rPr>
        <w:t xml:space="preserve"> </w:t>
      </w:r>
      <w:r w:rsidRPr="008A5EDA">
        <w:rPr>
          <w:rFonts w:ascii="Arial Black" w:hAnsi="Arial Black"/>
          <w:spacing w:val="-2"/>
          <w:w w:val="90"/>
          <w:sz w:val="18"/>
          <w:lang w:val="ru-RU"/>
        </w:rPr>
        <w:t>наукометричних</w:t>
      </w:r>
      <w:r w:rsidRPr="008A5EDA">
        <w:rPr>
          <w:rFonts w:ascii="Arial Black" w:hAnsi="Arial Black"/>
          <w:spacing w:val="-3"/>
          <w:w w:val="90"/>
          <w:sz w:val="18"/>
          <w:lang w:val="ru-RU"/>
        </w:rPr>
        <w:t xml:space="preserve"> </w:t>
      </w:r>
      <w:r w:rsidRPr="008A5EDA">
        <w:rPr>
          <w:rFonts w:ascii="Arial Black" w:hAnsi="Arial Black"/>
          <w:spacing w:val="-2"/>
          <w:w w:val="90"/>
          <w:sz w:val="18"/>
          <w:lang w:val="ru-RU"/>
        </w:rPr>
        <w:t>базах</w:t>
      </w:r>
      <w:r w:rsidRPr="008A5EDA">
        <w:rPr>
          <w:rFonts w:ascii="Arial Black" w:hAnsi="Arial Black"/>
          <w:spacing w:val="-3"/>
          <w:w w:val="90"/>
          <w:sz w:val="18"/>
          <w:lang w:val="ru-RU"/>
        </w:rPr>
        <w:t xml:space="preserve"> </w:t>
      </w:r>
      <w:r w:rsidRPr="008A5EDA">
        <w:rPr>
          <w:rFonts w:ascii="Arial Black" w:hAnsi="Arial Black"/>
          <w:spacing w:val="-2"/>
          <w:w w:val="90"/>
          <w:sz w:val="18"/>
          <w:lang w:val="ru-RU"/>
        </w:rPr>
        <w:t>даних:</w:t>
      </w:r>
    </w:p>
    <w:p w:rsidR="007C6FEF" w:rsidRDefault="008A5EDA">
      <w:pPr>
        <w:spacing w:line="216" w:lineRule="auto"/>
        <w:ind w:left="141" w:right="734"/>
        <w:jc w:val="both"/>
        <w:rPr>
          <w:rFonts w:ascii="Tahoma" w:hAnsi="Tahoma"/>
          <w:sz w:val="18"/>
        </w:rPr>
      </w:pPr>
      <w:r>
        <w:rPr>
          <w:rFonts w:ascii="Tahoma" w:hAnsi="Tahoma"/>
          <w:w w:val="105"/>
          <w:sz w:val="18"/>
        </w:rPr>
        <w:t xml:space="preserve">Index Copernicus Journals Master List; «Наукова періодика України» (Національна бібліотека України імені </w:t>
      </w:r>
      <w:r>
        <w:rPr>
          <w:rFonts w:ascii="Tahoma" w:hAnsi="Tahoma"/>
          <w:spacing w:val="-4"/>
          <w:w w:val="105"/>
          <w:sz w:val="18"/>
        </w:rPr>
        <w:t>В.І.</w:t>
      </w:r>
      <w:r>
        <w:rPr>
          <w:rFonts w:ascii="Tahoma" w:hAnsi="Tahoma"/>
          <w:spacing w:val="-11"/>
          <w:w w:val="105"/>
          <w:sz w:val="18"/>
        </w:rPr>
        <w:t xml:space="preserve"> </w:t>
      </w:r>
      <w:r>
        <w:rPr>
          <w:rFonts w:ascii="Tahoma" w:hAnsi="Tahoma"/>
          <w:spacing w:val="-4"/>
          <w:w w:val="105"/>
          <w:sz w:val="18"/>
        </w:rPr>
        <w:t>Вернадського</w:t>
      </w:r>
      <w:r>
        <w:rPr>
          <w:rFonts w:ascii="Tahoma" w:hAnsi="Tahoma"/>
          <w:spacing w:val="-11"/>
          <w:w w:val="105"/>
          <w:sz w:val="18"/>
        </w:rPr>
        <w:t xml:space="preserve"> </w:t>
      </w:r>
      <w:r>
        <w:rPr>
          <w:rFonts w:ascii="Tahoma" w:hAnsi="Tahoma"/>
          <w:spacing w:val="-4"/>
          <w:w w:val="105"/>
          <w:sz w:val="18"/>
        </w:rPr>
        <w:t>НАН</w:t>
      </w:r>
      <w:r>
        <w:rPr>
          <w:rFonts w:ascii="Tahoma" w:hAnsi="Tahoma"/>
          <w:spacing w:val="-11"/>
          <w:w w:val="105"/>
          <w:sz w:val="18"/>
        </w:rPr>
        <w:t xml:space="preserve"> </w:t>
      </w:r>
      <w:r>
        <w:rPr>
          <w:rFonts w:ascii="Tahoma" w:hAnsi="Tahoma"/>
          <w:spacing w:val="-4"/>
          <w:w w:val="105"/>
          <w:sz w:val="18"/>
        </w:rPr>
        <w:t>України);</w:t>
      </w:r>
      <w:r>
        <w:rPr>
          <w:rFonts w:ascii="Tahoma" w:hAnsi="Tahoma"/>
          <w:spacing w:val="-11"/>
          <w:w w:val="105"/>
          <w:sz w:val="18"/>
        </w:rPr>
        <w:t xml:space="preserve"> </w:t>
      </w:r>
      <w:r>
        <w:rPr>
          <w:rFonts w:ascii="Tahoma" w:hAnsi="Tahoma"/>
          <w:spacing w:val="-4"/>
          <w:w w:val="105"/>
          <w:sz w:val="18"/>
        </w:rPr>
        <w:t>Національний</w:t>
      </w:r>
      <w:r>
        <w:rPr>
          <w:rFonts w:ascii="Tahoma" w:hAnsi="Tahoma"/>
          <w:spacing w:val="-10"/>
          <w:w w:val="105"/>
          <w:sz w:val="18"/>
        </w:rPr>
        <w:t xml:space="preserve"> </w:t>
      </w:r>
      <w:r>
        <w:rPr>
          <w:rFonts w:ascii="Tahoma" w:hAnsi="Tahoma"/>
          <w:spacing w:val="-4"/>
          <w:w w:val="105"/>
          <w:sz w:val="18"/>
        </w:rPr>
        <w:t>репозитарій</w:t>
      </w:r>
      <w:r>
        <w:rPr>
          <w:rFonts w:ascii="Tahoma" w:hAnsi="Tahoma"/>
          <w:spacing w:val="-11"/>
          <w:w w:val="105"/>
          <w:sz w:val="18"/>
        </w:rPr>
        <w:t xml:space="preserve"> </w:t>
      </w:r>
      <w:r>
        <w:rPr>
          <w:rFonts w:ascii="Tahoma" w:hAnsi="Tahoma"/>
          <w:spacing w:val="-4"/>
          <w:w w:val="105"/>
          <w:sz w:val="18"/>
        </w:rPr>
        <w:t>академічних</w:t>
      </w:r>
      <w:r>
        <w:rPr>
          <w:rFonts w:ascii="Tahoma" w:hAnsi="Tahoma"/>
          <w:spacing w:val="-11"/>
          <w:w w:val="105"/>
          <w:sz w:val="18"/>
        </w:rPr>
        <w:t xml:space="preserve"> </w:t>
      </w:r>
      <w:r>
        <w:rPr>
          <w:rFonts w:ascii="Tahoma" w:hAnsi="Tahoma"/>
          <w:spacing w:val="-4"/>
          <w:w w:val="105"/>
          <w:sz w:val="18"/>
        </w:rPr>
        <w:t>текстів;</w:t>
      </w:r>
      <w:r>
        <w:rPr>
          <w:rFonts w:ascii="Tahoma" w:hAnsi="Tahoma"/>
          <w:spacing w:val="-11"/>
          <w:w w:val="105"/>
          <w:sz w:val="18"/>
        </w:rPr>
        <w:t xml:space="preserve"> </w:t>
      </w:r>
      <w:r>
        <w:rPr>
          <w:rFonts w:ascii="Tahoma" w:hAnsi="Tahoma"/>
          <w:spacing w:val="-4"/>
          <w:w w:val="105"/>
          <w:sz w:val="18"/>
        </w:rPr>
        <w:t>Google</w:t>
      </w:r>
      <w:r>
        <w:rPr>
          <w:rFonts w:ascii="Tahoma" w:hAnsi="Tahoma"/>
          <w:spacing w:val="-10"/>
          <w:w w:val="105"/>
          <w:sz w:val="18"/>
        </w:rPr>
        <w:t xml:space="preserve"> </w:t>
      </w:r>
      <w:r>
        <w:rPr>
          <w:rFonts w:ascii="Tahoma" w:hAnsi="Tahoma"/>
          <w:spacing w:val="-4"/>
          <w:w w:val="105"/>
          <w:sz w:val="18"/>
        </w:rPr>
        <w:t>Scholar;</w:t>
      </w:r>
      <w:r>
        <w:rPr>
          <w:rFonts w:ascii="Tahoma" w:hAnsi="Tahoma"/>
          <w:spacing w:val="-11"/>
          <w:w w:val="105"/>
          <w:sz w:val="18"/>
        </w:rPr>
        <w:t xml:space="preserve"> </w:t>
      </w:r>
      <w:r>
        <w:rPr>
          <w:rFonts w:ascii="Tahoma" w:hAnsi="Tahoma"/>
          <w:spacing w:val="-4"/>
          <w:w w:val="105"/>
          <w:sz w:val="18"/>
        </w:rPr>
        <w:t>WorldCat;</w:t>
      </w:r>
      <w:r>
        <w:rPr>
          <w:rFonts w:ascii="Tahoma" w:hAnsi="Tahoma"/>
          <w:spacing w:val="-11"/>
          <w:w w:val="105"/>
          <w:sz w:val="18"/>
        </w:rPr>
        <w:t xml:space="preserve"> </w:t>
      </w:r>
      <w:r>
        <w:rPr>
          <w:rFonts w:ascii="Tahoma" w:hAnsi="Tahoma"/>
          <w:spacing w:val="-4"/>
          <w:w w:val="105"/>
          <w:sz w:val="18"/>
        </w:rPr>
        <w:t>Open Ukrainian</w:t>
      </w:r>
      <w:r>
        <w:rPr>
          <w:rFonts w:ascii="Tahoma" w:hAnsi="Tahoma"/>
          <w:spacing w:val="-5"/>
          <w:w w:val="105"/>
          <w:sz w:val="18"/>
        </w:rPr>
        <w:t xml:space="preserve"> </w:t>
      </w:r>
      <w:r>
        <w:rPr>
          <w:rFonts w:ascii="Tahoma" w:hAnsi="Tahoma"/>
          <w:spacing w:val="-4"/>
          <w:w w:val="105"/>
          <w:sz w:val="18"/>
        </w:rPr>
        <w:t>Citation</w:t>
      </w:r>
      <w:r>
        <w:rPr>
          <w:rFonts w:ascii="Tahoma" w:hAnsi="Tahoma"/>
          <w:spacing w:val="-7"/>
          <w:w w:val="105"/>
          <w:sz w:val="18"/>
        </w:rPr>
        <w:t xml:space="preserve"> </w:t>
      </w:r>
      <w:r>
        <w:rPr>
          <w:rFonts w:ascii="Tahoma" w:hAnsi="Tahoma"/>
          <w:spacing w:val="-4"/>
          <w:w w:val="105"/>
          <w:sz w:val="18"/>
        </w:rPr>
        <w:t>Index;</w:t>
      </w:r>
      <w:r>
        <w:rPr>
          <w:rFonts w:ascii="Tahoma" w:hAnsi="Tahoma"/>
          <w:spacing w:val="-7"/>
          <w:w w:val="105"/>
          <w:sz w:val="18"/>
        </w:rPr>
        <w:t xml:space="preserve"> </w:t>
      </w:r>
      <w:r>
        <w:rPr>
          <w:rFonts w:ascii="Tahoma" w:hAnsi="Tahoma"/>
          <w:spacing w:val="-4"/>
          <w:w w:val="105"/>
          <w:sz w:val="18"/>
        </w:rPr>
        <w:t>CrossRef;</w:t>
      </w:r>
      <w:r>
        <w:rPr>
          <w:rFonts w:ascii="Tahoma" w:hAnsi="Tahoma"/>
          <w:spacing w:val="-7"/>
          <w:w w:val="105"/>
          <w:sz w:val="18"/>
        </w:rPr>
        <w:t xml:space="preserve"> </w:t>
      </w:r>
      <w:r>
        <w:rPr>
          <w:rFonts w:ascii="Tahoma" w:hAnsi="Tahoma"/>
          <w:spacing w:val="-4"/>
          <w:w w:val="105"/>
          <w:sz w:val="18"/>
        </w:rPr>
        <w:t>Mendeley;</w:t>
      </w:r>
      <w:r>
        <w:rPr>
          <w:rFonts w:ascii="Tahoma" w:hAnsi="Tahoma"/>
          <w:spacing w:val="-7"/>
          <w:w w:val="105"/>
          <w:sz w:val="18"/>
        </w:rPr>
        <w:t xml:space="preserve"> </w:t>
      </w:r>
      <w:r>
        <w:rPr>
          <w:rFonts w:ascii="Tahoma" w:hAnsi="Tahoma"/>
          <w:spacing w:val="-4"/>
          <w:w w:val="105"/>
          <w:sz w:val="18"/>
        </w:rPr>
        <w:t>Scite;</w:t>
      </w:r>
      <w:r>
        <w:rPr>
          <w:rFonts w:ascii="Tahoma" w:hAnsi="Tahoma"/>
          <w:spacing w:val="-7"/>
          <w:w w:val="105"/>
          <w:sz w:val="18"/>
        </w:rPr>
        <w:t xml:space="preserve"> </w:t>
      </w:r>
      <w:r>
        <w:rPr>
          <w:rFonts w:ascii="Tahoma" w:hAnsi="Tahoma"/>
          <w:spacing w:val="-4"/>
          <w:w w:val="105"/>
          <w:sz w:val="18"/>
        </w:rPr>
        <w:t>Semantic</w:t>
      </w:r>
      <w:r>
        <w:rPr>
          <w:rFonts w:ascii="Tahoma" w:hAnsi="Tahoma"/>
          <w:spacing w:val="-7"/>
          <w:w w:val="105"/>
          <w:sz w:val="18"/>
        </w:rPr>
        <w:t xml:space="preserve"> </w:t>
      </w:r>
      <w:r>
        <w:rPr>
          <w:rFonts w:ascii="Tahoma" w:hAnsi="Tahoma"/>
          <w:spacing w:val="-4"/>
          <w:w w:val="105"/>
          <w:sz w:val="18"/>
        </w:rPr>
        <w:t>Scholar;</w:t>
      </w:r>
      <w:r>
        <w:rPr>
          <w:rFonts w:ascii="Tahoma" w:hAnsi="Tahoma"/>
          <w:spacing w:val="-7"/>
          <w:w w:val="105"/>
          <w:sz w:val="18"/>
        </w:rPr>
        <w:t xml:space="preserve"> </w:t>
      </w:r>
      <w:r>
        <w:rPr>
          <w:rFonts w:ascii="Tahoma" w:hAnsi="Tahoma"/>
          <w:spacing w:val="-4"/>
          <w:w w:val="105"/>
          <w:sz w:val="18"/>
        </w:rPr>
        <w:t>Scilit;</w:t>
      </w:r>
      <w:r>
        <w:rPr>
          <w:rFonts w:ascii="Tahoma" w:hAnsi="Tahoma"/>
          <w:spacing w:val="-5"/>
          <w:w w:val="105"/>
          <w:sz w:val="18"/>
        </w:rPr>
        <w:t xml:space="preserve"> </w:t>
      </w:r>
      <w:r>
        <w:rPr>
          <w:rFonts w:ascii="Tahoma" w:hAnsi="Tahoma"/>
          <w:spacing w:val="-4"/>
          <w:w w:val="105"/>
          <w:sz w:val="18"/>
        </w:rPr>
        <w:t>OpenAIRE,</w:t>
      </w:r>
      <w:r>
        <w:rPr>
          <w:rFonts w:ascii="Tahoma" w:hAnsi="Tahoma"/>
          <w:spacing w:val="-9"/>
          <w:w w:val="105"/>
          <w:sz w:val="18"/>
        </w:rPr>
        <w:t xml:space="preserve"> </w:t>
      </w:r>
      <w:r>
        <w:rPr>
          <w:rFonts w:ascii="Tahoma" w:hAnsi="Tahoma"/>
          <w:spacing w:val="-4"/>
          <w:w w:val="105"/>
          <w:sz w:val="18"/>
        </w:rPr>
        <w:t>PubPeer.</w:t>
      </w:r>
    </w:p>
    <w:p w:rsidR="007C6FEF" w:rsidRDefault="008A5EDA">
      <w:pPr>
        <w:spacing w:before="197" w:line="213" w:lineRule="auto"/>
        <w:ind w:left="141" w:right="733"/>
        <w:jc w:val="both"/>
        <w:rPr>
          <w:rFonts w:ascii="Tahoma" w:hAnsi="Tahoma"/>
          <w:sz w:val="20"/>
        </w:rPr>
      </w:pPr>
      <w:r>
        <w:rPr>
          <w:rFonts w:ascii="Tahoma" w:hAnsi="Tahoma"/>
          <w:spacing w:val="-2"/>
          <w:w w:val="105"/>
          <w:sz w:val="20"/>
        </w:rPr>
        <w:t>Конференція</w:t>
      </w:r>
      <w:r>
        <w:rPr>
          <w:rFonts w:ascii="Tahoma" w:hAnsi="Tahoma"/>
          <w:spacing w:val="-4"/>
          <w:w w:val="105"/>
          <w:sz w:val="20"/>
        </w:rPr>
        <w:t xml:space="preserve"> </w:t>
      </w:r>
      <w:r>
        <w:rPr>
          <w:rFonts w:ascii="Tahoma" w:hAnsi="Tahoma"/>
          <w:spacing w:val="-2"/>
          <w:w w:val="105"/>
          <w:sz w:val="20"/>
        </w:rPr>
        <w:t>зареєстрована</w:t>
      </w:r>
      <w:r>
        <w:rPr>
          <w:rFonts w:ascii="Tahoma" w:hAnsi="Tahoma"/>
          <w:spacing w:val="-6"/>
          <w:w w:val="105"/>
          <w:sz w:val="20"/>
        </w:rPr>
        <w:t xml:space="preserve"> </w:t>
      </w:r>
      <w:r>
        <w:rPr>
          <w:rFonts w:ascii="Tahoma" w:hAnsi="Tahoma"/>
          <w:spacing w:val="-2"/>
          <w:w w:val="105"/>
          <w:sz w:val="20"/>
        </w:rPr>
        <w:t>УкрІНТЕІ</w:t>
      </w:r>
      <w:r>
        <w:rPr>
          <w:rFonts w:ascii="Tahoma" w:hAnsi="Tahoma"/>
          <w:spacing w:val="-6"/>
          <w:w w:val="105"/>
          <w:sz w:val="20"/>
        </w:rPr>
        <w:t xml:space="preserve"> </w:t>
      </w:r>
      <w:r>
        <w:rPr>
          <w:rFonts w:ascii="Tahoma" w:hAnsi="Tahoma"/>
          <w:spacing w:val="-2"/>
          <w:w w:val="105"/>
          <w:sz w:val="20"/>
        </w:rPr>
        <w:t>(Посвідчення</w:t>
      </w:r>
      <w:r>
        <w:rPr>
          <w:rFonts w:ascii="Tahoma" w:hAnsi="Tahoma"/>
          <w:spacing w:val="-6"/>
          <w:w w:val="105"/>
          <w:sz w:val="20"/>
        </w:rPr>
        <w:t xml:space="preserve"> </w:t>
      </w:r>
      <w:r>
        <w:rPr>
          <w:rFonts w:ascii="Tahoma" w:hAnsi="Tahoma"/>
          <w:spacing w:val="-2"/>
          <w:w w:val="105"/>
          <w:sz w:val="20"/>
        </w:rPr>
        <w:t>№</w:t>
      </w:r>
      <w:r>
        <w:rPr>
          <w:rFonts w:ascii="Tahoma" w:hAnsi="Tahoma"/>
          <w:spacing w:val="-3"/>
          <w:w w:val="105"/>
          <w:sz w:val="20"/>
        </w:rPr>
        <w:t xml:space="preserve"> </w:t>
      </w:r>
      <w:r>
        <w:rPr>
          <w:rFonts w:ascii="Tahoma" w:hAnsi="Tahoma"/>
          <w:spacing w:val="-2"/>
          <w:w w:val="105"/>
          <w:sz w:val="20"/>
        </w:rPr>
        <w:t>134</w:t>
      </w:r>
      <w:r>
        <w:rPr>
          <w:rFonts w:ascii="Tahoma" w:hAnsi="Tahoma"/>
          <w:spacing w:val="-6"/>
          <w:w w:val="105"/>
          <w:sz w:val="20"/>
        </w:rPr>
        <w:t xml:space="preserve"> </w:t>
      </w:r>
      <w:r>
        <w:rPr>
          <w:rFonts w:ascii="Tahoma" w:hAnsi="Tahoma"/>
          <w:spacing w:val="-2"/>
          <w:w w:val="105"/>
          <w:sz w:val="20"/>
        </w:rPr>
        <w:t>від</w:t>
      </w:r>
      <w:r>
        <w:rPr>
          <w:rFonts w:ascii="Tahoma" w:hAnsi="Tahoma"/>
          <w:spacing w:val="-7"/>
          <w:w w:val="105"/>
          <w:sz w:val="20"/>
        </w:rPr>
        <w:t xml:space="preserve"> </w:t>
      </w:r>
      <w:r>
        <w:rPr>
          <w:rFonts w:ascii="Tahoma" w:hAnsi="Tahoma"/>
          <w:spacing w:val="-2"/>
          <w:w w:val="105"/>
          <w:sz w:val="20"/>
        </w:rPr>
        <w:t>06.01.2025)</w:t>
      </w:r>
      <w:r>
        <w:rPr>
          <w:rFonts w:ascii="Tahoma" w:hAnsi="Tahoma"/>
          <w:spacing w:val="-5"/>
          <w:w w:val="105"/>
          <w:sz w:val="20"/>
        </w:rPr>
        <w:t xml:space="preserve"> </w:t>
      </w:r>
      <w:r>
        <w:rPr>
          <w:rFonts w:ascii="Tahoma" w:hAnsi="Tahoma"/>
          <w:spacing w:val="-2"/>
          <w:w w:val="105"/>
          <w:sz w:val="20"/>
        </w:rPr>
        <w:t>та</w:t>
      </w:r>
      <w:r>
        <w:rPr>
          <w:rFonts w:ascii="Tahoma" w:hAnsi="Tahoma"/>
          <w:spacing w:val="-6"/>
          <w:w w:val="105"/>
          <w:sz w:val="20"/>
        </w:rPr>
        <w:t xml:space="preserve"> </w:t>
      </w:r>
      <w:r>
        <w:rPr>
          <w:rFonts w:ascii="Tahoma" w:hAnsi="Tahoma"/>
          <w:spacing w:val="-2"/>
          <w:w w:val="105"/>
          <w:sz w:val="20"/>
        </w:rPr>
        <w:t>сертифікована</w:t>
      </w:r>
      <w:r>
        <w:rPr>
          <w:rFonts w:ascii="Tahoma" w:hAnsi="Tahoma"/>
          <w:spacing w:val="-6"/>
          <w:w w:val="105"/>
          <w:sz w:val="20"/>
        </w:rPr>
        <w:t xml:space="preserve"> </w:t>
      </w:r>
      <w:r>
        <w:rPr>
          <w:rFonts w:ascii="Tahoma" w:hAnsi="Tahoma"/>
          <w:spacing w:val="-2"/>
          <w:w w:val="105"/>
          <w:sz w:val="20"/>
        </w:rPr>
        <w:t>Euro Science</w:t>
      </w:r>
      <w:r>
        <w:rPr>
          <w:rFonts w:ascii="Tahoma" w:hAnsi="Tahoma"/>
          <w:spacing w:val="-20"/>
          <w:w w:val="105"/>
          <w:sz w:val="20"/>
        </w:rPr>
        <w:t xml:space="preserve"> </w:t>
      </w:r>
      <w:r>
        <w:rPr>
          <w:rFonts w:ascii="Tahoma" w:hAnsi="Tahoma"/>
          <w:spacing w:val="-2"/>
          <w:w w:val="105"/>
          <w:sz w:val="20"/>
        </w:rPr>
        <w:t>Certification</w:t>
      </w:r>
      <w:r>
        <w:rPr>
          <w:rFonts w:ascii="Tahoma" w:hAnsi="Tahoma"/>
          <w:spacing w:val="-20"/>
          <w:w w:val="105"/>
          <w:sz w:val="20"/>
        </w:rPr>
        <w:t xml:space="preserve"> </w:t>
      </w:r>
      <w:r>
        <w:rPr>
          <w:rFonts w:ascii="Tahoma" w:hAnsi="Tahoma"/>
          <w:spacing w:val="-2"/>
          <w:w w:val="105"/>
          <w:sz w:val="20"/>
        </w:rPr>
        <w:t>Group</w:t>
      </w:r>
      <w:r>
        <w:rPr>
          <w:rFonts w:ascii="Tahoma" w:hAnsi="Tahoma"/>
          <w:spacing w:val="-20"/>
          <w:w w:val="105"/>
          <w:sz w:val="20"/>
        </w:rPr>
        <w:t xml:space="preserve"> </w:t>
      </w:r>
      <w:r>
        <w:rPr>
          <w:rFonts w:ascii="Tahoma" w:hAnsi="Tahoma"/>
          <w:spacing w:val="-2"/>
          <w:w w:val="105"/>
          <w:sz w:val="20"/>
        </w:rPr>
        <w:t>(Сертифікат</w:t>
      </w:r>
      <w:r>
        <w:rPr>
          <w:rFonts w:ascii="Tahoma" w:hAnsi="Tahoma"/>
          <w:spacing w:val="-22"/>
          <w:w w:val="105"/>
          <w:sz w:val="20"/>
        </w:rPr>
        <w:t xml:space="preserve"> </w:t>
      </w:r>
      <w:r>
        <w:rPr>
          <w:rFonts w:ascii="Tahoma" w:hAnsi="Tahoma"/>
          <w:spacing w:val="-2"/>
          <w:w w:val="105"/>
          <w:sz w:val="20"/>
        </w:rPr>
        <w:t>№</w:t>
      </w:r>
      <w:r>
        <w:rPr>
          <w:rFonts w:ascii="Tahoma" w:hAnsi="Tahoma"/>
          <w:spacing w:val="-18"/>
          <w:w w:val="105"/>
          <w:sz w:val="20"/>
        </w:rPr>
        <w:t xml:space="preserve"> </w:t>
      </w:r>
      <w:r>
        <w:rPr>
          <w:rFonts w:ascii="Tahoma" w:hAnsi="Tahoma"/>
          <w:spacing w:val="-2"/>
          <w:w w:val="105"/>
          <w:sz w:val="20"/>
        </w:rPr>
        <w:t>22898</w:t>
      </w:r>
      <w:r>
        <w:rPr>
          <w:rFonts w:ascii="Tahoma" w:hAnsi="Tahoma"/>
          <w:spacing w:val="-24"/>
          <w:w w:val="105"/>
          <w:sz w:val="20"/>
        </w:rPr>
        <w:t xml:space="preserve"> </w:t>
      </w:r>
      <w:r>
        <w:rPr>
          <w:rFonts w:ascii="Tahoma" w:hAnsi="Tahoma"/>
          <w:spacing w:val="-2"/>
          <w:w w:val="105"/>
          <w:sz w:val="20"/>
        </w:rPr>
        <w:t>від</w:t>
      </w:r>
      <w:r>
        <w:rPr>
          <w:rFonts w:ascii="Tahoma" w:hAnsi="Tahoma"/>
          <w:spacing w:val="-21"/>
          <w:w w:val="105"/>
          <w:sz w:val="20"/>
        </w:rPr>
        <w:t xml:space="preserve"> </w:t>
      </w:r>
      <w:r>
        <w:rPr>
          <w:rFonts w:ascii="Tahoma" w:hAnsi="Tahoma"/>
          <w:spacing w:val="-2"/>
          <w:w w:val="105"/>
          <w:sz w:val="20"/>
        </w:rPr>
        <w:t>21.04.2025).</w:t>
      </w:r>
    </w:p>
    <w:p w:rsidR="007C6FEF" w:rsidRPr="008A5EDA" w:rsidRDefault="008A5EDA">
      <w:pPr>
        <w:spacing w:before="194"/>
        <w:ind w:left="141"/>
        <w:jc w:val="both"/>
        <w:rPr>
          <w:rFonts w:ascii="Arial" w:hAnsi="Arial"/>
          <w:i/>
          <w:sz w:val="18"/>
          <w:lang w:val="ru-RU"/>
        </w:rPr>
      </w:pPr>
      <w:r w:rsidRPr="008A5EDA">
        <w:rPr>
          <w:rFonts w:ascii="Arial" w:hAnsi="Arial"/>
          <w:i/>
          <w:spacing w:val="-4"/>
          <w:sz w:val="18"/>
          <w:lang w:val="ru-RU"/>
        </w:rPr>
        <w:t>За</w:t>
      </w:r>
      <w:r w:rsidRPr="008A5EDA">
        <w:rPr>
          <w:rFonts w:ascii="Arial" w:hAnsi="Arial"/>
          <w:i/>
          <w:spacing w:val="-7"/>
          <w:sz w:val="18"/>
          <w:lang w:val="ru-RU"/>
        </w:rPr>
        <w:t xml:space="preserve"> </w:t>
      </w:r>
      <w:r w:rsidRPr="008A5EDA">
        <w:rPr>
          <w:rFonts w:ascii="Arial" w:hAnsi="Arial"/>
          <w:i/>
          <w:spacing w:val="-4"/>
          <w:sz w:val="18"/>
          <w:lang w:val="ru-RU"/>
        </w:rPr>
        <w:t>точність</w:t>
      </w:r>
      <w:r w:rsidRPr="008A5EDA">
        <w:rPr>
          <w:rFonts w:ascii="Arial" w:hAnsi="Arial"/>
          <w:i/>
          <w:spacing w:val="-7"/>
          <w:sz w:val="18"/>
          <w:lang w:val="ru-RU"/>
        </w:rPr>
        <w:t xml:space="preserve"> </w:t>
      </w:r>
      <w:r w:rsidRPr="008A5EDA">
        <w:rPr>
          <w:rFonts w:ascii="Arial" w:hAnsi="Arial"/>
          <w:i/>
          <w:spacing w:val="-4"/>
          <w:sz w:val="18"/>
          <w:lang w:val="ru-RU"/>
        </w:rPr>
        <w:t>викладених</w:t>
      </w:r>
      <w:r w:rsidRPr="008A5EDA">
        <w:rPr>
          <w:rFonts w:ascii="Arial" w:hAnsi="Arial"/>
          <w:i/>
          <w:spacing w:val="-8"/>
          <w:sz w:val="18"/>
          <w:lang w:val="ru-RU"/>
        </w:rPr>
        <w:t xml:space="preserve"> </w:t>
      </w:r>
      <w:r w:rsidRPr="008A5EDA">
        <w:rPr>
          <w:rFonts w:ascii="Arial" w:hAnsi="Arial"/>
          <w:i/>
          <w:spacing w:val="-4"/>
          <w:sz w:val="18"/>
          <w:lang w:val="ru-RU"/>
        </w:rPr>
        <w:t>фактів</w:t>
      </w:r>
      <w:r w:rsidRPr="008A5EDA">
        <w:rPr>
          <w:rFonts w:ascii="Arial" w:hAnsi="Arial"/>
          <w:i/>
          <w:spacing w:val="-8"/>
          <w:sz w:val="18"/>
          <w:lang w:val="ru-RU"/>
        </w:rPr>
        <w:t xml:space="preserve"> </w:t>
      </w:r>
      <w:r w:rsidRPr="008A5EDA">
        <w:rPr>
          <w:rFonts w:ascii="Arial" w:hAnsi="Arial"/>
          <w:i/>
          <w:spacing w:val="-4"/>
          <w:sz w:val="18"/>
          <w:lang w:val="ru-RU"/>
        </w:rPr>
        <w:t>та</w:t>
      </w:r>
      <w:r w:rsidRPr="008A5EDA">
        <w:rPr>
          <w:rFonts w:ascii="Arial" w:hAnsi="Arial"/>
          <w:i/>
          <w:spacing w:val="-5"/>
          <w:sz w:val="18"/>
          <w:lang w:val="ru-RU"/>
        </w:rPr>
        <w:t xml:space="preserve"> </w:t>
      </w:r>
      <w:r w:rsidRPr="008A5EDA">
        <w:rPr>
          <w:rFonts w:ascii="Arial" w:hAnsi="Arial"/>
          <w:i/>
          <w:spacing w:val="-4"/>
          <w:sz w:val="18"/>
          <w:lang w:val="ru-RU"/>
        </w:rPr>
        <w:t>правильність</w:t>
      </w:r>
      <w:r w:rsidRPr="008A5EDA">
        <w:rPr>
          <w:rFonts w:ascii="Arial" w:hAnsi="Arial"/>
          <w:i/>
          <w:spacing w:val="-8"/>
          <w:sz w:val="18"/>
          <w:lang w:val="ru-RU"/>
        </w:rPr>
        <w:t xml:space="preserve"> </w:t>
      </w:r>
      <w:r w:rsidRPr="008A5EDA">
        <w:rPr>
          <w:rFonts w:ascii="Arial" w:hAnsi="Arial"/>
          <w:i/>
          <w:spacing w:val="-4"/>
          <w:sz w:val="18"/>
          <w:lang w:val="ru-RU"/>
        </w:rPr>
        <w:t>цитування</w:t>
      </w:r>
      <w:r w:rsidRPr="008A5EDA">
        <w:rPr>
          <w:rFonts w:ascii="Arial" w:hAnsi="Arial"/>
          <w:i/>
          <w:spacing w:val="-6"/>
          <w:sz w:val="18"/>
          <w:lang w:val="ru-RU"/>
        </w:rPr>
        <w:t xml:space="preserve"> </w:t>
      </w:r>
      <w:r w:rsidRPr="008A5EDA">
        <w:rPr>
          <w:rFonts w:ascii="Arial" w:hAnsi="Arial"/>
          <w:i/>
          <w:spacing w:val="-4"/>
          <w:sz w:val="18"/>
          <w:lang w:val="ru-RU"/>
        </w:rPr>
        <w:t>відповідальність</w:t>
      </w:r>
      <w:r w:rsidRPr="008A5EDA">
        <w:rPr>
          <w:rFonts w:ascii="Arial" w:hAnsi="Arial"/>
          <w:i/>
          <w:spacing w:val="-7"/>
          <w:sz w:val="18"/>
          <w:lang w:val="ru-RU"/>
        </w:rPr>
        <w:t xml:space="preserve"> </w:t>
      </w:r>
      <w:r w:rsidRPr="008A5EDA">
        <w:rPr>
          <w:rFonts w:ascii="Arial" w:hAnsi="Arial"/>
          <w:i/>
          <w:spacing w:val="-4"/>
          <w:sz w:val="18"/>
          <w:lang w:val="ru-RU"/>
        </w:rPr>
        <w:t>несе</w:t>
      </w:r>
      <w:r w:rsidRPr="008A5EDA">
        <w:rPr>
          <w:rFonts w:ascii="Arial" w:hAnsi="Arial"/>
          <w:i/>
          <w:spacing w:val="-8"/>
          <w:sz w:val="18"/>
          <w:lang w:val="ru-RU"/>
        </w:rPr>
        <w:t xml:space="preserve"> </w:t>
      </w:r>
      <w:r w:rsidRPr="008A5EDA">
        <w:rPr>
          <w:rFonts w:ascii="Arial" w:hAnsi="Arial"/>
          <w:i/>
          <w:spacing w:val="-4"/>
          <w:sz w:val="18"/>
          <w:lang w:val="ru-RU"/>
        </w:rPr>
        <w:t>автор.</w:t>
      </w:r>
    </w:p>
    <w:p w:rsidR="007C6FEF" w:rsidRPr="008A5EDA" w:rsidRDefault="008A5EDA">
      <w:pPr>
        <w:spacing w:before="163"/>
        <w:ind w:right="734"/>
        <w:jc w:val="right"/>
        <w:rPr>
          <w:sz w:val="16"/>
          <w:lang w:val="ru-RU"/>
        </w:rPr>
      </w:pPr>
      <w:r w:rsidRPr="008A5EDA">
        <w:rPr>
          <w:sz w:val="16"/>
          <w:lang w:val="ru-RU"/>
        </w:rPr>
        <w:t>©</w:t>
      </w:r>
      <w:r w:rsidRPr="008A5EDA">
        <w:rPr>
          <w:spacing w:val="-2"/>
          <w:sz w:val="16"/>
          <w:lang w:val="ru-RU"/>
        </w:rPr>
        <w:t xml:space="preserve"> </w:t>
      </w:r>
      <w:r w:rsidRPr="008A5EDA">
        <w:rPr>
          <w:sz w:val="16"/>
          <w:lang w:val="ru-RU"/>
        </w:rPr>
        <w:t>Автори</w:t>
      </w:r>
      <w:r w:rsidRPr="008A5EDA">
        <w:rPr>
          <w:spacing w:val="-2"/>
          <w:sz w:val="16"/>
          <w:lang w:val="ru-RU"/>
        </w:rPr>
        <w:t xml:space="preserve"> </w:t>
      </w:r>
      <w:r w:rsidRPr="008A5EDA">
        <w:rPr>
          <w:sz w:val="16"/>
          <w:lang w:val="ru-RU"/>
        </w:rPr>
        <w:t>статей,</w:t>
      </w:r>
      <w:r w:rsidRPr="008A5EDA">
        <w:rPr>
          <w:spacing w:val="-4"/>
          <w:sz w:val="16"/>
          <w:lang w:val="ru-RU"/>
        </w:rPr>
        <w:t xml:space="preserve"> 2025</w:t>
      </w:r>
    </w:p>
    <w:p w:rsidR="007C6FEF" w:rsidRPr="008A5EDA" w:rsidRDefault="008A5EDA">
      <w:pPr>
        <w:spacing w:before="3"/>
        <w:ind w:right="734"/>
        <w:jc w:val="right"/>
        <w:rPr>
          <w:sz w:val="16"/>
          <w:lang w:val="ru-RU"/>
        </w:rPr>
      </w:pPr>
      <w:r>
        <w:rPr>
          <w:noProof/>
          <w:sz w:val="16"/>
        </w:rPr>
        <w:drawing>
          <wp:anchor distT="0" distB="0" distL="0" distR="0" simplePos="0" relativeHeight="15732224" behindDoc="0" locked="0" layoutInCell="1" allowOverlap="1">
            <wp:simplePos x="0" y="0"/>
            <wp:positionH relativeFrom="page">
              <wp:posOffset>621665</wp:posOffset>
            </wp:positionH>
            <wp:positionV relativeFrom="paragraph">
              <wp:posOffset>74365</wp:posOffset>
            </wp:positionV>
            <wp:extent cx="841806" cy="296545"/>
            <wp:effectExtent l="0" t="0" r="0" b="0"/>
            <wp:wrapNone/>
            <wp:docPr id="12" name="Image 12">
              <a:hlinkClick xmlns:a="http://schemas.openxmlformats.org/drawingml/2006/main" r:id="rId11"/>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a:hlinkClick r:id="rId11"/>
                    </pic:cNvPr>
                    <pic:cNvPicPr/>
                  </pic:nvPicPr>
                  <pic:blipFill>
                    <a:blip r:embed="rId12" cstate="print"/>
                    <a:stretch>
                      <a:fillRect/>
                    </a:stretch>
                  </pic:blipFill>
                  <pic:spPr>
                    <a:xfrm>
                      <a:off x="0" y="0"/>
                      <a:ext cx="841806" cy="296545"/>
                    </a:xfrm>
                    <a:prstGeom prst="rect">
                      <a:avLst/>
                    </a:prstGeom>
                  </pic:spPr>
                </pic:pic>
              </a:graphicData>
            </a:graphic>
          </wp:anchor>
        </w:drawing>
      </w:r>
      <w:r w:rsidRPr="008A5EDA">
        <w:rPr>
          <w:spacing w:val="-2"/>
          <w:sz w:val="16"/>
          <w:lang w:val="ru-RU"/>
        </w:rPr>
        <w:t>©</w:t>
      </w:r>
      <w:r w:rsidRPr="008A5EDA">
        <w:rPr>
          <w:spacing w:val="-9"/>
          <w:sz w:val="16"/>
          <w:lang w:val="ru-RU"/>
        </w:rPr>
        <w:t xml:space="preserve"> </w:t>
      </w:r>
      <w:r w:rsidRPr="008A5EDA">
        <w:rPr>
          <w:spacing w:val="-2"/>
          <w:sz w:val="16"/>
          <w:lang w:val="ru-RU"/>
        </w:rPr>
        <w:t>ГО</w:t>
      </w:r>
      <w:r w:rsidRPr="008A5EDA">
        <w:rPr>
          <w:spacing w:val="-9"/>
          <w:sz w:val="16"/>
          <w:lang w:val="ru-RU"/>
        </w:rPr>
        <w:t xml:space="preserve"> </w:t>
      </w:r>
      <w:r w:rsidRPr="008A5EDA">
        <w:rPr>
          <w:spacing w:val="-2"/>
          <w:sz w:val="16"/>
          <w:lang w:val="ru-RU"/>
        </w:rPr>
        <w:t>«Європейська</w:t>
      </w:r>
      <w:r w:rsidRPr="008A5EDA">
        <w:rPr>
          <w:spacing w:val="-7"/>
          <w:sz w:val="16"/>
          <w:lang w:val="ru-RU"/>
        </w:rPr>
        <w:t xml:space="preserve"> </w:t>
      </w:r>
      <w:r w:rsidRPr="008A5EDA">
        <w:rPr>
          <w:spacing w:val="-2"/>
          <w:sz w:val="16"/>
          <w:lang w:val="ru-RU"/>
        </w:rPr>
        <w:t>наукова</w:t>
      </w:r>
      <w:r w:rsidRPr="008A5EDA">
        <w:rPr>
          <w:spacing w:val="-7"/>
          <w:sz w:val="16"/>
          <w:lang w:val="ru-RU"/>
        </w:rPr>
        <w:t xml:space="preserve"> </w:t>
      </w:r>
      <w:r w:rsidRPr="008A5EDA">
        <w:rPr>
          <w:spacing w:val="-2"/>
          <w:sz w:val="16"/>
          <w:lang w:val="ru-RU"/>
        </w:rPr>
        <w:t>платформа»,</w:t>
      </w:r>
      <w:r w:rsidRPr="008A5EDA">
        <w:rPr>
          <w:spacing w:val="-9"/>
          <w:sz w:val="16"/>
          <w:lang w:val="ru-RU"/>
        </w:rPr>
        <w:t xml:space="preserve"> </w:t>
      </w:r>
      <w:r w:rsidRPr="008A5EDA">
        <w:rPr>
          <w:spacing w:val="-4"/>
          <w:sz w:val="16"/>
          <w:lang w:val="ru-RU"/>
        </w:rPr>
        <w:t>2025</w:t>
      </w:r>
    </w:p>
    <w:p w:rsidR="007C6FEF" w:rsidRPr="008A5EDA" w:rsidRDefault="008A5EDA">
      <w:pPr>
        <w:spacing w:before="7"/>
        <w:ind w:left="852" w:right="731"/>
        <w:jc w:val="right"/>
        <w:rPr>
          <w:sz w:val="16"/>
          <w:lang w:val="ru-RU"/>
        </w:rPr>
      </w:pPr>
      <w:r w:rsidRPr="008A5EDA">
        <w:rPr>
          <w:sz w:val="16"/>
          <w:lang w:val="ru-RU"/>
        </w:rPr>
        <w:t>©</w:t>
      </w:r>
      <w:r w:rsidRPr="008A5EDA">
        <w:rPr>
          <w:spacing w:val="-5"/>
          <w:sz w:val="16"/>
          <w:lang w:val="ru-RU"/>
        </w:rPr>
        <w:t xml:space="preserve"> </w:t>
      </w:r>
      <w:r w:rsidRPr="008A5EDA">
        <w:rPr>
          <w:sz w:val="16"/>
          <w:lang w:val="ru-RU"/>
        </w:rPr>
        <w:t>НУ</w:t>
      </w:r>
      <w:r w:rsidRPr="008A5EDA">
        <w:rPr>
          <w:spacing w:val="-5"/>
          <w:sz w:val="16"/>
          <w:lang w:val="ru-RU"/>
        </w:rPr>
        <w:t xml:space="preserve"> </w:t>
      </w:r>
      <w:r w:rsidRPr="008A5EDA">
        <w:rPr>
          <w:sz w:val="16"/>
          <w:lang w:val="ru-RU"/>
        </w:rPr>
        <w:t>«Інститут</w:t>
      </w:r>
      <w:r w:rsidRPr="008A5EDA">
        <w:rPr>
          <w:spacing w:val="-4"/>
          <w:sz w:val="16"/>
          <w:lang w:val="ru-RU"/>
        </w:rPr>
        <w:t xml:space="preserve"> </w:t>
      </w:r>
      <w:r w:rsidRPr="008A5EDA">
        <w:rPr>
          <w:sz w:val="16"/>
          <w:lang w:val="ru-RU"/>
        </w:rPr>
        <w:t>науково-технічної</w:t>
      </w:r>
      <w:r w:rsidRPr="008A5EDA">
        <w:rPr>
          <w:spacing w:val="-4"/>
          <w:sz w:val="16"/>
          <w:lang w:val="ru-RU"/>
        </w:rPr>
        <w:t xml:space="preserve"> </w:t>
      </w:r>
      <w:r w:rsidRPr="008A5EDA">
        <w:rPr>
          <w:sz w:val="16"/>
          <w:lang w:val="ru-RU"/>
        </w:rPr>
        <w:t>інтеграції</w:t>
      </w:r>
      <w:r w:rsidRPr="008A5EDA">
        <w:rPr>
          <w:spacing w:val="-5"/>
          <w:sz w:val="16"/>
          <w:lang w:val="ru-RU"/>
        </w:rPr>
        <w:t xml:space="preserve"> </w:t>
      </w:r>
      <w:r w:rsidRPr="008A5EDA">
        <w:rPr>
          <w:sz w:val="16"/>
          <w:lang w:val="ru-RU"/>
        </w:rPr>
        <w:t>та</w:t>
      </w:r>
      <w:r w:rsidRPr="008A5EDA">
        <w:rPr>
          <w:spacing w:val="-4"/>
          <w:sz w:val="16"/>
          <w:lang w:val="ru-RU"/>
        </w:rPr>
        <w:t xml:space="preserve"> </w:t>
      </w:r>
      <w:r w:rsidRPr="008A5EDA">
        <w:rPr>
          <w:sz w:val="16"/>
          <w:lang w:val="ru-RU"/>
        </w:rPr>
        <w:t>співпраці»,</w:t>
      </w:r>
      <w:r w:rsidRPr="008A5EDA">
        <w:rPr>
          <w:spacing w:val="-5"/>
          <w:sz w:val="16"/>
          <w:lang w:val="ru-RU"/>
        </w:rPr>
        <w:t xml:space="preserve"> </w:t>
      </w:r>
      <w:r w:rsidRPr="008A5EDA">
        <w:rPr>
          <w:spacing w:val="-4"/>
          <w:sz w:val="16"/>
          <w:lang w:val="ru-RU"/>
        </w:rPr>
        <w:t>2025</w:t>
      </w:r>
    </w:p>
    <w:p w:rsidR="007C6FEF" w:rsidRDefault="008A5EDA">
      <w:pPr>
        <w:spacing w:before="4"/>
        <w:ind w:right="734"/>
        <w:jc w:val="right"/>
        <w:rPr>
          <w:sz w:val="16"/>
        </w:rPr>
      </w:pPr>
      <w:r>
        <w:rPr>
          <w:sz w:val="16"/>
        </w:rPr>
        <w:t>©</w:t>
      </w:r>
      <w:r>
        <w:rPr>
          <w:spacing w:val="-7"/>
          <w:sz w:val="16"/>
        </w:rPr>
        <w:t xml:space="preserve"> </w:t>
      </w:r>
      <w:r>
        <w:rPr>
          <w:sz w:val="16"/>
        </w:rPr>
        <w:t>LLC</w:t>
      </w:r>
      <w:r>
        <w:rPr>
          <w:spacing w:val="-5"/>
          <w:sz w:val="16"/>
        </w:rPr>
        <w:t xml:space="preserve"> </w:t>
      </w:r>
      <w:r>
        <w:rPr>
          <w:sz w:val="16"/>
        </w:rPr>
        <w:t>«International</w:t>
      </w:r>
      <w:r>
        <w:rPr>
          <w:spacing w:val="-9"/>
          <w:sz w:val="16"/>
        </w:rPr>
        <w:t xml:space="preserve"> </w:t>
      </w:r>
      <w:r>
        <w:rPr>
          <w:sz w:val="16"/>
        </w:rPr>
        <w:t>Centre</w:t>
      </w:r>
      <w:r>
        <w:rPr>
          <w:spacing w:val="-6"/>
          <w:sz w:val="16"/>
        </w:rPr>
        <w:t xml:space="preserve"> </w:t>
      </w:r>
      <w:r>
        <w:rPr>
          <w:sz w:val="16"/>
        </w:rPr>
        <w:t>Corporative</w:t>
      </w:r>
      <w:r>
        <w:rPr>
          <w:spacing w:val="-6"/>
          <w:sz w:val="16"/>
        </w:rPr>
        <w:t xml:space="preserve"> </w:t>
      </w:r>
      <w:r>
        <w:rPr>
          <w:sz w:val="16"/>
        </w:rPr>
        <w:t>Management»,</w:t>
      </w:r>
      <w:r>
        <w:rPr>
          <w:spacing w:val="-7"/>
          <w:sz w:val="16"/>
        </w:rPr>
        <w:t xml:space="preserve"> </w:t>
      </w:r>
      <w:r>
        <w:rPr>
          <w:spacing w:val="-4"/>
          <w:sz w:val="16"/>
        </w:rPr>
        <w:t>2025</w:t>
      </w:r>
    </w:p>
    <w:p w:rsidR="007C6FEF" w:rsidRDefault="007C6FEF">
      <w:pPr>
        <w:jc w:val="right"/>
        <w:rPr>
          <w:sz w:val="16"/>
        </w:rPr>
        <w:sectPr w:rsidR="007C6FEF">
          <w:headerReference w:type="even" r:id="rId13"/>
          <w:headerReference w:type="default" r:id="rId14"/>
          <w:pgSz w:w="11910" w:h="16850"/>
          <w:pgMar w:top="1680" w:right="850" w:bottom="280" w:left="850" w:header="1399" w:footer="0" w:gutter="0"/>
          <w:cols w:space="720"/>
        </w:sectPr>
      </w:pPr>
    </w:p>
    <w:p w:rsidR="007C6FEF" w:rsidRDefault="007C6FEF">
      <w:pPr>
        <w:pStyle w:val="a3"/>
        <w:spacing w:before="85"/>
        <w:jc w:val="left"/>
        <w:rPr>
          <w:sz w:val="20"/>
        </w:rPr>
      </w:pPr>
    </w:p>
    <w:p w:rsidR="007C6FEF" w:rsidRDefault="008A5EDA">
      <w:pPr>
        <w:spacing w:line="199" w:lineRule="auto"/>
        <w:ind w:left="739" w:right="3"/>
        <w:rPr>
          <w:rFonts w:ascii="Arial Black" w:hAnsi="Arial Black"/>
          <w:sz w:val="20"/>
        </w:rPr>
      </w:pPr>
      <w:r>
        <w:rPr>
          <w:rFonts w:ascii="Arial Black" w:hAnsi="Arial Black"/>
          <w:color w:val="1F3863"/>
          <w:w w:val="90"/>
          <w:sz w:val="20"/>
        </w:rPr>
        <w:t>GRAIL</w:t>
      </w:r>
      <w:r>
        <w:rPr>
          <w:rFonts w:ascii="Arial Black" w:hAnsi="Arial Black"/>
          <w:color w:val="1F3863"/>
          <w:spacing w:val="-3"/>
          <w:w w:val="90"/>
          <w:sz w:val="20"/>
        </w:rPr>
        <w:t xml:space="preserve"> </w:t>
      </w:r>
      <w:r>
        <w:rPr>
          <w:rFonts w:ascii="Arial Black" w:hAnsi="Arial Black"/>
          <w:color w:val="1F3863"/>
          <w:w w:val="90"/>
          <w:sz w:val="20"/>
        </w:rPr>
        <w:t>OF</w:t>
      </w:r>
      <w:r>
        <w:rPr>
          <w:rFonts w:ascii="Arial Black" w:hAnsi="Arial Black"/>
          <w:color w:val="1F3863"/>
          <w:spacing w:val="-2"/>
          <w:w w:val="90"/>
          <w:sz w:val="20"/>
        </w:rPr>
        <w:t xml:space="preserve"> </w:t>
      </w:r>
      <w:r>
        <w:rPr>
          <w:rFonts w:ascii="Arial Black" w:hAnsi="Arial Black"/>
          <w:color w:val="1F3863"/>
          <w:w w:val="90"/>
          <w:sz w:val="20"/>
        </w:rPr>
        <w:t>SCIENCE</w:t>
      </w:r>
      <w:r>
        <w:rPr>
          <w:rFonts w:ascii="Arial Black" w:hAnsi="Arial Black"/>
          <w:color w:val="1F3863"/>
          <w:spacing w:val="-2"/>
          <w:w w:val="90"/>
          <w:sz w:val="20"/>
        </w:rPr>
        <w:t xml:space="preserve"> </w:t>
      </w:r>
      <w:r>
        <w:rPr>
          <w:rFonts w:ascii="Arial Black" w:hAnsi="Arial Black"/>
          <w:color w:val="1F3863"/>
          <w:w w:val="90"/>
          <w:sz w:val="20"/>
        </w:rPr>
        <w:t>:</w:t>
      </w:r>
      <w:r>
        <w:rPr>
          <w:rFonts w:ascii="Arial Black" w:hAnsi="Arial Black"/>
          <w:color w:val="1F3863"/>
          <w:spacing w:val="-2"/>
          <w:w w:val="90"/>
          <w:sz w:val="20"/>
        </w:rPr>
        <w:t xml:space="preserve"> </w:t>
      </w:r>
      <w:r>
        <w:rPr>
          <w:rFonts w:ascii="Arial Black" w:hAnsi="Arial Black"/>
          <w:color w:val="1F3863"/>
          <w:w w:val="90"/>
          <w:sz w:val="20"/>
        </w:rPr>
        <w:t>inter.</w:t>
      </w:r>
      <w:r>
        <w:rPr>
          <w:rFonts w:ascii="Arial Black" w:hAnsi="Arial Black"/>
          <w:color w:val="1F3863"/>
          <w:spacing w:val="-5"/>
          <w:w w:val="90"/>
          <w:sz w:val="20"/>
        </w:rPr>
        <w:t xml:space="preserve"> </w:t>
      </w:r>
      <w:r>
        <w:rPr>
          <w:rFonts w:ascii="Arial Black" w:hAnsi="Arial Black"/>
          <w:color w:val="1F3863"/>
          <w:w w:val="90"/>
          <w:sz w:val="20"/>
        </w:rPr>
        <w:t>scientific</w:t>
      </w:r>
      <w:r>
        <w:rPr>
          <w:rFonts w:ascii="Arial Black" w:hAnsi="Arial Black"/>
          <w:color w:val="1F3863"/>
          <w:spacing w:val="-2"/>
          <w:w w:val="90"/>
          <w:sz w:val="20"/>
        </w:rPr>
        <w:t xml:space="preserve"> </w:t>
      </w:r>
      <w:r>
        <w:rPr>
          <w:rFonts w:ascii="Arial Black" w:hAnsi="Arial Black"/>
          <w:color w:val="1F3863"/>
          <w:w w:val="90"/>
          <w:sz w:val="20"/>
        </w:rPr>
        <w:t>journal.</w:t>
      </w:r>
      <w:r>
        <w:rPr>
          <w:rFonts w:ascii="Arial Black" w:hAnsi="Arial Black"/>
          <w:color w:val="1F3863"/>
          <w:spacing w:val="-2"/>
          <w:w w:val="90"/>
          <w:sz w:val="20"/>
        </w:rPr>
        <w:t xml:space="preserve"> </w:t>
      </w:r>
      <w:r>
        <w:rPr>
          <w:rFonts w:ascii="Arial Black" w:hAnsi="Arial Black"/>
          <w:color w:val="1F3863"/>
          <w:w w:val="90"/>
          <w:sz w:val="20"/>
        </w:rPr>
        <w:t>–</w:t>
      </w:r>
      <w:r>
        <w:rPr>
          <w:rFonts w:ascii="Arial Black" w:hAnsi="Arial Black"/>
          <w:color w:val="1F3863"/>
          <w:spacing w:val="-4"/>
          <w:w w:val="90"/>
          <w:sz w:val="20"/>
        </w:rPr>
        <w:t xml:space="preserve"> </w:t>
      </w:r>
      <w:r>
        <w:rPr>
          <w:rFonts w:ascii="Arial Black" w:hAnsi="Arial Black"/>
          <w:color w:val="1F3863"/>
          <w:w w:val="90"/>
          <w:sz w:val="20"/>
        </w:rPr>
        <w:t>Vinnytsia</w:t>
      </w:r>
      <w:r>
        <w:rPr>
          <w:rFonts w:ascii="Arial Black" w:hAnsi="Arial Black"/>
          <w:color w:val="1F3863"/>
          <w:spacing w:val="-5"/>
          <w:w w:val="90"/>
          <w:sz w:val="20"/>
        </w:rPr>
        <w:t xml:space="preserve"> </w:t>
      </w:r>
      <w:r>
        <w:rPr>
          <w:rFonts w:ascii="Arial Black" w:hAnsi="Arial Black"/>
          <w:color w:val="1F3863"/>
          <w:w w:val="90"/>
          <w:sz w:val="20"/>
        </w:rPr>
        <w:t>:</w:t>
      </w:r>
      <w:r>
        <w:rPr>
          <w:rFonts w:ascii="Arial Black" w:hAnsi="Arial Black"/>
          <w:color w:val="1F3863"/>
          <w:spacing w:val="-2"/>
          <w:w w:val="90"/>
          <w:sz w:val="20"/>
        </w:rPr>
        <w:t xml:space="preserve"> </w:t>
      </w:r>
      <w:r>
        <w:rPr>
          <w:rFonts w:ascii="Arial Black" w:hAnsi="Arial Black"/>
          <w:color w:val="1F3863"/>
          <w:w w:val="90"/>
          <w:sz w:val="20"/>
        </w:rPr>
        <w:t>NGO</w:t>
      </w:r>
      <w:r>
        <w:rPr>
          <w:rFonts w:ascii="Arial Black" w:hAnsi="Arial Black"/>
          <w:color w:val="1F3863"/>
          <w:spacing w:val="-3"/>
          <w:w w:val="90"/>
          <w:sz w:val="20"/>
        </w:rPr>
        <w:t xml:space="preserve"> </w:t>
      </w:r>
      <w:r>
        <w:rPr>
          <w:rFonts w:ascii="Arial Black" w:hAnsi="Arial Black"/>
          <w:color w:val="1F3863"/>
          <w:w w:val="90"/>
          <w:sz w:val="20"/>
        </w:rPr>
        <w:t>«European</w:t>
      </w:r>
      <w:r>
        <w:rPr>
          <w:rFonts w:ascii="Arial Black" w:hAnsi="Arial Black"/>
          <w:color w:val="1F3863"/>
          <w:spacing w:val="-4"/>
          <w:w w:val="90"/>
          <w:sz w:val="20"/>
        </w:rPr>
        <w:t xml:space="preserve"> </w:t>
      </w:r>
      <w:r>
        <w:rPr>
          <w:rFonts w:ascii="Arial Black" w:hAnsi="Arial Black"/>
          <w:color w:val="1F3863"/>
          <w:w w:val="90"/>
          <w:sz w:val="20"/>
        </w:rPr>
        <w:t>Scientific</w:t>
      </w:r>
      <w:r>
        <w:rPr>
          <w:rFonts w:ascii="Arial Black" w:hAnsi="Arial Black"/>
          <w:color w:val="1F3863"/>
          <w:spacing w:val="-2"/>
          <w:w w:val="90"/>
          <w:sz w:val="20"/>
        </w:rPr>
        <w:t xml:space="preserve"> </w:t>
      </w:r>
      <w:r>
        <w:rPr>
          <w:rFonts w:ascii="Arial Black" w:hAnsi="Arial Black"/>
          <w:color w:val="1F3863"/>
          <w:w w:val="90"/>
          <w:sz w:val="20"/>
        </w:rPr>
        <w:t xml:space="preserve">Platform»; </w:t>
      </w:r>
      <w:r>
        <w:rPr>
          <w:rFonts w:ascii="Arial Black" w:hAnsi="Arial Black"/>
          <w:color w:val="1F3863"/>
          <w:spacing w:val="-2"/>
          <w:w w:val="90"/>
          <w:sz w:val="20"/>
        </w:rPr>
        <w:t>SI</w:t>
      </w:r>
      <w:r>
        <w:rPr>
          <w:rFonts w:ascii="Arial Black" w:hAnsi="Arial Black"/>
          <w:color w:val="1F3863"/>
          <w:spacing w:val="-11"/>
          <w:w w:val="90"/>
          <w:sz w:val="20"/>
        </w:rPr>
        <w:t xml:space="preserve"> </w:t>
      </w:r>
      <w:r>
        <w:rPr>
          <w:rFonts w:ascii="Arial Black" w:hAnsi="Arial Black"/>
          <w:color w:val="1F3863"/>
          <w:spacing w:val="-2"/>
          <w:w w:val="90"/>
          <w:sz w:val="20"/>
        </w:rPr>
        <w:t>«Institute</w:t>
      </w:r>
      <w:r>
        <w:rPr>
          <w:rFonts w:ascii="Arial Black" w:hAnsi="Arial Black"/>
          <w:color w:val="1F3863"/>
          <w:spacing w:val="-12"/>
          <w:w w:val="90"/>
          <w:sz w:val="20"/>
        </w:rPr>
        <w:t xml:space="preserve"> </w:t>
      </w:r>
      <w:r>
        <w:rPr>
          <w:rFonts w:ascii="Arial Black" w:hAnsi="Arial Black"/>
          <w:color w:val="1F3863"/>
          <w:spacing w:val="-2"/>
          <w:w w:val="90"/>
          <w:sz w:val="20"/>
        </w:rPr>
        <w:t>of</w:t>
      </w:r>
      <w:r>
        <w:rPr>
          <w:rFonts w:ascii="Arial Black" w:hAnsi="Arial Black"/>
          <w:color w:val="1F3863"/>
          <w:spacing w:val="-12"/>
          <w:w w:val="90"/>
          <w:sz w:val="20"/>
        </w:rPr>
        <w:t xml:space="preserve"> </w:t>
      </w:r>
      <w:r>
        <w:rPr>
          <w:rFonts w:ascii="Arial Black" w:hAnsi="Arial Black"/>
          <w:color w:val="1F3863"/>
          <w:spacing w:val="-2"/>
          <w:w w:val="90"/>
          <w:sz w:val="20"/>
        </w:rPr>
        <w:t>Scientific</w:t>
      </w:r>
      <w:r>
        <w:rPr>
          <w:rFonts w:ascii="Arial Black" w:hAnsi="Arial Black"/>
          <w:color w:val="1F3863"/>
          <w:spacing w:val="-9"/>
          <w:w w:val="90"/>
          <w:sz w:val="20"/>
        </w:rPr>
        <w:t xml:space="preserve"> </w:t>
      </w:r>
      <w:r>
        <w:rPr>
          <w:rFonts w:ascii="Arial Black" w:hAnsi="Arial Black"/>
          <w:color w:val="1F3863"/>
          <w:spacing w:val="-2"/>
          <w:w w:val="90"/>
          <w:sz w:val="20"/>
        </w:rPr>
        <w:t>and</w:t>
      </w:r>
      <w:r>
        <w:rPr>
          <w:rFonts w:ascii="Arial Black" w:hAnsi="Arial Black"/>
          <w:color w:val="1F3863"/>
          <w:spacing w:val="-11"/>
          <w:w w:val="90"/>
          <w:sz w:val="20"/>
        </w:rPr>
        <w:t xml:space="preserve"> </w:t>
      </w:r>
      <w:r>
        <w:rPr>
          <w:rFonts w:ascii="Arial Black" w:hAnsi="Arial Black"/>
          <w:color w:val="1F3863"/>
          <w:spacing w:val="-2"/>
          <w:w w:val="90"/>
          <w:sz w:val="20"/>
        </w:rPr>
        <w:t>Technical</w:t>
      </w:r>
      <w:r>
        <w:rPr>
          <w:rFonts w:ascii="Arial Black" w:hAnsi="Arial Black"/>
          <w:color w:val="1F3863"/>
          <w:spacing w:val="-14"/>
          <w:w w:val="90"/>
          <w:sz w:val="20"/>
        </w:rPr>
        <w:t xml:space="preserve"> </w:t>
      </w:r>
      <w:r>
        <w:rPr>
          <w:rFonts w:ascii="Arial Black" w:hAnsi="Arial Black"/>
          <w:color w:val="1F3863"/>
          <w:spacing w:val="-2"/>
          <w:w w:val="90"/>
          <w:sz w:val="20"/>
        </w:rPr>
        <w:t>Integration</w:t>
      </w:r>
      <w:r>
        <w:rPr>
          <w:rFonts w:ascii="Arial Black" w:hAnsi="Arial Black"/>
          <w:color w:val="1F3863"/>
          <w:spacing w:val="-11"/>
          <w:w w:val="90"/>
          <w:sz w:val="20"/>
        </w:rPr>
        <w:t xml:space="preserve"> </w:t>
      </w:r>
      <w:r>
        <w:rPr>
          <w:rFonts w:ascii="Arial Black" w:hAnsi="Arial Black"/>
          <w:color w:val="1F3863"/>
          <w:spacing w:val="-2"/>
          <w:w w:val="90"/>
          <w:sz w:val="20"/>
        </w:rPr>
        <w:t>and</w:t>
      </w:r>
      <w:r>
        <w:rPr>
          <w:rFonts w:ascii="Arial Black" w:hAnsi="Arial Black"/>
          <w:color w:val="1F3863"/>
          <w:spacing w:val="-11"/>
          <w:w w:val="90"/>
          <w:sz w:val="20"/>
        </w:rPr>
        <w:t xml:space="preserve"> </w:t>
      </w:r>
      <w:r>
        <w:rPr>
          <w:rFonts w:ascii="Arial Black" w:hAnsi="Arial Black"/>
          <w:color w:val="1F3863"/>
          <w:spacing w:val="-2"/>
          <w:w w:val="90"/>
          <w:sz w:val="20"/>
        </w:rPr>
        <w:t>Cooperation»,</w:t>
      </w:r>
      <w:r>
        <w:rPr>
          <w:rFonts w:ascii="Arial Black" w:hAnsi="Arial Black"/>
          <w:color w:val="1F3863"/>
          <w:spacing w:val="-10"/>
          <w:w w:val="90"/>
          <w:sz w:val="20"/>
        </w:rPr>
        <w:t xml:space="preserve"> </w:t>
      </w:r>
      <w:r>
        <w:rPr>
          <w:rFonts w:ascii="Arial Black" w:hAnsi="Arial Black"/>
          <w:color w:val="1F3863"/>
          <w:spacing w:val="-2"/>
          <w:w w:val="90"/>
          <w:sz w:val="20"/>
        </w:rPr>
        <w:t>2025.</w:t>
      </w:r>
      <w:r>
        <w:rPr>
          <w:rFonts w:ascii="Arial Black" w:hAnsi="Arial Black"/>
          <w:color w:val="1F3863"/>
          <w:spacing w:val="-11"/>
          <w:w w:val="90"/>
          <w:sz w:val="20"/>
        </w:rPr>
        <w:t xml:space="preserve"> </w:t>
      </w:r>
      <w:r>
        <w:rPr>
          <w:rFonts w:ascii="Arial Black" w:hAnsi="Arial Black"/>
          <w:color w:val="1F3863"/>
          <w:spacing w:val="-2"/>
          <w:w w:val="90"/>
          <w:sz w:val="20"/>
        </w:rPr>
        <w:t>–</w:t>
      </w:r>
      <w:r>
        <w:rPr>
          <w:rFonts w:ascii="Arial Black" w:hAnsi="Arial Black"/>
          <w:color w:val="1F3863"/>
          <w:spacing w:val="-11"/>
          <w:w w:val="90"/>
          <w:sz w:val="20"/>
        </w:rPr>
        <w:t xml:space="preserve"> </w:t>
      </w:r>
      <w:r>
        <w:rPr>
          <w:rFonts w:ascii="Arial Black" w:hAnsi="Arial Black"/>
          <w:color w:val="1F3863"/>
          <w:spacing w:val="-2"/>
          <w:w w:val="90"/>
          <w:sz w:val="20"/>
        </w:rPr>
        <w:t>No</w:t>
      </w:r>
      <w:r>
        <w:rPr>
          <w:rFonts w:ascii="Arial Black" w:hAnsi="Arial Black"/>
          <w:color w:val="1F3863"/>
          <w:spacing w:val="-10"/>
          <w:w w:val="90"/>
          <w:sz w:val="20"/>
        </w:rPr>
        <w:t xml:space="preserve"> </w:t>
      </w:r>
      <w:r>
        <w:rPr>
          <w:rFonts w:ascii="Arial Black" w:hAnsi="Arial Black"/>
          <w:color w:val="1F3863"/>
          <w:spacing w:val="-2"/>
          <w:w w:val="90"/>
          <w:sz w:val="20"/>
        </w:rPr>
        <w:t>53.</w:t>
      </w:r>
      <w:r>
        <w:rPr>
          <w:rFonts w:ascii="Arial Black" w:hAnsi="Arial Black"/>
          <w:color w:val="1F3863"/>
          <w:spacing w:val="-11"/>
          <w:w w:val="90"/>
          <w:sz w:val="20"/>
        </w:rPr>
        <w:t xml:space="preserve"> </w:t>
      </w:r>
      <w:r>
        <w:rPr>
          <w:rFonts w:ascii="Arial Black" w:hAnsi="Arial Black"/>
          <w:color w:val="1F3863"/>
          <w:spacing w:val="-2"/>
          <w:w w:val="90"/>
          <w:sz w:val="20"/>
        </w:rPr>
        <w:t>–</w:t>
      </w:r>
      <w:r>
        <w:rPr>
          <w:rFonts w:ascii="Arial Black" w:hAnsi="Arial Black"/>
          <w:color w:val="1F3863"/>
          <w:spacing w:val="-8"/>
          <w:w w:val="90"/>
          <w:sz w:val="20"/>
        </w:rPr>
        <w:t xml:space="preserve"> </w:t>
      </w:r>
      <w:r>
        <w:rPr>
          <w:rFonts w:ascii="Arial Black" w:hAnsi="Arial Black"/>
          <w:color w:val="1F3863"/>
          <w:spacing w:val="-2"/>
          <w:w w:val="90"/>
          <w:sz w:val="20"/>
        </w:rPr>
        <w:t>922</w:t>
      </w:r>
      <w:r>
        <w:rPr>
          <w:rFonts w:ascii="Arial Black" w:hAnsi="Arial Black"/>
          <w:color w:val="1F3863"/>
          <w:spacing w:val="-14"/>
          <w:w w:val="90"/>
          <w:sz w:val="20"/>
        </w:rPr>
        <w:t xml:space="preserve"> </w:t>
      </w:r>
      <w:r>
        <w:rPr>
          <w:rFonts w:ascii="Arial Black" w:hAnsi="Arial Black"/>
          <w:color w:val="1F3863"/>
          <w:spacing w:val="-2"/>
          <w:w w:val="90"/>
          <w:sz w:val="20"/>
        </w:rPr>
        <w:t>p.</w:t>
      </w:r>
    </w:p>
    <w:p w:rsidR="007C6FEF" w:rsidRDefault="008A5EDA">
      <w:pPr>
        <w:spacing w:before="107"/>
        <w:ind w:left="739"/>
        <w:rPr>
          <w:rFonts w:ascii="Arial"/>
          <w:i/>
          <w:sz w:val="18"/>
        </w:rPr>
      </w:pPr>
      <w:r>
        <w:rPr>
          <w:rFonts w:ascii="Arial"/>
          <w:i/>
          <w:sz w:val="18"/>
        </w:rPr>
        <w:t>The</w:t>
      </w:r>
      <w:r>
        <w:rPr>
          <w:rFonts w:ascii="Arial"/>
          <w:i/>
          <w:spacing w:val="-6"/>
          <w:sz w:val="18"/>
        </w:rPr>
        <w:t xml:space="preserve"> </w:t>
      </w:r>
      <w:r>
        <w:rPr>
          <w:rFonts w:ascii="Arial"/>
          <w:i/>
          <w:sz w:val="18"/>
        </w:rPr>
        <w:t>publication</w:t>
      </w:r>
      <w:r>
        <w:rPr>
          <w:rFonts w:ascii="Arial"/>
          <w:i/>
          <w:spacing w:val="-5"/>
          <w:sz w:val="18"/>
        </w:rPr>
        <w:t xml:space="preserve"> </w:t>
      </w:r>
      <w:r>
        <w:rPr>
          <w:rFonts w:ascii="Arial"/>
          <w:i/>
          <w:sz w:val="18"/>
        </w:rPr>
        <w:t>is</w:t>
      </w:r>
      <w:r>
        <w:rPr>
          <w:rFonts w:ascii="Arial"/>
          <w:i/>
          <w:spacing w:val="-6"/>
          <w:sz w:val="18"/>
        </w:rPr>
        <w:t xml:space="preserve"> </w:t>
      </w:r>
      <w:r>
        <w:rPr>
          <w:rFonts w:ascii="Arial"/>
          <w:i/>
          <w:sz w:val="18"/>
        </w:rPr>
        <w:t>intended</w:t>
      </w:r>
      <w:r>
        <w:rPr>
          <w:rFonts w:ascii="Arial"/>
          <w:i/>
          <w:spacing w:val="-5"/>
          <w:sz w:val="18"/>
        </w:rPr>
        <w:t xml:space="preserve"> </w:t>
      </w:r>
      <w:r>
        <w:rPr>
          <w:rFonts w:ascii="Arial"/>
          <w:i/>
          <w:sz w:val="18"/>
        </w:rPr>
        <w:t>for</w:t>
      </w:r>
      <w:r>
        <w:rPr>
          <w:rFonts w:ascii="Arial"/>
          <w:i/>
          <w:spacing w:val="-4"/>
          <w:sz w:val="18"/>
        </w:rPr>
        <w:t xml:space="preserve"> </w:t>
      </w:r>
      <w:r>
        <w:rPr>
          <w:rFonts w:ascii="Arial"/>
          <w:i/>
          <w:sz w:val="18"/>
        </w:rPr>
        <w:t>scientists,</w:t>
      </w:r>
      <w:r>
        <w:rPr>
          <w:rFonts w:ascii="Arial"/>
          <w:i/>
          <w:spacing w:val="-5"/>
          <w:sz w:val="18"/>
        </w:rPr>
        <w:t xml:space="preserve"> </w:t>
      </w:r>
      <w:r>
        <w:rPr>
          <w:rFonts w:ascii="Arial"/>
          <w:i/>
          <w:sz w:val="18"/>
        </w:rPr>
        <w:t>teachers,</w:t>
      </w:r>
      <w:r>
        <w:rPr>
          <w:rFonts w:ascii="Arial"/>
          <w:i/>
          <w:spacing w:val="-5"/>
          <w:sz w:val="18"/>
        </w:rPr>
        <w:t xml:space="preserve"> </w:t>
      </w:r>
      <w:r>
        <w:rPr>
          <w:rFonts w:ascii="Arial"/>
          <w:i/>
          <w:sz w:val="18"/>
        </w:rPr>
        <w:t>graduate</w:t>
      </w:r>
      <w:r>
        <w:rPr>
          <w:rFonts w:ascii="Arial"/>
          <w:i/>
          <w:spacing w:val="-5"/>
          <w:sz w:val="18"/>
        </w:rPr>
        <w:t xml:space="preserve"> </w:t>
      </w:r>
      <w:r>
        <w:rPr>
          <w:rFonts w:ascii="Arial"/>
          <w:i/>
          <w:sz w:val="18"/>
        </w:rPr>
        <w:t>students,</w:t>
      </w:r>
      <w:r>
        <w:rPr>
          <w:rFonts w:ascii="Arial"/>
          <w:i/>
          <w:spacing w:val="-4"/>
          <w:sz w:val="18"/>
        </w:rPr>
        <w:t xml:space="preserve"> </w:t>
      </w:r>
      <w:r>
        <w:rPr>
          <w:rFonts w:ascii="Arial"/>
          <w:i/>
          <w:sz w:val="18"/>
        </w:rPr>
        <w:t>students,</w:t>
      </w:r>
      <w:r>
        <w:rPr>
          <w:rFonts w:ascii="Arial"/>
          <w:i/>
          <w:spacing w:val="-4"/>
          <w:sz w:val="18"/>
        </w:rPr>
        <w:t xml:space="preserve"> </w:t>
      </w:r>
      <w:r>
        <w:rPr>
          <w:rFonts w:ascii="Arial"/>
          <w:i/>
          <w:sz w:val="18"/>
        </w:rPr>
        <w:t>all</w:t>
      </w:r>
      <w:r>
        <w:rPr>
          <w:rFonts w:ascii="Arial"/>
          <w:i/>
          <w:spacing w:val="-4"/>
          <w:sz w:val="18"/>
        </w:rPr>
        <w:t xml:space="preserve"> </w:t>
      </w:r>
      <w:r>
        <w:rPr>
          <w:rFonts w:ascii="Arial"/>
          <w:i/>
          <w:sz w:val="18"/>
        </w:rPr>
        <w:t>those</w:t>
      </w:r>
      <w:r>
        <w:rPr>
          <w:rFonts w:ascii="Arial"/>
          <w:i/>
          <w:spacing w:val="-5"/>
          <w:sz w:val="18"/>
        </w:rPr>
        <w:t xml:space="preserve"> </w:t>
      </w:r>
      <w:r>
        <w:rPr>
          <w:rFonts w:ascii="Arial"/>
          <w:i/>
          <w:sz w:val="18"/>
        </w:rPr>
        <w:t>who</w:t>
      </w:r>
      <w:r>
        <w:rPr>
          <w:rFonts w:ascii="Arial"/>
          <w:i/>
          <w:spacing w:val="-5"/>
          <w:sz w:val="18"/>
        </w:rPr>
        <w:t xml:space="preserve"> </w:t>
      </w:r>
      <w:r>
        <w:rPr>
          <w:rFonts w:ascii="Arial"/>
          <w:i/>
          <w:sz w:val="18"/>
        </w:rPr>
        <w:t>seek</w:t>
      </w:r>
      <w:r>
        <w:rPr>
          <w:rFonts w:ascii="Arial"/>
          <w:i/>
          <w:spacing w:val="-3"/>
          <w:sz w:val="18"/>
        </w:rPr>
        <w:t xml:space="preserve"> </w:t>
      </w:r>
      <w:r>
        <w:rPr>
          <w:rFonts w:ascii="Arial"/>
          <w:i/>
          <w:sz w:val="18"/>
        </w:rPr>
        <w:t>to</w:t>
      </w:r>
      <w:r>
        <w:rPr>
          <w:rFonts w:ascii="Arial"/>
          <w:i/>
          <w:spacing w:val="-4"/>
          <w:sz w:val="18"/>
        </w:rPr>
        <w:t xml:space="preserve"> </w:t>
      </w:r>
      <w:r>
        <w:rPr>
          <w:rFonts w:ascii="Arial"/>
          <w:i/>
          <w:sz w:val="18"/>
        </w:rPr>
        <w:t>obtain</w:t>
      </w:r>
      <w:r>
        <w:rPr>
          <w:rFonts w:ascii="Arial"/>
          <w:i/>
          <w:spacing w:val="-6"/>
          <w:sz w:val="18"/>
        </w:rPr>
        <w:t xml:space="preserve"> </w:t>
      </w:r>
      <w:r>
        <w:rPr>
          <w:rFonts w:ascii="Arial"/>
          <w:i/>
          <w:sz w:val="18"/>
        </w:rPr>
        <w:t>thorough knowledge</w:t>
      </w:r>
      <w:r>
        <w:rPr>
          <w:rFonts w:ascii="Arial"/>
          <w:i/>
          <w:spacing w:val="-6"/>
          <w:sz w:val="18"/>
        </w:rPr>
        <w:t xml:space="preserve"> </w:t>
      </w:r>
      <w:r>
        <w:rPr>
          <w:rFonts w:ascii="Arial"/>
          <w:i/>
          <w:sz w:val="18"/>
        </w:rPr>
        <w:t>of</w:t>
      </w:r>
      <w:r>
        <w:rPr>
          <w:rFonts w:ascii="Arial"/>
          <w:i/>
          <w:spacing w:val="-4"/>
          <w:sz w:val="18"/>
        </w:rPr>
        <w:t xml:space="preserve"> </w:t>
      </w:r>
      <w:r>
        <w:rPr>
          <w:rFonts w:ascii="Arial"/>
          <w:i/>
          <w:sz w:val="18"/>
        </w:rPr>
        <w:t>a</w:t>
      </w:r>
      <w:r>
        <w:rPr>
          <w:rFonts w:ascii="Arial"/>
          <w:i/>
          <w:spacing w:val="-4"/>
          <w:sz w:val="18"/>
        </w:rPr>
        <w:t xml:space="preserve"> </w:t>
      </w:r>
      <w:r>
        <w:rPr>
          <w:rFonts w:ascii="Arial"/>
          <w:i/>
          <w:sz w:val="18"/>
        </w:rPr>
        <w:t>theoretical</w:t>
      </w:r>
      <w:r>
        <w:rPr>
          <w:rFonts w:ascii="Arial"/>
          <w:i/>
          <w:spacing w:val="-6"/>
          <w:sz w:val="18"/>
        </w:rPr>
        <w:t xml:space="preserve"> </w:t>
      </w:r>
      <w:r>
        <w:rPr>
          <w:rFonts w:ascii="Arial"/>
          <w:i/>
          <w:sz w:val="18"/>
        </w:rPr>
        <w:t>and</w:t>
      </w:r>
      <w:r>
        <w:rPr>
          <w:rFonts w:ascii="Arial"/>
          <w:i/>
          <w:spacing w:val="-3"/>
          <w:sz w:val="18"/>
        </w:rPr>
        <w:t xml:space="preserve"> </w:t>
      </w:r>
      <w:r>
        <w:rPr>
          <w:rFonts w:ascii="Arial"/>
          <w:i/>
          <w:sz w:val="18"/>
        </w:rPr>
        <w:t>applied</w:t>
      </w:r>
      <w:r>
        <w:rPr>
          <w:rFonts w:ascii="Arial"/>
          <w:i/>
          <w:spacing w:val="-7"/>
          <w:sz w:val="18"/>
        </w:rPr>
        <w:t xml:space="preserve"> </w:t>
      </w:r>
      <w:r>
        <w:rPr>
          <w:rFonts w:ascii="Arial"/>
          <w:i/>
          <w:sz w:val="18"/>
        </w:rPr>
        <w:t>nature.</w:t>
      </w:r>
    </w:p>
    <w:p w:rsidR="007C6FEF" w:rsidRDefault="008A5EDA">
      <w:pPr>
        <w:spacing w:before="178" w:line="256" w:lineRule="exact"/>
        <w:ind w:left="599"/>
        <w:jc w:val="center"/>
        <w:rPr>
          <w:rFonts w:ascii="Arial Black"/>
          <w:sz w:val="20"/>
        </w:rPr>
      </w:pPr>
      <w:r>
        <w:rPr>
          <w:rFonts w:ascii="Arial Black"/>
          <w:color w:val="1F3863"/>
          <w:spacing w:val="-2"/>
          <w:w w:val="90"/>
          <w:sz w:val="20"/>
        </w:rPr>
        <w:t>Recommended</w:t>
      </w:r>
      <w:r>
        <w:rPr>
          <w:rFonts w:ascii="Arial Black"/>
          <w:color w:val="1F3863"/>
          <w:spacing w:val="-15"/>
          <w:w w:val="90"/>
          <w:sz w:val="20"/>
        </w:rPr>
        <w:t xml:space="preserve"> </w:t>
      </w:r>
      <w:r>
        <w:rPr>
          <w:rFonts w:ascii="Arial Black"/>
          <w:color w:val="1F3863"/>
          <w:spacing w:val="-2"/>
          <w:w w:val="90"/>
          <w:sz w:val="20"/>
        </w:rPr>
        <w:t>for</w:t>
      </w:r>
      <w:r>
        <w:rPr>
          <w:rFonts w:ascii="Arial Black"/>
          <w:color w:val="1F3863"/>
          <w:spacing w:val="-12"/>
          <w:w w:val="90"/>
          <w:sz w:val="20"/>
        </w:rPr>
        <w:t xml:space="preserve"> </w:t>
      </w:r>
      <w:r>
        <w:rPr>
          <w:rFonts w:ascii="Arial Black"/>
          <w:color w:val="1F3863"/>
          <w:spacing w:val="-2"/>
          <w:w w:val="90"/>
          <w:sz w:val="20"/>
        </w:rPr>
        <w:t>publication</w:t>
      </w:r>
      <w:r>
        <w:rPr>
          <w:rFonts w:ascii="Arial Black"/>
          <w:color w:val="1F3863"/>
          <w:spacing w:val="-14"/>
          <w:w w:val="90"/>
          <w:sz w:val="20"/>
        </w:rPr>
        <w:t xml:space="preserve"> </w:t>
      </w:r>
      <w:r>
        <w:rPr>
          <w:rFonts w:ascii="Arial Black"/>
          <w:color w:val="1F3863"/>
          <w:spacing w:val="-2"/>
          <w:w w:val="90"/>
          <w:sz w:val="20"/>
        </w:rPr>
        <w:t>by</w:t>
      </w:r>
      <w:r>
        <w:rPr>
          <w:rFonts w:ascii="Arial Black"/>
          <w:color w:val="1F3863"/>
          <w:spacing w:val="-16"/>
          <w:w w:val="90"/>
          <w:sz w:val="20"/>
        </w:rPr>
        <w:t xml:space="preserve"> </w:t>
      </w:r>
      <w:r>
        <w:rPr>
          <w:rFonts w:ascii="Arial Black"/>
          <w:color w:val="1F3863"/>
          <w:spacing w:val="-2"/>
          <w:w w:val="90"/>
          <w:sz w:val="20"/>
        </w:rPr>
        <w:t>the</w:t>
      </w:r>
      <w:r>
        <w:rPr>
          <w:rFonts w:ascii="Arial Black"/>
          <w:color w:val="1F3863"/>
          <w:spacing w:val="-13"/>
          <w:w w:val="90"/>
          <w:sz w:val="20"/>
        </w:rPr>
        <w:t xml:space="preserve"> </w:t>
      </w:r>
      <w:r>
        <w:rPr>
          <w:rFonts w:ascii="Arial Black"/>
          <w:color w:val="1F3863"/>
          <w:spacing w:val="-2"/>
          <w:w w:val="90"/>
          <w:sz w:val="20"/>
        </w:rPr>
        <w:t>Academic</w:t>
      </w:r>
      <w:r>
        <w:rPr>
          <w:rFonts w:ascii="Arial Black"/>
          <w:color w:val="1F3863"/>
          <w:spacing w:val="-12"/>
          <w:w w:val="90"/>
          <w:sz w:val="20"/>
        </w:rPr>
        <w:t xml:space="preserve"> </w:t>
      </w:r>
      <w:r>
        <w:rPr>
          <w:rFonts w:ascii="Arial Black"/>
          <w:color w:val="1F3863"/>
          <w:spacing w:val="-2"/>
          <w:w w:val="90"/>
          <w:sz w:val="20"/>
        </w:rPr>
        <w:t>Council</w:t>
      </w:r>
      <w:r>
        <w:rPr>
          <w:rFonts w:ascii="Arial Black"/>
          <w:color w:val="1F3863"/>
          <w:spacing w:val="-13"/>
          <w:w w:val="90"/>
          <w:sz w:val="20"/>
        </w:rPr>
        <w:t xml:space="preserve"> </w:t>
      </w:r>
      <w:r>
        <w:rPr>
          <w:rFonts w:ascii="Arial Black"/>
          <w:color w:val="1F3863"/>
          <w:spacing w:val="-2"/>
          <w:w w:val="90"/>
          <w:sz w:val="20"/>
        </w:rPr>
        <w:t>of</w:t>
      </w:r>
      <w:r>
        <w:rPr>
          <w:rFonts w:ascii="Arial Black"/>
          <w:color w:val="1F3863"/>
          <w:spacing w:val="-14"/>
          <w:w w:val="90"/>
          <w:sz w:val="20"/>
        </w:rPr>
        <w:t xml:space="preserve"> </w:t>
      </w:r>
      <w:r>
        <w:rPr>
          <w:rFonts w:ascii="Arial Black"/>
          <w:color w:val="1F3863"/>
          <w:spacing w:val="-2"/>
          <w:w w:val="90"/>
          <w:sz w:val="20"/>
        </w:rPr>
        <w:t>the</w:t>
      </w:r>
      <w:r>
        <w:rPr>
          <w:rFonts w:ascii="Arial Black"/>
          <w:color w:val="1F3863"/>
          <w:spacing w:val="-15"/>
          <w:w w:val="90"/>
          <w:sz w:val="20"/>
        </w:rPr>
        <w:t xml:space="preserve"> </w:t>
      </w:r>
      <w:r>
        <w:rPr>
          <w:rFonts w:ascii="Arial Black"/>
          <w:color w:val="1F3863"/>
          <w:spacing w:val="-2"/>
          <w:w w:val="90"/>
          <w:sz w:val="20"/>
        </w:rPr>
        <w:t>Institute</w:t>
      </w:r>
      <w:r>
        <w:rPr>
          <w:rFonts w:ascii="Arial Black"/>
          <w:color w:val="1F3863"/>
          <w:spacing w:val="-13"/>
          <w:w w:val="90"/>
          <w:sz w:val="20"/>
        </w:rPr>
        <w:t xml:space="preserve"> </w:t>
      </w:r>
      <w:r>
        <w:rPr>
          <w:rFonts w:ascii="Arial Black"/>
          <w:color w:val="1F3863"/>
          <w:spacing w:val="-2"/>
          <w:w w:val="90"/>
          <w:sz w:val="20"/>
        </w:rPr>
        <w:t>of</w:t>
      </w:r>
      <w:r>
        <w:rPr>
          <w:rFonts w:ascii="Arial Black"/>
          <w:color w:val="1F3863"/>
          <w:spacing w:val="-15"/>
          <w:w w:val="90"/>
          <w:sz w:val="20"/>
        </w:rPr>
        <w:t xml:space="preserve"> </w:t>
      </w:r>
      <w:r>
        <w:rPr>
          <w:rFonts w:ascii="Arial Black"/>
          <w:color w:val="1F3863"/>
          <w:spacing w:val="-2"/>
          <w:w w:val="90"/>
          <w:sz w:val="20"/>
        </w:rPr>
        <w:t>Scientific</w:t>
      </w:r>
    </w:p>
    <w:p w:rsidR="007C6FEF" w:rsidRDefault="008A5EDA">
      <w:pPr>
        <w:spacing w:line="256" w:lineRule="exact"/>
        <w:ind w:left="601"/>
        <w:jc w:val="center"/>
        <w:rPr>
          <w:rFonts w:ascii="Arial Black" w:hAnsi="Arial Black"/>
          <w:sz w:val="20"/>
        </w:rPr>
      </w:pPr>
      <w:r>
        <w:rPr>
          <w:rFonts w:ascii="Arial Black" w:hAnsi="Arial Black"/>
          <w:color w:val="1F3863"/>
          <w:w w:val="85"/>
          <w:sz w:val="20"/>
        </w:rPr>
        <w:t>and</w:t>
      </w:r>
      <w:r>
        <w:rPr>
          <w:rFonts w:ascii="Arial Black" w:hAnsi="Arial Black"/>
          <w:color w:val="1F3863"/>
          <w:spacing w:val="-10"/>
          <w:sz w:val="20"/>
        </w:rPr>
        <w:t xml:space="preserve"> </w:t>
      </w:r>
      <w:r>
        <w:rPr>
          <w:rFonts w:ascii="Arial Black" w:hAnsi="Arial Black"/>
          <w:color w:val="1F3863"/>
          <w:w w:val="85"/>
          <w:sz w:val="20"/>
        </w:rPr>
        <w:t>Technical</w:t>
      </w:r>
      <w:r>
        <w:rPr>
          <w:rFonts w:ascii="Arial Black" w:hAnsi="Arial Black"/>
          <w:color w:val="1F3863"/>
          <w:spacing w:val="-3"/>
          <w:w w:val="85"/>
          <w:sz w:val="20"/>
        </w:rPr>
        <w:t xml:space="preserve"> </w:t>
      </w:r>
      <w:r>
        <w:rPr>
          <w:rFonts w:ascii="Arial Black" w:hAnsi="Arial Black"/>
          <w:color w:val="1F3863"/>
          <w:w w:val="85"/>
          <w:sz w:val="20"/>
        </w:rPr>
        <w:t>Integration</w:t>
      </w:r>
      <w:r>
        <w:rPr>
          <w:rFonts w:ascii="Arial Black" w:hAnsi="Arial Black"/>
          <w:color w:val="1F3863"/>
          <w:spacing w:val="-9"/>
          <w:sz w:val="20"/>
        </w:rPr>
        <w:t xml:space="preserve"> </w:t>
      </w:r>
      <w:r>
        <w:rPr>
          <w:rFonts w:ascii="Arial Black" w:hAnsi="Arial Black"/>
          <w:color w:val="1F3863"/>
          <w:w w:val="85"/>
          <w:sz w:val="20"/>
        </w:rPr>
        <w:t>and</w:t>
      </w:r>
      <w:r>
        <w:rPr>
          <w:rFonts w:ascii="Arial Black" w:hAnsi="Arial Black"/>
          <w:color w:val="1F3863"/>
          <w:spacing w:val="-10"/>
          <w:sz w:val="20"/>
        </w:rPr>
        <w:t xml:space="preserve"> </w:t>
      </w:r>
      <w:r>
        <w:rPr>
          <w:rFonts w:ascii="Arial Black" w:hAnsi="Arial Black"/>
          <w:color w:val="1F3863"/>
          <w:w w:val="85"/>
          <w:sz w:val="20"/>
        </w:rPr>
        <w:t>Cooperation.</w:t>
      </w:r>
      <w:r>
        <w:rPr>
          <w:rFonts w:ascii="Arial Black" w:hAnsi="Arial Black"/>
          <w:color w:val="1F3863"/>
          <w:spacing w:val="-7"/>
          <w:sz w:val="20"/>
        </w:rPr>
        <w:t xml:space="preserve"> </w:t>
      </w:r>
      <w:r>
        <w:rPr>
          <w:rFonts w:ascii="Arial Black" w:hAnsi="Arial Black"/>
          <w:color w:val="1F3863"/>
          <w:w w:val="85"/>
          <w:sz w:val="20"/>
        </w:rPr>
        <w:t>Protocol</w:t>
      </w:r>
      <w:r>
        <w:rPr>
          <w:rFonts w:ascii="Arial Black" w:hAnsi="Arial Black"/>
          <w:color w:val="1F3863"/>
          <w:spacing w:val="-9"/>
          <w:sz w:val="20"/>
        </w:rPr>
        <w:t xml:space="preserve"> </w:t>
      </w:r>
      <w:r>
        <w:rPr>
          <w:rFonts w:ascii="Arial Black" w:hAnsi="Arial Black"/>
          <w:color w:val="1F3863"/>
          <w:w w:val="85"/>
          <w:sz w:val="20"/>
        </w:rPr>
        <w:t>№</w:t>
      </w:r>
      <w:r>
        <w:rPr>
          <w:rFonts w:ascii="Arial Black" w:hAnsi="Arial Black"/>
          <w:color w:val="1F3863"/>
          <w:spacing w:val="-7"/>
          <w:sz w:val="20"/>
        </w:rPr>
        <w:t xml:space="preserve"> </w:t>
      </w:r>
      <w:r>
        <w:rPr>
          <w:rFonts w:ascii="Arial Black" w:hAnsi="Arial Black"/>
          <w:color w:val="1F3863"/>
          <w:w w:val="85"/>
          <w:sz w:val="20"/>
        </w:rPr>
        <w:t>24</w:t>
      </w:r>
      <w:r>
        <w:rPr>
          <w:rFonts w:ascii="Arial Black" w:hAnsi="Arial Black"/>
          <w:color w:val="1F3863"/>
          <w:spacing w:val="-2"/>
          <w:w w:val="85"/>
          <w:sz w:val="20"/>
        </w:rPr>
        <w:t xml:space="preserve"> </w:t>
      </w:r>
      <w:r>
        <w:rPr>
          <w:rFonts w:ascii="Arial Black" w:hAnsi="Arial Black"/>
          <w:color w:val="1F3863"/>
          <w:w w:val="85"/>
          <w:sz w:val="20"/>
        </w:rPr>
        <w:t>from</w:t>
      </w:r>
      <w:r>
        <w:rPr>
          <w:rFonts w:ascii="Arial Black" w:hAnsi="Arial Black"/>
          <w:color w:val="1F3863"/>
          <w:spacing w:val="-10"/>
          <w:sz w:val="20"/>
        </w:rPr>
        <w:t xml:space="preserve"> </w:t>
      </w:r>
      <w:r>
        <w:rPr>
          <w:rFonts w:ascii="Arial Black" w:hAnsi="Arial Black"/>
          <w:color w:val="1F3863"/>
          <w:w w:val="85"/>
          <w:sz w:val="20"/>
        </w:rPr>
        <w:t>June</w:t>
      </w:r>
      <w:r>
        <w:rPr>
          <w:rFonts w:ascii="Arial Black" w:hAnsi="Arial Black"/>
          <w:color w:val="1F3863"/>
          <w:spacing w:val="-8"/>
          <w:sz w:val="20"/>
        </w:rPr>
        <w:t xml:space="preserve"> </w:t>
      </w:r>
      <w:r>
        <w:rPr>
          <w:rFonts w:ascii="Arial Black" w:hAnsi="Arial Black"/>
          <w:color w:val="1F3863"/>
          <w:w w:val="85"/>
          <w:sz w:val="20"/>
        </w:rPr>
        <w:t>19,</w:t>
      </w:r>
      <w:r>
        <w:rPr>
          <w:rFonts w:ascii="Arial Black" w:hAnsi="Arial Black"/>
          <w:color w:val="1F3863"/>
          <w:spacing w:val="-2"/>
          <w:w w:val="85"/>
          <w:sz w:val="20"/>
        </w:rPr>
        <w:t xml:space="preserve"> 2025.</w:t>
      </w:r>
    </w:p>
    <w:p w:rsidR="007C6FEF" w:rsidRDefault="008A5EDA">
      <w:pPr>
        <w:pStyle w:val="a3"/>
        <w:spacing w:before="12"/>
        <w:jc w:val="left"/>
        <w:rPr>
          <w:rFonts w:ascii="Arial Black"/>
          <w:sz w:val="13"/>
        </w:rPr>
      </w:pPr>
      <w:r>
        <w:rPr>
          <w:rFonts w:ascii="Arial Black"/>
          <w:noProof/>
          <w:sz w:val="13"/>
        </w:rPr>
        <mc:AlternateContent>
          <mc:Choice Requires="wps">
            <w:drawing>
              <wp:anchor distT="0" distB="0" distL="0" distR="0" simplePos="0" relativeHeight="487591936" behindDoc="1" locked="0" layoutInCell="1" allowOverlap="1">
                <wp:simplePos x="0" y="0"/>
                <wp:positionH relativeFrom="page">
                  <wp:posOffset>990904</wp:posOffset>
                </wp:positionH>
                <wp:positionV relativeFrom="paragraph">
                  <wp:posOffset>139432</wp:posOffset>
                </wp:positionV>
                <wp:extent cx="5958205" cy="635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58205" cy="6350"/>
                        </a:xfrm>
                        <a:custGeom>
                          <a:avLst/>
                          <a:gdLst/>
                          <a:ahLst/>
                          <a:cxnLst/>
                          <a:rect l="l" t="t" r="r" b="b"/>
                          <a:pathLst>
                            <a:path w="5958205" h="6350">
                              <a:moveTo>
                                <a:pt x="5958205" y="0"/>
                              </a:moveTo>
                              <a:lnTo>
                                <a:pt x="0" y="0"/>
                              </a:lnTo>
                              <a:lnTo>
                                <a:pt x="0" y="6096"/>
                              </a:lnTo>
                              <a:lnTo>
                                <a:pt x="5958205" y="6096"/>
                              </a:lnTo>
                              <a:lnTo>
                                <a:pt x="595820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B38BF38" id="Graphic 13" o:spid="_x0000_s1026" style="position:absolute;margin-left:78pt;margin-top:11pt;width:469.15pt;height:.5pt;z-index:-15724544;visibility:visible;mso-wrap-style:square;mso-wrap-distance-left:0;mso-wrap-distance-top:0;mso-wrap-distance-right:0;mso-wrap-distance-bottom:0;mso-position-horizontal:absolute;mso-position-horizontal-relative:page;mso-position-vertical:absolute;mso-position-vertical-relative:text;v-text-anchor:top" coordsize="59582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" path="m5958205,l,,,6096r5958205,l5958205,xe" fillcolor="black" stroked="f">
                <v:path arrowok="t"/>
                <w10:wrap type="topAndBottom" anchorx="page"/>
              </v:shape>
            </w:pict>
          </mc:Fallback>
        </mc:AlternateContent>
      </w:r>
    </w:p>
    <w:p w:rsidR="007C6FEF" w:rsidRDefault="008A5EDA">
      <w:pPr>
        <w:spacing w:before="209" w:line="196" w:lineRule="auto"/>
        <w:ind w:left="739" w:right="2430"/>
        <w:rPr>
          <w:rFonts w:ascii="Tahoma"/>
          <w:sz w:val="18"/>
        </w:rPr>
      </w:pPr>
      <w:r>
        <w:rPr>
          <w:rFonts w:ascii="Arial Black"/>
          <w:sz w:val="18"/>
        </w:rPr>
        <w:t>Editor-in-chief:</w:t>
      </w:r>
      <w:r>
        <w:rPr>
          <w:rFonts w:ascii="Arial Black"/>
          <w:spacing w:val="-20"/>
          <w:sz w:val="18"/>
        </w:rPr>
        <w:t xml:space="preserve"> </w:t>
      </w:r>
      <w:r>
        <w:rPr>
          <w:rFonts w:ascii="Tahoma"/>
          <w:sz w:val="18"/>
        </w:rPr>
        <w:t>Alona</w:t>
      </w:r>
      <w:r>
        <w:rPr>
          <w:rFonts w:ascii="Tahoma"/>
          <w:spacing w:val="-15"/>
          <w:sz w:val="18"/>
        </w:rPr>
        <w:t xml:space="preserve"> </w:t>
      </w:r>
      <w:r>
        <w:rPr>
          <w:rFonts w:ascii="Tahoma"/>
          <w:sz w:val="18"/>
        </w:rPr>
        <w:t>Tanasiichuk,</w:t>
      </w:r>
      <w:r>
        <w:rPr>
          <w:rFonts w:ascii="Tahoma"/>
          <w:spacing w:val="-16"/>
          <w:sz w:val="18"/>
        </w:rPr>
        <w:t xml:space="preserve"> </w:t>
      </w:r>
      <w:r>
        <w:rPr>
          <w:rFonts w:ascii="Tahoma"/>
          <w:sz w:val="18"/>
        </w:rPr>
        <w:t>D.Sc.</w:t>
      </w:r>
      <w:r>
        <w:rPr>
          <w:rFonts w:ascii="Tahoma"/>
          <w:spacing w:val="-15"/>
          <w:sz w:val="18"/>
        </w:rPr>
        <w:t xml:space="preserve"> </w:t>
      </w:r>
      <w:r>
        <w:rPr>
          <w:rFonts w:ascii="Tahoma"/>
          <w:sz w:val="18"/>
        </w:rPr>
        <w:t>in</w:t>
      </w:r>
      <w:r>
        <w:rPr>
          <w:rFonts w:ascii="Tahoma"/>
          <w:spacing w:val="-15"/>
          <w:sz w:val="18"/>
        </w:rPr>
        <w:t xml:space="preserve"> </w:t>
      </w:r>
      <w:r>
        <w:rPr>
          <w:rFonts w:ascii="Tahoma"/>
          <w:sz w:val="18"/>
        </w:rPr>
        <w:t>Economics,</w:t>
      </w:r>
      <w:r>
        <w:rPr>
          <w:rFonts w:ascii="Tahoma"/>
          <w:spacing w:val="-16"/>
          <w:sz w:val="18"/>
        </w:rPr>
        <w:t xml:space="preserve"> </w:t>
      </w:r>
      <w:r>
        <w:rPr>
          <w:rFonts w:ascii="Tahoma"/>
          <w:sz w:val="18"/>
        </w:rPr>
        <w:t>Associate</w:t>
      </w:r>
      <w:r>
        <w:rPr>
          <w:rFonts w:ascii="Tahoma"/>
          <w:spacing w:val="-16"/>
          <w:sz w:val="18"/>
        </w:rPr>
        <w:t xml:space="preserve"> </w:t>
      </w:r>
      <w:r>
        <w:rPr>
          <w:rFonts w:ascii="Tahoma"/>
          <w:sz w:val="18"/>
        </w:rPr>
        <w:t>professor</w:t>
      </w:r>
      <w:r>
        <w:rPr>
          <w:rFonts w:ascii="Tahoma"/>
          <w:spacing w:val="-10"/>
          <w:sz w:val="18"/>
        </w:rPr>
        <w:t xml:space="preserve"> </w:t>
      </w:r>
      <w:r>
        <w:rPr>
          <w:rFonts w:ascii="Tahoma"/>
          <w:sz w:val="18"/>
        </w:rPr>
        <w:t xml:space="preserve">(Ukraine) </w:t>
      </w:r>
      <w:r>
        <w:rPr>
          <w:rFonts w:ascii="Arial Black"/>
          <w:spacing w:val="-2"/>
          <w:sz w:val="18"/>
        </w:rPr>
        <w:t>Deputy</w:t>
      </w:r>
      <w:r>
        <w:rPr>
          <w:rFonts w:ascii="Arial Black"/>
          <w:spacing w:val="-23"/>
          <w:sz w:val="18"/>
        </w:rPr>
        <w:t xml:space="preserve"> </w:t>
      </w:r>
      <w:r>
        <w:rPr>
          <w:rFonts w:ascii="Arial Black"/>
          <w:spacing w:val="-2"/>
          <w:sz w:val="18"/>
        </w:rPr>
        <w:t>editor-in-chief:</w:t>
      </w:r>
      <w:r>
        <w:rPr>
          <w:rFonts w:ascii="Arial Black"/>
          <w:spacing w:val="-23"/>
          <w:sz w:val="18"/>
        </w:rPr>
        <w:t xml:space="preserve"> </w:t>
      </w:r>
      <w:r>
        <w:rPr>
          <w:rFonts w:ascii="Tahoma"/>
          <w:spacing w:val="-2"/>
          <w:sz w:val="18"/>
        </w:rPr>
        <w:t>Olexandr</w:t>
      </w:r>
      <w:r>
        <w:rPr>
          <w:rFonts w:ascii="Tahoma"/>
          <w:spacing w:val="-17"/>
          <w:sz w:val="18"/>
        </w:rPr>
        <w:t xml:space="preserve"> </w:t>
      </w:r>
      <w:r>
        <w:rPr>
          <w:rFonts w:ascii="Tahoma"/>
          <w:spacing w:val="-2"/>
          <w:sz w:val="18"/>
        </w:rPr>
        <w:t>Yemelyanov,</w:t>
      </w:r>
      <w:r>
        <w:rPr>
          <w:rFonts w:ascii="Tahoma"/>
          <w:spacing w:val="-19"/>
          <w:sz w:val="18"/>
        </w:rPr>
        <w:t xml:space="preserve"> </w:t>
      </w:r>
      <w:r>
        <w:rPr>
          <w:rFonts w:ascii="Tahoma"/>
          <w:spacing w:val="-2"/>
          <w:sz w:val="18"/>
        </w:rPr>
        <w:t>D.Sc.</w:t>
      </w:r>
      <w:r>
        <w:rPr>
          <w:rFonts w:ascii="Tahoma"/>
          <w:spacing w:val="-18"/>
          <w:sz w:val="18"/>
        </w:rPr>
        <w:t xml:space="preserve"> </w:t>
      </w:r>
      <w:r>
        <w:rPr>
          <w:rFonts w:ascii="Tahoma"/>
          <w:spacing w:val="-2"/>
          <w:sz w:val="18"/>
        </w:rPr>
        <w:t>in</w:t>
      </w:r>
      <w:r>
        <w:rPr>
          <w:rFonts w:ascii="Tahoma"/>
          <w:spacing w:val="-18"/>
          <w:sz w:val="18"/>
        </w:rPr>
        <w:t xml:space="preserve"> </w:t>
      </w:r>
      <w:r>
        <w:rPr>
          <w:rFonts w:ascii="Tahoma"/>
          <w:spacing w:val="-2"/>
          <w:sz w:val="18"/>
        </w:rPr>
        <w:t>Economics,</w:t>
      </w:r>
      <w:r>
        <w:rPr>
          <w:rFonts w:ascii="Tahoma"/>
          <w:spacing w:val="-19"/>
          <w:sz w:val="18"/>
        </w:rPr>
        <w:t xml:space="preserve"> </w:t>
      </w:r>
      <w:r>
        <w:rPr>
          <w:rFonts w:ascii="Tahoma"/>
          <w:spacing w:val="-2"/>
          <w:sz w:val="18"/>
        </w:rPr>
        <w:t>Professor</w:t>
      </w:r>
      <w:r>
        <w:rPr>
          <w:rFonts w:ascii="Tahoma"/>
          <w:spacing w:val="-17"/>
          <w:sz w:val="18"/>
        </w:rPr>
        <w:t xml:space="preserve"> </w:t>
      </w:r>
      <w:r>
        <w:rPr>
          <w:rFonts w:ascii="Tahoma"/>
          <w:spacing w:val="-2"/>
          <w:sz w:val="18"/>
        </w:rPr>
        <w:t xml:space="preserve">(Ukraine) </w:t>
      </w:r>
      <w:r>
        <w:rPr>
          <w:rFonts w:ascii="Arial Black"/>
          <w:spacing w:val="-4"/>
          <w:sz w:val="18"/>
        </w:rPr>
        <w:t>Chairman</w:t>
      </w:r>
      <w:r>
        <w:rPr>
          <w:rFonts w:ascii="Arial Black"/>
          <w:spacing w:val="-9"/>
          <w:sz w:val="18"/>
        </w:rPr>
        <w:t xml:space="preserve"> </w:t>
      </w:r>
      <w:r>
        <w:rPr>
          <w:rFonts w:ascii="Arial Black"/>
          <w:spacing w:val="-4"/>
          <w:sz w:val="18"/>
        </w:rPr>
        <w:t>of</w:t>
      </w:r>
      <w:r>
        <w:rPr>
          <w:rFonts w:ascii="Arial Black"/>
          <w:spacing w:val="-11"/>
          <w:sz w:val="18"/>
        </w:rPr>
        <w:t xml:space="preserve"> </w:t>
      </w:r>
      <w:r>
        <w:rPr>
          <w:rFonts w:ascii="Arial Black"/>
          <w:spacing w:val="-4"/>
          <w:sz w:val="18"/>
        </w:rPr>
        <w:t>the</w:t>
      </w:r>
      <w:r>
        <w:rPr>
          <w:rFonts w:ascii="Arial Black"/>
          <w:spacing w:val="-13"/>
          <w:sz w:val="18"/>
        </w:rPr>
        <w:t xml:space="preserve"> </w:t>
      </w:r>
      <w:r>
        <w:rPr>
          <w:rFonts w:ascii="Arial Black"/>
          <w:spacing w:val="-4"/>
          <w:sz w:val="18"/>
        </w:rPr>
        <w:t>Organizing</w:t>
      </w:r>
      <w:r>
        <w:rPr>
          <w:rFonts w:ascii="Arial Black"/>
          <w:spacing w:val="-10"/>
          <w:sz w:val="18"/>
        </w:rPr>
        <w:t xml:space="preserve"> </w:t>
      </w:r>
      <w:r>
        <w:rPr>
          <w:rFonts w:ascii="Arial Black"/>
          <w:spacing w:val="-4"/>
          <w:sz w:val="18"/>
        </w:rPr>
        <w:t>Committee:</w:t>
      </w:r>
      <w:r>
        <w:rPr>
          <w:rFonts w:ascii="Arial Black"/>
          <w:spacing w:val="-13"/>
          <w:sz w:val="18"/>
        </w:rPr>
        <w:t xml:space="preserve"> </w:t>
      </w:r>
      <w:r>
        <w:rPr>
          <w:rFonts w:ascii="Tahoma"/>
          <w:spacing w:val="-4"/>
          <w:sz w:val="18"/>
        </w:rPr>
        <w:t>Miriam</w:t>
      </w:r>
      <w:r>
        <w:rPr>
          <w:rFonts w:ascii="Tahoma"/>
          <w:spacing w:val="-7"/>
          <w:sz w:val="18"/>
        </w:rPr>
        <w:t xml:space="preserve"> </w:t>
      </w:r>
      <w:r>
        <w:rPr>
          <w:rFonts w:ascii="Tahoma"/>
          <w:spacing w:val="-4"/>
          <w:sz w:val="18"/>
        </w:rPr>
        <w:t>Goldenblat</w:t>
      </w:r>
      <w:r>
        <w:rPr>
          <w:rFonts w:ascii="Tahoma"/>
          <w:spacing w:val="-6"/>
          <w:sz w:val="18"/>
        </w:rPr>
        <w:t xml:space="preserve"> </w:t>
      </w:r>
      <w:r>
        <w:rPr>
          <w:rFonts w:ascii="Tahoma"/>
          <w:spacing w:val="-4"/>
          <w:sz w:val="18"/>
        </w:rPr>
        <w:t>(Ukraine)</w:t>
      </w:r>
    </w:p>
    <w:p w:rsidR="007C6FEF" w:rsidRDefault="008A5EDA">
      <w:pPr>
        <w:spacing w:line="196" w:lineRule="exact"/>
        <w:ind w:left="739"/>
        <w:rPr>
          <w:rFonts w:ascii="Tahoma"/>
          <w:sz w:val="18"/>
        </w:rPr>
      </w:pPr>
      <w:r>
        <w:rPr>
          <w:rFonts w:ascii="Arial Black"/>
          <w:spacing w:val="-10"/>
          <w:sz w:val="18"/>
        </w:rPr>
        <w:t>Deputy</w:t>
      </w:r>
      <w:r>
        <w:rPr>
          <w:rFonts w:ascii="Arial Black"/>
          <w:spacing w:val="-11"/>
          <w:sz w:val="18"/>
        </w:rPr>
        <w:t xml:space="preserve"> </w:t>
      </w:r>
      <w:r>
        <w:rPr>
          <w:rFonts w:ascii="Arial Black"/>
          <w:spacing w:val="-10"/>
          <w:sz w:val="18"/>
        </w:rPr>
        <w:t>Chairman</w:t>
      </w:r>
      <w:r>
        <w:rPr>
          <w:rFonts w:ascii="Arial Black"/>
          <w:spacing w:val="-14"/>
          <w:sz w:val="18"/>
        </w:rPr>
        <w:t xml:space="preserve"> </w:t>
      </w:r>
      <w:r>
        <w:rPr>
          <w:rFonts w:ascii="Arial Black"/>
          <w:spacing w:val="-10"/>
          <w:sz w:val="18"/>
        </w:rPr>
        <w:t>of</w:t>
      </w:r>
      <w:r>
        <w:rPr>
          <w:rFonts w:ascii="Arial Black"/>
          <w:spacing w:val="-12"/>
          <w:sz w:val="18"/>
        </w:rPr>
        <w:t xml:space="preserve"> </w:t>
      </w:r>
      <w:r>
        <w:rPr>
          <w:rFonts w:ascii="Arial Black"/>
          <w:spacing w:val="-10"/>
          <w:sz w:val="18"/>
        </w:rPr>
        <w:t>the</w:t>
      </w:r>
      <w:r>
        <w:rPr>
          <w:rFonts w:ascii="Arial Black"/>
          <w:spacing w:val="-13"/>
          <w:sz w:val="18"/>
        </w:rPr>
        <w:t xml:space="preserve"> </w:t>
      </w:r>
      <w:r>
        <w:rPr>
          <w:rFonts w:ascii="Arial Black"/>
          <w:spacing w:val="-10"/>
          <w:sz w:val="18"/>
        </w:rPr>
        <w:t>Organizing</w:t>
      </w:r>
      <w:r>
        <w:rPr>
          <w:rFonts w:ascii="Arial Black"/>
          <w:spacing w:val="-13"/>
          <w:sz w:val="18"/>
        </w:rPr>
        <w:t xml:space="preserve"> </w:t>
      </w:r>
      <w:r>
        <w:rPr>
          <w:rFonts w:ascii="Arial Black"/>
          <w:spacing w:val="-10"/>
          <w:sz w:val="18"/>
        </w:rPr>
        <w:t>Committee:</w:t>
      </w:r>
      <w:r>
        <w:rPr>
          <w:rFonts w:ascii="Arial Black"/>
          <w:spacing w:val="-13"/>
          <w:sz w:val="18"/>
        </w:rPr>
        <w:t xml:space="preserve"> </w:t>
      </w:r>
      <w:r>
        <w:rPr>
          <w:rFonts w:ascii="Tahoma"/>
          <w:spacing w:val="-10"/>
          <w:sz w:val="18"/>
        </w:rPr>
        <w:t>Rachael</w:t>
      </w:r>
      <w:r>
        <w:rPr>
          <w:rFonts w:ascii="Tahoma"/>
          <w:spacing w:val="-5"/>
          <w:sz w:val="18"/>
        </w:rPr>
        <w:t xml:space="preserve"> </w:t>
      </w:r>
      <w:r>
        <w:rPr>
          <w:rFonts w:ascii="Tahoma"/>
          <w:spacing w:val="-10"/>
          <w:sz w:val="18"/>
        </w:rPr>
        <w:t>Aparo</w:t>
      </w:r>
      <w:r>
        <w:rPr>
          <w:rFonts w:ascii="Tahoma"/>
          <w:spacing w:val="-9"/>
          <w:sz w:val="18"/>
        </w:rPr>
        <w:t xml:space="preserve"> </w:t>
      </w:r>
      <w:r>
        <w:rPr>
          <w:rFonts w:ascii="Tahoma"/>
          <w:spacing w:val="-10"/>
          <w:sz w:val="18"/>
        </w:rPr>
        <w:t>(Austria)</w:t>
      </w:r>
    </w:p>
    <w:p w:rsidR="007C6FEF" w:rsidRDefault="008A5EDA">
      <w:pPr>
        <w:spacing w:line="232" w:lineRule="exact"/>
        <w:ind w:left="739"/>
        <w:jc w:val="both"/>
        <w:rPr>
          <w:rFonts w:ascii="Tahoma"/>
          <w:sz w:val="18"/>
        </w:rPr>
      </w:pPr>
      <w:r>
        <w:rPr>
          <w:rFonts w:ascii="Arial Black"/>
          <w:spacing w:val="-10"/>
          <w:sz w:val="18"/>
        </w:rPr>
        <w:t>Responsible</w:t>
      </w:r>
      <w:r>
        <w:rPr>
          <w:rFonts w:ascii="Arial Black"/>
          <w:spacing w:val="-12"/>
          <w:sz w:val="18"/>
        </w:rPr>
        <w:t xml:space="preserve"> </w:t>
      </w:r>
      <w:r>
        <w:rPr>
          <w:rFonts w:ascii="Arial Black"/>
          <w:spacing w:val="-10"/>
          <w:sz w:val="18"/>
        </w:rPr>
        <w:t>secretary:</w:t>
      </w:r>
      <w:r>
        <w:rPr>
          <w:rFonts w:ascii="Arial Black"/>
          <w:spacing w:val="-11"/>
          <w:sz w:val="18"/>
        </w:rPr>
        <w:t xml:space="preserve"> </w:t>
      </w:r>
      <w:r>
        <w:rPr>
          <w:rFonts w:ascii="Tahoma"/>
          <w:spacing w:val="-10"/>
          <w:sz w:val="18"/>
        </w:rPr>
        <w:t>Nastasiia</w:t>
      </w:r>
      <w:r>
        <w:rPr>
          <w:rFonts w:ascii="Tahoma"/>
          <w:spacing w:val="-7"/>
          <w:sz w:val="18"/>
        </w:rPr>
        <w:t xml:space="preserve"> </w:t>
      </w:r>
      <w:r>
        <w:rPr>
          <w:rFonts w:ascii="Tahoma"/>
          <w:spacing w:val="-10"/>
          <w:sz w:val="18"/>
        </w:rPr>
        <w:t>Rabei</w:t>
      </w:r>
      <w:r>
        <w:rPr>
          <w:rFonts w:ascii="Tahoma"/>
          <w:spacing w:val="-3"/>
          <w:sz w:val="18"/>
        </w:rPr>
        <w:t xml:space="preserve"> </w:t>
      </w:r>
      <w:r>
        <w:rPr>
          <w:rFonts w:ascii="Tahoma"/>
          <w:spacing w:val="-10"/>
          <w:sz w:val="18"/>
        </w:rPr>
        <w:t>(Ukraine)</w:t>
      </w:r>
    </w:p>
    <w:p w:rsidR="007C6FEF" w:rsidRDefault="008A5EDA">
      <w:pPr>
        <w:spacing w:before="167" w:line="200" w:lineRule="exact"/>
        <w:ind w:left="888"/>
        <w:rPr>
          <w:rFonts w:ascii="Arial Black"/>
          <w:sz w:val="16"/>
        </w:rPr>
      </w:pPr>
      <w:r>
        <w:rPr>
          <w:rFonts w:ascii="Arial Black"/>
          <w:color w:val="1F3863"/>
          <w:spacing w:val="-4"/>
          <w:w w:val="85"/>
          <w:sz w:val="16"/>
        </w:rPr>
        <w:t>EDITORIAL</w:t>
      </w:r>
      <w:r>
        <w:rPr>
          <w:rFonts w:ascii="Arial Black"/>
          <w:color w:val="1F3863"/>
          <w:spacing w:val="-7"/>
          <w:sz w:val="16"/>
        </w:rPr>
        <w:t xml:space="preserve"> </w:t>
      </w:r>
      <w:r>
        <w:rPr>
          <w:rFonts w:ascii="Arial Black"/>
          <w:color w:val="1F3863"/>
          <w:spacing w:val="-2"/>
          <w:sz w:val="16"/>
        </w:rPr>
        <w:t>BOARD:</w:t>
      </w:r>
    </w:p>
    <w:p w:rsidR="007C6FEF" w:rsidRDefault="008A5EDA">
      <w:pPr>
        <w:spacing w:before="15" w:line="184" w:lineRule="auto"/>
        <w:ind w:left="739" w:right="134"/>
        <w:jc w:val="both"/>
        <w:rPr>
          <w:rFonts w:ascii="Arial Black"/>
          <w:sz w:val="16"/>
        </w:rPr>
      </w:pPr>
      <w:r>
        <w:rPr>
          <w:rFonts w:ascii="Arial Black"/>
          <w:sz w:val="16"/>
        </w:rPr>
        <w:t>Raisa</w:t>
      </w:r>
      <w:r>
        <w:rPr>
          <w:rFonts w:ascii="Arial Black"/>
          <w:spacing w:val="-12"/>
          <w:sz w:val="16"/>
        </w:rPr>
        <w:t xml:space="preserve"> </w:t>
      </w:r>
      <w:r>
        <w:rPr>
          <w:rFonts w:ascii="Arial Black"/>
          <w:sz w:val="16"/>
        </w:rPr>
        <w:t>Kvasnytska</w:t>
      </w:r>
      <w:r>
        <w:rPr>
          <w:rFonts w:ascii="Arial Black"/>
          <w:spacing w:val="-12"/>
          <w:sz w:val="16"/>
        </w:rPr>
        <w:t xml:space="preserve"> </w:t>
      </w:r>
      <w:r>
        <w:rPr>
          <w:rFonts w:ascii="Tahoma"/>
          <w:sz w:val="16"/>
        </w:rPr>
        <w:t>-</w:t>
      </w:r>
      <w:r>
        <w:rPr>
          <w:rFonts w:ascii="Tahoma"/>
          <w:spacing w:val="-6"/>
          <w:sz w:val="16"/>
        </w:rPr>
        <w:t xml:space="preserve"> </w:t>
      </w:r>
      <w:r>
        <w:rPr>
          <w:rFonts w:ascii="Tahoma"/>
          <w:sz w:val="16"/>
        </w:rPr>
        <w:t>D.Sc.</w:t>
      </w:r>
      <w:r>
        <w:rPr>
          <w:rFonts w:ascii="Tahoma"/>
          <w:spacing w:val="-10"/>
          <w:sz w:val="16"/>
        </w:rPr>
        <w:t xml:space="preserve"> </w:t>
      </w:r>
      <w:r>
        <w:rPr>
          <w:rFonts w:ascii="Tahoma"/>
          <w:sz w:val="16"/>
        </w:rPr>
        <w:t>in</w:t>
      </w:r>
      <w:r>
        <w:rPr>
          <w:rFonts w:ascii="Tahoma"/>
          <w:spacing w:val="-8"/>
          <w:sz w:val="16"/>
        </w:rPr>
        <w:t xml:space="preserve"> </w:t>
      </w:r>
      <w:r>
        <w:rPr>
          <w:rFonts w:ascii="Tahoma"/>
          <w:sz w:val="16"/>
        </w:rPr>
        <w:t>Economics,</w:t>
      </w:r>
      <w:r>
        <w:rPr>
          <w:rFonts w:ascii="Tahoma"/>
          <w:spacing w:val="-8"/>
          <w:sz w:val="16"/>
        </w:rPr>
        <w:t xml:space="preserve"> </w:t>
      </w:r>
      <w:r>
        <w:rPr>
          <w:rFonts w:ascii="Tahoma"/>
          <w:sz w:val="16"/>
        </w:rPr>
        <w:t>Professor</w:t>
      </w:r>
      <w:r>
        <w:rPr>
          <w:rFonts w:ascii="Tahoma"/>
          <w:spacing w:val="-8"/>
          <w:sz w:val="16"/>
        </w:rPr>
        <w:t xml:space="preserve"> </w:t>
      </w:r>
      <w:r>
        <w:rPr>
          <w:rFonts w:ascii="Tahoma"/>
          <w:sz w:val="16"/>
        </w:rPr>
        <w:t>(Ukraine);</w:t>
      </w:r>
      <w:r>
        <w:rPr>
          <w:rFonts w:ascii="Tahoma"/>
          <w:spacing w:val="-4"/>
          <w:sz w:val="16"/>
        </w:rPr>
        <w:t xml:space="preserve"> </w:t>
      </w:r>
      <w:r>
        <w:rPr>
          <w:rFonts w:ascii="Arial Black"/>
          <w:sz w:val="16"/>
        </w:rPr>
        <w:t>Jakhongir</w:t>
      </w:r>
      <w:r>
        <w:rPr>
          <w:rFonts w:ascii="Arial Black"/>
          <w:spacing w:val="-12"/>
          <w:sz w:val="16"/>
        </w:rPr>
        <w:t xml:space="preserve"> </w:t>
      </w:r>
      <w:r>
        <w:rPr>
          <w:rFonts w:ascii="Arial Black"/>
          <w:sz w:val="16"/>
        </w:rPr>
        <w:t>Shaturaev</w:t>
      </w:r>
      <w:r>
        <w:rPr>
          <w:rFonts w:ascii="Arial Black"/>
          <w:spacing w:val="-12"/>
          <w:sz w:val="16"/>
        </w:rPr>
        <w:t xml:space="preserve"> </w:t>
      </w:r>
      <w:r>
        <w:rPr>
          <w:rFonts w:ascii="Tahoma"/>
          <w:sz w:val="16"/>
        </w:rPr>
        <w:t>-</w:t>
      </w:r>
      <w:r>
        <w:rPr>
          <w:rFonts w:ascii="Tahoma"/>
          <w:spacing w:val="-6"/>
          <w:sz w:val="16"/>
        </w:rPr>
        <w:t xml:space="preserve"> </w:t>
      </w:r>
      <w:r>
        <w:rPr>
          <w:rFonts w:ascii="Tahoma"/>
          <w:sz w:val="16"/>
        </w:rPr>
        <w:t>Ph.D.</w:t>
      </w:r>
      <w:r>
        <w:rPr>
          <w:rFonts w:ascii="Tahoma"/>
          <w:spacing w:val="-7"/>
          <w:sz w:val="16"/>
        </w:rPr>
        <w:t xml:space="preserve"> </w:t>
      </w:r>
      <w:r>
        <w:rPr>
          <w:rFonts w:ascii="Tahoma"/>
          <w:sz w:val="16"/>
        </w:rPr>
        <w:t>in</w:t>
      </w:r>
      <w:r>
        <w:rPr>
          <w:rFonts w:ascii="Tahoma"/>
          <w:spacing w:val="-8"/>
          <w:sz w:val="16"/>
        </w:rPr>
        <w:t xml:space="preserve"> </w:t>
      </w:r>
      <w:r>
        <w:rPr>
          <w:rFonts w:ascii="Tahoma"/>
          <w:sz w:val="16"/>
        </w:rPr>
        <w:t>Economics,</w:t>
      </w:r>
      <w:r>
        <w:rPr>
          <w:rFonts w:ascii="Tahoma"/>
          <w:spacing w:val="-8"/>
          <w:sz w:val="16"/>
        </w:rPr>
        <w:t xml:space="preserve"> </w:t>
      </w:r>
      <w:r>
        <w:rPr>
          <w:rFonts w:ascii="Tahoma"/>
          <w:sz w:val="16"/>
        </w:rPr>
        <w:t>Associate</w:t>
      </w:r>
      <w:r>
        <w:rPr>
          <w:rFonts w:ascii="Tahoma"/>
          <w:spacing w:val="-9"/>
          <w:sz w:val="16"/>
        </w:rPr>
        <w:t xml:space="preserve"> </w:t>
      </w:r>
      <w:r>
        <w:rPr>
          <w:rFonts w:ascii="Tahoma"/>
          <w:sz w:val="16"/>
        </w:rPr>
        <w:t>professor (Republic</w:t>
      </w:r>
      <w:r>
        <w:rPr>
          <w:rFonts w:ascii="Tahoma"/>
          <w:spacing w:val="-13"/>
          <w:sz w:val="16"/>
        </w:rPr>
        <w:t xml:space="preserve"> </w:t>
      </w:r>
      <w:r>
        <w:rPr>
          <w:rFonts w:ascii="Tahoma"/>
          <w:sz w:val="16"/>
        </w:rPr>
        <w:t>of</w:t>
      </w:r>
      <w:r>
        <w:rPr>
          <w:rFonts w:ascii="Tahoma"/>
          <w:spacing w:val="-12"/>
          <w:sz w:val="16"/>
        </w:rPr>
        <w:t xml:space="preserve"> </w:t>
      </w:r>
      <w:r>
        <w:rPr>
          <w:rFonts w:ascii="Tahoma"/>
          <w:sz w:val="16"/>
        </w:rPr>
        <w:t>Uzbekistan);</w:t>
      </w:r>
      <w:r>
        <w:rPr>
          <w:rFonts w:ascii="Tahoma"/>
          <w:spacing w:val="-13"/>
          <w:sz w:val="16"/>
        </w:rPr>
        <w:t xml:space="preserve"> </w:t>
      </w:r>
      <w:r>
        <w:rPr>
          <w:rFonts w:ascii="Arial Black"/>
          <w:sz w:val="16"/>
        </w:rPr>
        <w:t>Svitlana</w:t>
      </w:r>
      <w:r>
        <w:rPr>
          <w:rFonts w:ascii="Arial Black"/>
          <w:spacing w:val="-13"/>
          <w:sz w:val="16"/>
        </w:rPr>
        <w:t xml:space="preserve"> </w:t>
      </w:r>
      <w:r>
        <w:rPr>
          <w:rFonts w:ascii="Arial Black"/>
          <w:sz w:val="16"/>
        </w:rPr>
        <w:t>Boiko</w:t>
      </w:r>
      <w:r>
        <w:rPr>
          <w:rFonts w:ascii="Arial Black"/>
          <w:spacing w:val="-14"/>
          <w:sz w:val="16"/>
        </w:rPr>
        <w:t xml:space="preserve"> </w:t>
      </w:r>
      <w:r>
        <w:rPr>
          <w:rFonts w:ascii="Tahoma"/>
          <w:sz w:val="16"/>
        </w:rPr>
        <w:t>-</w:t>
      </w:r>
      <w:r>
        <w:rPr>
          <w:rFonts w:ascii="Tahoma"/>
          <w:spacing w:val="-12"/>
          <w:sz w:val="16"/>
        </w:rPr>
        <w:t xml:space="preserve"> </w:t>
      </w:r>
      <w:r>
        <w:rPr>
          <w:rFonts w:ascii="Tahoma"/>
          <w:sz w:val="16"/>
        </w:rPr>
        <w:t>Ph.D.</w:t>
      </w:r>
      <w:r>
        <w:rPr>
          <w:rFonts w:ascii="Tahoma"/>
          <w:spacing w:val="-13"/>
          <w:sz w:val="16"/>
        </w:rPr>
        <w:t xml:space="preserve"> </w:t>
      </w:r>
      <w:r>
        <w:rPr>
          <w:rFonts w:ascii="Tahoma"/>
          <w:sz w:val="16"/>
        </w:rPr>
        <w:t>in</w:t>
      </w:r>
      <w:r>
        <w:rPr>
          <w:rFonts w:ascii="Tahoma"/>
          <w:spacing w:val="-12"/>
          <w:sz w:val="16"/>
        </w:rPr>
        <w:t xml:space="preserve"> </w:t>
      </w:r>
      <w:r>
        <w:rPr>
          <w:rFonts w:ascii="Tahoma"/>
          <w:sz w:val="16"/>
        </w:rPr>
        <w:t>Economics,</w:t>
      </w:r>
      <w:r>
        <w:rPr>
          <w:rFonts w:ascii="Tahoma"/>
          <w:spacing w:val="-13"/>
          <w:sz w:val="16"/>
        </w:rPr>
        <w:t xml:space="preserve"> </w:t>
      </w:r>
      <w:r>
        <w:rPr>
          <w:rFonts w:ascii="Tahoma"/>
          <w:sz w:val="16"/>
        </w:rPr>
        <w:t>Associate</w:t>
      </w:r>
      <w:r>
        <w:rPr>
          <w:rFonts w:ascii="Tahoma"/>
          <w:spacing w:val="-12"/>
          <w:sz w:val="16"/>
        </w:rPr>
        <w:t xml:space="preserve"> </w:t>
      </w:r>
      <w:r>
        <w:rPr>
          <w:rFonts w:ascii="Tahoma"/>
          <w:sz w:val="16"/>
        </w:rPr>
        <w:t>professor</w:t>
      </w:r>
      <w:r>
        <w:rPr>
          <w:rFonts w:ascii="Tahoma"/>
          <w:spacing w:val="-13"/>
          <w:sz w:val="16"/>
        </w:rPr>
        <w:t xml:space="preserve"> </w:t>
      </w:r>
      <w:r>
        <w:rPr>
          <w:rFonts w:ascii="Tahoma"/>
          <w:sz w:val="16"/>
        </w:rPr>
        <w:t>(Ukraine);</w:t>
      </w:r>
      <w:r>
        <w:rPr>
          <w:rFonts w:ascii="Tahoma"/>
          <w:spacing w:val="-12"/>
          <w:sz w:val="16"/>
        </w:rPr>
        <w:t xml:space="preserve"> </w:t>
      </w:r>
      <w:r>
        <w:rPr>
          <w:rFonts w:ascii="Arial Black"/>
          <w:sz w:val="16"/>
        </w:rPr>
        <w:t>Hanna</w:t>
      </w:r>
      <w:r>
        <w:rPr>
          <w:rFonts w:ascii="Arial Black"/>
          <w:spacing w:val="-14"/>
          <w:sz w:val="16"/>
        </w:rPr>
        <w:t xml:space="preserve"> </w:t>
      </w:r>
      <w:r>
        <w:rPr>
          <w:rFonts w:ascii="Arial Black"/>
          <w:sz w:val="16"/>
        </w:rPr>
        <w:t>Zadnieprovska</w:t>
      </w:r>
      <w:r>
        <w:rPr>
          <w:rFonts w:ascii="Arial Black"/>
          <w:spacing w:val="-13"/>
          <w:sz w:val="16"/>
        </w:rPr>
        <w:t xml:space="preserve"> </w:t>
      </w:r>
      <w:r>
        <w:rPr>
          <w:rFonts w:ascii="Tahoma"/>
          <w:sz w:val="16"/>
        </w:rPr>
        <w:t>-</w:t>
      </w:r>
      <w:r>
        <w:rPr>
          <w:rFonts w:ascii="Tahoma"/>
          <w:spacing w:val="-12"/>
          <w:sz w:val="16"/>
        </w:rPr>
        <w:t xml:space="preserve"> </w:t>
      </w:r>
      <w:r>
        <w:rPr>
          <w:rFonts w:ascii="Tahoma"/>
          <w:sz w:val="16"/>
        </w:rPr>
        <w:t>Ph.D.</w:t>
      </w:r>
      <w:r>
        <w:rPr>
          <w:rFonts w:ascii="Tahoma"/>
          <w:spacing w:val="-13"/>
          <w:sz w:val="16"/>
        </w:rPr>
        <w:t xml:space="preserve"> </w:t>
      </w:r>
      <w:r>
        <w:rPr>
          <w:rFonts w:ascii="Tahoma"/>
          <w:sz w:val="16"/>
        </w:rPr>
        <w:t xml:space="preserve">in Economics (Ukraine); </w:t>
      </w:r>
      <w:r>
        <w:rPr>
          <w:rFonts w:ascii="Arial Black"/>
          <w:sz w:val="16"/>
        </w:rPr>
        <w:t xml:space="preserve">Volodymyr Zanora </w:t>
      </w:r>
      <w:r>
        <w:rPr>
          <w:rFonts w:ascii="Tahoma"/>
          <w:sz w:val="16"/>
        </w:rPr>
        <w:t xml:space="preserve">- Ph.D. in Economics, Associate professor (Ukraine); </w:t>
      </w:r>
      <w:r>
        <w:rPr>
          <w:rFonts w:ascii="Arial Black"/>
          <w:sz w:val="16"/>
        </w:rPr>
        <w:t xml:space="preserve">Iryna Markovych </w:t>
      </w:r>
      <w:r>
        <w:rPr>
          <w:rFonts w:ascii="Tahoma"/>
          <w:sz w:val="16"/>
        </w:rPr>
        <w:t xml:space="preserve">- Ph.D. in Economics, Associate professor (Ukraine); </w:t>
      </w:r>
      <w:r>
        <w:rPr>
          <w:rFonts w:ascii="Arial Black"/>
          <w:sz w:val="16"/>
        </w:rPr>
        <w:t xml:space="preserve">Roman Yakovenko </w:t>
      </w:r>
      <w:r>
        <w:rPr>
          <w:rFonts w:ascii="Tahoma"/>
          <w:sz w:val="16"/>
        </w:rPr>
        <w:t xml:space="preserve">- Ph.D. in Economics, Associate professor (Ukraine); </w:t>
      </w:r>
      <w:r>
        <w:rPr>
          <w:rFonts w:ascii="Arial Black"/>
          <w:sz w:val="16"/>
        </w:rPr>
        <w:t xml:space="preserve">Liudmyla Polyvana </w:t>
      </w:r>
      <w:r>
        <w:rPr>
          <w:rFonts w:ascii="Tahoma"/>
          <w:sz w:val="16"/>
        </w:rPr>
        <w:t xml:space="preserve">- Ph.D. in Economics, Associate professor (Ukraine); </w:t>
      </w:r>
      <w:r>
        <w:rPr>
          <w:rFonts w:ascii="Arial Black"/>
          <w:sz w:val="16"/>
        </w:rPr>
        <w:t xml:space="preserve">Anna Hevchuk </w:t>
      </w:r>
      <w:r>
        <w:rPr>
          <w:rFonts w:ascii="Tahoma"/>
          <w:sz w:val="16"/>
        </w:rPr>
        <w:t xml:space="preserve">- D.Sc. in Economics, Professor (Ukraine); </w:t>
      </w:r>
      <w:r>
        <w:rPr>
          <w:rFonts w:ascii="Arial Black"/>
          <w:sz w:val="16"/>
        </w:rPr>
        <w:t>Oleksandra</w:t>
      </w:r>
      <w:r>
        <w:rPr>
          <w:rFonts w:ascii="Arial Black"/>
          <w:spacing w:val="-14"/>
          <w:sz w:val="16"/>
        </w:rPr>
        <w:t xml:space="preserve"> </w:t>
      </w:r>
      <w:r>
        <w:rPr>
          <w:rFonts w:ascii="Arial Black"/>
          <w:sz w:val="16"/>
        </w:rPr>
        <w:t>Maslii</w:t>
      </w:r>
      <w:r>
        <w:rPr>
          <w:rFonts w:ascii="Arial Black"/>
          <w:spacing w:val="-13"/>
          <w:sz w:val="16"/>
        </w:rPr>
        <w:t xml:space="preserve"> </w:t>
      </w:r>
      <w:r>
        <w:rPr>
          <w:rFonts w:ascii="Tahoma"/>
          <w:sz w:val="16"/>
        </w:rPr>
        <w:t>-</w:t>
      </w:r>
      <w:r>
        <w:rPr>
          <w:rFonts w:ascii="Tahoma"/>
          <w:spacing w:val="-13"/>
          <w:sz w:val="16"/>
        </w:rPr>
        <w:t xml:space="preserve"> </w:t>
      </w:r>
      <w:r>
        <w:rPr>
          <w:rFonts w:ascii="Tahoma"/>
          <w:sz w:val="16"/>
        </w:rPr>
        <w:t>Ph.D.</w:t>
      </w:r>
      <w:r>
        <w:rPr>
          <w:rFonts w:ascii="Tahoma"/>
          <w:spacing w:val="-12"/>
          <w:sz w:val="16"/>
        </w:rPr>
        <w:t xml:space="preserve"> </w:t>
      </w:r>
      <w:r>
        <w:rPr>
          <w:rFonts w:ascii="Tahoma"/>
          <w:sz w:val="16"/>
        </w:rPr>
        <w:t>in</w:t>
      </w:r>
      <w:r>
        <w:rPr>
          <w:rFonts w:ascii="Tahoma"/>
          <w:spacing w:val="-13"/>
          <w:sz w:val="16"/>
        </w:rPr>
        <w:t xml:space="preserve"> </w:t>
      </w:r>
      <w:r>
        <w:rPr>
          <w:rFonts w:ascii="Tahoma"/>
          <w:sz w:val="16"/>
        </w:rPr>
        <w:t>Economics,</w:t>
      </w:r>
      <w:r>
        <w:rPr>
          <w:rFonts w:ascii="Tahoma"/>
          <w:spacing w:val="-12"/>
          <w:sz w:val="16"/>
        </w:rPr>
        <w:t xml:space="preserve"> </w:t>
      </w:r>
      <w:r>
        <w:rPr>
          <w:rFonts w:ascii="Tahoma"/>
          <w:sz w:val="16"/>
        </w:rPr>
        <w:t>Associate</w:t>
      </w:r>
      <w:r>
        <w:rPr>
          <w:rFonts w:ascii="Tahoma"/>
          <w:spacing w:val="-13"/>
          <w:sz w:val="16"/>
        </w:rPr>
        <w:t xml:space="preserve"> </w:t>
      </w:r>
      <w:r>
        <w:rPr>
          <w:rFonts w:ascii="Tahoma"/>
          <w:sz w:val="16"/>
        </w:rPr>
        <w:t>professor</w:t>
      </w:r>
      <w:r>
        <w:rPr>
          <w:rFonts w:ascii="Tahoma"/>
          <w:spacing w:val="-12"/>
          <w:sz w:val="16"/>
        </w:rPr>
        <w:t xml:space="preserve"> </w:t>
      </w:r>
      <w:r>
        <w:rPr>
          <w:rFonts w:ascii="Tahoma"/>
          <w:sz w:val="16"/>
        </w:rPr>
        <w:t>(Ukraine);</w:t>
      </w:r>
      <w:r>
        <w:rPr>
          <w:rFonts w:ascii="Tahoma"/>
          <w:spacing w:val="-13"/>
          <w:sz w:val="16"/>
        </w:rPr>
        <w:t xml:space="preserve"> </w:t>
      </w:r>
      <w:r>
        <w:rPr>
          <w:rFonts w:ascii="Arial Black"/>
          <w:sz w:val="16"/>
        </w:rPr>
        <w:t>Nataliia</w:t>
      </w:r>
      <w:r>
        <w:rPr>
          <w:rFonts w:ascii="Arial Black"/>
          <w:spacing w:val="-13"/>
          <w:sz w:val="16"/>
        </w:rPr>
        <w:t xml:space="preserve"> </w:t>
      </w:r>
      <w:r>
        <w:rPr>
          <w:rFonts w:ascii="Arial Black"/>
          <w:sz w:val="16"/>
        </w:rPr>
        <w:t>Yevtushenko</w:t>
      </w:r>
      <w:r>
        <w:rPr>
          <w:rFonts w:ascii="Arial Black"/>
          <w:spacing w:val="-13"/>
          <w:sz w:val="16"/>
        </w:rPr>
        <w:t xml:space="preserve"> </w:t>
      </w:r>
      <w:r>
        <w:rPr>
          <w:rFonts w:ascii="Tahoma"/>
          <w:sz w:val="16"/>
        </w:rPr>
        <w:t>-</w:t>
      </w:r>
      <w:r>
        <w:rPr>
          <w:rFonts w:ascii="Tahoma"/>
          <w:spacing w:val="-13"/>
          <w:sz w:val="16"/>
        </w:rPr>
        <w:t xml:space="preserve"> </w:t>
      </w:r>
      <w:r>
        <w:rPr>
          <w:rFonts w:ascii="Tahoma"/>
          <w:sz w:val="16"/>
        </w:rPr>
        <w:t>Ph.D.</w:t>
      </w:r>
      <w:r>
        <w:rPr>
          <w:rFonts w:ascii="Tahoma"/>
          <w:spacing w:val="-12"/>
          <w:sz w:val="16"/>
        </w:rPr>
        <w:t xml:space="preserve"> </w:t>
      </w:r>
      <w:r>
        <w:rPr>
          <w:rFonts w:ascii="Tahoma"/>
          <w:sz w:val="16"/>
        </w:rPr>
        <w:t>in</w:t>
      </w:r>
      <w:r>
        <w:rPr>
          <w:rFonts w:ascii="Tahoma"/>
          <w:spacing w:val="-13"/>
          <w:sz w:val="16"/>
        </w:rPr>
        <w:t xml:space="preserve"> </w:t>
      </w:r>
      <w:r>
        <w:rPr>
          <w:rFonts w:ascii="Tahoma"/>
          <w:sz w:val="16"/>
        </w:rPr>
        <w:t>Economics,</w:t>
      </w:r>
      <w:r>
        <w:rPr>
          <w:rFonts w:ascii="Tahoma"/>
          <w:spacing w:val="-12"/>
          <w:sz w:val="16"/>
        </w:rPr>
        <w:t xml:space="preserve"> </w:t>
      </w:r>
      <w:r>
        <w:rPr>
          <w:rFonts w:ascii="Tahoma"/>
          <w:sz w:val="16"/>
        </w:rPr>
        <w:t xml:space="preserve">Associate </w:t>
      </w:r>
      <w:r>
        <w:rPr>
          <w:rFonts w:ascii="Tahoma"/>
          <w:spacing w:val="-2"/>
          <w:sz w:val="16"/>
        </w:rPr>
        <w:t>professor</w:t>
      </w:r>
      <w:r>
        <w:rPr>
          <w:rFonts w:ascii="Tahoma"/>
          <w:spacing w:val="-3"/>
          <w:sz w:val="16"/>
        </w:rPr>
        <w:t xml:space="preserve"> </w:t>
      </w:r>
      <w:r>
        <w:rPr>
          <w:rFonts w:ascii="Tahoma"/>
          <w:spacing w:val="-2"/>
          <w:sz w:val="16"/>
        </w:rPr>
        <w:t xml:space="preserve">(Ukraine); </w:t>
      </w:r>
      <w:r>
        <w:rPr>
          <w:rFonts w:ascii="Arial Black"/>
          <w:spacing w:val="-2"/>
          <w:sz w:val="16"/>
        </w:rPr>
        <w:t>Olena</w:t>
      </w:r>
      <w:r>
        <w:rPr>
          <w:rFonts w:ascii="Arial Black"/>
          <w:spacing w:val="-5"/>
          <w:sz w:val="16"/>
        </w:rPr>
        <w:t xml:space="preserve"> </w:t>
      </w:r>
      <w:r>
        <w:rPr>
          <w:rFonts w:ascii="Arial Black"/>
          <w:spacing w:val="-2"/>
          <w:sz w:val="16"/>
        </w:rPr>
        <w:t>Moskvichova</w:t>
      </w:r>
      <w:r>
        <w:rPr>
          <w:rFonts w:ascii="Arial Black"/>
          <w:spacing w:val="-4"/>
          <w:sz w:val="16"/>
        </w:rPr>
        <w:t xml:space="preserve"> </w:t>
      </w:r>
      <w:r>
        <w:rPr>
          <w:rFonts w:ascii="Tahoma"/>
          <w:spacing w:val="-2"/>
          <w:sz w:val="16"/>
        </w:rPr>
        <w:t>- Ph.D. in</w:t>
      </w:r>
      <w:r>
        <w:rPr>
          <w:rFonts w:ascii="Tahoma"/>
          <w:spacing w:val="-3"/>
          <w:sz w:val="16"/>
        </w:rPr>
        <w:t xml:space="preserve"> </w:t>
      </w:r>
      <w:r>
        <w:rPr>
          <w:rFonts w:ascii="Tahoma"/>
          <w:spacing w:val="-2"/>
          <w:sz w:val="16"/>
        </w:rPr>
        <w:t>Economics,</w:t>
      </w:r>
      <w:r>
        <w:rPr>
          <w:rFonts w:ascii="Tahoma"/>
          <w:spacing w:val="-4"/>
          <w:sz w:val="16"/>
        </w:rPr>
        <w:t xml:space="preserve"> </w:t>
      </w:r>
      <w:r>
        <w:rPr>
          <w:rFonts w:ascii="Tahoma"/>
          <w:spacing w:val="-2"/>
          <w:sz w:val="16"/>
        </w:rPr>
        <w:t xml:space="preserve">Associate professor (Ukraine); </w:t>
      </w:r>
      <w:r>
        <w:rPr>
          <w:rFonts w:ascii="Arial Black"/>
          <w:spacing w:val="-2"/>
          <w:sz w:val="16"/>
        </w:rPr>
        <w:t>Valentyna</w:t>
      </w:r>
      <w:r>
        <w:rPr>
          <w:rFonts w:ascii="Arial Black"/>
          <w:spacing w:val="-5"/>
          <w:sz w:val="16"/>
        </w:rPr>
        <w:t xml:space="preserve"> </w:t>
      </w:r>
      <w:r>
        <w:rPr>
          <w:rFonts w:ascii="Arial Black"/>
          <w:spacing w:val="-2"/>
          <w:sz w:val="16"/>
        </w:rPr>
        <w:t>Yasyshena</w:t>
      </w:r>
      <w:r>
        <w:rPr>
          <w:rFonts w:ascii="Arial Black"/>
          <w:spacing w:val="-4"/>
          <w:sz w:val="16"/>
        </w:rPr>
        <w:t xml:space="preserve"> </w:t>
      </w:r>
      <w:r>
        <w:rPr>
          <w:rFonts w:ascii="Tahoma"/>
          <w:spacing w:val="-2"/>
          <w:sz w:val="16"/>
        </w:rPr>
        <w:t>- D.Sc.</w:t>
      </w:r>
      <w:r>
        <w:rPr>
          <w:rFonts w:ascii="Tahoma"/>
          <w:spacing w:val="-3"/>
          <w:sz w:val="16"/>
        </w:rPr>
        <w:t xml:space="preserve"> </w:t>
      </w:r>
      <w:r>
        <w:rPr>
          <w:rFonts w:ascii="Tahoma"/>
          <w:spacing w:val="-2"/>
          <w:sz w:val="16"/>
        </w:rPr>
        <w:t xml:space="preserve">in </w:t>
      </w:r>
      <w:r>
        <w:rPr>
          <w:rFonts w:ascii="Tahoma"/>
          <w:sz w:val="16"/>
        </w:rPr>
        <w:t>Economics,</w:t>
      </w:r>
      <w:r>
        <w:rPr>
          <w:rFonts w:ascii="Tahoma"/>
          <w:spacing w:val="-13"/>
          <w:sz w:val="16"/>
        </w:rPr>
        <w:t xml:space="preserve"> </w:t>
      </w:r>
      <w:r>
        <w:rPr>
          <w:rFonts w:ascii="Tahoma"/>
          <w:sz w:val="16"/>
        </w:rPr>
        <w:t>Professor</w:t>
      </w:r>
      <w:r>
        <w:rPr>
          <w:rFonts w:ascii="Tahoma"/>
          <w:spacing w:val="-12"/>
          <w:sz w:val="16"/>
        </w:rPr>
        <w:t xml:space="preserve"> </w:t>
      </w:r>
      <w:r>
        <w:rPr>
          <w:rFonts w:ascii="Tahoma"/>
          <w:sz w:val="16"/>
        </w:rPr>
        <w:t>(Ukraine);</w:t>
      </w:r>
      <w:r>
        <w:rPr>
          <w:rFonts w:ascii="Tahoma"/>
          <w:spacing w:val="-13"/>
          <w:sz w:val="16"/>
        </w:rPr>
        <w:t xml:space="preserve"> </w:t>
      </w:r>
      <w:r>
        <w:rPr>
          <w:rFonts w:ascii="Arial Black"/>
          <w:sz w:val="16"/>
        </w:rPr>
        <w:t>Liliia</w:t>
      </w:r>
      <w:r>
        <w:rPr>
          <w:rFonts w:ascii="Arial Black"/>
          <w:spacing w:val="-13"/>
          <w:sz w:val="16"/>
        </w:rPr>
        <w:t xml:space="preserve"> </w:t>
      </w:r>
      <w:r>
        <w:rPr>
          <w:rFonts w:ascii="Arial Black"/>
          <w:sz w:val="16"/>
        </w:rPr>
        <w:t>Mykhailyshyn</w:t>
      </w:r>
      <w:r>
        <w:rPr>
          <w:rFonts w:ascii="Arial Black"/>
          <w:spacing w:val="-14"/>
          <w:sz w:val="16"/>
        </w:rPr>
        <w:t xml:space="preserve"> </w:t>
      </w:r>
      <w:r>
        <w:rPr>
          <w:rFonts w:ascii="Tahoma"/>
          <w:sz w:val="16"/>
        </w:rPr>
        <w:t>-</w:t>
      </w:r>
      <w:r>
        <w:rPr>
          <w:rFonts w:ascii="Tahoma"/>
          <w:spacing w:val="-12"/>
          <w:sz w:val="16"/>
        </w:rPr>
        <w:t xml:space="preserve"> </w:t>
      </w:r>
      <w:r>
        <w:rPr>
          <w:rFonts w:ascii="Tahoma"/>
          <w:sz w:val="16"/>
        </w:rPr>
        <w:t>D.Sc.</w:t>
      </w:r>
      <w:r>
        <w:rPr>
          <w:rFonts w:ascii="Tahoma"/>
          <w:spacing w:val="-13"/>
          <w:sz w:val="16"/>
        </w:rPr>
        <w:t xml:space="preserve"> </w:t>
      </w:r>
      <w:r>
        <w:rPr>
          <w:rFonts w:ascii="Tahoma"/>
          <w:sz w:val="16"/>
        </w:rPr>
        <w:t>in</w:t>
      </w:r>
      <w:r>
        <w:rPr>
          <w:rFonts w:ascii="Tahoma"/>
          <w:spacing w:val="-12"/>
          <w:sz w:val="16"/>
        </w:rPr>
        <w:t xml:space="preserve"> </w:t>
      </w:r>
      <w:r>
        <w:rPr>
          <w:rFonts w:ascii="Tahoma"/>
          <w:sz w:val="16"/>
        </w:rPr>
        <w:t>Economics,</w:t>
      </w:r>
      <w:r>
        <w:rPr>
          <w:rFonts w:ascii="Tahoma"/>
          <w:spacing w:val="-13"/>
          <w:sz w:val="16"/>
        </w:rPr>
        <w:t xml:space="preserve"> </w:t>
      </w:r>
      <w:r>
        <w:rPr>
          <w:rFonts w:ascii="Tahoma"/>
          <w:sz w:val="16"/>
        </w:rPr>
        <w:t>Professor</w:t>
      </w:r>
      <w:r>
        <w:rPr>
          <w:rFonts w:ascii="Tahoma"/>
          <w:spacing w:val="-12"/>
          <w:sz w:val="16"/>
        </w:rPr>
        <w:t xml:space="preserve"> </w:t>
      </w:r>
      <w:r>
        <w:rPr>
          <w:rFonts w:ascii="Tahoma"/>
          <w:sz w:val="16"/>
        </w:rPr>
        <w:t>(Ukraine);</w:t>
      </w:r>
      <w:r>
        <w:rPr>
          <w:rFonts w:ascii="Tahoma"/>
          <w:spacing w:val="-13"/>
          <w:sz w:val="16"/>
        </w:rPr>
        <w:t xml:space="preserve"> </w:t>
      </w:r>
      <w:r>
        <w:rPr>
          <w:rFonts w:ascii="Arial Black"/>
          <w:sz w:val="16"/>
        </w:rPr>
        <w:t>Nataliia</w:t>
      </w:r>
      <w:r>
        <w:rPr>
          <w:rFonts w:ascii="Arial Black"/>
          <w:spacing w:val="-13"/>
          <w:sz w:val="16"/>
        </w:rPr>
        <w:t xml:space="preserve"> </w:t>
      </w:r>
      <w:r>
        <w:rPr>
          <w:rFonts w:ascii="Arial Black"/>
          <w:sz w:val="16"/>
        </w:rPr>
        <w:t>Havrylenko</w:t>
      </w:r>
      <w:r>
        <w:rPr>
          <w:rFonts w:ascii="Arial Black"/>
          <w:spacing w:val="-13"/>
          <w:sz w:val="16"/>
        </w:rPr>
        <w:t xml:space="preserve"> </w:t>
      </w:r>
      <w:r>
        <w:rPr>
          <w:rFonts w:ascii="Tahoma"/>
          <w:sz w:val="16"/>
        </w:rPr>
        <w:t>-</w:t>
      </w:r>
      <w:r>
        <w:rPr>
          <w:rFonts w:ascii="Tahoma"/>
          <w:spacing w:val="-12"/>
          <w:sz w:val="16"/>
        </w:rPr>
        <w:t xml:space="preserve"> </w:t>
      </w:r>
      <w:r>
        <w:rPr>
          <w:rFonts w:ascii="Tahoma"/>
          <w:sz w:val="16"/>
        </w:rPr>
        <w:t>Ph.D.</w:t>
      </w:r>
      <w:r>
        <w:rPr>
          <w:rFonts w:ascii="Tahoma"/>
          <w:spacing w:val="-11"/>
          <w:sz w:val="16"/>
        </w:rPr>
        <w:t xml:space="preserve"> </w:t>
      </w:r>
      <w:r>
        <w:rPr>
          <w:rFonts w:ascii="Tahoma"/>
          <w:sz w:val="16"/>
        </w:rPr>
        <w:t>in Economics,</w:t>
      </w:r>
      <w:r>
        <w:rPr>
          <w:rFonts w:ascii="Tahoma"/>
          <w:spacing w:val="-13"/>
          <w:sz w:val="16"/>
        </w:rPr>
        <w:t xml:space="preserve"> </w:t>
      </w:r>
      <w:r>
        <w:rPr>
          <w:rFonts w:ascii="Tahoma"/>
          <w:sz w:val="16"/>
        </w:rPr>
        <w:t>Associate</w:t>
      </w:r>
      <w:r>
        <w:rPr>
          <w:rFonts w:ascii="Tahoma"/>
          <w:spacing w:val="-12"/>
          <w:sz w:val="16"/>
        </w:rPr>
        <w:t xml:space="preserve"> </w:t>
      </w:r>
      <w:r>
        <w:rPr>
          <w:rFonts w:ascii="Tahoma"/>
          <w:sz w:val="16"/>
        </w:rPr>
        <w:t>professor</w:t>
      </w:r>
      <w:r>
        <w:rPr>
          <w:rFonts w:ascii="Tahoma"/>
          <w:spacing w:val="-10"/>
          <w:sz w:val="16"/>
        </w:rPr>
        <w:t xml:space="preserve"> </w:t>
      </w:r>
      <w:r>
        <w:rPr>
          <w:rFonts w:ascii="Tahoma"/>
          <w:sz w:val="16"/>
        </w:rPr>
        <w:t>(Ukraine);</w:t>
      </w:r>
      <w:r>
        <w:rPr>
          <w:rFonts w:ascii="Tahoma"/>
          <w:spacing w:val="-11"/>
          <w:sz w:val="16"/>
        </w:rPr>
        <w:t xml:space="preserve"> </w:t>
      </w:r>
      <w:r>
        <w:rPr>
          <w:rFonts w:ascii="Arial Black"/>
          <w:sz w:val="16"/>
        </w:rPr>
        <w:t>Giuli</w:t>
      </w:r>
      <w:r>
        <w:rPr>
          <w:rFonts w:ascii="Arial Black"/>
          <w:spacing w:val="-14"/>
          <w:sz w:val="16"/>
        </w:rPr>
        <w:t xml:space="preserve"> </w:t>
      </w:r>
      <w:r>
        <w:rPr>
          <w:rFonts w:ascii="Arial Black"/>
          <w:sz w:val="16"/>
        </w:rPr>
        <w:t>Giguashvili</w:t>
      </w:r>
      <w:r>
        <w:rPr>
          <w:rFonts w:ascii="Arial Black"/>
          <w:spacing w:val="-14"/>
          <w:sz w:val="16"/>
        </w:rPr>
        <w:t xml:space="preserve"> </w:t>
      </w:r>
      <w:r>
        <w:rPr>
          <w:rFonts w:ascii="Tahoma"/>
          <w:sz w:val="16"/>
        </w:rPr>
        <w:t>-</w:t>
      </w:r>
      <w:r>
        <w:rPr>
          <w:rFonts w:ascii="Tahoma"/>
          <w:spacing w:val="-11"/>
          <w:sz w:val="16"/>
        </w:rPr>
        <w:t xml:space="preserve"> </w:t>
      </w:r>
      <w:r>
        <w:rPr>
          <w:rFonts w:ascii="Tahoma"/>
          <w:sz w:val="16"/>
        </w:rPr>
        <w:t>D.Sc.</w:t>
      </w:r>
      <w:r>
        <w:rPr>
          <w:rFonts w:ascii="Tahoma"/>
          <w:spacing w:val="-11"/>
          <w:sz w:val="16"/>
        </w:rPr>
        <w:t xml:space="preserve"> </w:t>
      </w:r>
      <w:r>
        <w:rPr>
          <w:rFonts w:ascii="Tahoma"/>
          <w:sz w:val="16"/>
        </w:rPr>
        <w:t>in</w:t>
      </w:r>
      <w:r>
        <w:rPr>
          <w:rFonts w:ascii="Tahoma"/>
          <w:spacing w:val="-11"/>
          <w:sz w:val="16"/>
        </w:rPr>
        <w:t xml:space="preserve"> </w:t>
      </w:r>
      <w:r>
        <w:rPr>
          <w:rFonts w:ascii="Tahoma"/>
          <w:sz w:val="16"/>
        </w:rPr>
        <w:t>Economics,</w:t>
      </w:r>
      <w:r>
        <w:rPr>
          <w:rFonts w:ascii="Tahoma"/>
          <w:spacing w:val="-12"/>
          <w:sz w:val="16"/>
        </w:rPr>
        <w:t xml:space="preserve"> </w:t>
      </w:r>
      <w:r>
        <w:rPr>
          <w:rFonts w:ascii="Tahoma"/>
          <w:sz w:val="16"/>
        </w:rPr>
        <w:t>Professor</w:t>
      </w:r>
      <w:r>
        <w:rPr>
          <w:rFonts w:ascii="Tahoma"/>
          <w:spacing w:val="-11"/>
          <w:sz w:val="16"/>
        </w:rPr>
        <w:t xml:space="preserve"> </w:t>
      </w:r>
      <w:r>
        <w:rPr>
          <w:rFonts w:ascii="Tahoma"/>
          <w:sz w:val="16"/>
        </w:rPr>
        <w:t>(Georgia);</w:t>
      </w:r>
      <w:r>
        <w:rPr>
          <w:rFonts w:ascii="Tahoma"/>
          <w:spacing w:val="-11"/>
          <w:sz w:val="16"/>
        </w:rPr>
        <w:t xml:space="preserve"> </w:t>
      </w:r>
      <w:r>
        <w:rPr>
          <w:rFonts w:ascii="Arial Black"/>
          <w:sz w:val="16"/>
        </w:rPr>
        <w:t>Tamar</w:t>
      </w:r>
      <w:r>
        <w:rPr>
          <w:rFonts w:ascii="Arial Black"/>
          <w:spacing w:val="-14"/>
          <w:sz w:val="16"/>
        </w:rPr>
        <w:t xml:space="preserve"> </w:t>
      </w:r>
      <w:r>
        <w:rPr>
          <w:rFonts w:ascii="Arial Black"/>
          <w:sz w:val="16"/>
        </w:rPr>
        <w:t>Makasarashvili</w:t>
      </w:r>
    </w:p>
    <w:p w:rsidR="007C6FEF" w:rsidRDefault="008A5EDA" w:rsidP="00022999">
      <w:pPr>
        <w:pStyle w:val="a4"/>
        <w:numPr>
          <w:ilvl w:val="1"/>
          <w:numId w:val="7"/>
        </w:numPr>
        <w:tabs>
          <w:tab w:val="left" w:pos="831"/>
        </w:tabs>
        <w:spacing w:line="191" w:lineRule="exact"/>
        <w:ind w:left="831" w:hanging="92"/>
        <w:rPr>
          <w:rFonts w:ascii="Tahoma" w:hAnsi="Tahoma"/>
          <w:sz w:val="16"/>
        </w:rPr>
      </w:pPr>
      <w:r>
        <w:rPr>
          <w:rFonts w:ascii="Tahoma" w:hAnsi="Tahoma"/>
          <w:sz w:val="16"/>
        </w:rPr>
        <w:t>D.Sc.</w:t>
      </w:r>
      <w:r>
        <w:rPr>
          <w:rFonts w:ascii="Tahoma" w:hAnsi="Tahoma"/>
          <w:spacing w:val="-4"/>
          <w:sz w:val="16"/>
        </w:rPr>
        <w:t xml:space="preserve"> </w:t>
      </w:r>
      <w:r>
        <w:rPr>
          <w:rFonts w:ascii="Tahoma" w:hAnsi="Tahoma"/>
          <w:sz w:val="16"/>
        </w:rPr>
        <w:t>in</w:t>
      </w:r>
      <w:r>
        <w:rPr>
          <w:rFonts w:ascii="Tahoma" w:hAnsi="Tahoma"/>
          <w:spacing w:val="-4"/>
          <w:sz w:val="16"/>
        </w:rPr>
        <w:t xml:space="preserve"> </w:t>
      </w:r>
      <w:r>
        <w:rPr>
          <w:rFonts w:ascii="Tahoma" w:hAnsi="Tahoma"/>
          <w:sz w:val="16"/>
        </w:rPr>
        <w:t>Economics,</w:t>
      </w:r>
      <w:r>
        <w:rPr>
          <w:rFonts w:ascii="Tahoma" w:hAnsi="Tahoma"/>
          <w:spacing w:val="-6"/>
          <w:sz w:val="16"/>
        </w:rPr>
        <w:t xml:space="preserve"> </w:t>
      </w:r>
      <w:r>
        <w:rPr>
          <w:rFonts w:ascii="Tahoma" w:hAnsi="Tahoma"/>
          <w:sz w:val="16"/>
        </w:rPr>
        <w:t>Professor</w:t>
      </w:r>
      <w:r>
        <w:rPr>
          <w:rFonts w:ascii="Tahoma" w:hAnsi="Tahoma"/>
          <w:spacing w:val="-3"/>
          <w:sz w:val="16"/>
        </w:rPr>
        <w:t xml:space="preserve"> </w:t>
      </w:r>
      <w:r>
        <w:rPr>
          <w:rFonts w:ascii="Tahoma" w:hAnsi="Tahoma"/>
          <w:sz w:val="16"/>
        </w:rPr>
        <w:t>(Georgia);</w:t>
      </w:r>
      <w:r>
        <w:rPr>
          <w:rFonts w:ascii="Tahoma" w:hAnsi="Tahoma"/>
          <w:spacing w:val="-3"/>
          <w:sz w:val="16"/>
        </w:rPr>
        <w:t xml:space="preserve"> </w:t>
      </w:r>
      <w:r>
        <w:rPr>
          <w:rFonts w:ascii="Arial Black" w:hAnsi="Arial Black"/>
          <w:sz w:val="16"/>
        </w:rPr>
        <w:t>Merabi</w:t>
      </w:r>
      <w:r>
        <w:rPr>
          <w:rFonts w:ascii="Arial Black" w:hAnsi="Arial Black"/>
          <w:spacing w:val="-9"/>
          <w:sz w:val="16"/>
        </w:rPr>
        <w:t xml:space="preserve"> </w:t>
      </w:r>
      <w:r>
        <w:rPr>
          <w:rFonts w:ascii="Arial Black" w:hAnsi="Arial Black"/>
          <w:sz w:val="16"/>
        </w:rPr>
        <w:t>Vanishvili</w:t>
      </w:r>
      <w:r>
        <w:rPr>
          <w:rFonts w:ascii="Arial Black" w:hAnsi="Arial Black"/>
          <w:spacing w:val="-8"/>
          <w:sz w:val="16"/>
        </w:rPr>
        <w:t xml:space="preserve"> </w:t>
      </w:r>
      <w:r>
        <w:rPr>
          <w:rFonts w:ascii="Tahoma" w:hAnsi="Tahoma"/>
          <w:sz w:val="16"/>
        </w:rPr>
        <w:t>-</w:t>
      </w:r>
      <w:r>
        <w:rPr>
          <w:rFonts w:ascii="Tahoma" w:hAnsi="Tahoma"/>
          <w:spacing w:val="-3"/>
          <w:sz w:val="16"/>
        </w:rPr>
        <w:t xml:space="preserve"> </w:t>
      </w:r>
      <w:r>
        <w:rPr>
          <w:rFonts w:ascii="Tahoma" w:hAnsi="Tahoma"/>
          <w:sz w:val="16"/>
        </w:rPr>
        <w:t>D.Sc.</w:t>
      </w:r>
      <w:r>
        <w:rPr>
          <w:rFonts w:ascii="Tahoma" w:hAnsi="Tahoma"/>
          <w:spacing w:val="-3"/>
          <w:sz w:val="16"/>
        </w:rPr>
        <w:t xml:space="preserve"> </w:t>
      </w:r>
      <w:r>
        <w:rPr>
          <w:rFonts w:ascii="Tahoma" w:hAnsi="Tahoma"/>
          <w:sz w:val="16"/>
        </w:rPr>
        <w:t>in</w:t>
      </w:r>
      <w:r>
        <w:rPr>
          <w:rFonts w:ascii="Tahoma" w:hAnsi="Tahoma"/>
          <w:spacing w:val="-5"/>
          <w:sz w:val="16"/>
        </w:rPr>
        <w:t xml:space="preserve"> </w:t>
      </w:r>
      <w:r>
        <w:rPr>
          <w:rFonts w:ascii="Tahoma" w:hAnsi="Tahoma"/>
          <w:sz w:val="16"/>
        </w:rPr>
        <w:t>Economics,</w:t>
      </w:r>
      <w:r>
        <w:rPr>
          <w:rFonts w:ascii="Tahoma" w:hAnsi="Tahoma"/>
          <w:spacing w:val="-4"/>
          <w:sz w:val="16"/>
        </w:rPr>
        <w:t xml:space="preserve"> </w:t>
      </w:r>
      <w:r>
        <w:rPr>
          <w:rFonts w:ascii="Tahoma" w:hAnsi="Tahoma"/>
          <w:sz w:val="16"/>
        </w:rPr>
        <w:t>Professor</w:t>
      </w:r>
      <w:r>
        <w:rPr>
          <w:rFonts w:ascii="Tahoma" w:hAnsi="Tahoma"/>
          <w:spacing w:val="-3"/>
          <w:sz w:val="16"/>
        </w:rPr>
        <w:t xml:space="preserve"> </w:t>
      </w:r>
      <w:r>
        <w:rPr>
          <w:rFonts w:ascii="Tahoma" w:hAnsi="Tahoma"/>
          <w:spacing w:val="-2"/>
          <w:sz w:val="16"/>
        </w:rPr>
        <w:t>(Georgia).</w:t>
      </w:r>
    </w:p>
    <w:p w:rsidR="007C6FEF" w:rsidRDefault="008A5EDA">
      <w:pPr>
        <w:spacing w:before="72" w:line="204" w:lineRule="exact"/>
        <w:ind w:left="888"/>
        <w:rPr>
          <w:rFonts w:ascii="Arial Black"/>
          <w:sz w:val="16"/>
        </w:rPr>
      </w:pPr>
      <w:r>
        <w:rPr>
          <w:rFonts w:ascii="Arial Black"/>
          <w:color w:val="1F3863"/>
          <w:spacing w:val="-4"/>
          <w:w w:val="85"/>
          <w:sz w:val="16"/>
        </w:rPr>
        <w:t>EDITORIAL</w:t>
      </w:r>
      <w:r>
        <w:rPr>
          <w:rFonts w:ascii="Arial Black"/>
          <w:color w:val="1F3863"/>
          <w:spacing w:val="-4"/>
          <w:w w:val="90"/>
          <w:sz w:val="16"/>
        </w:rPr>
        <w:t xml:space="preserve"> </w:t>
      </w:r>
      <w:r>
        <w:rPr>
          <w:rFonts w:ascii="Arial Black"/>
          <w:color w:val="1F3863"/>
          <w:spacing w:val="-2"/>
          <w:w w:val="90"/>
          <w:sz w:val="16"/>
        </w:rPr>
        <w:t>CONSULTANTS:</w:t>
      </w:r>
    </w:p>
    <w:p w:rsidR="007C6FEF" w:rsidRDefault="008A5EDA">
      <w:pPr>
        <w:spacing w:before="13" w:line="187" w:lineRule="auto"/>
        <w:ind w:left="739" w:right="138"/>
        <w:jc w:val="both"/>
        <w:rPr>
          <w:rFonts w:ascii="Arial Black"/>
          <w:sz w:val="14"/>
        </w:rPr>
      </w:pPr>
      <w:r>
        <w:rPr>
          <w:rFonts w:ascii="Arial Black"/>
          <w:spacing w:val="-2"/>
          <w:sz w:val="14"/>
        </w:rPr>
        <w:t>Serhii</w:t>
      </w:r>
      <w:r>
        <w:rPr>
          <w:rFonts w:ascii="Arial Black"/>
          <w:spacing w:val="-10"/>
          <w:sz w:val="14"/>
        </w:rPr>
        <w:t xml:space="preserve"> </w:t>
      </w:r>
      <w:r>
        <w:rPr>
          <w:rFonts w:ascii="Arial Black"/>
          <w:spacing w:val="-2"/>
          <w:sz w:val="14"/>
        </w:rPr>
        <w:t>Onikiienko</w:t>
      </w:r>
      <w:r>
        <w:rPr>
          <w:rFonts w:ascii="Arial Black"/>
          <w:spacing w:val="-10"/>
          <w:sz w:val="14"/>
        </w:rPr>
        <w:t xml:space="preserve"> </w:t>
      </w:r>
      <w:r>
        <w:rPr>
          <w:rFonts w:ascii="Tahoma"/>
          <w:spacing w:val="-2"/>
          <w:sz w:val="14"/>
        </w:rPr>
        <w:t>-</w:t>
      </w:r>
      <w:r>
        <w:rPr>
          <w:rFonts w:ascii="Tahoma"/>
          <w:spacing w:val="-8"/>
          <w:sz w:val="14"/>
        </w:rPr>
        <w:t xml:space="preserve"> </w:t>
      </w:r>
      <w:r>
        <w:rPr>
          <w:rFonts w:ascii="Tahoma"/>
          <w:spacing w:val="-2"/>
          <w:sz w:val="14"/>
        </w:rPr>
        <w:t>D.Sc.</w:t>
      </w:r>
      <w:r>
        <w:rPr>
          <w:rFonts w:ascii="Tahoma"/>
          <w:spacing w:val="-8"/>
          <w:sz w:val="14"/>
        </w:rPr>
        <w:t xml:space="preserve"> </w:t>
      </w:r>
      <w:r>
        <w:rPr>
          <w:rFonts w:ascii="Tahoma"/>
          <w:spacing w:val="-2"/>
          <w:sz w:val="14"/>
        </w:rPr>
        <w:t>in</w:t>
      </w:r>
      <w:r>
        <w:rPr>
          <w:rFonts w:ascii="Tahoma"/>
          <w:spacing w:val="-7"/>
          <w:sz w:val="14"/>
        </w:rPr>
        <w:t xml:space="preserve"> </w:t>
      </w:r>
      <w:r>
        <w:rPr>
          <w:rFonts w:ascii="Tahoma"/>
          <w:spacing w:val="-2"/>
          <w:sz w:val="14"/>
        </w:rPr>
        <w:t>Economics,</w:t>
      </w:r>
      <w:r>
        <w:rPr>
          <w:rFonts w:ascii="Tahoma"/>
          <w:spacing w:val="-9"/>
          <w:sz w:val="14"/>
        </w:rPr>
        <w:t xml:space="preserve"> </w:t>
      </w:r>
      <w:r>
        <w:rPr>
          <w:rFonts w:ascii="Tahoma"/>
          <w:spacing w:val="-2"/>
          <w:sz w:val="14"/>
        </w:rPr>
        <w:t>Professor</w:t>
      </w:r>
      <w:r>
        <w:rPr>
          <w:rFonts w:ascii="Tahoma"/>
          <w:spacing w:val="-8"/>
          <w:sz w:val="14"/>
        </w:rPr>
        <w:t xml:space="preserve"> </w:t>
      </w:r>
      <w:r>
        <w:rPr>
          <w:rFonts w:ascii="Tahoma"/>
          <w:spacing w:val="-2"/>
          <w:sz w:val="14"/>
        </w:rPr>
        <w:t>(Ukraine);</w:t>
      </w:r>
      <w:r>
        <w:rPr>
          <w:rFonts w:ascii="Tahoma"/>
          <w:spacing w:val="-6"/>
          <w:sz w:val="14"/>
        </w:rPr>
        <w:t xml:space="preserve"> </w:t>
      </w:r>
      <w:r>
        <w:rPr>
          <w:rFonts w:ascii="Arial Black"/>
          <w:spacing w:val="-2"/>
          <w:sz w:val="14"/>
        </w:rPr>
        <w:t>Khatuna</w:t>
      </w:r>
      <w:r>
        <w:rPr>
          <w:rFonts w:ascii="Arial Black"/>
          <w:spacing w:val="-10"/>
          <w:sz w:val="14"/>
        </w:rPr>
        <w:t xml:space="preserve"> </w:t>
      </w:r>
      <w:r>
        <w:rPr>
          <w:rFonts w:ascii="Arial Black"/>
          <w:spacing w:val="-2"/>
          <w:sz w:val="14"/>
        </w:rPr>
        <w:t>Tabagari</w:t>
      </w:r>
      <w:r>
        <w:rPr>
          <w:rFonts w:ascii="Arial Black"/>
          <w:spacing w:val="-8"/>
          <w:sz w:val="14"/>
        </w:rPr>
        <w:t xml:space="preserve"> </w:t>
      </w:r>
      <w:r>
        <w:rPr>
          <w:rFonts w:ascii="Tahoma"/>
          <w:spacing w:val="-2"/>
          <w:sz w:val="14"/>
        </w:rPr>
        <w:t>-</w:t>
      </w:r>
      <w:r>
        <w:rPr>
          <w:rFonts w:ascii="Tahoma"/>
          <w:spacing w:val="-7"/>
          <w:sz w:val="14"/>
        </w:rPr>
        <w:t xml:space="preserve"> </w:t>
      </w:r>
      <w:r>
        <w:rPr>
          <w:rFonts w:ascii="Tahoma"/>
          <w:spacing w:val="-2"/>
          <w:sz w:val="14"/>
        </w:rPr>
        <w:t>D.Sc.</w:t>
      </w:r>
      <w:r>
        <w:rPr>
          <w:rFonts w:ascii="Tahoma"/>
          <w:spacing w:val="-9"/>
          <w:sz w:val="14"/>
        </w:rPr>
        <w:t xml:space="preserve"> </w:t>
      </w:r>
      <w:r>
        <w:rPr>
          <w:rFonts w:ascii="Tahoma"/>
          <w:spacing w:val="-2"/>
          <w:sz w:val="14"/>
        </w:rPr>
        <w:t>in</w:t>
      </w:r>
      <w:r>
        <w:rPr>
          <w:rFonts w:ascii="Tahoma"/>
          <w:spacing w:val="-7"/>
          <w:sz w:val="14"/>
        </w:rPr>
        <w:t xml:space="preserve"> </w:t>
      </w:r>
      <w:r>
        <w:rPr>
          <w:rFonts w:ascii="Tahoma"/>
          <w:spacing w:val="-2"/>
          <w:sz w:val="14"/>
        </w:rPr>
        <w:t>Economics,</w:t>
      </w:r>
      <w:r>
        <w:rPr>
          <w:rFonts w:ascii="Tahoma"/>
          <w:spacing w:val="-9"/>
          <w:sz w:val="14"/>
        </w:rPr>
        <w:t xml:space="preserve"> </w:t>
      </w:r>
      <w:r>
        <w:rPr>
          <w:rFonts w:ascii="Tahoma"/>
          <w:spacing w:val="-2"/>
          <w:sz w:val="14"/>
        </w:rPr>
        <w:t>Professor</w:t>
      </w:r>
      <w:r>
        <w:rPr>
          <w:rFonts w:ascii="Tahoma"/>
          <w:spacing w:val="-8"/>
          <w:sz w:val="14"/>
        </w:rPr>
        <w:t xml:space="preserve"> </w:t>
      </w:r>
      <w:r>
        <w:rPr>
          <w:rFonts w:ascii="Tahoma"/>
          <w:spacing w:val="-2"/>
          <w:sz w:val="14"/>
        </w:rPr>
        <w:t>(Georgia);</w:t>
      </w:r>
      <w:r>
        <w:rPr>
          <w:rFonts w:ascii="Tahoma"/>
          <w:spacing w:val="-6"/>
          <w:sz w:val="14"/>
        </w:rPr>
        <w:t xml:space="preserve"> </w:t>
      </w:r>
      <w:r>
        <w:rPr>
          <w:rFonts w:ascii="Arial Black"/>
          <w:spacing w:val="-2"/>
          <w:sz w:val="14"/>
        </w:rPr>
        <w:t>Marko</w:t>
      </w:r>
      <w:r>
        <w:rPr>
          <w:rFonts w:ascii="Arial Black"/>
          <w:spacing w:val="-10"/>
          <w:sz w:val="14"/>
        </w:rPr>
        <w:t xml:space="preserve"> </w:t>
      </w:r>
      <w:r>
        <w:rPr>
          <w:rFonts w:ascii="Arial Black"/>
          <w:spacing w:val="-2"/>
          <w:sz w:val="14"/>
        </w:rPr>
        <w:t>Timchev</w:t>
      </w:r>
      <w:r>
        <w:rPr>
          <w:rFonts w:ascii="Arial Black"/>
          <w:spacing w:val="-10"/>
          <w:sz w:val="14"/>
        </w:rPr>
        <w:t xml:space="preserve"> </w:t>
      </w:r>
      <w:r>
        <w:rPr>
          <w:rFonts w:ascii="Tahoma"/>
          <w:spacing w:val="-2"/>
          <w:sz w:val="14"/>
        </w:rPr>
        <w:t>-</w:t>
      </w:r>
      <w:r>
        <w:rPr>
          <w:rFonts w:ascii="Tahoma"/>
          <w:spacing w:val="-6"/>
          <w:sz w:val="14"/>
        </w:rPr>
        <w:t xml:space="preserve"> </w:t>
      </w:r>
      <w:r>
        <w:rPr>
          <w:rFonts w:ascii="Tahoma"/>
          <w:spacing w:val="-2"/>
          <w:sz w:val="14"/>
        </w:rPr>
        <w:t xml:space="preserve">D.Sc. </w:t>
      </w:r>
      <w:r>
        <w:rPr>
          <w:rFonts w:ascii="Tahoma"/>
          <w:sz w:val="14"/>
        </w:rPr>
        <w:t>in</w:t>
      </w:r>
      <w:r>
        <w:rPr>
          <w:rFonts w:ascii="Tahoma"/>
          <w:spacing w:val="-3"/>
          <w:sz w:val="14"/>
        </w:rPr>
        <w:t xml:space="preserve"> </w:t>
      </w:r>
      <w:r>
        <w:rPr>
          <w:rFonts w:ascii="Tahoma"/>
          <w:sz w:val="14"/>
        </w:rPr>
        <w:t>Economics,</w:t>
      </w:r>
      <w:r>
        <w:rPr>
          <w:rFonts w:ascii="Tahoma"/>
          <w:spacing w:val="-6"/>
          <w:sz w:val="14"/>
        </w:rPr>
        <w:t xml:space="preserve"> </w:t>
      </w:r>
      <w:r>
        <w:rPr>
          <w:rFonts w:ascii="Tahoma"/>
          <w:sz w:val="14"/>
        </w:rPr>
        <w:t>Associate</w:t>
      </w:r>
      <w:r>
        <w:rPr>
          <w:rFonts w:ascii="Tahoma"/>
          <w:spacing w:val="-6"/>
          <w:sz w:val="14"/>
        </w:rPr>
        <w:t xml:space="preserve"> </w:t>
      </w:r>
      <w:r>
        <w:rPr>
          <w:rFonts w:ascii="Tahoma"/>
          <w:sz w:val="14"/>
        </w:rPr>
        <w:t>professor</w:t>
      </w:r>
      <w:r>
        <w:rPr>
          <w:rFonts w:ascii="Tahoma"/>
          <w:spacing w:val="-7"/>
          <w:sz w:val="14"/>
        </w:rPr>
        <w:t xml:space="preserve"> </w:t>
      </w:r>
      <w:r>
        <w:rPr>
          <w:rFonts w:ascii="Tahoma"/>
          <w:sz w:val="14"/>
        </w:rPr>
        <w:t>(Republic</w:t>
      </w:r>
      <w:r>
        <w:rPr>
          <w:rFonts w:ascii="Tahoma"/>
          <w:spacing w:val="-6"/>
          <w:sz w:val="14"/>
        </w:rPr>
        <w:t xml:space="preserve"> </w:t>
      </w:r>
      <w:r>
        <w:rPr>
          <w:rFonts w:ascii="Tahoma"/>
          <w:sz w:val="14"/>
        </w:rPr>
        <w:t>of</w:t>
      </w:r>
      <w:r>
        <w:rPr>
          <w:rFonts w:ascii="Tahoma"/>
          <w:spacing w:val="-3"/>
          <w:sz w:val="14"/>
        </w:rPr>
        <w:t xml:space="preserve"> </w:t>
      </w:r>
      <w:r>
        <w:rPr>
          <w:rFonts w:ascii="Tahoma"/>
          <w:sz w:val="14"/>
        </w:rPr>
        <w:t>Bulgaria);</w:t>
      </w:r>
      <w:r>
        <w:rPr>
          <w:rFonts w:ascii="Tahoma"/>
          <w:spacing w:val="-1"/>
          <w:sz w:val="14"/>
        </w:rPr>
        <w:t xml:space="preserve"> </w:t>
      </w:r>
      <w:r>
        <w:rPr>
          <w:rFonts w:ascii="Arial Black"/>
          <w:sz w:val="14"/>
        </w:rPr>
        <w:t>Larysa</w:t>
      </w:r>
      <w:r>
        <w:rPr>
          <w:rFonts w:ascii="Arial Black"/>
          <w:spacing w:val="-8"/>
          <w:sz w:val="14"/>
        </w:rPr>
        <w:t xml:space="preserve"> </w:t>
      </w:r>
      <w:r>
        <w:rPr>
          <w:rFonts w:ascii="Arial Black"/>
          <w:sz w:val="14"/>
        </w:rPr>
        <w:t>Hren</w:t>
      </w:r>
      <w:r>
        <w:rPr>
          <w:rFonts w:ascii="Arial Black"/>
          <w:spacing w:val="-8"/>
          <w:sz w:val="14"/>
        </w:rPr>
        <w:t xml:space="preserve"> </w:t>
      </w:r>
      <w:r>
        <w:rPr>
          <w:rFonts w:ascii="Tahoma"/>
          <w:sz w:val="14"/>
        </w:rPr>
        <w:t>-</w:t>
      </w:r>
      <w:r>
        <w:rPr>
          <w:rFonts w:ascii="Tahoma"/>
          <w:spacing w:val="-3"/>
          <w:sz w:val="14"/>
        </w:rPr>
        <w:t xml:space="preserve"> </w:t>
      </w:r>
      <w:r>
        <w:rPr>
          <w:rFonts w:ascii="Tahoma"/>
          <w:sz w:val="14"/>
        </w:rPr>
        <w:t>D.Sc.</w:t>
      </w:r>
      <w:r>
        <w:rPr>
          <w:rFonts w:ascii="Tahoma"/>
          <w:spacing w:val="-6"/>
          <w:sz w:val="14"/>
        </w:rPr>
        <w:t xml:space="preserve"> </w:t>
      </w:r>
      <w:r>
        <w:rPr>
          <w:rFonts w:ascii="Tahoma"/>
          <w:sz w:val="14"/>
        </w:rPr>
        <w:t>in</w:t>
      </w:r>
      <w:r>
        <w:rPr>
          <w:rFonts w:ascii="Tahoma"/>
          <w:spacing w:val="-2"/>
          <w:sz w:val="14"/>
        </w:rPr>
        <w:t xml:space="preserve"> </w:t>
      </w:r>
      <w:r>
        <w:rPr>
          <w:rFonts w:ascii="Tahoma"/>
          <w:sz w:val="14"/>
        </w:rPr>
        <w:t>Public</w:t>
      </w:r>
      <w:r>
        <w:rPr>
          <w:rFonts w:ascii="Tahoma"/>
          <w:spacing w:val="-3"/>
          <w:sz w:val="14"/>
        </w:rPr>
        <w:t xml:space="preserve"> </w:t>
      </w:r>
      <w:r>
        <w:rPr>
          <w:rFonts w:ascii="Tahoma"/>
          <w:sz w:val="14"/>
        </w:rPr>
        <w:t>administration,</w:t>
      </w:r>
      <w:r>
        <w:rPr>
          <w:rFonts w:ascii="Tahoma"/>
          <w:spacing w:val="-6"/>
          <w:sz w:val="14"/>
        </w:rPr>
        <w:t xml:space="preserve"> </w:t>
      </w:r>
      <w:r>
        <w:rPr>
          <w:rFonts w:ascii="Tahoma"/>
          <w:sz w:val="14"/>
        </w:rPr>
        <w:t>Professor</w:t>
      </w:r>
      <w:r>
        <w:rPr>
          <w:rFonts w:ascii="Tahoma"/>
          <w:spacing w:val="-7"/>
          <w:sz w:val="14"/>
        </w:rPr>
        <w:t xml:space="preserve"> </w:t>
      </w:r>
      <w:r>
        <w:rPr>
          <w:rFonts w:ascii="Tahoma"/>
          <w:sz w:val="14"/>
        </w:rPr>
        <w:t>(Ukraine);</w:t>
      </w:r>
      <w:r>
        <w:rPr>
          <w:rFonts w:ascii="Tahoma"/>
          <w:spacing w:val="-1"/>
          <w:sz w:val="14"/>
        </w:rPr>
        <w:t xml:space="preserve"> </w:t>
      </w:r>
      <w:r>
        <w:rPr>
          <w:rFonts w:ascii="Arial Black"/>
          <w:sz w:val="14"/>
        </w:rPr>
        <w:t>Nataliia</w:t>
      </w:r>
      <w:r>
        <w:rPr>
          <w:rFonts w:ascii="Arial Black"/>
          <w:spacing w:val="-8"/>
          <w:sz w:val="14"/>
        </w:rPr>
        <w:t xml:space="preserve"> </w:t>
      </w:r>
      <w:r>
        <w:rPr>
          <w:rFonts w:ascii="Arial Black"/>
          <w:sz w:val="14"/>
        </w:rPr>
        <w:t>Mykhalitska</w:t>
      </w:r>
    </w:p>
    <w:p w:rsidR="007C6FEF" w:rsidRDefault="008A5EDA" w:rsidP="00022999">
      <w:pPr>
        <w:pStyle w:val="a4"/>
        <w:numPr>
          <w:ilvl w:val="1"/>
          <w:numId w:val="7"/>
        </w:numPr>
        <w:tabs>
          <w:tab w:val="left" w:pos="846"/>
        </w:tabs>
        <w:spacing w:line="187" w:lineRule="auto"/>
        <w:ind w:right="134" w:firstLine="0"/>
        <w:rPr>
          <w:rFonts w:ascii="Tahoma" w:hAnsi="Tahoma"/>
          <w:sz w:val="14"/>
        </w:rPr>
      </w:pPr>
      <w:r>
        <w:rPr>
          <w:rFonts w:ascii="Tahoma" w:hAnsi="Tahoma"/>
          <w:sz w:val="14"/>
        </w:rPr>
        <w:t xml:space="preserve">Ph.D. in Public administration, Associate professor (Ukraine); </w:t>
      </w:r>
      <w:r>
        <w:rPr>
          <w:rFonts w:ascii="Arial Black" w:hAnsi="Arial Black"/>
          <w:sz w:val="14"/>
        </w:rPr>
        <w:t xml:space="preserve">Pavlo Tkachenko </w:t>
      </w:r>
      <w:r>
        <w:rPr>
          <w:rFonts w:ascii="Tahoma" w:hAnsi="Tahoma"/>
          <w:sz w:val="14"/>
        </w:rPr>
        <w:t xml:space="preserve">- Ph.D. student (Ukraine); </w:t>
      </w:r>
      <w:r>
        <w:rPr>
          <w:rFonts w:ascii="Arial Black" w:hAnsi="Arial Black"/>
          <w:sz w:val="14"/>
        </w:rPr>
        <w:t xml:space="preserve">Daryna Kupriianova </w:t>
      </w:r>
      <w:r>
        <w:rPr>
          <w:rFonts w:ascii="Tahoma" w:hAnsi="Tahoma"/>
          <w:sz w:val="14"/>
        </w:rPr>
        <w:t xml:space="preserve">- lawyer (Republic of Poland); </w:t>
      </w:r>
      <w:r>
        <w:rPr>
          <w:rFonts w:ascii="Arial Black" w:hAnsi="Arial Black"/>
          <w:sz w:val="14"/>
        </w:rPr>
        <w:t xml:space="preserve">Halyna Hubal </w:t>
      </w:r>
      <w:r>
        <w:rPr>
          <w:rFonts w:ascii="Tahoma" w:hAnsi="Tahoma"/>
          <w:sz w:val="14"/>
        </w:rPr>
        <w:t xml:space="preserve">- Ph.D. in Physics and Maths, Associate professor (Ukraine); </w:t>
      </w:r>
      <w:r>
        <w:rPr>
          <w:rFonts w:ascii="Arial Black" w:hAnsi="Arial Black"/>
          <w:sz w:val="14"/>
        </w:rPr>
        <w:t xml:space="preserve">Halyna Kozub </w:t>
      </w:r>
      <w:r>
        <w:rPr>
          <w:rFonts w:ascii="Tahoma" w:hAnsi="Tahoma"/>
          <w:sz w:val="14"/>
        </w:rPr>
        <w:t>- Ph.D. in Technical sciences, Associate</w:t>
      </w:r>
      <w:r>
        <w:rPr>
          <w:rFonts w:ascii="Tahoma" w:hAnsi="Tahoma"/>
          <w:spacing w:val="-3"/>
          <w:sz w:val="14"/>
        </w:rPr>
        <w:t xml:space="preserve"> </w:t>
      </w:r>
      <w:r>
        <w:rPr>
          <w:rFonts w:ascii="Tahoma" w:hAnsi="Tahoma"/>
          <w:sz w:val="14"/>
        </w:rPr>
        <w:t>professor</w:t>
      </w:r>
      <w:r>
        <w:rPr>
          <w:rFonts w:ascii="Tahoma" w:hAnsi="Tahoma"/>
          <w:spacing w:val="-4"/>
          <w:sz w:val="14"/>
        </w:rPr>
        <w:t xml:space="preserve"> </w:t>
      </w:r>
      <w:r>
        <w:rPr>
          <w:rFonts w:ascii="Tahoma" w:hAnsi="Tahoma"/>
          <w:sz w:val="14"/>
        </w:rPr>
        <w:t>(Ukraine);</w:t>
      </w:r>
      <w:r>
        <w:rPr>
          <w:rFonts w:ascii="Tahoma" w:hAnsi="Tahoma"/>
          <w:spacing w:val="-6"/>
          <w:sz w:val="14"/>
        </w:rPr>
        <w:t xml:space="preserve"> </w:t>
      </w:r>
      <w:r>
        <w:rPr>
          <w:rFonts w:ascii="Arial Black" w:hAnsi="Arial Black"/>
          <w:sz w:val="14"/>
        </w:rPr>
        <w:t>Anton</w:t>
      </w:r>
      <w:r>
        <w:rPr>
          <w:rFonts w:ascii="Arial Black" w:hAnsi="Arial Black"/>
          <w:spacing w:val="-5"/>
          <w:sz w:val="14"/>
        </w:rPr>
        <w:t xml:space="preserve"> </w:t>
      </w:r>
      <w:r>
        <w:rPr>
          <w:rFonts w:ascii="Arial Black" w:hAnsi="Arial Black"/>
          <w:sz w:val="14"/>
        </w:rPr>
        <w:t>Kozma</w:t>
      </w:r>
      <w:r>
        <w:rPr>
          <w:rFonts w:ascii="Arial Black" w:hAnsi="Arial Black"/>
          <w:spacing w:val="-7"/>
          <w:sz w:val="14"/>
        </w:rPr>
        <w:t xml:space="preserve"> </w:t>
      </w:r>
      <w:r>
        <w:rPr>
          <w:rFonts w:ascii="Tahoma" w:hAnsi="Tahoma"/>
          <w:sz w:val="14"/>
        </w:rPr>
        <w:t>-</w:t>
      </w:r>
      <w:r>
        <w:rPr>
          <w:rFonts w:ascii="Tahoma" w:hAnsi="Tahoma"/>
          <w:spacing w:val="-4"/>
          <w:sz w:val="14"/>
        </w:rPr>
        <w:t xml:space="preserve"> </w:t>
      </w:r>
      <w:r>
        <w:rPr>
          <w:rFonts w:ascii="Tahoma" w:hAnsi="Tahoma"/>
          <w:sz w:val="14"/>
        </w:rPr>
        <w:t>Ph.D.</w:t>
      </w:r>
      <w:r>
        <w:rPr>
          <w:rFonts w:ascii="Tahoma" w:hAnsi="Tahoma"/>
          <w:spacing w:val="-7"/>
          <w:sz w:val="14"/>
        </w:rPr>
        <w:t xml:space="preserve"> </w:t>
      </w:r>
      <w:r>
        <w:rPr>
          <w:rFonts w:ascii="Tahoma" w:hAnsi="Tahoma"/>
          <w:sz w:val="14"/>
        </w:rPr>
        <w:t>in</w:t>
      </w:r>
      <w:r>
        <w:rPr>
          <w:rFonts w:ascii="Tahoma" w:hAnsi="Tahoma"/>
          <w:spacing w:val="-4"/>
          <w:sz w:val="14"/>
        </w:rPr>
        <w:t xml:space="preserve"> </w:t>
      </w:r>
      <w:r>
        <w:rPr>
          <w:rFonts w:ascii="Tahoma" w:hAnsi="Tahoma"/>
          <w:sz w:val="14"/>
        </w:rPr>
        <w:t>Chemistry</w:t>
      </w:r>
      <w:r>
        <w:rPr>
          <w:rFonts w:ascii="Tahoma" w:hAnsi="Tahoma"/>
          <w:spacing w:val="-6"/>
          <w:sz w:val="14"/>
        </w:rPr>
        <w:t xml:space="preserve"> </w:t>
      </w:r>
      <w:r>
        <w:rPr>
          <w:rFonts w:ascii="Tahoma" w:hAnsi="Tahoma"/>
          <w:sz w:val="14"/>
        </w:rPr>
        <w:t>(Ukraine);</w:t>
      </w:r>
      <w:r>
        <w:rPr>
          <w:rFonts w:ascii="Tahoma" w:hAnsi="Tahoma"/>
          <w:spacing w:val="-1"/>
          <w:sz w:val="14"/>
        </w:rPr>
        <w:t xml:space="preserve"> </w:t>
      </w:r>
      <w:r>
        <w:rPr>
          <w:rFonts w:ascii="Arial Black" w:hAnsi="Arial Black"/>
          <w:sz w:val="14"/>
        </w:rPr>
        <w:t>Tetiana</w:t>
      </w:r>
      <w:r>
        <w:rPr>
          <w:rFonts w:ascii="Arial Black" w:hAnsi="Arial Black"/>
          <w:spacing w:val="-9"/>
          <w:sz w:val="14"/>
        </w:rPr>
        <w:t xml:space="preserve"> </w:t>
      </w:r>
      <w:r>
        <w:rPr>
          <w:rFonts w:ascii="Arial Black" w:hAnsi="Arial Black"/>
          <w:sz w:val="14"/>
        </w:rPr>
        <w:t>Morozova</w:t>
      </w:r>
      <w:r>
        <w:rPr>
          <w:rFonts w:ascii="Arial Black" w:hAnsi="Arial Black"/>
          <w:spacing w:val="-7"/>
          <w:sz w:val="14"/>
        </w:rPr>
        <w:t xml:space="preserve"> </w:t>
      </w:r>
      <w:r>
        <w:rPr>
          <w:rFonts w:ascii="Tahoma" w:hAnsi="Tahoma"/>
          <w:sz w:val="14"/>
        </w:rPr>
        <w:t>–</w:t>
      </w:r>
      <w:r>
        <w:rPr>
          <w:rFonts w:ascii="Tahoma" w:hAnsi="Tahoma"/>
          <w:spacing w:val="-6"/>
          <w:sz w:val="14"/>
        </w:rPr>
        <w:t xml:space="preserve"> </w:t>
      </w:r>
      <w:r>
        <w:rPr>
          <w:rFonts w:ascii="Tahoma" w:hAnsi="Tahoma"/>
          <w:sz w:val="14"/>
        </w:rPr>
        <w:t>Ph.D.</w:t>
      </w:r>
      <w:r>
        <w:rPr>
          <w:rFonts w:ascii="Tahoma" w:hAnsi="Tahoma"/>
          <w:spacing w:val="-7"/>
          <w:sz w:val="14"/>
        </w:rPr>
        <w:t xml:space="preserve"> </w:t>
      </w:r>
      <w:r>
        <w:rPr>
          <w:rFonts w:ascii="Tahoma" w:hAnsi="Tahoma"/>
          <w:sz w:val="14"/>
        </w:rPr>
        <w:t>in</w:t>
      </w:r>
      <w:r>
        <w:rPr>
          <w:rFonts w:ascii="Tahoma" w:hAnsi="Tahoma"/>
          <w:spacing w:val="-3"/>
          <w:sz w:val="14"/>
        </w:rPr>
        <w:t xml:space="preserve"> </w:t>
      </w:r>
      <w:r>
        <w:rPr>
          <w:rFonts w:ascii="Tahoma" w:hAnsi="Tahoma"/>
          <w:sz w:val="14"/>
        </w:rPr>
        <w:t>Biology,</w:t>
      </w:r>
      <w:r>
        <w:rPr>
          <w:rFonts w:ascii="Tahoma" w:hAnsi="Tahoma"/>
          <w:spacing w:val="-6"/>
          <w:sz w:val="14"/>
        </w:rPr>
        <w:t xml:space="preserve"> </w:t>
      </w:r>
      <w:r>
        <w:rPr>
          <w:rFonts w:ascii="Tahoma" w:hAnsi="Tahoma"/>
          <w:sz w:val="14"/>
        </w:rPr>
        <w:t>Associate</w:t>
      </w:r>
      <w:r>
        <w:rPr>
          <w:rFonts w:ascii="Tahoma" w:hAnsi="Tahoma"/>
          <w:spacing w:val="-4"/>
          <w:sz w:val="14"/>
        </w:rPr>
        <w:t xml:space="preserve"> </w:t>
      </w:r>
      <w:r>
        <w:rPr>
          <w:rFonts w:ascii="Tahoma" w:hAnsi="Tahoma"/>
          <w:sz w:val="14"/>
        </w:rPr>
        <w:t>professor</w:t>
      </w:r>
      <w:r>
        <w:rPr>
          <w:rFonts w:ascii="Tahoma" w:hAnsi="Tahoma"/>
          <w:spacing w:val="-4"/>
          <w:sz w:val="14"/>
        </w:rPr>
        <w:t xml:space="preserve"> </w:t>
      </w:r>
      <w:r>
        <w:rPr>
          <w:rFonts w:ascii="Tahoma" w:hAnsi="Tahoma"/>
          <w:sz w:val="14"/>
        </w:rPr>
        <w:t xml:space="preserve">(Ukraine); </w:t>
      </w:r>
      <w:r>
        <w:rPr>
          <w:rFonts w:ascii="Arial Black" w:hAnsi="Arial Black"/>
          <w:sz w:val="14"/>
        </w:rPr>
        <w:t xml:space="preserve">Larysa Kupriianova </w:t>
      </w:r>
      <w:r>
        <w:rPr>
          <w:rFonts w:ascii="Tahoma" w:hAnsi="Tahoma"/>
          <w:sz w:val="14"/>
        </w:rPr>
        <w:t xml:space="preserve">- Ph.D. in Medicine, Associate professor (Ukraine); </w:t>
      </w:r>
      <w:r>
        <w:rPr>
          <w:rFonts w:ascii="Arial Black" w:hAnsi="Arial Black"/>
          <w:sz w:val="14"/>
        </w:rPr>
        <w:t xml:space="preserve">Dmytro Lysenko </w:t>
      </w:r>
      <w:r>
        <w:rPr>
          <w:rFonts w:ascii="Tahoma" w:hAnsi="Tahoma"/>
          <w:sz w:val="14"/>
        </w:rPr>
        <w:t xml:space="preserve">- Ph.D. in Medicine, Associate professor (Ukraine); </w:t>
      </w:r>
      <w:r>
        <w:rPr>
          <w:rFonts w:ascii="Arial Black" w:hAnsi="Arial Black"/>
          <w:sz w:val="14"/>
        </w:rPr>
        <w:t xml:space="preserve">Natalia Tsubanova </w:t>
      </w:r>
      <w:r>
        <w:rPr>
          <w:rFonts w:ascii="Tahoma" w:hAnsi="Tahoma"/>
          <w:sz w:val="14"/>
        </w:rPr>
        <w:t xml:space="preserve">- D.Sc. in Pharmacy, Professor (Ukraine); </w:t>
      </w:r>
      <w:r>
        <w:rPr>
          <w:rFonts w:ascii="Arial Black" w:hAnsi="Arial Black"/>
          <w:sz w:val="14"/>
        </w:rPr>
        <w:t xml:space="preserve">Svitlana Oliinyk </w:t>
      </w:r>
      <w:r>
        <w:rPr>
          <w:rFonts w:ascii="Tahoma" w:hAnsi="Tahoma"/>
          <w:sz w:val="14"/>
        </w:rPr>
        <w:t xml:space="preserve">- Ph.D. in Pharmacy, Associate professor (Ukraine); </w:t>
      </w:r>
      <w:r>
        <w:rPr>
          <w:rFonts w:ascii="Arial Black" w:hAnsi="Arial Black"/>
          <w:sz w:val="14"/>
        </w:rPr>
        <w:t>Yuriy Polyezhayev</w:t>
      </w:r>
      <w:r>
        <w:rPr>
          <w:rFonts w:ascii="Arial Black" w:hAnsi="Arial Black"/>
          <w:spacing w:val="-5"/>
          <w:sz w:val="14"/>
        </w:rPr>
        <w:t xml:space="preserve"> </w:t>
      </w:r>
      <w:r>
        <w:rPr>
          <w:rFonts w:ascii="Tahoma" w:hAnsi="Tahoma"/>
          <w:sz w:val="14"/>
        </w:rPr>
        <w:t>-</w:t>
      </w:r>
      <w:r>
        <w:rPr>
          <w:rFonts w:ascii="Tahoma" w:hAnsi="Tahoma"/>
          <w:spacing w:val="-1"/>
          <w:sz w:val="14"/>
        </w:rPr>
        <w:t xml:space="preserve"> </w:t>
      </w:r>
      <w:r>
        <w:rPr>
          <w:rFonts w:ascii="Tahoma" w:hAnsi="Tahoma"/>
          <w:sz w:val="14"/>
        </w:rPr>
        <w:t>Ph.D.</w:t>
      </w:r>
      <w:r>
        <w:rPr>
          <w:rFonts w:ascii="Tahoma" w:hAnsi="Tahoma"/>
          <w:spacing w:val="-3"/>
          <w:sz w:val="14"/>
        </w:rPr>
        <w:t xml:space="preserve"> </w:t>
      </w:r>
      <w:r>
        <w:rPr>
          <w:rFonts w:ascii="Tahoma" w:hAnsi="Tahoma"/>
          <w:sz w:val="14"/>
        </w:rPr>
        <w:t>in</w:t>
      </w:r>
      <w:r>
        <w:rPr>
          <w:rFonts w:ascii="Tahoma" w:hAnsi="Tahoma"/>
          <w:spacing w:val="-1"/>
          <w:sz w:val="14"/>
        </w:rPr>
        <w:t xml:space="preserve"> </w:t>
      </w:r>
      <w:r>
        <w:rPr>
          <w:rFonts w:ascii="Tahoma" w:hAnsi="Tahoma"/>
          <w:sz w:val="14"/>
        </w:rPr>
        <w:t>Social</w:t>
      </w:r>
      <w:r>
        <w:rPr>
          <w:rFonts w:ascii="Tahoma" w:hAnsi="Tahoma"/>
          <w:spacing w:val="-1"/>
          <w:sz w:val="14"/>
        </w:rPr>
        <w:t xml:space="preserve"> </w:t>
      </w:r>
      <w:r>
        <w:rPr>
          <w:rFonts w:ascii="Tahoma" w:hAnsi="Tahoma"/>
          <w:sz w:val="14"/>
        </w:rPr>
        <w:t>Сommunications,</w:t>
      </w:r>
      <w:r>
        <w:rPr>
          <w:rFonts w:ascii="Tahoma" w:hAnsi="Tahoma"/>
          <w:spacing w:val="-3"/>
          <w:sz w:val="14"/>
        </w:rPr>
        <w:t xml:space="preserve"> </w:t>
      </w:r>
      <w:r>
        <w:rPr>
          <w:rFonts w:ascii="Tahoma" w:hAnsi="Tahoma"/>
          <w:sz w:val="14"/>
        </w:rPr>
        <w:t>Associate</w:t>
      </w:r>
      <w:r>
        <w:rPr>
          <w:rFonts w:ascii="Tahoma" w:hAnsi="Tahoma"/>
          <w:spacing w:val="-1"/>
          <w:sz w:val="14"/>
        </w:rPr>
        <w:t xml:space="preserve"> </w:t>
      </w:r>
      <w:r>
        <w:rPr>
          <w:rFonts w:ascii="Tahoma" w:hAnsi="Tahoma"/>
          <w:sz w:val="14"/>
        </w:rPr>
        <w:t>professor</w:t>
      </w:r>
      <w:r>
        <w:rPr>
          <w:rFonts w:ascii="Tahoma" w:hAnsi="Tahoma"/>
          <w:spacing w:val="-2"/>
          <w:sz w:val="14"/>
        </w:rPr>
        <w:t xml:space="preserve"> </w:t>
      </w:r>
      <w:r>
        <w:rPr>
          <w:rFonts w:ascii="Tahoma" w:hAnsi="Tahoma"/>
          <w:sz w:val="14"/>
        </w:rPr>
        <w:t xml:space="preserve">(Ukraine); </w:t>
      </w:r>
      <w:r>
        <w:rPr>
          <w:rFonts w:ascii="Arial Black" w:hAnsi="Arial Black"/>
          <w:sz w:val="14"/>
        </w:rPr>
        <w:t>Mukhabbat</w:t>
      </w:r>
      <w:r>
        <w:rPr>
          <w:rFonts w:ascii="Arial Black" w:hAnsi="Arial Black"/>
          <w:spacing w:val="-6"/>
          <w:sz w:val="14"/>
        </w:rPr>
        <w:t xml:space="preserve"> </w:t>
      </w:r>
      <w:r>
        <w:rPr>
          <w:rFonts w:ascii="Arial Black" w:hAnsi="Arial Black"/>
          <w:sz w:val="14"/>
        </w:rPr>
        <w:t>Khakimova</w:t>
      </w:r>
      <w:r>
        <w:rPr>
          <w:rFonts w:ascii="Arial Black" w:hAnsi="Arial Black"/>
          <w:spacing w:val="-4"/>
          <w:sz w:val="14"/>
        </w:rPr>
        <w:t xml:space="preserve"> </w:t>
      </w:r>
      <w:r>
        <w:rPr>
          <w:rFonts w:ascii="Tahoma" w:hAnsi="Tahoma"/>
          <w:sz w:val="14"/>
        </w:rPr>
        <w:t>-</w:t>
      </w:r>
      <w:r>
        <w:rPr>
          <w:rFonts w:ascii="Tahoma" w:hAnsi="Tahoma"/>
          <w:spacing w:val="-1"/>
          <w:sz w:val="14"/>
        </w:rPr>
        <w:t xml:space="preserve"> </w:t>
      </w:r>
      <w:r>
        <w:rPr>
          <w:rFonts w:ascii="Tahoma" w:hAnsi="Tahoma"/>
          <w:sz w:val="14"/>
        </w:rPr>
        <w:t>D.Sc.</w:t>
      </w:r>
      <w:r>
        <w:rPr>
          <w:rFonts w:ascii="Tahoma" w:hAnsi="Tahoma"/>
          <w:spacing w:val="-3"/>
          <w:sz w:val="14"/>
        </w:rPr>
        <w:t xml:space="preserve"> </w:t>
      </w:r>
      <w:r>
        <w:rPr>
          <w:rFonts w:ascii="Tahoma" w:hAnsi="Tahoma"/>
          <w:sz w:val="14"/>
        </w:rPr>
        <w:t>in</w:t>
      </w:r>
      <w:r>
        <w:rPr>
          <w:rFonts w:ascii="Tahoma" w:hAnsi="Tahoma"/>
          <w:spacing w:val="-1"/>
          <w:sz w:val="14"/>
        </w:rPr>
        <w:t xml:space="preserve"> </w:t>
      </w:r>
      <w:r>
        <w:rPr>
          <w:rFonts w:ascii="Tahoma" w:hAnsi="Tahoma"/>
          <w:sz w:val="14"/>
        </w:rPr>
        <w:t>Pedagogy,</w:t>
      </w:r>
      <w:r>
        <w:rPr>
          <w:rFonts w:ascii="Tahoma" w:hAnsi="Tahoma"/>
          <w:spacing w:val="-3"/>
          <w:sz w:val="14"/>
        </w:rPr>
        <w:t xml:space="preserve"> </w:t>
      </w:r>
      <w:r>
        <w:rPr>
          <w:rFonts w:ascii="Tahoma" w:hAnsi="Tahoma"/>
          <w:sz w:val="14"/>
        </w:rPr>
        <w:t>Professor</w:t>
      </w:r>
      <w:r>
        <w:rPr>
          <w:rFonts w:ascii="Tahoma" w:hAnsi="Tahoma"/>
          <w:spacing w:val="-2"/>
          <w:sz w:val="14"/>
        </w:rPr>
        <w:t xml:space="preserve"> </w:t>
      </w:r>
      <w:r>
        <w:rPr>
          <w:rFonts w:ascii="Tahoma" w:hAnsi="Tahoma"/>
          <w:sz w:val="14"/>
        </w:rPr>
        <w:t xml:space="preserve">(Republic of Uzbekistan); </w:t>
      </w:r>
      <w:r>
        <w:rPr>
          <w:rFonts w:ascii="Arial Black" w:hAnsi="Arial Black"/>
          <w:sz w:val="14"/>
        </w:rPr>
        <w:t xml:space="preserve">Alla Kulichenko </w:t>
      </w:r>
      <w:r>
        <w:rPr>
          <w:rFonts w:ascii="Tahoma" w:hAnsi="Tahoma"/>
          <w:sz w:val="14"/>
        </w:rPr>
        <w:t xml:space="preserve">- D.Sc. in Pedagogy, Associate professor (Ukraine); </w:t>
      </w:r>
      <w:r>
        <w:rPr>
          <w:rFonts w:ascii="Arial Black" w:hAnsi="Arial Black"/>
          <w:sz w:val="14"/>
        </w:rPr>
        <w:t xml:space="preserve">Taras Furman </w:t>
      </w:r>
      <w:r>
        <w:rPr>
          <w:rFonts w:ascii="Tahoma" w:hAnsi="Tahoma"/>
          <w:sz w:val="14"/>
        </w:rPr>
        <w:t xml:space="preserve">- Ph.D. in Pedagogy, Associate professor (Ukraine); </w:t>
      </w:r>
      <w:r>
        <w:rPr>
          <w:rFonts w:ascii="Arial Black" w:hAnsi="Arial Black"/>
          <w:sz w:val="14"/>
        </w:rPr>
        <w:t xml:space="preserve">Stanislav Bazhan </w:t>
      </w:r>
      <w:r>
        <w:rPr>
          <w:rFonts w:ascii="Tahoma" w:hAnsi="Tahoma"/>
          <w:sz w:val="14"/>
        </w:rPr>
        <w:t xml:space="preserve">- Doctor of Philosophy (Ukraine); </w:t>
      </w:r>
      <w:r>
        <w:rPr>
          <w:rFonts w:ascii="Arial Black" w:hAnsi="Arial Black"/>
          <w:sz w:val="14"/>
        </w:rPr>
        <w:t xml:space="preserve">Yurii Yampol </w:t>
      </w:r>
      <w:r>
        <w:rPr>
          <w:rFonts w:ascii="Tahoma" w:hAnsi="Tahoma"/>
          <w:sz w:val="14"/>
        </w:rPr>
        <w:t xml:space="preserve">- Ph.D. student (Ukraine); </w:t>
      </w:r>
      <w:r>
        <w:rPr>
          <w:rFonts w:ascii="Arial Black" w:hAnsi="Arial Black"/>
          <w:sz w:val="14"/>
        </w:rPr>
        <w:t xml:space="preserve">Zhanna Antypova </w:t>
      </w:r>
      <w:r>
        <w:rPr>
          <w:rFonts w:ascii="Tahoma" w:hAnsi="Tahoma"/>
          <w:sz w:val="14"/>
        </w:rPr>
        <w:t xml:space="preserve">- Senior Lecturer (Ukraine); </w:t>
      </w:r>
      <w:r>
        <w:rPr>
          <w:rFonts w:ascii="Arial Black" w:hAnsi="Arial Black"/>
          <w:sz w:val="14"/>
        </w:rPr>
        <w:t xml:space="preserve">Yatsyk Mariana </w:t>
      </w:r>
      <w:r>
        <w:rPr>
          <w:rFonts w:ascii="Tahoma" w:hAnsi="Tahoma"/>
          <w:sz w:val="14"/>
        </w:rPr>
        <w:t xml:space="preserve">- Ph.D. in Pedagogy, Associate professor (Ukraine); </w:t>
      </w:r>
      <w:r>
        <w:rPr>
          <w:rFonts w:ascii="Arial Black" w:hAnsi="Arial Black"/>
          <w:sz w:val="14"/>
        </w:rPr>
        <w:t xml:space="preserve">Nіna Korbozerova </w:t>
      </w:r>
      <w:r>
        <w:rPr>
          <w:rFonts w:ascii="Tahoma" w:hAnsi="Tahoma"/>
          <w:sz w:val="14"/>
        </w:rPr>
        <w:t xml:space="preserve">- D.Sc. in Philology, Professor (Ukraine); </w:t>
      </w:r>
      <w:r>
        <w:rPr>
          <w:rFonts w:ascii="Arial Black" w:hAnsi="Arial Black"/>
          <w:sz w:val="14"/>
        </w:rPr>
        <w:t>Natalia</w:t>
      </w:r>
      <w:r>
        <w:rPr>
          <w:rFonts w:ascii="Arial Black" w:hAnsi="Arial Black"/>
          <w:spacing w:val="-3"/>
          <w:sz w:val="14"/>
        </w:rPr>
        <w:t xml:space="preserve"> </w:t>
      </w:r>
      <w:r>
        <w:rPr>
          <w:rFonts w:ascii="Arial Black" w:hAnsi="Arial Black"/>
          <w:sz w:val="14"/>
        </w:rPr>
        <w:t>Kovalska</w:t>
      </w:r>
      <w:r>
        <w:rPr>
          <w:rFonts w:ascii="Arial Black" w:hAnsi="Arial Black"/>
          <w:spacing w:val="-2"/>
          <w:sz w:val="14"/>
        </w:rPr>
        <w:t xml:space="preserve"> </w:t>
      </w:r>
      <w:r>
        <w:rPr>
          <w:rFonts w:ascii="Tahoma" w:hAnsi="Tahoma"/>
          <w:sz w:val="14"/>
        </w:rPr>
        <w:t>- Ph.D.</w:t>
      </w:r>
      <w:r>
        <w:rPr>
          <w:rFonts w:ascii="Tahoma" w:hAnsi="Tahoma"/>
          <w:spacing w:val="-1"/>
          <w:sz w:val="14"/>
        </w:rPr>
        <w:t xml:space="preserve"> </w:t>
      </w:r>
      <w:r>
        <w:rPr>
          <w:rFonts w:ascii="Tahoma" w:hAnsi="Tahoma"/>
          <w:sz w:val="14"/>
        </w:rPr>
        <w:t>in Philology,</w:t>
      </w:r>
      <w:r>
        <w:rPr>
          <w:rFonts w:ascii="Tahoma" w:hAnsi="Tahoma"/>
          <w:spacing w:val="-1"/>
          <w:sz w:val="14"/>
        </w:rPr>
        <w:t xml:space="preserve"> </w:t>
      </w:r>
      <w:r>
        <w:rPr>
          <w:rFonts w:ascii="Tahoma" w:hAnsi="Tahoma"/>
          <w:sz w:val="14"/>
        </w:rPr>
        <w:t xml:space="preserve">Associate professor (Ukraine); </w:t>
      </w:r>
      <w:r>
        <w:rPr>
          <w:rFonts w:ascii="Arial Black" w:hAnsi="Arial Black"/>
          <w:sz w:val="14"/>
        </w:rPr>
        <w:t>Oksana</w:t>
      </w:r>
      <w:r>
        <w:rPr>
          <w:rFonts w:ascii="Arial Black" w:hAnsi="Arial Black"/>
          <w:spacing w:val="-4"/>
          <w:sz w:val="14"/>
        </w:rPr>
        <w:t xml:space="preserve"> </w:t>
      </w:r>
      <w:r>
        <w:rPr>
          <w:rFonts w:ascii="Arial Black" w:hAnsi="Arial Black"/>
          <w:sz w:val="14"/>
        </w:rPr>
        <w:t>Prysiazhniuk</w:t>
      </w:r>
      <w:r>
        <w:rPr>
          <w:rFonts w:ascii="Arial Black" w:hAnsi="Arial Black"/>
          <w:spacing w:val="-2"/>
          <w:sz w:val="14"/>
        </w:rPr>
        <w:t xml:space="preserve"> </w:t>
      </w:r>
      <w:r>
        <w:rPr>
          <w:rFonts w:ascii="Tahoma" w:hAnsi="Tahoma"/>
          <w:sz w:val="14"/>
        </w:rPr>
        <w:t>- Ph.D.</w:t>
      </w:r>
      <w:r>
        <w:rPr>
          <w:rFonts w:ascii="Tahoma" w:hAnsi="Tahoma"/>
          <w:spacing w:val="-1"/>
          <w:sz w:val="14"/>
        </w:rPr>
        <w:t xml:space="preserve"> </w:t>
      </w:r>
      <w:r>
        <w:rPr>
          <w:rFonts w:ascii="Tahoma" w:hAnsi="Tahoma"/>
          <w:sz w:val="14"/>
        </w:rPr>
        <w:t>in Philology,</w:t>
      </w:r>
      <w:r>
        <w:rPr>
          <w:rFonts w:ascii="Tahoma" w:hAnsi="Tahoma"/>
          <w:spacing w:val="-1"/>
          <w:sz w:val="14"/>
        </w:rPr>
        <w:t xml:space="preserve"> </w:t>
      </w:r>
      <w:r>
        <w:rPr>
          <w:rFonts w:ascii="Tahoma" w:hAnsi="Tahoma"/>
          <w:sz w:val="14"/>
        </w:rPr>
        <w:t xml:space="preserve">Associate professor (Ukraine); </w:t>
      </w:r>
      <w:r>
        <w:rPr>
          <w:rFonts w:ascii="Arial Black" w:hAnsi="Arial Black"/>
          <w:sz w:val="14"/>
        </w:rPr>
        <w:t>Melekh</w:t>
      </w:r>
      <w:r>
        <w:rPr>
          <w:rFonts w:ascii="Arial Black" w:hAnsi="Arial Black"/>
          <w:spacing w:val="-4"/>
          <w:sz w:val="14"/>
        </w:rPr>
        <w:t xml:space="preserve"> </w:t>
      </w:r>
      <w:r>
        <w:rPr>
          <w:rFonts w:ascii="Arial Black" w:hAnsi="Arial Black"/>
          <w:sz w:val="14"/>
        </w:rPr>
        <w:t>Halyna</w:t>
      </w:r>
      <w:r>
        <w:rPr>
          <w:rFonts w:ascii="Arial Black" w:hAnsi="Arial Black"/>
          <w:spacing w:val="-7"/>
          <w:sz w:val="14"/>
        </w:rPr>
        <w:t xml:space="preserve"> </w:t>
      </w:r>
      <w:r>
        <w:rPr>
          <w:rFonts w:ascii="Tahoma" w:hAnsi="Tahoma"/>
          <w:sz w:val="14"/>
        </w:rPr>
        <w:t>-</w:t>
      </w:r>
      <w:r>
        <w:rPr>
          <w:rFonts w:ascii="Tahoma" w:hAnsi="Tahoma"/>
          <w:spacing w:val="-3"/>
          <w:sz w:val="14"/>
        </w:rPr>
        <w:t xml:space="preserve"> </w:t>
      </w:r>
      <w:r>
        <w:rPr>
          <w:rFonts w:ascii="Tahoma" w:hAnsi="Tahoma"/>
          <w:sz w:val="14"/>
        </w:rPr>
        <w:t>Ph.D.</w:t>
      </w:r>
      <w:r>
        <w:rPr>
          <w:rFonts w:ascii="Tahoma" w:hAnsi="Tahoma"/>
          <w:spacing w:val="-5"/>
          <w:sz w:val="14"/>
        </w:rPr>
        <w:t xml:space="preserve"> </w:t>
      </w:r>
      <w:r>
        <w:rPr>
          <w:rFonts w:ascii="Tahoma" w:hAnsi="Tahoma"/>
          <w:sz w:val="14"/>
        </w:rPr>
        <w:t>in</w:t>
      </w:r>
      <w:r>
        <w:rPr>
          <w:rFonts w:ascii="Tahoma" w:hAnsi="Tahoma"/>
          <w:spacing w:val="-3"/>
          <w:sz w:val="14"/>
        </w:rPr>
        <w:t xml:space="preserve"> </w:t>
      </w:r>
      <w:r>
        <w:rPr>
          <w:rFonts w:ascii="Tahoma" w:hAnsi="Tahoma"/>
          <w:sz w:val="14"/>
        </w:rPr>
        <w:t>Philology,</w:t>
      </w:r>
      <w:r>
        <w:rPr>
          <w:rFonts w:ascii="Tahoma" w:hAnsi="Tahoma"/>
          <w:spacing w:val="-5"/>
          <w:sz w:val="14"/>
        </w:rPr>
        <w:t xml:space="preserve"> </w:t>
      </w:r>
      <w:r>
        <w:rPr>
          <w:rFonts w:ascii="Tahoma" w:hAnsi="Tahoma"/>
          <w:sz w:val="14"/>
        </w:rPr>
        <w:t>Associate</w:t>
      </w:r>
      <w:r>
        <w:rPr>
          <w:rFonts w:ascii="Tahoma" w:hAnsi="Tahoma"/>
          <w:spacing w:val="-3"/>
          <w:sz w:val="14"/>
        </w:rPr>
        <w:t xml:space="preserve"> </w:t>
      </w:r>
      <w:r>
        <w:rPr>
          <w:rFonts w:ascii="Tahoma" w:hAnsi="Tahoma"/>
          <w:sz w:val="14"/>
        </w:rPr>
        <w:t>professor</w:t>
      </w:r>
      <w:r>
        <w:rPr>
          <w:rFonts w:ascii="Tahoma" w:hAnsi="Tahoma"/>
          <w:spacing w:val="-4"/>
          <w:sz w:val="14"/>
        </w:rPr>
        <w:t xml:space="preserve"> </w:t>
      </w:r>
      <w:r>
        <w:rPr>
          <w:rFonts w:ascii="Tahoma" w:hAnsi="Tahoma"/>
          <w:sz w:val="14"/>
        </w:rPr>
        <w:t>(Ukraine);</w:t>
      </w:r>
      <w:r>
        <w:rPr>
          <w:rFonts w:ascii="Tahoma" w:hAnsi="Tahoma"/>
          <w:spacing w:val="-1"/>
          <w:sz w:val="14"/>
        </w:rPr>
        <w:t xml:space="preserve"> </w:t>
      </w:r>
      <w:r>
        <w:rPr>
          <w:rFonts w:ascii="Arial Black" w:hAnsi="Arial Black"/>
          <w:sz w:val="14"/>
        </w:rPr>
        <w:t>Anatolii</w:t>
      </w:r>
      <w:r>
        <w:rPr>
          <w:rFonts w:ascii="Arial Black" w:hAnsi="Arial Black"/>
          <w:spacing w:val="-3"/>
          <w:sz w:val="14"/>
        </w:rPr>
        <w:t xml:space="preserve"> </w:t>
      </w:r>
      <w:r>
        <w:rPr>
          <w:rFonts w:ascii="Arial Black" w:hAnsi="Arial Black"/>
          <w:sz w:val="14"/>
        </w:rPr>
        <w:t>Kornus</w:t>
      </w:r>
      <w:r>
        <w:rPr>
          <w:rFonts w:ascii="Arial Black" w:hAnsi="Arial Black"/>
          <w:spacing w:val="-6"/>
          <w:sz w:val="14"/>
        </w:rPr>
        <w:t xml:space="preserve"> </w:t>
      </w:r>
      <w:r>
        <w:rPr>
          <w:rFonts w:ascii="Tahoma" w:hAnsi="Tahoma"/>
          <w:sz w:val="14"/>
        </w:rPr>
        <w:t>-</w:t>
      </w:r>
      <w:r>
        <w:rPr>
          <w:rFonts w:ascii="Tahoma" w:hAnsi="Tahoma"/>
          <w:spacing w:val="-3"/>
          <w:sz w:val="14"/>
        </w:rPr>
        <w:t xml:space="preserve"> </w:t>
      </w:r>
      <w:r>
        <w:rPr>
          <w:rFonts w:ascii="Tahoma" w:hAnsi="Tahoma"/>
          <w:sz w:val="14"/>
        </w:rPr>
        <w:t>Ph.D.</w:t>
      </w:r>
      <w:r>
        <w:rPr>
          <w:rFonts w:ascii="Tahoma" w:hAnsi="Tahoma"/>
          <w:spacing w:val="-5"/>
          <w:sz w:val="14"/>
        </w:rPr>
        <w:t xml:space="preserve"> </w:t>
      </w:r>
      <w:r>
        <w:rPr>
          <w:rFonts w:ascii="Tahoma" w:hAnsi="Tahoma"/>
          <w:sz w:val="14"/>
        </w:rPr>
        <w:t>in</w:t>
      </w:r>
      <w:r>
        <w:rPr>
          <w:rFonts w:ascii="Tahoma" w:hAnsi="Tahoma"/>
          <w:spacing w:val="-3"/>
          <w:sz w:val="14"/>
        </w:rPr>
        <w:t xml:space="preserve"> </w:t>
      </w:r>
      <w:r>
        <w:rPr>
          <w:rFonts w:ascii="Tahoma" w:hAnsi="Tahoma"/>
          <w:sz w:val="14"/>
        </w:rPr>
        <w:t>Geography,</w:t>
      </w:r>
      <w:r>
        <w:rPr>
          <w:rFonts w:ascii="Tahoma" w:hAnsi="Tahoma"/>
          <w:spacing w:val="-5"/>
          <w:sz w:val="14"/>
        </w:rPr>
        <w:t xml:space="preserve"> </w:t>
      </w:r>
      <w:r>
        <w:rPr>
          <w:rFonts w:ascii="Tahoma" w:hAnsi="Tahoma"/>
          <w:sz w:val="14"/>
        </w:rPr>
        <w:t>Associate</w:t>
      </w:r>
      <w:r>
        <w:rPr>
          <w:rFonts w:ascii="Tahoma" w:hAnsi="Tahoma"/>
          <w:spacing w:val="-3"/>
          <w:sz w:val="14"/>
        </w:rPr>
        <w:t xml:space="preserve"> </w:t>
      </w:r>
      <w:r>
        <w:rPr>
          <w:rFonts w:ascii="Tahoma" w:hAnsi="Tahoma"/>
          <w:sz w:val="14"/>
        </w:rPr>
        <w:t>professor</w:t>
      </w:r>
      <w:r>
        <w:rPr>
          <w:rFonts w:ascii="Tahoma" w:hAnsi="Tahoma"/>
          <w:spacing w:val="-4"/>
          <w:sz w:val="14"/>
        </w:rPr>
        <w:t xml:space="preserve"> </w:t>
      </w:r>
      <w:r>
        <w:rPr>
          <w:rFonts w:ascii="Tahoma" w:hAnsi="Tahoma"/>
          <w:sz w:val="14"/>
        </w:rPr>
        <w:t>(Ukraine);</w:t>
      </w:r>
      <w:r>
        <w:rPr>
          <w:rFonts w:ascii="Tahoma" w:hAnsi="Tahoma"/>
          <w:spacing w:val="38"/>
          <w:sz w:val="14"/>
        </w:rPr>
        <w:t xml:space="preserve"> </w:t>
      </w:r>
      <w:r>
        <w:rPr>
          <w:rFonts w:ascii="Arial Black" w:hAnsi="Arial Black"/>
          <w:sz w:val="14"/>
        </w:rPr>
        <w:t xml:space="preserve">Andrii Fomin </w:t>
      </w:r>
      <w:r>
        <w:rPr>
          <w:rFonts w:ascii="Tahoma" w:hAnsi="Tahoma"/>
          <w:sz w:val="14"/>
        </w:rPr>
        <w:t xml:space="preserve">- Ph.D. in History, Associate professor (Ukraine); </w:t>
      </w:r>
      <w:r>
        <w:rPr>
          <w:rFonts w:ascii="Arial Black" w:hAnsi="Arial Black"/>
          <w:sz w:val="14"/>
        </w:rPr>
        <w:t xml:space="preserve">Mykola Ruban </w:t>
      </w:r>
      <w:r>
        <w:rPr>
          <w:rFonts w:ascii="Tahoma" w:hAnsi="Tahoma"/>
          <w:sz w:val="14"/>
        </w:rPr>
        <w:t xml:space="preserve">- Ph.D. in History and Archaeology (Ukraine); </w:t>
      </w:r>
      <w:r>
        <w:rPr>
          <w:rFonts w:ascii="Arial Black" w:hAnsi="Arial Black"/>
          <w:sz w:val="14"/>
        </w:rPr>
        <w:t xml:space="preserve">Nataliia Hirna </w:t>
      </w:r>
      <w:r>
        <w:rPr>
          <w:rFonts w:ascii="Tahoma" w:hAnsi="Tahoma"/>
          <w:sz w:val="14"/>
        </w:rPr>
        <w:t xml:space="preserve">- Ph.D. in History, Associate professor (Ukraine); </w:t>
      </w:r>
      <w:r>
        <w:rPr>
          <w:rFonts w:ascii="Arial Black" w:hAnsi="Arial Black"/>
          <w:sz w:val="14"/>
        </w:rPr>
        <w:t xml:space="preserve">Iryna Ustinova </w:t>
      </w:r>
      <w:r>
        <w:rPr>
          <w:rFonts w:ascii="Tahoma" w:hAnsi="Tahoma"/>
          <w:sz w:val="14"/>
        </w:rPr>
        <w:t xml:space="preserve">- D.Sc. in Architecture, Professor (Ukraine); </w:t>
      </w:r>
      <w:r>
        <w:rPr>
          <w:rFonts w:ascii="Arial Black" w:hAnsi="Arial Black"/>
          <w:sz w:val="14"/>
        </w:rPr>
        <w:t xml:space="preserve">Kateryna Didenko </w:t>
      </w:r>
      <w:r>
        <w:rPr>
          <w:rFonts w:ascii="Tahoma" w:hAnsi="Tahoma"/>
          <w:sz w:val="14"/>
        </w:rPr>
        <w:t>- Ph.D. in Architecture (Ukraine);</w:t>
      </w:r>
      <w:r>
        <w:rPr>
          <w:rFonts w:ascii="Tahoma" w:hAnsi="Tahoma"/>
          <w:spacing w:val="-11"/>
          <w:sz w:val="14"/>
        </w:rPr>
        <w:t xml:space="preserve"> </w:t>
      </w:r>
      <w:r>
        <w:rPr>
          <w:rFonts w:ascii="Arial Black" w:hAnsi="Arial Black"/>
          <w:sz w:val="14"/>
        </w:rPr>
        <w:t>Yuliia</w:t>
      </w:r>
      <w:r>
        <w:rPr>
          <w:rFonts w:ascii="Arial Black" w:hAnsi="Arial Black"/>
          <w:spacing w:val="-12"/>
          <w:sz w:val="14"/>
        </w:rPr>
        <w:t xml:space="preserve"> </w:t>
      </w:r>
      <w:r>
        <w:rPr>
          <w:rFonts w:ascii="Arial Black" w:hAnsi="Arial Black"/>
          <w:sz w:val="14"/>
        </w:rPr>
        <w:t>Voskoboinikova</w:t>
      </w:r>
      <w:r>
        <w:rPr>
          <w:rFonts w:ascii="Arial Black" w:hAnsi="Arial Black"/>
          <w:spacing w:val="-12"/>
          <w:sz w:val="14"/>
        </w:rPr>
        <w:t xml:space="preserve"> </w:t>
      </w:r>
      <w:r>
        <w:rPr>
          <w:rFonts w:ascii="Tahoma" w:hAnsi="Tahoma"/>
          <w:sz w:val="14"/>
        </w:rPr>
        <w:t>-</w:t>
      </w:r>
      <w:r>
        <w:rPr>
          <w:rFonts w:ascii="Tahoma" w:hAnsi="Tahoma"/>
          <w:spacing w:val="-11"/>
          <w:sz w:val="14"/>
        </w:rPr>
        <w:t xml:space="preserve"> </w:t>
      </w:r>
      <w:r>
        <w:rPr>
          <w:rFonts w:ascii="Tahoma" w:hAnsi="Tahoma"/>
          <w:sz w:val="14"/>
        </w:rPr>
        <w:t>D.Sc.</w:t>
      </w:r>
      <w:r>
        <w:rPr>
          <w:rFonts w:ascii="Tahoma" w:hAnsi="Tahoma"/>
          <w:spacing w:val="-11"/>
          <w:sz w:val="14"/>
        </w:rPr>
        <w:t xml:space="preserve"> </w:t>
      </w:r>
      <w:r>
        <w:rPr>
          <w:rFonts w:ascii="Tahoma" w:hAnsi="Tahoma"/>
          <w:sz w:val="14"/>
        </w:rPr>
        <w:t>in</w:t>
      </w:r>
      <w:r>
        <w:rPr>
          <w:rFonts w:ascii="Tahoma" w:hAnsi="Tahoma"/>
          <w:spacing w:val="-9"/>
          <w:sz w:val="14"/>
        </w:rPr>
        <w:t xml:space="preserve"> </w:t>
      </w:r>
      <w:r>
        <w:rPr>
          <w:rFonts w:ascii="Tahoma" w:hAnsi="Tahoma"/>
          <w:sz w:val="14"/>
        </w:rPr>
        <w:t>Arts</w:t>
      </w:r>
      <w:r>
        <w:rPr>
          <w:rFonts w:ascii="Tahoma" w:hAnsi="Tahoma"/>
          <w:spacing w:val="-10"/>
          <w:sz w:val="14"/>
        </w:rPr>
        <w:t xml:space="preserve"> </w:t>
      </w:r>
      <w:r>
        <w:rPr>
          <w:rFonts w:ascii="Tahoma" w:hAnsi="Tahoma"/>
          <w:sz w:val="14"/>
        </w:rPr>
        <w:t>(Ukraine);</w:t>
      </w:r>
      <w:r>
        <w:rPr>
          <w:rFonts w:ascii="Tahoma" w:hAnsi="Tahoma"/>
          <w:spacing w:val="-10"/>
          <w:sz w:val="14"/>
        </w:rPr>
        <w:t xml:space="preserve"> </w:t>
      </w:r>
      <w:r>
        <w:rPr>
          <w:rFonts w:ascii="Arial Black" w:hAnsi="Arial Black"/>
          <w:sz w:val="14"/>
        </w:rPr>
        <w:t>Mykola</w:t>
      </w:r>
      <w:r>
        <w:rPr>
          <w:rFonts w:ascii="Arial Black" w:hAnsi="Arial Black"/>
          <w:spacing w:val="-12"/>
          <w:sz w:val="14"/>
        </w:rPr>
        <w:t xml:space="preserve"> </w:t>
      </w:r>
      <w:r>
        <w:rPr>
          <w:rFonts w:ascii="Arial Black" w:hAnsi="Arial Black"/>
          <w:sz w:val="14"/>
        </w:rPr>
        <w:t>Krypchuk</w:t>
      </w:r>
      <w:r>
        <w:rPr>
          <w:rFonts w:ascii="Arial Black" w:hAnsi="Arial Black"/>
          <w:spacing w:val="-11"/>
          <w:sz w:val="14"/>
        </w:rPr>
        <w:t xml:space="preserve"> </w:t>
      </w:r>
      <w:r>
        <w:rPr>
          <w:rFonts w:ascii="Tahoma" w:hAnsi="Tahoma"/>
          <w:sz w:val="14"/>
        </w:rPr>
        <w:t>-</w:t>
      </w:r>
      <w:r>
        <w:rPr>
          <w:rFonts w:ascii="Tahoma" w:hAnsi="Tahoma"/>
          <w:spacing w:val="-10"/>
          <w:sz w:val="14"/>
        </w:rPr>
        <w:t xml:space="preserve"> </w:t>
      </w:r>
      <w:r>
        <w:rPr>
          <w:rFonts w:ascii="Tahoma" w:hAnsi="Tahoma"/>
          <w:sz w:val="14"/>
        </w:rPr>
        <w:t>Ph.D.</w:t>
      </w:r>
      <w:r>
        <w:rPr>
          <w:rFonts w:ascii="Tahoma" w:hAnsi="Tahoma"/>
          <w:spacing w:val="-11"/>
          <w:sz w:val="14"/>
        </w:rPr>
        <w:t xml:space="preserve"> </w:t>
      </w:r>
      <w:r>
        <w:rPr>
          <w:rFonts w:ascii="Tahoma" w:hAnsi="Tahoma"/>
          <w:sz w:val="14"/>
        </w:rPr>
        <w:t>in</w:t>
      </w:r>
      <w:r>
        <w:rPr>
          <w:rFonts w:ascii="Tahoma" w:hAnsi="Tahoma"/>
          <w:spacing w:val="-9"/>
          <w:sz w:val="14"/>
        </w:rPr>
        <w:t xml:space="preserve"> </w:t>
      </w:r>
      <w:r>
        <w:rPr>
          <w:rFonts w:ascii="Tahoma" w:hAnsi="Tahoma"/>
          <w:sz w:val="14"/>
        </w:rPr>
        <w:t>Arts,</w:t>
      </w:r>
      <w:r>
        <w:rPr>
          <w:rFonts w:ascii="Tahoma" w:hAnsi="Tahoma"/>
          <w:spacing w:val="-10"/>
          <w:sz w:val="14"/>
        </w:rPr>
        <w:t xml:space="preserve"> </w:t>
      </w:r>
      <w:r>
        <w:rPr>
          <w:rFonts w:ascii="Tahoma" w:hAnsi="Tahoma"/>
          <w:sz w:val="14"/>
        </w:rPr>
        <w:t>Associate</w:t>
      </w:r>
      <w:r>
        <w:rPr>
          <w:rFonts w:ascii="Tahoma" w:hAnsi="Tahoma"/>
          <w:spacing w:val="-11"/>
          <w:sz w:val="14"/>
        </w:rPr>
        <w:t xml:space="preserve"> </w:t>
      </w:r>
      <w:r>
        <w:rPr>
          <w:rFonts w:ascii="Tahoma" w:hAnsi="Tahoma"/>
          <w:sz w:val="14"/>
        </w:rPr>
        <w:t>professor</w:t>
      </w:r>
      <w:r>
        <w:rPr>
          <w:rFonts w:ascii="Tahoma" w:hAnsi="Tahoma"/>
          <w:spacing w:val="-9"/>
          <w:sz w:val="14"/>
        </w:rPr>
        <w:t xml:space="preserve"> </w:t>
      </w:r>
      <w:r>
        <w:rPr>
          <w:rFonts w:ascii="Tahoma" w:hAnsi="Tahoma"/>
          <w:sz w:val="14"/>
        </w:rPr>
        <w:t>(Ukraine);</w:t>
      </w:r>
      <w:r>
        <w:rPr>
          <w:rFonts w:ascii="Tahoma" w:hAnsi="Tahoma"/>
          <w:spacing w:val="-11"/>
          <w:sz w:val="14"/>
        </w:rPr>
        <w:t xml:space="preserve"> </w:t>
      </w:r>
      <w:r>
        <w:rPr>
          <w:rFonts w:ascii="Arial Black" w:hAnsi="Arial Black"/>
          <w:sz w:val="14"/>
        </w:rPr>
        <w:t>Tetiana</w:t>
      </w:r>
      <w:r>
        <w:rPr>
          <w:rFonts w:ascii="Arial Black" w:hAnsi="Arial Black"/>
          <w:spacing w:val="-12"/>
          <w:sz w:val="14"/>
        </w:rPr>
        <w:t xml:space="preserve"> </w:t>
      </w:r>
      <w:r>
        <w:rPr>
          <w:rFonts w:ascii="Arial Black" w:hAnsi="Arial Black"/>
          <w:sz w:val="14"/>
        </w:rPr>
        <w:t>Luhova</w:t>
      </w:r>
      <w:r>
        <w:rPr>
          <w:rFonts w:ascii="Arial Black" w:hAnsi="Arial Black"/>
          <w:spacing w:val="-12"/>
          <w:sz w:val="14"/>
        </w:rPr>
        <w:t xml:space="preserve"> </w:t>
      </w:r>
      <w:r>
        <w:rPr>
          <w:rFonts w:ascii="Tahoma" w:hAnsi="Tahoma"/>
          <w:sz w:val="14"/>
        </w:rPr>
        <w:t>- Ph.D. in Arts, Associate professor (Ukraine)</w:t>
      </w:r>
    </w:p>
    <w:p w:rsidR="007C6FEF" w:rsidRDefault="007C6FEF">
      <w:pPr>
        <w:pStyle w:val="a3"/>
        <w:spacing w:before="32"/>
        <w:jc w:val="left"/>
        <w:rPr>
          <w:rFonts w:ascii="Tahoma"/>
          <w:sz w:val="14"/>
        </w:rPr>
      </w:pPr>
    </w:p>
    <w:p w:rsidR="007C6FEF" w:rsidRDefault="008A5EDA">
      <w:pPr>
        <w:spacing w:before="1"/>
        <w:ind w:left="739"/>
        <w:jc w:val="both"/>
        <w:rPr>
          <w:rFonts w:ascii="Arial"/>
          <w:i/>
          <w:sz w:val="16"/>
        </w:rPr>
      </w:pPr>
      <w:r>
        <w:rPr>
          <w:rFonts w:ascii="Trebuchet MS"/>
          <w:b/>
          <w:i/>
          <w:spacing w:val="-10"/>
          <w:sz w:val="16"/>
        </w:rPr>
        <w:t>Responsible</w:t>
      </w:r>
      <w:r>
        <w:rPr>
          <w:rFonts w:ascii="Trebuchet MS"/>
          <w:b/>
          <w:i/>
          <w:spacing w:val="-18"/>
          <w:sz w:val="16"/>
        </w:rPr>
        <w:t xml:space="preserve"> </w:t>
      </w:r>
      <w:r>
        <w:rPr>
          <w:rFonts w:ascii="Trebuchet MS"/>
          <w:b/>
          <w:i/>
          <w:spacing w:val="-10"/>
          <w:sz w:val="16"/>
        </w:rPr>
        <w:t>for</w:t>
      </w:r>
      <w:r>
        <w:rPr>
          <w:rFonts w:ascii="Trebuchet MS"/>
          <w:b/>
          <w:i/>
          <w:spacing w:val="-14"/>
          <w:sz w:val="16"/>
        </w:rPr>
        <w:t xml:space="preserve"> </w:t>
      </w:r>
      <w:r>
        <w:rPr>
          <w:rFonts w:ascii="Trebuchet MS"/>
          <w:b/>
          <w:i/>
          <w:spacing w:val="-10"/>
          <w:sz w:val="16"/>
        </w:rPr>
        <w:t>e-layout:</w:t>
      </w:r>
      <w:r>
        <w:rPr>
          <w:rFonts w:ascii="Trebuchet MS"/>
          <w:b/>
          <w:i/>
          <w:spacing w:val="-12"/>
          <w:sz w:val="16"/>
        </w:rPr>
        <w:t xml:space="preserve"> </w:t>
      </w:r>
      <w:r>
        <w:rPr>
          <w:rFonts w:ascii="Arial"/>
          <w:i/>
          <w:spacing w:val="-10"/>
          <w:sz w:val="16"/>
        </w:rPr>
        <w:t>Tetiana</w:t>
      </w:r>
      <w:r>
        <w:rPr>
          <w:rFonts w:ascii="Arial"/>
          <w:i/>
          <w:spacing w:val="-12"/>
          <w:sz w:val="16"/>
        </w:rPr>
        <w:t xml:space="preserve"> </w:t>
      </w:r>
      <w:r>
        <w:rPr>
          <w:rFonts w:ascii="Arial"/>
          <w:i/>
          <w:spacing w:val="-10"/>
          <w:sz w:val="16"/>
        </w:rPr>
        <w:t>Bilous</w:t>
      </w:r>
      <w:r>
        <w:rPr>
          <w:rFonts w:ascii="Arial"/>
          <w:i/>
          <w:spacing w:val="-7"/>
          <w:sz w:val="16"/>
        </w:rPr>
        <w:t xml:space="preserve"> </w:t>
      </w:r>
      <w:r>
        <w:rPr>
          <w:rFonts w:ascii="Arial"/>
          <w:i/>
          <w:spacing w:val="-10"/>
          <w:sz w:val="16"/>
        </w:rPr>
        <w:t>(Ukraine).</w:t>
      </w:r>
      <w:r>
        <w:rPr>
          <w:rFonts w:ascii="Arial"/>
          <w:i/>
          <w:spacing w:val="37"/>
          <w:sz w:val="16"/>
        </w:rPr>
        <w:t xml:space="preserve"> </w:t>
      </w:r>
      <w:r>
        <w:rPr>
          <w:rFonts w:ascii="Trebuchet MS"/>
          <w:b/>
          <w:i/>
          <w:spacing w:val="-10"/>
          <w:sz w:val="16"/>
        </w:rPr>
        <w:t>Designer:</w:t>
      </w:r>
      <w:r>
        <w:rPr>
          <w:rFonts w:ascii="Trebuchet MS"/>
          <w:b/>
          <w:i/>
          <w:spacing w:val="-16"/>
          <w:sz w:val="16"/>
        </w:rPr>
        <w:t xml:space="preserve"> </w:t>
      </w:r>
      <w:r>
        <w:rPr>
          <w:rFonts w:ascii="Arial"/>
          <w:i/>
          <w:spacing w:val="-10"/>
          <w:sz w:val="16"/>
        </w:rPr>
        <w:t>Nadiia</w:t>
      </w:r>
      <w:r>
        <w:rPr>
          <w:rFonts w:ascii="Arial"/>
          <w:i/>
          <w:spacing w:val="-9"/>
          <w:sz w:val="16"/>
        </w:rPr>
        <w:t xml:space="preserve"> </w:t>
      </w:r>
      <w:r>
        <w:rPr>
          <w:rFonts w:ascii="Arial"/>
          <w:i/>
          <w:spacing w:val="-10"/>
          <w:sz w:val="16"/>
        </w:rPr>
        <w:t>Kazmina</w:t>
      </w:r>
      <w:r>
        <w:rPr>
          <w:rFonts w:ascii="Arial"/>
          <w:i/>
          <w:spacing w:val="-8"/>
          <w:sz w:val="16"/>
        </w:rPr>
        <w:t xml:space="preserve"> </w:t>
      </w:r>
      <w:r>
        <w:rPr>
          <w:rFonts w:ascii="Arial"/>
          <w:i/>
          <w:spacing w:val="-10"/>
          <w:sz w:val="16"/>
        </w:rPr>
        <w:t>(Ukraine).</w:t>
      </w:r>
      <w:r>
        <w:rPr>
          <w:rFonts w:ascii="Arial"/>
          <w:i/>
          <w:spacing w:val="35"/>
          <w:sz w:val="16"/>
        </w:rPr>
        <w:t xml:space="preserve"> </w:t>
      </w:r>
      <w:r>
        <w:rPr>
          <w:rFonts w:ascii="Trebuchet MS"/>
          <w:b/>
          <w:i/>
          <w:spacing w:val="-10"/>
          <w:sz w:val="16"/>
        </w:rPr>
        <w:t>Proofreader:</w:t>
      </w:r>
      <w:r>
        <w:rPr>
          <w:rFonts w:ascii="Trebuchet MS"/>
          <w:b/>
          <w:i/>
          <w:spacing w:val="-13"/>
          <w:sz w:val="16"/>
        </w:rPr>
        <w:t xml:space="preserve"> </w:t>
      </w:r>
      <w:r>
        <w:rPr>
          <w:rFonts w:ascii="Arial"/>
          <w:i/>
          <w:spacing w:val="-10"/>
          <w:sz w:val="16"/>
        </w:rPr>
        <w:t>Hryhorii</w:t>
      </w:r>
      <w:r>
        <w:rPr>
          <w:rFonts w:ascii="Arial"/>
          <w:i/>
          <w:spacing w:val="-12"/>
          <w:sz w:val="16"/>
        </w:rPr>
        <w:t xml:space="preserve"> </w:t>
      </w:r>
      <w:r>
        <w:rPr>
          <w:rFonts w:ascii="Arial"/>
          <w:i/>
          <w:spacing w:val="-10"/>
          <w:sz w:val="16"/>
        </w:rPr>
        <w:t>Dudnyk</w:t>
      </w:r>
      <w:r>
        <w:rPr>
          <w:rFonts w:ascii="Arial"/>
          <w:i/>
          <w:spacing w:val="-8"/>
          <w:sz w:val="16"/>
        </w:rPr>
        <w:t xml:space="preserve"> </w:t>
      </w:r>
      <w:r>
        <w:rPr>
          <w:rFonts w:ascii="Arial"/>
          <w:i/>
          <w:spacing w:val="-10"/>
          <w:sz w:val="16"/>
        </w:rPr>
        <w:t>(Ukraine).</w:t>
      </w:r>
    </w:p>
    <w:p w:rsidR="007C6FEF" w:rsidRDefault="008A5EDA">
      <w:pPr>
        <w:pStyle w:val="a3"/>
        <w:spacing w:before="2"/>
        <w:jc w:val="left"/>
        <w:rPr>
          <w:rFonts w:ascii="Arial"/>
          <w:i/>
          <w:sz w:val="18"/>
        </w:rPr>
      </w:pPr>
      <w:r>
        <w:rPr>
          <w:rFonts w:ascii="Arial"/>
          <w:i/>
          <w:noProof/>
          <w:sz w:val="18"/>
        </w:rPr>
        <mc:AlternateContent>
          <mc:Choice Requires="wps">
            <w:drawing>
              <wp:anchor distT="0" distB="0" distL="0" distR="0" simplePos="0" relativeHeight="487592448" behindDoc="1" locked="0" layoutInCell="1" allowOverlap="1">
                <wp:simplePos x="0" y="0"/>
                <wp:positionH relativeFrom="page">
                  <wp:posOffset>990904</wp:posOffset>
                </wp:positionH>
                <wp:positionV relativeFrom="paragraph">
                  <wp:posOffset>148003</wp:posOffset>
                </wp:positionV>
                <wp:extent cx="5958205" cy="635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58205" cy="6350"/>
                        </a:xfrm>
                        <a:custGeom>
                          <a:avLst/>
                          <a:gdLst/>
                          <a:ahLst/>
                          <a:cxnLst/>
                          <a:rect l="l" t="t" r="r" b="b"/>
                          <a:pathLst>
                            <a:path w="5958205" h="6350">
                              <a:moveTo>
                                <a:pt x="5958205" y="0"/>
                              </a:moveTo>
                              <a:lnTo>
                                <a:pt x="0" y="0"/>
                              </a:lnTo>
                              <a:lnTo>
                                <a:pt x="0" y="6096"/>
                              </a:lnTo>
                              <a:lnTo>
                                <a:pt x="5958205" y="6096"/>
                              </a:lnTo>
                              <a:lnTo>
                                <a:pt x="595820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7B5AA0A" id="Graphic 14" o:spid="_x0000_s1026" style="position:absolute;margin-left:78pt;margin-top:11.65pt;width:469.15pt;height:.5pt;z-index:-15724032;visibility:visible;mso-wrap-style:square;mso-wrap-distance-left:0;mso-wrap-distance-top:0;mso-wrap-distance-right:0;mso-wrap-distance-bottom:0;mso-position-horizontal:absolute;mso-position-horizontal-relative:page;mso-position-vertical:absolute;mso-position-vertical-relative:text;v-text-anchor:top" coordsize="595820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" path="m5958205,l,,,6096r5958205,l5958205,xe" fillcolor="black" stroked="f">
                <v:path arrowok="t"/>
                <w10:wrap type="topAndBottom" anchorx="page"/>
              </v:shape>
            </w:pict>
          </mc:Fallback>
        </mc:AlternateContent>
      </w:r>
    </w:p>
    <w:p w:rsidR="007C6FEF" w:rsidRDefault="007C6FEF">
      <w:pPr>
        <w:pStyle w:val="a3"/>
        <w:jc w:val="left"/>
        <w:rPr>
          <w:rFonts w:ascii="Arial"/>
          <w:i/>
          <w:sz w:val="18"/>
        </w:rPr>
      </w:pPr>
    </w:p>
    <w:p w:rsidR="007C6FEF" w:rsidRDefault="007C6FEF">
      <w:pPr>
        <w:pStyle w:val="a3"/>
        <w:spacing w:before="7"/>
        <w:jc w:val="left"/>
        <w:rPr>
          <w:rFonts w:ascii="Arial"/>
          <w:i/>
          <w:sz w:val="18"/>
        </w:rPr>
      </w:pPr>
    </w:p>
    <w:p w:rsidR="007C6FEF" w:rsidRDefault="008A5EDA">
      <w:pPr>
        <w:spacing w:line="199" w:lineRule="auto"/>
        <w:ind w:left="739" w:right="132"/>
        <w:jc w:val="both"/>
        <w:rPr>
          <w:rFonts w:ascii="Tahoma" w:hAnsi="Tahoma"/>
          <w:sz w:val="18"/>
        </w:rPr>
      </w:pPr>
      <w:r>
        <w:rPr>
          <w:rFonts w:ascii="Tahoma" w:hAnsi="Tahoma"/>
          <w:sz w:val="18"/>
        </w:rPr>
        <w:t xml:space="preserve">The journal «Grail of Science» is an officially registered in Ukraine multidisciplinary and internationally disseminated scientific edition that supports the policy of open access for scientific publications. </w:t>
      </w:r>
      <w:r>
        <w:rPr>
          <w:rFonts w:ascii="Arial Black" w:hAnsi="Arial Black"/>
          <w:sz w:val="18"/>
        </w:rPr>
        <w:t xml:space="preserve">Media identifier R30-02704 </w:t>
      </w:r>
      <w:r>
        <w:rPr>
          <w:rFonts w:ascii="Tahoma" w:hAnsi="Tahoma"/>
          <w:sz w:val="18"/>
        </w:rPr>
        <w:t>(decision № 430 dated 22.02.2024 of the National Council of Ukraine on Television and Radio Broadcasting).</w:t>
      </w:r>
    </w:p>
    <w:p w:rsidR="007C6FEF" w:rsidRDefault="008A5EDA">
      <w:pPr>
        <w:spacing w:before="207" w:line="187" w:lineRule="auto"/>
        <w:ind w:left="739" w:right="135"/>
        <w:jc w:val="both"/>
        <w:rPr>
          <w:rFonts w:ascii="Arial Black" w:hAnsi="Arial Black"/>
          <w:sz w:val="18"/>
        </w:rPr>
      </w:pPr>
      <w:r>
        <w:rPr>
          <w:rFonts w:ascii="Arial Black" w:hAnsi="Arial Black"/>
          <w:color w:val="1F3863"/>
          <w:w w:val="90"/>
          <w:sz w:val="18"/>
        </w:rPr>
        <w:t>By</w:t>
      </w:r>
      <w:r>
        <w:rPr>
          <w:rFonts w:ascii="Arial Black" w:hAnsi="Arial Black"/>
          <w:color w:val="1F3863"/>
          <w:spacing w:val="-1"/>
          <w:w w:val="90"/>
          <w:sz w:val="18"/>
        </w:rPr>
        <w:t xml:space="preserve"> </w:t>
      </w:r>
      <w:r>
        <w:rPr>
          <w:rFonts w:ascii="Arial Black" w:hAnsi="Arial Black"/>
          <w:color w:val="1F3863"/>
          <w:w w:val="90"/>
          <w:sz w:val="18"/>
        </w:rPr>
        <w:t>order of</w:t>
      </w:r>
      <w:r>
        <w:rPr>
          <w:rFonts w:ascii="Arial Black" w:hAnsi="Arial Black"/>
          <w:color w:val="1F3863"/>
          <w:spacing w:val="-2"/>
          <w:w w:val="90"/>
          <w:sz w:val="18"/>
        </w:rPr>
        <w:t xml:space="preserve"> </w:t>
      </w:r>
      <w:r>
        <w:rPr>
          <w:rFonts w:ascii="Arial Black" w:hAnsi="Arial Black"/>
          <w:color w:val="1F3863"/>
          <w:w w:val="90"/>
          <w:sz w:val="18"/>
        </w:rPr>
        <w:t>the</w:t>
      </w:r>
      <w:r>
        <w:rPr>
          <w:rFonts w:ascii="Arial Black" w:hAnsi="Arial Black"/>
          <w:color w:val="1F3863"/>
          <w:spacing w:val="-3"/>
          <w:w w:val="90"/>
          <w:sz w:val="18"/>
        </w:rPr>
        <w:t xml:space="preserve"> </w:t>
      </w:r>
      <w:r>
        <w:rPr>
          <w:rFonts w:ascii="Arial Black" w:hAnsi="Arial Black"/>
          <w:color w:val="1F3863"/>
          <w:w w:val="90"/>
          <w:sz w:val="18"/>
        </w:rPr>
        <w:t>Ministry</w:t>
      </w:r>
      <w:r>
        <w:rPr>
          <w:rFonts w:ascii="Arial Black" w:hAnsi="Arial Black"/>
          <w:color w:val="1F3863"/>
          <w:spacing w:val="-1"/>
          <w:w w:val="90"/>
          <w:sz w:val="18"/>
        </w:rPr>
        <w:t xml:space="preserve"> </w:t>
      </w:r>
      <w:r>
        <w:rPr>
          <w:rFonts w:ascii="Arial Black" w:hAnsi="Arial Black"/>
          <w:color w:val="1F3863"/>
          <w:w w:val="90"/>
          <w:sz w:val="18"/>
        </w:rPr>
        <w:t>of Education</w:t>
      </w:r>
      <w:r>
        <w:rPr>
          <w:rFonts w:ascii="Arial Black" w:hAnsi="Arial Black"/>
          <w:color w:val="1F3863"/>
          <w:spacing w:val="-3"/>
          <w:w w:val="90"/>
          <w:sz w:val="18"/>
        </w:rPr>
        <w:t xml:space="preserve"> </w:t>
      </w:r>
      <w:r>
        <w:rPr>
          <w:rFonts w:ascii="Arial Black" w:hAnsi="Arial Black"/>
          <w:color w:val="1F3863"/>
          <w:w w:val="90"/>
          <w:sz w:val="18"/>
        </w:rPr>
        <w:t>and</w:t>
      </w:r>
      <w:r>
        <w:rPr>
          <w:rFonts w:ascii="Arial Black" w:hAnsi="Arial Black"/>
          <w:color w:val="1F3863"/>
          <w:spacing w:val="-1"/>
          <w:w w:val="90"/>
          <w:sz w:val="18"/>
        </w:rPr>
        <w:t xml:space="preserve"> </w:t>
      </w:r>
      <w:r>
        <w:rPr>
          <w:rFonts w:ascii="Arial Black" w:hAnsi="Arial Black"/>
          <w:color w:val="1F3863"/>
          <w:w w:val="90"/>
          <w:sz w:val="18"/>
        </w:rPr>
        <w:t>Culture</w:t>
      </w:r>
      <w:r>
        <w:rPr>
          <w:rFonts w:ascii="Arial Black" w:hAnsi="Arial Black"/>
          <w:color w:val="1F3863"/>
          <w:spacing w:val="-3"/>
          <w:w w:val="90"/>
          <w:sz w:val="18"/>
        </w:rPr>
        <w:t xml:space="preserve"> </w:t>
      </w:r>
      <w:r>
        <w:rPr>
          <w:rFonts w:ascii="Arial Black" w:hAnsi="Arial Black"/>
          <w:color w:val="1F3863"/>
          <w:w w:val="90"/>
          <w:sz w:val="18"/>
        </w:rPr>
        <w:t>of</w:t>
      </w:r>
      <w:r>
        <w:rPr>
          <w:rFonts w:ascii="Arial Black" w:hAnsi="Arial Black"/>
          <w:color w:val="1F3863"/>
          <w:spacing w:val="-2"/>
          <w:w w:val="90"/>
          <w:sz w:val="18"/>
        </w:rPr>
        <w:t xml:space="preserve"> </w:t>
      </w:r>
      <w:r>
        <w:rPr>
          <w:rFonts w:ascii="Arial Black" w:hAnsi="Arial Black"/>
          <w:color w:val="1F3863"/>
          <w:w w:val="90"/>
          <w:sz w:val="18"/>
        </w:rPr>
        <w:t>Ukraine</w:t>
      </w:r>
      <w:r>
        <w:rPr>
          <w:rFonts w:ascii="Arial Black" w:hAnsi="Arial Black"/>
          <w:color w:val="1F3863"/>
          <w:spacing w:val="-1"/>
          <w:w w:val="90"/>
          <w:sz w:val="18"/>
        </w:rPr>
        <w:t xml:space="preserve"> </w:t>
      </w:r>
      <w:r>
        <w:rPr>
          <w:rFonts w:ascii="Arial Black" w:hAnsi="Arial Black"/>
          <w:color w:val="1F3863"/>
          <w:w w:val="90"/>
          <w:sz w:val="18"/>
        </w:rPr>
        <w:t>№</w:t>
      </w:r>
      <w:r>
        <w:rPr>
          <w:rFonts w:ascii="Arial Black" w:hAnsi="Arial Black"/>
          <w:color w:val="1F3863"/>
          <w:spacing w:val="-2"/>
          <w:w w:val="90"/>
          <w:sz w:val="18"/>
        </w:rPr>
        <w:t xml:space="preserve"> </w:t>
      </w:r>
      <w:r>
        <w:rPr>
          <w:rFonts w:ascii="Arial Black" w:hAnsi="Arial Black"/>
          <w:color w:val="1F3863"/>
          <w:w w:val="90"/>
          <w:sz w:val="18"/>
        </w:rPr>
        <w:t>582</w:t>
      </w:r>
      <w:r>
        <w:rPr>
          <w:rFonts w:ascii="Arial Black" w:hAnsi="Arial Black"/>
          <w:color w:val="1F3863"/>
          <w:spacing w:val="-2"/>
          <w:w w:val="90"/>
          <w:sz w:val="18"/>
        </w:rPr>
        <w:t xml:space="preserve"> </w:t>
      </w:r>
      <w:r>
        <w:rPr>
          <w:rFonts w:ascii="Arial Black" w:hAnsi="Arial Black"/>
          <w:color w:val="1F3863"/>
          <w:w w:val="90"/>
          <w:sz w:val="18"/>
        </w:rPr>
        <w:t>of</w:t>
      </w:r>
      <w:r>
        <w:rPr>
          <w:rFonts w:ascii="Arial Black" w:hAnsi="Arial Black"/>
          <w:color w:val="1F3863"/>
          <w:spacing w:val="-2"/>
          <w:w w:val="90"/>
          <w:sz w:val="18"/>
        </w:rPr>
        <w:t xml:space="preserve"> </w:t>
      </w:r>
      <w:r>
        <w:rPr>
          <w:rFonts w:ascii="Arial Black" w:hAnsi="Arial Black"/>
          <w:color w:val="1F3863"/>
          <w:w w:val="90"/>
          <w:sz w:val="18"/>
        </w:rPr>
        <w:t>April</w:t>
      </w:r>
      <w:r>
        <w:rPr>
          <w:rFonts w:ascii="Arial Black" w:hAnsi="Arial Black"/>
          <w:color w:val="1F3863"/>
          <w:spacing w:val="-2"/>
          <w:w w:val="90"/>
          <w:sz w:val="18"/>
        </w:rPr>
        <w:t xml:space="preserve"> </w:t>
      </w:r>
      <w:r>
        <w:rPr>
          <w:rFonts w:ascii="Arial Black" w:hAnsi="Arial Black"/>
          <w:color w:val="1F3863"/>
          <w:w w:val="90"/>
          <w:sz w:val="18"/>
        </w:rPr>
        <w:t>24,</w:t>
      </w:r>
      <w:r>
        <w:rPr>
          <w:rFonts w:ascii="Arial Black" w:hAnsi="Arial Black"/>
          <w:color w:val="1F3863"/>
          <w:spacing w:val="-1"/>
          <w:w w:val="90"/>
          <w:sz w:val="18"/>
        </w:rPr>
        <w:t xml:space="preserve"> </w:t>
      </w:r>
      <w:r>
        <w:rPr>
          <w:rFonts w:ascii="Arial Black" w:hAnsi="Arial Black"/>
          <w:color w:val="1F3863"/>
          <w:w w:val="90"/>
          <w:sz w:val="18"/>
        </w:rPr>
        <w:t>2024,</w:t>
      </w:r>
      <w:r>
        <w:rPr>
          <w:rFonts w:ascii="Arial Black" w:hAnsi="Arial Black"/>
          <w:color w:val="1F3863"/>
          <w:spacing w:val="-1"/>
          <w:w w:val="90"/>
          <w:sz w:val="18"/>
        </w:rPr>
        <w:t xml:space="preserve"> </w:t>
      </w:r>
      <w:r>
        <w:rPr>
          <w:rFonts w:ascii="Arial Black" w:hAnsi="Arial Black"/>
          <w:color w:val="1F3863"/>
          <w:w w:val="90"/>
          <w:sz w:val="18"/>
        </w:rPr>
        <w:t>the</w:t>
      </w:r>
      <w:r>
        <w:rPr>
          <w:rFonts w:ascii="Arial Black" w:hAnsi="Arial Black"/>
          <w:color w:val="1F3863"/>
          <w:spacing w:val="-3"/>
          <w:w w:val="90"/>
          <w:sz w:val="18"/>
        </w:rPr>
        <w:t xml:space="preserve"> </w:t>
      </w:r>
      <w:r>
        <w:rPr>
          <w:rFonts w:ascii="Arial Black" w:hAnsi="Arial Black"/>
          <w:color w:val="1F3863"/>
          <w:w w:val="90"/>
          <w:sz w:val="18"/>
        </w:rPr>
        <w:t>journal</w:t>
      </w:r>
      <w:r>
        <w:rPr>
          <w:rFonts w:ascii="Arial Black" w:hAnsi="Arial Black"/>
          <w:color w:val="1F3863"/>
          <w:spacing w:val="-2"/>
          <w:w w:val="90"/>
          <w:sz w:val="18"/>
        </w:rPr>
        <w:t xml:space="preserve"> </w:t>
      </w:r>
      <w:r>
        <w:rPr>
          <w:rFonts w:ascii="Arial Black" w:hAnsi="Arial Black"/>
          <w:color w:val="1F3863"/>
          <w:w w:val="90"/>
          <w:sz w:val="18"/>
        </w:rPr>
        <w:t>«Grail</w:t>
      </w:r>
      <w:r>
        <w:rPr>
          <w:rFonts w:ascii="Arial Black" w:hAnsi="Arial Black"/>
          <w:color w:val="1F3863"/>
          <w:spacing w:val="-2"/>
          <w:w w:val="90"/>
          <w:sz w:val="18"/>
        </w:rPr>
        <w:t xml:space="preserve"> </w:t>
      </w:r>
      <w:r>
        <w:rPr>
          <w:rFonts w:ascii="Arial Black" w:hAnsi="Arial Black"/>
          <w:color w:val="1F3863"/>
          <w:w w:val="90"/>
          <w:sz w:val="18"/>
        </w:rPr>
        <w:t xml:space="preserve">of </w:t>
      </w:r>
      <w:r>
        <w:rPr>
          <w:rFonts w:ascii="Arial Black" w:hAnsi="Arial Black"/>
          <w:color w:val="1F3863"/>
          <w:spacing w:val="-4"/>
          <w:w w:val="90"/>
          <w:sz w:val="18"/>
        </w:rPr>
        <w:t>Science»</w:t>
      </w:r>
      <w:r>
        <w:rPr>
          <w:rFonts w:ascii="Arial Black" w:hAnsi="Arial Black"/>
          <w:color w:val="1F3863"/>
          <w:spacing w:val="-7"/>
          <w:w w:val="90"/>
          <w:sz w:val="18"/>
        </w:rPr>
        <w:t xml:space="preserve"> </w:t>
      </w:r>
      <w:r>
        <w:rPr>
          <w:rFonts w:ascii="Arial Black" w:hAnsi="Arial Black"/>
          <w:color w:val="1F3863"/>
          <w:spacing w:val="-4"/>
          <w:w w:val="90"/>
          <w:sz w:val="18"/>
        </w:rPr>
        <w:t>was</w:t>
      </w:r>
      <w:r>
        <w:rPr>
          <w:rFonts w:ascii="Arial Black" w:hAnsi="Arial Black"/>
          <w:color w:val="1F3863"/>
          <w:spacing w:val="-8"/>
          <w:w w:val="90"/>
          <w:sz w:val="18"/>
        </w:rPr>
        <w:t xml:space="preserve"> </w:t>
      </w:r>
      <w:r>
        <w:rPr>
          <w:rFonts w:ascii="Arial Black" w:hAnsi="Arial Black"/>
          <w:color w:val="1F3863"/>
          <w:spacing w:val="-4"/>
          <w:w w:val="90"/>
          <w:sz w:val="18"/>
        </w:rPr>
        <w:t>assigned</w:t>
      </w:r>
      <w:r>
        <w:rPr>
          <w:rFonts w:ascii="Arial Black" w:hAnsi="Arial Black"/>
          <w:color w:val="1F3863"/>
          <w:spacing w:val="-5"/>
          <w:w w:val="90"/>
          <w:sz w:val="18"/>
        </w:rPr>
        <w:t xml:space="preserve"> </w:t>
      </w:r>
      <w:r>
        <w:rPr>
          <w:rFonts w:ascii="Arial Black" w:hAnsi="Arial Black"/>
          <w:color w:val="1F3863"/>
          <w:spacing w:val="-4"/>
          <w:w w:val="90"/>
          <w:sz w:val="18"/>
        </w:rPr>
        <w:t>Category</w:t>
      </w:r>
      <w:r>
        <w:rPr>
          <w:rFonts w:ascii="Arial Black" w:hAnsi="Arial Black"/>
          <w:color w:val="1F3863"/>
          <w:spacing w:val="-5"/>
          <w:w w:val="90"/>
          <w:sz w:val="18"/>
        </w:rPr>
        <w:t xml:space="preserve"> </w:t>
      </w:r>
      <w:r>
        <w:rPr>
          <w:rFonts w:ascii="Arial Black" w:hAnsi="Arial Black"/>
          <w:color w:val="1F3863"/>
          <w:spacing w:val="-4"/>
          <w:w w:val="90"/>
          <w:sz w:val="18"/>
        </w:rPr>
        <w:t>B</w:t>
      </w:r>
      <w:r>
        <w:rPr>
          <w:rFonts w:ascii="Arial Black" w:hAnsi="Arial Black"/>
          <w:color w:val="1F3863"/>
          <w:spacing w:val="-5"/>
          <w:w w:val="90"/>
          <w:sz w:val="18"/>
        </w:rPr>
        <w:t xml:space="preserve"> </w:t>
      </w:r>
      <w:r>
        <w:rPr>
          <w:rFonts w:ascii="Arial Black" w:hAnsi="Arial Black"/>
          <w:color w:val="1F3863"/>
          <w:spacing w:val="-4"/>
          <w:w w:val="90"/>
          <w:sz w:val="18"/>
        </w:rPr>
        <w:t>of specialized</w:t>
      </w:r>
      <w:r>
        <w:rPr>
          <w:rFonts w:ascii="Arial Black" w:hAnsi="Arial Black"/>
          <w:color w:val="1F3863"/>
          <w:spacing w:val="-5"/>
          <w:w w:val="90"/>
          <w:sz w:val="18"/>
        </w:rPr>
        <w:t xml:space="preserve"> </w:t>
      </w:r>
      <w:r>
        <w:rPr>
          <w:rFonts w:ascii="Arial Black" w:hAnsi="Arial Black"/>
          <w:color w:val="1F3863"/>
          <w:spacing w:val="-4"/>
          <w:w w:val="90"/>
          <w:sz w:val="18"/>
        </w:rPr>
        <w:t>publications of</w:t>
      </w:r>
      <w:r>
        <w:rPr>
          <w:rFonts w:ascii="Arial Black" w:hAnsi="Arial Black"/>
          <w:color w:val="1F3863"/>
          <w:spacing w:val="-7"/>
          <w:w w:val="90"/>
          <w:sz w:val="18"/>
        </w:rPr>
        <w:t xml:space="preserve"> </w:t>
      </w:r>
      <w:r>
        <w:rPr>
          <w:rFonts w:ascii="Arial Black" w:hAnsi="Arial Black"/>
          <w:color w:val="1F3863"/>
          <w:spacing w:val="-4"/>
          <w:w w:val="90"/>
          <w:sz w:val="18"/>
        </w:rPr>
        <w:t>Ukraine</w:t>
      </w:r>
      <w:r>
        <w:rPr>
          <w:rFonts w:ascii="Arial Black" w:hAnsi="Arial Black"/>
          <w:color w:val="1F3863"/>
          <w:spacing w:val="-5"/>
          <w:w w:val="90"/>
          <w:sz w:val="18"/>
        </w:rPr>
        <w:t xml:space="preserve"> </w:t>
      </w:r>
      <w:r>
        <w:rPr>
          <w:rFonts w:ascii="Arial Black" w:hAnsi="Arial Black"/>
          <w:color w:val="1F3863"/>
          <w:spacing w:val="-4"/>
          <w:w w:val="90"/>
          <w:sz w:val="18"/>
        </w:rPr>
        <w:t>on</w:t>
      </w:r>
      <w:r>
        <w:rPr>
          <w:rFonts w:ascii="Arial Black" w:hAnsi="Arial Black"/>
          <w:color w:val="1F3863"/>
          <w:spacing w:val="-8"/>
          <w:w w:val="90"/>
          <w:sz w:val="18"/>
        </w:rPr>
        <w:t xml:space="preserve"> </w:t>
      </w:r>
      <w:r>
        <w:rPr>
          <w:rFonts w:ascii="Arial Black" w:hAnsi="Arial Black"/>
          <w:color w:val="1F3863"/>
          <w:spacing w:val="-4"/>
          <w:w w:val="90"/>
          <w:sz w:val="18"/>
        </w:rPr>
        <w:t>economics</w:t>
      </w:r>
      <w:r>
        <w:rPr>
          <w:rFonts w:ascii="Arial Black" w:hAnsi="Arial Black"/>
          <w:color w:val="1F3863"/>
          <w:spacing w:val="-8"/>
          <w:w w:val="90"/>
          <w:sz w:val="18"/>
        </w:rPr>
        <w:t xml:space="preserve"> </w:t>
      </w:r>
      <w:r>
        <w:rPr>
          <w:rFonts w:ascii="Arial Black" w:hAnsi="Arial Black"/>
          <w:color w:val="1F3863"/>
          <w:spacing w:val="-4"/>
          <w:w w:val="90"/>
          <w:sz w:val="18"/>
        </w:rPr>
        <w:t>(051</w:t>
      </w:r>
      <w:r>
        <w:rPr>
          <w:rFonts w:ascii="Arial Black" w:hAnsi="Arial Black"/>
          <w:color w:val="1F3863"/>
          <w:spacing w:val="-7"/>
          <w:w w:val="90"/>
          <w:sz w:val="18"/>
        </w:rPr>
        <w:t xml:space="preserve"> </w:t>
      </w:r>
      <w:r>
        <w:rPr>
          <w:rFonts w:ascii="Arial Black" w:hAnsi="Arial Black"/>
          <w:color w:val="1F3863"/>
          <w:spacing w:val="-4"/>
          <w:w w:val="90"/>
          <w:sz w:val="18"/>
        </w:rPr>
        <w:t>«Economics»).</w:t>
      </w:r>
    </w:p>
    <w:p w:rsidR="007C6FEF" w:rsidRDefault="008A5EDA">
      <w:pPr>
        <w:spacing w:before="149" w:line="234" w:lineRule="exact"/>
        <w:ind w:left="739"/>
        <w:jc w:val="both"/>
        <w:rPr>
          <w:rFonts w:ascii="Arial Black" w:hAnsi="Arial Black"/>
          <w:sz w:val="18"/>
        </w:rPr>
      </w:pPr>
      <w:r>
        <w:rPr>
          <w:rFonts w:ascii="Arial Black" w:hAnsi="Arial Black"/>
          <w:spacing w:val="-4"/>
          <w:w w:val="90"/>
          <w:sz w:val="18"/>
        </w:rPr>
        <w:t>The</w:t>
      </w:r>
      <w:r>
        <w:rPr>
          <w:rFonts w:ascii="Arial Black" w:hAnsi="Arial Black"/>
          <w:spacing w:val="-10"/>
          <w:w w:val="90"/>
          <w:sz w:val="18"/>
        </w:rPr>
        <w:t xml:space="preserve"> </w:t>
      </w:r>
      <w:r>
        <w:rPr>
          <w:rFonts w:ascii="Arial Black" w:hAnsi="Arial Black"/>
          <w:spacing w:val="-4"/>
          <w:w w:val="90"/>
          <w:sz w:val="18"/>
        </w:rPr>
        <w:t>journal</w:t>
      </w:r>
      <w:r>
        <w:rPr>
          <w:rFonts w:ascii="Arial Black" w:hAnsi="Arial Black"/>
          <w:spacing w:val="-5"/>
          <w:w w:val="90"/>
          <w:sz w:val="18"/>
        </w:rPr>
        <w:t xml:space="preserve"> </w:t>
      </w:r>
      <w:r>
        <w:rPr>
          <w:rFonts w:ascii="Arial Black" w:hAnsi="Arial Black"/>
          <w:spacing w:val="-4"/>
          <w:w w:val="90"/>
          <w:sz w:val="18"/>
        </w:rPr>
        <w:t>«Grail</w:t>
      </w:r>
      <w:r>
        <w:rPr>
          <w:rFonts w:ascii="Arial Black" w:hAnsi="Arial Black"/>
          <w:spacing w:val="-8"/>
          <w:w w:val="90"/>
          <w:sz w:val="18"/>
        </w:rPr>
        <w:t xml:space="preserve"> </w:t>
      </w:r>
      <w:r>
        <w:rPr>
          <w:rFonts w:ascii="Arial Black" w:hAnsi="Arial Black"/>
          <w:spacing w:val="-4"/>
          <w:w w:val="90"/>
          <w:sz w:val="18"/>
        </w:rPr>
        <w:t>of</w:t>
      </w:r>
      <w:r>
        <w:rPr>
          <w:rFonts w:ascii="Arial Black" w:hAnsi="Arial Black"/>
          <w:spacing w:val="-9"/>
          <w:w w:val="90"/>
          <w:sz w:val="18"/>
        </w:rPr>
        <w:t xml:space="preserve"> </w:t>
      </w:r>
      <w:r>
        <w:rPr>
          <w:rFonts w:ascii="Arial Black" w:hAnsi="Arial Black"/>
          <w:spacing w:val="-4"/>
          <w:w w:val="90"/>
          <w:sz w:val="18"/>
        </w:rPr>
        <w:t>Science»</w:t>
      </w:r>
      <w:r>
        <w:rPr>
          <w:rFonts w:ascii="Arial Black" w:hAnsi="Arial Black"/>
          <w:spacing w:val="-8"/>
          <w:w w:val="90"/>
          <w:sz w:val="18"/>
        </w:rPr>
        <w:t xml:space="preserve"> </w:t>
      </w:r>
      <w:r>
        <w:rPr>
          <w:rFonts w:ascii="Arial Black" w:hAnsi="Arial Black"/>
          <w:spacing w:val="-4"/>
          <w:w w:val="90"/>
          <w:sz w:val="18"/>
        </w:rPr>
        <w:t>is</w:t>
      </w:r>
      <w:r>
        <w:rPr>
          <w:rFonts w:ascii="Arial Black" w:hAnsi="Arial Black"/>
          <w:spacing w:val="-9"/>
          <w:w w:val="90"/>
          <w:sz w:val="18"/>
        </w:rPr>
        <w:t xml:space="preserve"> </w:t>
      </w:r>
      <w:r>
        <w:rPr>
          <w:rFonts w:ascii="Arial Black" w:hAnsi="Arial Black"/>
          <w:spacing w:val="-4"/>
          <w:w w:val="90"/>
          <w:sz w:val="18"/>
        </w:rPr>
        <w:t>indexed</w:t>
      </w:r>
      <w:r>
        <w:rPr>
          <w:rFonts w:ascii="Arial Black" w:hAnsi="Arial Black"/>
          <w:spacing w:val="-7"/>
          <w:w w:val="90"/>
          <w:sz w:val="18"/>
        </w:rPr>
        <w:t xml:space="preserve"> </w:t>
      </w:r>
      <w:r>
        <w:rPr>
          <w:rFonts w:ascii="Arial Black" w:hAnsi="Arial Black"/>
          <w:spacing w:val="-4"/>
          <w:w w:val="90"/>
          <w:sz w:val="18"/>
        </w:rPr>
        <w:t>in</w:t>
      </w:r>
      <w:r>
        <w:rPr>
          <w:rFonts w:ascii="Arial Black" w:hAnsi="Arial Black"/>
          <w:spacing w:val="-9"/>
          <w:w w:val="90"/>
          <w:sz w:val="18"/>
        </w:rPr>
        <w:t xml:space="preserve"> </w:t>
      </w:r>
      <w:r>
        <w:rPr>
          <w:rFonts w:ascii="Arial Black" w:hAnsi="Arial Black"/>
          <w:spacing w:val="-4"/>
          <w:w w:val="90"/>
          <w:sz w:val="18"/>
        </w:rPr>
        <w:t>international</w:t>
      </w:r>
      <w:r>
        <w:rPr>
          <w:rFonts w:ascii="Arial Black" w:hAnsi="Arial Black"/>
          <w:spacing w:val="-6"/>
          <w:w w:val="90"/>
          <w:sz w:val="18"/>
        </w:rPr>
        <w:t xml:space="preserve"> </w:t>
      </w:r>
      <w:r>
        <w:rPr>
          <w:rFonts w:ascii="Arial Black" w:hAnsi="Arial Black"/>
          <w:spacing w:val="-4"/>
          <w:w w:val="90"/>
          <w:sz w:val="18"/>
        </w:rPr>
        <w:t>reference</w:t>
      </w:r>
      <w:r>
        <w:rPr>
          <w:rFonts w:ascii="Arial Black" w:hAnsi="Arial Black"/>
          <w:spacing w:val="-6"/>
          <w:w w:val="90"/>
          <w:sz w:val="18"/>
        </w:rPr>
        <w:t xml:space="preserve"> </w:t>
      </w:r>
      <w:r>
        <w:rPr>
          <w:rFonts w:ascii="Arial Black" w:hAnsi="Arial Black"/>
          <w:spacing w:val="-4"/>
          <w:w w:val="90"/>
          <w:sz w:val="18"/>
        </w:rPr>
        <w:t>and</w:t>
      </w:r>
      <w:r>
        <w:rPr>
          <w:rFonts w:ascii="Arial Black" w:hAnsi="Arial Black"/>
          <w:spacing w:val="-5"/>
          <w:w w:val="90"/>
          <w:sz w:val="18"/>
        </w:rPr>
        <w:t xml:space="preserve"> </w:t>
      </w:r>
      <w:r>
        <w:rPr>
          <w:rFonts w:ascii="Arial Black" w:hAnsi="Arial Black"/>
          <w:spacing w:val="-4"/>
          <w:w w:val="90"/>
          <w:sz w:val="18"/>
        </w:rPr>
        <w:t>scientometric</w:t>
      </w:r>
      <w:r>
        <w:rPr>
          <w:rFonts w:ascii="Arial Black" w:hAnsi="Arial Black"/>
          <w:spacing w:val="-10"/>
          <w:sz w:val="18"/>
        </w:rPr>
        <w:t xml:space="preserve"> </w:t>
      </w:r>
      <w:r>
        <w:rPr>
          <w:rFonts w:ascii="Arial Black" w:hAnsi="Arial Black"/>
          <w:spacing w:val="-4"/>
          <w:w w:val="90"/>
          <w:sz w:val="18"/>
        </w:rPr>
        <w:t>databases:</w:t>
      </w:r>
    </w:p>
    <w:p w:rsidR="007C6FEF" w:rsidRDefault="008A5EDA">
      <w:pPr>
        <w:spacing w:line="218" w:lineRule="auto"/>
        <w:ind w:left="739" w:right="136"/>
        <w:jc w:val="both"/>
        <w:rPr>
          <w:rFonts w:ascii="Tahoma" w:hAnsi="Tahoma"/>
          <w:sz w:val="18"/>
        </w:rPr>
      </w:pPr>
      <w:r>
        <w:rPr>
          <w:rFonts w:ascii="Tahoma" w:hAnsi="Tahoma"/>
          <w:w w:val="105"/>
          <w:sz w:val="18"/>
        </w:rPr>
        <w:t xml:space="preserve">Index Copernicus Journals Master List; «Наукова періодика України» (Національна бібліотека України імені </w:t>
      </w:r>
      <w:r>
        <w:rPr>
          <w:rFonts w:ascii="Tahoma" w:hAnsi="Tahoma"/>
          <w:spacing w:val="-4"/>
          <w:w w:val="105"/>
          <w:sz w:val="18"/>
        </w:rPr>
        <w:t>В.І.</w:t>
      </w:r>
      <w:r>
        <w:rPr>
          <w:rFonts w:ascii="Tahoma" w:hAnsi="Tahoma"/>
          <w:spacing w:val="-11"/>
          <w:w w:val="105"/>
          <w:sz w:val="18"/>
        </w:rPr>
        <w:t xml:space="preserve"> </w:t>
      </w:r>
      <w:r>
        <w:rPr>
          <w:rFonts w:ascii="Tahoma" w:hAnsi="Tahoma"/>
          <w:spacing w:val="-4"/>
          <w:w w:val="105"/>
          <w:sz w:val="18"/>
        </w:rPr>
        <w:t>Вернадського</w:t>
      </w:r>
      <w:r>
        <w:rPr>
          <w:rFonts w:ascii="Tahoma" w:hAnsi="Tahoma"/>
          <w:spacing w:val="-11"/>
          <w:w w:val="105"/>
          <w:sz w:val="18"/>
        </w:rPr>
        <w:t xml:space="preserve"> </w:t>
      </w:r>
      <w:r>
        <w:rPr>
          <w:rFonts w:ascii="Tahoma" w:hAnsi="Tahoma"/>
          <w:spacing w:val="-4"/>
          <w:w w:val="105"/>
          <w:sz w:val="18"/>
        </w:rPr>
        <w:t>НАН</w:t>
      </w:r>
      <w:r>
        <w:rPr>
          <w:rFonts w:ascii="Tahoma" w:hAnsi="Tahoma"/>
          <w:spacing w:val="-11"/>
          <w:w w:val="105"/>
          <w:sz w:val="18"/>
        </w:rPr>
        <w:t xml:space="preserve"> </w:t>
      </w:r>
      <w:r>
        <w:rPr>
          <w:rFonts w:ascii="Tahoma" w:hAnsi="Tahoma"/>
          <w:spacing w:val="-4"/>
          <w:w w:val="105"/>
          <w:sz w:val="18"/>
        </w:rPr>
        <w:t>України);</w:t>
      </w:r>
      <w:r>
        <w:rPr>
          <w:rFonts w:ascii="Tahoma" w:hAnsi="Tahoma"/>
          <w:spacing w:val="-11"/>
          <w:w w:val="105"/>
          <w:sz w:val="18"/>
        </w:rPr>
        <w:t xml:space="preserve"> </w:t>
      </w:r>
      <w:r>
        <w:rPr>
          <w:rFonts w:ascii="Tahoma" w:hAnsi="Tahoma"/>
          <w:spacing w:val="-4"/>
          <w:w w:val="105"/>
          <w:sz w:val="18"/>
        </w:rPr>
        <w:t>Національний</w:t>
      </w:r>
      <w:r>
        <w:rPr>
          <w:rFonts w:ascii="Tahoma" w:hAnsi="Tahoma"/>
          <w:spacing w:val="-10"/>
          <w:w w:val="105"/>
          <w:sz w:val="18"/>
        </w:rPr>
        <w:t xml:space="preserve"> </w:t>
      </w:r>
      <w:r>
        <w:rPr>
          <w:rFonts w:ascii="Tahoma" w:hAnsi="Tahoma"/>
          <w:spacing w:val="-4"/>
          <w:w w:val="105"/>
          <w:sz w:val="18"/>
        </w:rPr>
        <w:t>репозитарій</w:t>
      </w:r>
      <w:r>
        <w:rPr>
          <w:rFonts w:ascii="Tahoma" w:hAnsi="Tahoma"/>
          <w:spacing w:val="-11"/>
          <w:w w:val="105"/>
          <w:sz w:val="18"/>
        </w:rPr>
        <w:t xml:space="preserve"> </w:t>
      </w:r>
      <w:r>
        <w:rPr>
          <w:rFonts w:ascii="Tahoma" w:hAnsi="Tahoma"/>
          <w:spacing w:val="-4"/>
          <w:w w:val="105"/>
          <w:sz w:val="18"/>
        </w:rPr>
        <w:t>академічних</w:t>
      </w:r>
      <w:r>
        <w:rPr>
          <w:rFonts w:ascii="Tahoma" w:hAnsi="Tahoma"/>
          <w:spacing w:val="-11"/>
          <w:w w:val="105"/>
          <w:sz w:val="18"/>
        </w:rPr>
        <w:t xml:space="preserve"> </w:t>
      </w:r>
      <w:r>
        <w:rPr>
          <w:rFonts w:ascii="Tahoma" w:hAnsi="Tahoma"/>
          <w:spacing w:val="-4"/>
          <w:w w:val="105"/>
          <w:sz w:val="18"/>
        </w:rPr>
        <w:t>текстів;</w:t>
      </w:r>
      <w:r>
        <w:rPr>
          <w:rFonts w:ascii="Tahoma" w:hAnsi="Tahoma"/>
          <w:spacing w:val="-11"/>
          <w:w w:val="105"/>
          <w:sz w:val="18"/>
        </w:rPr>
        <w:t xml:space="preserve"> </w:t>
      </w:r>
      <w:r>
        <w:rPr>
          <w:rFonts w:ascii="Tahoma" w:hAnsi="Tahoma"/>
          <w:spacing w:val="-4"/>
          <w:w w:val="105"/>
          <w:sz w:val="18"/>
        </w:rPr>
        <w:t>Google</w:t>
      </w:r>
      <w:r>
        <w:rPr>
          <w:rFonts w:ascii="Tahoma" w:hAnsi="Tahoma"/>
          <w:spacing w:val="-10"/>
          <w:w w:val="105"/>
          <w:sz w:val="18"/>
        </w:rPr>
        <w:t xml:space="preserve"> </w:t>
      </w:r>
      <w:r>
        <w:rPr>
          <w:rFonts w:ascii="Tahoma" w:hAnsi="Tahoma"/>
          <w:spacing w:val="-4"/>
          <w:w w:val="105"/>
          <w:sz w:val="18"/>
        </w:rPr>
        <w:t>Scholar;</w:t>
      </w:r>
      <w:r>
        <w:rPr>
          <w:rFonts w:ascii="Tahoma" w:hAnsi="Tahoma"/>
          <w:spacing w:val="-11"/>
          <w:w w:val="105"/>
          <w:sz w:val="18"/>
        </w:rPr>
        <w:t xml:space="preserve"> </w:t>
      </w:r>
      <w:r>
        <w:rPr>
          <w:rFonts w:ascii="Tahoma" w:hAnsi="Tahoma"/>
          <w:spacing w:val="-4"/>
          <w:w w:val="105"/>
          <w:sz w:val="18"/>
        </w:rPr>
        <w:t>WorldCat;</w:t>
      </w:r>
      <w:r>
        <w:rPr>
          <w:rFonts w:ascii="Tahoma" w:hAnsi="Tahoma"/>
          <w:spacing w:val="-11"/>
          <w:w w:val="105"/>
          <w:sz w:val="18"/>
        </w:rPr>
        <w:t xml:space="preserve"> </w:t>
      </w:r>
      <w:r>
        <w:rPr>
          <w:rFonts w:ascii="Tahoma" w:hAnsi="Tahoma"/>
          <w:spacing w:val="-4"/>
          <w:w w:val="105"/>
          <w:sz w:val="18"/>
        </w:rPr>
        <w:t>Open Ukrainian</w:t>
      </w:r>
      <w:r>
        <w:rPr>
          <w:rFonts w:ascii="Tahoma" w:hAnsi="Tahoma"/>
          <w:spacing w:val="-5"/>
          <w:w w:val="105"/>
          <w:sz w:val="18"/>
        </w:rPr>
        <w:t xml:space="preserve"> </w:t>
      </w:r>
      <w:r>
        <w:rPr>
          <w:rFonts w:ascii="Tahoma" w:hAnsi="Tahoma"/>
          <w:spacing w:val="-4"/>
          <w:w w:val="105"/>
          <w:sz w:val="18"/>
        </w:rPr>
        <w:t>Citation</w:t>
      </w:r>
      <w:r>
        <w:rPr>
          <w:rFonts w:ascii="Tahoma" w:hAnsi="Tahoma"/>
          <w:spacing w:val="-7"/>
          <w:w w:val="105"/>
          <w:sz w:val="18"/>
        </w:rPr>
        <w:t xml:space="preserve"> </w:t>
      </w:r>
      <w:r>
        <w:rPr>
          <w:rFonts w:ascii="Tahoma" w:hAnsi="Tahoma"/>
          <w:spacing w:val="-4"/>
          <w:w w:val="105"/>
          <w:sz w:val="18"/>
        </w:rPr>
        <w:t>Index;</w:t>
      </w:r>
      <w:r>
        <w:rPr>
          <w:rFonts w:ascii="Tahoma" w:hAnsi="Tahoma"/>
          <w:spacing w:val="-7"/>
          <w:w w:val="105"/>
          <w:sz w:val="18"/>
        </w:rPr>
        <w:t xml:space="preserve"> </w:t>
      </w:r>
      <w:r>
        <w:rPr>
          <w:rFonts w:ascii="Tahoma" w:hAnsi="Tahoma"/>
          <w:spacing w:val="-4"/>
          <w:w w:val="105"/>
          <w:sz w:val="18"/>
        </w:rPr>
        <w:t>CrossRef;</w:t>
      </w:r>
      <w:r>
        <w:rPr>
          <w:rFonts w:ascii="Tahoma" w:hAnsi="Tahoma"/>
          <w:spacing w:val="-7"/>
          <w:w w:val="105"/>
          <w:sz w:val="18"/>
        </w:rPr>
        <w:t xml:space="preserve"> </w:t>
      </w:r>
      <w:r>
        <w:rPr>
          <w:rFonts w:ascii="Tahoma" w:hAnsi="Tahoma"/>
          <w:spacing w:val="-4"/>
          <w:w w:val="105"/>
          <w:sz w:val="18"/>
        </w:rPr>
        <w:t>Mendeley;</w:t>
      </w:r>
      <w:r>
        <w:rPr>
          <w:rFonts w:ascii="Tahoma" w:hAnsi="Tahoma"/>
          <w:spacing w:val="-7"/>
          <w:w w:val="105"/>
          <w:sz w:val="18"/>
        </w:rPr>
        <w:t xml:space="preserve"> </w:t>
      </w:r>
      <w:r>
        <w:rPr>
          <w:rFonts w:ascii="Tahoma" w:hAnsi="Tahoma"/>
          <w:spacing w:val="-4"/>
          <w:w w:val="105"/>
          <w:sz w:val="18"/>
        </w:rPr>
        <w:t>Scite;</w:t>
      </w:r>
      <w:r>
        <w:rPr>
          <w:rFonts w:ascii="Tahoma" w:hAnsi="Tahoma"/>
          <w:spacing w:val="-7"/>
          <w:w w:val="105"/>
          <w:sz w:val="18"/>
        </w:rPr>
        <w:t xml:space="preserve"> </w:t>
      </w:r>
      <w:r>
        <w:rPr>
          <w:rFonts w:ascii="Tahoma" w:hAnsi="Tahoma"/>
          <w:spacing w:val="-4"/>
          <w:w w:val="105"/>
          <w:sz w:val="18"/>
        </w:rPr>
        <w:t>Semantic</w:t>
      </w:r>
      <w:r>
        <w:rPr>
          <w:rFonts w:ascii="Tahoma" w:hAnsi="Tahoma"/>
          <w:spacing w:val="-7"/>
          <w:w w:val="105"/>
          <w:sz w:val="18"/>
        </w:rPr>
        <w:t xml:space="preserve"> </w:t>
      </w:r>
      <w:r>
        <w:rPr>
          <w:rFonts w:ascii="Tahoma" w:hAnsi="Tahoma"/>
          <w:spacing w:val="-4"/>
          <w:w w:val="105"/>
          <w:sz w:val="18"/>
        </w:rPr>
        <w:t>Scholar;</w:t>
      </w:r>
      <w:r>
        <w:rPr>
          <w:rFonts w:ascii="Tahoma" w:hAnsi="Tahoma"/>
          <w:spacing w:val="-7"/>
          <w:w w:val="105"/>
          <w:sz w:val="18"/>
        </w:rPr>
        <w:t xml:space="preserve"> </w:t>
      </w:r>
      <w:r>
        <w:rPr>
          <w:rFonts w:ascii="Tahoma" w:hAnsi="Tahoma"/>
          <w:spacing w:val="-4"/>
          <w:w w:val="105"/>
          <w:sz w:val="18"/>
        </w:rPr>
        <w:t>Scilit;</w:t>
      </w:r>
      <w:r>
        <w:rPr>
          <w:rFonts w:ascii="Tahoma" w:hAnsi="Tahoma"/>
          <w:spacing w:val="-5"/>
          <w:w w:val="105"/>
          <w:sz w:val="18"/>
        </w:rPr>
        <w:t xml:space="preserve"> </w:t>
      </w:r>
      <w:r>
        <w:rPr>
          <w:rFonts w:ascii="Tahoma" w:hAnsi="Tahoma"/>
          <w:spacing w:val="-4"/>
          <w:w w:val="105"/>
          <w:sz w:val="18"/>
        </w:rPr>
        <w:t>OpenAIRE,</w:t>
      </w:r>
      <w:r>
        <w:rPr>
          <w:rFonts w:ascii="Tahoma" w:hAnsi="Tahoma"/>
          <w:spacing w:val="-9"/>
          <w:w w:val="105"/>
          <w:sz w:val="18"/>
        </w:rPr>
        <w:t xml:space="preserve"> </w:t>
      </w:r>
      <w:r>
        <w:rPr>
          <w:rFonts w:ascii="Tahoma" w:hAnsi="Tahoma"/>
          <w:spacing w:val="-4"/>
          <w:w w:val="105"/>
          <w:sz w:val="18"/>
        </w:rPr>
        <w:t>PubPeer.</w:t>
      </w:r>
    </w:p>
    <w:p w:rsidR="007C6FEF" w:rsidRDefault="008A5EDA">
      <w:pPr>
        <w:spacing w:before="168" w:line="230" w:lineRule="exact"/>
        <w:ind w:left="739"/>
        <w:jc w:val="both"/>
        <w:rPr>
          <w:rFonts w:ascii="Tahoma" w:hAnsi="Tahoma"/>
          <w:sz w:val="20"/>
        </w:rPr>
      </w:pPr>
      <w:r>
        <w:rPr>
          <w:rFonts w:ascii="Tahoma" w:hAnsi="Tahoma"/>
          <w:spacing w:val="-2"/>
          <w:sz w:val="20"/>
        </w:rPr>
        <w:t>The</w:t>
      </w:r>
      <w:r>
        <w:rPr>
          <w:rFonts w:ascii="Tahoma" w:hAnsi="Tahoma"/>
          <w:spacing w:val="-12"/>
          <w:sz w:val="20"/>
        </w:rPr>
        <w:t xml:space="preserve"> </w:t>
      </w:r>
      <w:r>
        <w:rPr>
          <w:rFonts w:ascii="Tahoma" w:hAnsi="Tahoma"/>
          <w:spacing w:val="-2"/>
          <w:sz w:val="20"/>
        </w:rPr>
        <w:t>conference</w:t>
      </w:r>
      <w:r>
        <w:rPr>
          <w:rFonts w:ascii="Tahoma" w:hAnsi="Tahoma"/>
          <w:spacing w:val="-8"/>
          <w:sz w:val="20"/>
        </w:rPr>
        <w:t xml:space="preserve"> </w:t>
      </w:r>
      <w:r>
        <w:rPr>
          <w:rFonts w:ascii="Tahoma" w:hAnsi="Tahoma"/>
          <w:spacing w:val="-2"/>
          <w:sz w:val="20"/>
        </w:rPr>
        <w:t>is</w:t>
      </w:r>
      <w:r>
        <w:rPr>
          <w:rFonts w:ascii="Tahoma" w:hAnsi="Tahoma"/>
          <w:spacing w:val="-9"/>
          <w:sz w:val="20"/>
        </w:rPr>
        <w:t xml:space="preserve"> </w:t>
      </w:r>
      <w:r>
        <w:rPr>
          <w:rFonts w:ascii="Tahoma" w:hAnsi="Tahoma"/>
          <w:spacing w:val="-2"/>
          <w:sz w:val="20"/>
        </w:rPr>
        <w:t>approved</w:t>
      </w:r>
      <w:r>
        <w:rPr>
          <w:rFonts w:ascii="Tahoma" w:hAnsi="Tahoma"/>
          <w:spacing w:val="-13"/>
          <w:sz w:val="20"/>
        </w:rPr>
        <w:t xml:space="preserve"> </w:t>
      </w:r>
      <w:r>
        <w:rPr>
          <w:rFonts w:ascii="Tahoma" w:hAnsi="Tahoma"/>
          <w:spacing w:val="-2"/>
          <w:sz w:val="20"/>
        </w:rPr>
        <w:t>by</w:t>
      </w:r>
      <w:r>
        <w:rPr>
          <w:rFonts w:ascii="Tahoma" w:hAnsi="Tahoma"/>
          <w:spacing w:val="-6"/>
          <w:sz w:val="20"/>
        </w:rPr>
        <w:t xml:space="preserve"> </w:t>
      </w:r>
      <w:r>
        <w:rPr>
          <w:rFonts w:ascii="Tahoma" w:hAnsi="Tahoma"/>
          <w:spacing w:val="-2"/>
          <w:sz w:val="20"/>
        </w:rPr>
        <w:t>UKRISTEI</w:t>
      </w:r>
      <w:r>
        <w:rPr>
          <w:rFonts w:ascii="Tahoma" w:hAnsi="Tahoma"/>
          <w:spacing w:val="-10"/>
          <w:sz w:val="20"/>
        </w:rPr>
        <w:t xml:space="preserve"> </w:t>
      </w:r>
      <w:r>
        <w:rPr>
          <w:rFonts w:ascii="Tahoma" w:hAnsi="Tahoma"/>
          <w:spacing w:val="-2"/>
          <w:sz w:val="20"/>
        </w:rPr>
        <w:t>(Certificate</w:t>
      </w:r>
      <w:r>
        <w:rPr>
          <w:rFonts w:ascii="Tahoma" w:hAnsi="Tahoma"/>
          <w:spacing w:val="-9"/>
          <w:sz w:val="20"/>
        </w:rPr>
        <w:t xml:space="preserve"> </w:t>
      </w:r>
      <w:r>
        <w:rPr>
          <w:rFonts w:ascii="Tahoma" w:hAnsi="Tahoma"/>
          <w:spacing w:val="-2"/>
          <w:sz w:val="20"/>
        </w:rPr>
        <w:t>№</w:t>
      </w:r>
      <w:r>
        <w:rPr>
          <w:rFonts w:ascii="Tahoma" w:hAnsi="Tahoma"/>
          <w:spacing w:val="-9"/>
          <w:sz w:val="20"/>
        </w:rPr>
        <w:t xml:space="preserve"> </w:t>
      </w:r>
      <w:r>
        <w:rPr>
          <w:rFonts w:ascii="Tahoma" w:hAnsi="Tahoma"/>
          <w:spacing w:val="-2"/>
          <w:sz w:val="20"/>
        </w:rPr>
        <w:t>134</w:t>
      </w:r>
      <w:r>
        <w:rPr>
          <w:rFonts w:ascii="Tahoma" w:hAnsi="Tahoma"/>
          <w:spacing w:val="-11"/>
          <w:sz w:val="20"/>
        </w:rPr>
        <w:t xml:space="preserve"> </w:t>
      </w:r>
      <w:r>
        <w:rPr>
          <w:rFonts w:ascii="Tahoma" w:hAnsi="Tahoma"/>
          <w:spacing w:val="-2"/>
          <w:sz w:val="20"/>
        </w:rPr>
        <w:t>dated</w:t>
      </w:r>
      <w:r>
        <w:rPr>
          <w:rFonts w:ascii="Tahoma" w:hAnsi="Tahoma"/>
          <w:spacing w:val="-9"/>
          <w:sz w:val="20"/>
        </w:rPr>
        <w:t xml:space="preserve"> </w:t>
      </w:r>
      <w:r>
        <w:rPr>
          <w:rFonts w:ascii="Tahoma" w:hAnsi="Tahoma"/>
          <w:spacing w:val="-2"/>
          <w:sz w:val="20"/>
        </w:rPr>
        <w:t>January</w:t>
      </w:r>
      <w:r>
        <w:rPr>
          <w:rFonts w:ascii="Tahoma" w:hAnsi="Tahoma"/>
          <w:spacing w:val="-8"/>
          <w:sz w:val="20"/>
        </w:rPr>
        <w:t xml:space="preserve"> </w:t>
      </w:r>
      <w:r>
        <w:rPr>
          <w:rFonts w:ascii="Tahoma" w:hAnsi="Tahoma"/>
          <w:spacing w:val="-2"/>
          <w:sz w:val="20"/>
        </w:rPr>
        <w:t>6th,</w:t>
      </w:r>
      <w:r>
        <w:rPr>
          <w:rFonts w:ascii="Tahoma" w:hAnsi="Tahoma"/>
          <w:spacing w:val="-12"/>
          <w:sz w:val="20"/>
        </w:rPr>
        <w:t xml:space="preserve"> </w:t>
      </w:r>
      <w:r>
        <w:rPr>
          <w:rFonts w:ascii="Tahoma" w:hAnsi="Tahoma"/>
          <w:spacing w:val="-2"/>
          <w:sz w:val="20"/>
        </w:rPr>
        <w:t>2025)</w:t>
      </w:r>
      <w:r>
        <w:rPr>
          <w:rFonts w:ascii="Tahoma" w:hAnsi="Tahoma"/>
          <w:spacing w:val="-8"/>
          <w:sz w:val="20"/>
        </w:rPr>
        <w:t xml:space="preserve"> </w:t>
      </w:r>
      <w:r>
        <w:rPr>
          <w:rFonts w:ascii="Tahoma" w:hAnsi="Tahoma"/>
          <w:spacing w:val="-2"/>
          <w:sz w:val="20"/>
        </w:rPr>
        <w:t>and</w:t>
      </w:r>
      <w:r>
        <w:rPr>
          <w:rFonts w:ascii="Tahoma" w:hAnsi="Tahoma"/>
          <w:spacing w:val="-13"/>
          <w:sz w:val="20"/>
        </w:rPr>
        <w:t xml:space="preserve"> </w:t>
      </w:r>
      <w:r>
        <w:rPr>
          <w:rFonts w:ascii="Tahoma" w:hAnsi="Tahoma"/>
          <w:spacing w:val="-2"/>
          <w:sz w:val="20"/>
        </w:rPr>
        <w:t>certified</w:t>
      </w:r>
      <w:r>
        <w:rPr>
          <w:rFonts w:ascii="Tahoma" w:hAnsi="Tahoma"/>
          <w:spacing w:val="-10"/>
          <w:sz w:val="20"/>
        </w:rPr>
        <w:t xml:space="preserve"> </w:t>
      </w:r>
      <w:r>
        <w:rPr>
          <w:rFonts w:ascii="Tahoma" w:hAnsi="Tahoma"/>
          <w:spacing w:val="-2"/>
          <w:sz w:val="20"/>
        </w:rPr>
        <w:t>by</w:t>
      </w:r>
      <w:r>
        <w:rPr>
          <w:rFonts w:ascii="Tahoma" w:hAnsi="Tahoma"/>
          <w:spacing w:val="-9"/>
          <w:sz w:val="20"/>
        </w:rPr>
        <w:t xml:space="preserve"> </w:t>
      </w:r>
      <w:r>
        <w:rPr>
          <w:rFonts w:ascii="Tahoma" w:hAnsi="Tahoma"/>
          <w:spacing w:val="-4"/>
          <w:sz w:val="20"/>
        </w:rPr>
        <w:t>Euro</w:t>
      </w:r>
    </w:p>
    <w:p w:rsidR="007C6FEF" w:rsidRDefault="008A5EDA">
      <w:pPr>
        <w:spacing w:line="230" w:lineRule="exact"/>
        <w:ind w:left="739"/>
        <w:jc w:val="both"/>
        <w:rPr>
          <w:rFonts w:ascii="Tahoma" w:hAnsi="Tahoma"/>
          <w:sz w:val="20"/>
        </w:rPr>
      </w:pPr>
      <w:r>
        <w:rPr>
          <w:rFonts w:ascii="Tahoma" w:hAnsi="Tahoma"/>
          <w:sz w:val="20"/>
        </w:rPr>
        <w:t>Science</w:t>
      </w:r>
      <w:r>
        <w:rPr>
          <w:rFonts w:ascii="Tahoma" w:hAnsi="Tahoma"/>
          <w:spacing w:val="-10"/>
          <w:sz w:val="20"/>
        </w:rPr>
        <w:t xml:space="preserve"> </w:t>
      </w:r>
      <w:r>
        <w:rPr>
          <w:rFonts w:ascii="Tahoma" w:hAnsi="Tahoma"/>
          <w:sz w:val="20"/>
        </w:rPr>
        <w:t>Certification</w:t>
      </w:r>
      <w:r>
        <w:rPr>
          <w:rFonts w:ascii="Tahoma" w:hAnsi="Tahoma"/>
          <w:spacing w:val="-12"/>
          <w:sz w:val="20"/>
        </w:rPr>
        <w:t xml:space="preserve"> </w:t>
      </w:r>
      <w:r>
        <w:rPr>
          <w:rFonts w:ascii="Tahoma" w:hAnsi="Tahoma"/>
          <w:sz w:val="20"/>
        </w:rPr>
        <w:t>Group</w:t>
      </w:r>
      <w:r>
        <w:rPr>
          <w:rFonts w:ascii="Tahoma" w:hAnsi="Tahoma"/>
          <w:spacing w:val="-11"/>
          <w:sz w:val="20"/>
        </w:rPr>
        <w:t xml:space="preserve"> </w:t>
      </w:r>
      <w:r>
        <w:rPr>
          <w:rFonts w:ascii="Tahoma" w:hAnsi="Tahoma"/>
          <w:sz w:val="20"/>
        </w:rPr>
        <w:t>(Certificate</w:t>
      </w:r>
      <w:r>
        <w:rPr>
          <w:rFonts w:ascii="Tahoma" w:hAnsi="Tahoma"/>
          <w:spacing w:val="-13"/>
          <w:sz w:val="20"/>
        </w:rPr>
        <w:t xml:space="preserve"> </w:t>
      </w:r>
      <w:r>
        <w:rPr>
          <w:rFonts w:ascii="Tahoma" w:hAnsi="Tahoma"/>
          <w:sz w:val="20"/>
        </w:rPr>
        <w:t>№</w:t>
      </w:r>
      <w:r>
        <w:rPr>
          <w:rFonts w:ascii="Tahoma" w:hAnsi="Tahoma"/>
          <w:spacing w:val="-9"/>
          <w:sz w:val="20"/>
        </w:rPr>
        <w:t xml:space="preserve"> </w:t>
      </w:r>
      <w:r>
        <w:rPr>
          <w:rFonts w:ascii="Tahoma" w:hAnsi="Tahoma"/>
          <w:sz w:val="20"/>
        </w:rPr>
        <w:t>22898</w:t>
      </w:r>
      <w:r>
        <w:rPr>
          <w:rFonts w:ascii="Tahoma" w:hAnsi="Tahoma"/>
          <w:spacing w:val="-12"/>
          <w:sz w:val="20"/>
        </w:rPr>
        <w:t xml:space="preserve"> </w:t>
      </w:r>
      <w:r>
        <w:rPr>
          <w:rFonts w:ascii="Tahoma" w:hAnsi="Tahoma"/>
          <w:sz w:val="20"/>
        </w:rPr>
        <w:t>dated</w:t>
      </w:r>
      <w:r>
        <w:rPr>
          <w:rFonts w:ascii="Tahoma" w:hAnsi="Tahoma"/>
          <w:spacing w:val="-10"/>
          <w:sz w:val="20"/>
        </w:rPr>
        <w:t xml:space="preserve"> </w:t>
      </w:r>
      <w:r>
        <w:rPr>
          <w:rFonts w:ascii="Tahoma" w:hAnsi="Tahoma"/>
          <w:sz w:val="20"/>
        </w:rPr>
        <w:t>April</w:t>
      </w:r>
      <w:r>
        <w:rPr>
          <w:rFonts w:ascii="Tahoma" w:hAnsi="Tahoma"/>
          <w:spacing w:val="-11"/>
          <w:sz w:val="20"/>
        </w:rPr>
        <w:t xml:space="preserve"> </w:t>
      </w:r>
      <w:r>
        <w:rPr>
          <w:rFonts w:ascii="Tahoma" w:hAnsi="Tahoma"/>
          <w:sz w:val="20"/>
        </w:rPr>
        <w:t>21th,</w:t>
      </w:r>
      <w:r>
        <w:rPr>
          <w:rFonts w:ascii="Tahoma" w:hAnsi="Tahoma"/>
          <w:spacing w:val="-13"/>
          <w:sz w:val="20"/>
        </w:rPr>
        <w:t xml:space="preserve"> </w:t>
      </w:r>
      <w:r>
        <w:rPr>
          <w:rFonts w:ascii="Tahoma" w:hAnsi="Tahoma"/>
          <w:spacing w:val="-2"/>
          <w:sz w:val="20"/>
        </w:rPr>
        <w:t>2025).</w:t>
      </w:r>
    </w:p>
    <w:p w:rsidR="007C6FEF" w:rsidRDefault="008A5EDA">
      <w:pPr>
        <w:spacing w:before="186"/>
        <w:ind w:left="739"/>
        <w:jc w:val="both"/>
        <w:rPr>
          <w:rFonts w:ascii="Arial"/>
          <w:i/>
          <w:sz w:val="18"/>
        </w:rPr>
      </w:pPr>
      <w:r>
        <w:rPr>
          <w:rFonts w:ascii="Arial"/>
          <w:i/>
          <w:spacing w:val="-6"/>
          <w:sz w:val="18"/>
        </w:rPr>
        <w:t>The</w:t>
      </w:r>
      <w:r>
        <w:rPr>
          <w:rFonts w:ascii="Arial"/>
          <w:i/>
          <w:spacing w:val="-7"/>
          <w:sz w:val="18"/>
        </w:rPr>
        <w:t xml:space="preserve"> </w:t>
      </w:r>
      <w:r>
        <w:rPr>
          <w:rFonts w:ascii="Arial"/>
          <w:i/>
          <w:spacing w:val="-6"/>
          <w:sz w:val="18"/>
        </w:rPr>
        <w:t>author is responsible</w:t>
      </w:r>
      <w:r>
        <w:rPr>
          <w:rFonts w:ascii="Arial"/>
          <w:i/>
          <w:spacing w:val="-7"/>
          <w:sz w:val="18"/>
        </w:rPr>
        <w:t xml:space="preserve"> </w:t>
      </w:r>
      <w:r>
        <w:rPr>
          <w:rFonts w:ascii="Arial"/>
          <w:i/>
          <w:spacing w:val="-6"/>
          <w:sz w:val="18"/>
        </w:rPr>
        <w:t>for the</w:t>
      </w:r>
      <w:r>
        <w:rPr>
          <w:rFonts w:ascii="Arial"/>
          <w:i/>
          <w:spacing w:val="-4"/>
          <w:sz w:val="18"/>
        </w:rPr>
        <w:t xml:space="preserve"> </w:t>
      </w:r>
      <w:r>
        <w:rPr>
          <w:rFonts w:ascii="Arial"/>
          <w:i/>
          <w:spacing w:val="-6"/>
          <w:sz w:val="18"/>
        </w:rPr>
        <w:t>accuracy</w:t>
      </w:r>
      <w:r>
        <w:rPr>
          <w:rFonts w:ascii="Arial"/>
          <w:i/>
          <w:spacing w:val="-5"/>
          <w:sz w:val="18"/>
        </w:rPr>
        <w:t xml:space="preserve"> </w:t>
      </w:r>
      <w:r>
        <w:rPr>
          <w:rFonts w:ascii="Arial"/>
          <w:i/>
          <w:spacing w:val="-6"/>
          <w:sz w:val="18"/>
        </w:rPr>
        <w:t>of</w:t>
      </w:r>
      <w:r>
        <w:rPr>
          <w:rFonts w:ascii="Arial"/>
          <w:i/>
          <w:spacing w:val="-4"/>
          <w:sz w:val="18"/>
        </w:rPr>
        <w:t xml:space="preserve"> </w:t>
      </w:r>
      <w:r>
        <w:rPr>
          <w:rFonts w:ascii="Arial"/>
          <w:i/>
          <w:spacing w:val="-6"/>
          <w:sz w:val="18"/>
        </w:rPr>
        <w:t>the facts</w:t>
      </w:r>
      <w:r>
        <w:rPr>
          <w:rFonts w:ascii="Arial"/>
          <w:i/>
          <w:spacing w:val="-5"/>
          <w:sz w:val="18"/>
        </w:rPr>
        <w:t xml:space="preserve"> </w:t>
      </w:r>
      <w:r>
        <w:rPr>
          <w:rFonts w:ascii="Arial"/>
          <w:i/>
          <w:spacing w:val="-6"/>
          <w:sz w:val="18"/>
        </w:rPr>
        <w:t>presented</w:t>
      </w:r>
      <w:r>
        <w:rPr>
          <w:rFonts w:ascii="Arial"/>
          <w:i/>
          <w:spacing w:val="-4"/>
          <w:sz w:val="18"/>
        </w:rPr>
        <w:t xml:space="preserve"> </w:t>
      </w:r>
      <w:r>
        <w:rPr>
          <w:rFonts w:ascii="Arial"/>
          <w:i/>
          <w:spacing w:val="-6"/>
          <w:sz w:val="18"/>
        </w:rPr>
        <w:t>and</w:t>
      </w:r>
      <w:r>
        <w:rPr>
          <w:rFonts w:ascii="Arial"/>
          <w:i/>
          <w:spacing w:val="-8"/>
          <w:sz w:val="18"/>
        </w:rPr>
        <w:t xml:space="preserve"> </w:t>
      </w:r>
      <w:r>
        <w:rPr>
          <w:rFonts w:ascii="Arial"/>
          <w:i/>
          <w:spacing w:val="-6"/>
          <w:sz w:val="18"/>
        </w:rPr>
        <w:t>the</w:t>
      </w:r>
      <w:r>
        <w:rPr>
          <w:rFonts w:ascii="Arial"/>
          <w:i/>
          <w:spacing w:val="-7"/>
          <w:sz w:val="18"/>
        </w:rPr>
        <w:t xml:space="preserve"> </w:t>
      </w:r>
      <w:r>
        <w:rPr>
          <w:rFonts w:ascii="Arial"/>
          <w:i/>
          <w:spacing w:val="-6"/>
          <w:sz w:val="18"/>
        </w:rPr>
        <w:t>correctness of citations.</w:t>
      </w:r>
    </w:p>
    <w:p w:rsidR="007C6FEF" w:rsidRDefault="008A5EDA">
      <w:pPr>
        <w:spacing w:before="165"/>
        <w:ind w:right="134"/>
        <w:jc w:val="right"/>
        <w:rPr>
          <w:sz w:val="16"/>
        </w:rPr>
      </w:pPr>
      <w:r>
        <w:rPr>
          <w:sz w:val="16"/>
        </w:rPr>
        <w:t>©</w:t>
      </w:r>
      <w:r>
        <w:rPr>
          <w:spacing w:val="5"/>
          <w:sz w:val="16"/>
        </w:rPr>
        <w:t xml:space="preserve"> </w:t>
      </w:r>
      <w:r>
        <w:rPr>
          <w:sz w:val="16"/>
        </w:rPr>
        <w:t>Authors</w:t>
      </w:r>
      <w:r>
        <w:rPr>
          <w:spacing w:val="4"/>
          <w:sz w:val="16"/>
        </w:rPr>
        <w:t xml:space="preserve"> </w:t>
      </w:r>
      <w:r>
        <w:rPr>
          <w:sz w:val="16"/>
        </w:rPr>
        <w:t>of</w:t>
      </w:r>
      <w:r>
        <w:rPr>
          <w:spacing w:val="5"/>
          <w:sz w:val="16"/>
        </w:rPr>
        <w:t xml:space="preserve"> </w:t>
      </w:r>
      <w:r>
        <w:rPr>
          <w:sz w:val="16"/>
        </w:rPr>
        <w:t>articles,</w:t>
      </w:r>
      <w:r>
        <w:rPr>
          <w:spacing w:val="3"/>
          <w:sz w:val="16"/>
        </w:rPr>
        <w:t xml:space="preserve"> </w:t>
      </w:r>
      <w:r>
        <w:rPr>
          <w:spacing w:val="-4"/>
          <w:sz w:val="16"/>
        </w:rPr>
        <w:t>2025</w:t>
      </w:r>
    </w:p>
    <w:p w:rsidR="007C6FEF" w:rsidRDefault="008A5EDA">
      <w:pPr>
        <w:spacing w:before="4"/>
        <w:ind w:right="139"/>
        <w:jc w:val="right"/>
        <w:rPr>
          <w:sz w:val="16"/>
        </w:rPr>
      </w:pPr>
      <w:r>
        <w:rPr>
          <w:spacing w:val="-2"/>
          <w:sz w:val="16"/>
        </w:rPr>
        <w:t>©</w:t>
      </w:r>
      <w:r>
        <w:rPr>
          <w:spacing w:val="-1"/>
          <w:sz w:val="16"/>
        </w:rPr>
        <w:t xml:space="preserve"> </w:t>
      </w:r>
      <w:r>
        <w:rPr>
          <w:spacing w:val="-2"/>
          <w:sz w:val="16"/>
        </w:rPr>
        <w:t>NGO</w:t>
      </w:r>
      <w:r>
        <w:rPr>
          <w:spacing w:val="-1"/>
          <w:sz w:val="16"/>
        </w:rPr>
        <w:t xml:space="preserve"> </w:t>
      </w:r>
      <w:r>
        <w:rPr>
          <w:spacing w:val="-2"/>
          <w:sz w:val="16"/>
        </w:rPr>
        <w:t>«European</w:t>
      </w:r>
      <w:r>
        <w:rPr>
          <w:spacing w:val="2"/>
          <w:sz w:val="16"/>
        </w:rPr>
        <w:t xml:space="preserve"> </w:t>
      </w:r>
      <w:r>
        <w:rPr>
          <w:spacing w:val="-2"/>
          <w:sz w:val="16"/>
        </w:rPr>
        <w:t>Scientific</w:t>
      </w:r>
      <w:r>
        <w:rPr>
          <w:sz w:val="16"/>
        </w:rPr>
        <w:t xml:space="preserve"> </w:t>
      </w:r>
      <w:r>
        <w:rPr>
          <w:spacing w:val="-2"/>
          <w:sz w:val="16"/>
        </w:rPr>
        <w:t xml:space="preserve">Platform», </w:t>
      </w:r>
      <w:r>
        <w:rPr>
          <w:spacing w:val="-4"/>
          <w:sz w:val="16"/>
        </w:rPr>
        <w:t>2025</w:t>
      </w:r>
    </w:p>
    <w:p w:rsidR="007C6FEF" w:rsidRDefault="008A5EDA">
      <w:pPr>
        <w:spacing w:before="4"/>
        <w:ind w:left="852" w:right="136"/>
        <w:jc w:val="right"/>
        <w:rPr>
          <w:sz w:val="16"/>
        </w:rPr>
      </w:pPr>
      <w:r>
        <w:rPr>
          <w:noProof/>
          <w:sz w:val="16"/>
        </w:rPr>
        <w:drawing>
          <wp:anchor distT="0" distB="0" distL="0" distR="0" simplePos="0" relativeHeight="15733760" behindDoc="0" locked="0" layoutInCell="1" allowOverlap="1">
            <wp:simplePos x="0" y="0"/>
            <wp:positionH relativeFrom="page">
              <wp:posOffset>1002030</wp:posOffset>
            </wp:positionH>
            <wp:positionV relativeFrom="paragraph">
              <wp:posOffset>4147</wp:posOffset>
            </wp:positionV>
            <wp:extent cx="841806" cy="296544"/>
            <wp:effectExtent l="0" t="0" r="0" b="0"/>
            <wp:wrapNone/>
            <wp:docPr id="15" name="Image 15">
              <a:hlinkClick xmlns:a="http://schemas.openxmlformats.org/drawingml/2006/main" r:id="rId11"/>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a:hlinkClick r:id="rId11"/>
                    </pic:cNvPr>
                    <pic:cNvPicPr/>
                  </pic:nvPicPr>
                  <pic:blipFill>
                    <a:blip r:embed="rId12" cstate="print"/>
                    <a:stretch>
                      <a:fillRect/>
                    </a:stretch>
                  </pic:blipFill>
                  <pic:spPr>
                    <a:xfrm>
                      <a:off x="0" y="0"/>
                      <a:ext cx="841806" cy="296544"/>
                    </a:xfrm>
                    <a:prstGeom prst="rect">
                      <a:avLst/>
                    </a:prstGeom>
                  </pic:spPr>
                </pic:pic>
              </a:graphicData>
            </a:graphic>
          </wp:anchor>
        </w:drawing>
      </w:r>
      <w:r>
        <w:rPr>
          <w:sz w:val="16"/>
        </w:rPr>
        <w:t>©</w:t>
      </w:r>
      <w:r>
        <w:rPr>
          <w:spacing w:val="-5"/>
          <w:sz w:val="16"/>
        </w:rPr>
        <w:t xml:space="preserve"> </w:t>
      </w:r>
      <w:r>
        <w:rPr>
          <w:sz w:val="16"/>
        </w:rPr>
        <w:t>SI</w:t>
      </w:r>
      <w:r>
        <w:rPr>
          <w:spacing w:val="-5"/>
          <w:sz w:val="16"/>
        </w:rPr>
        <w:t xml:space="preserve"> </w:t>
      </w:r>
      <w:r>
        <w:rPr>
          <w:sz w:val="16"/>
        </w:rPr>
        <w:t>«Institute</w:t>
      </w:r>
      <w:r>
        <w:rPr>
          <w:spacing w:val="-4"/>
          <w:sz w:val="16"/>
        </w:rPr>
        <w:t xml:space="preserve"> </w:t>
      </w:r>
      <w:r>
        <w:rPr>
          <w:sz w:val="16"/>
        </w:rPr>
        <w:t>of</w:t>
      </w:r>
      <w:r>
        <w:rPr>
          <w:spacing w:val="-5"/>
          <w:sz w:val="16"/>
        </w:rPr>
        <w:t xml:space="preserve"> </w:t>
      </w:r>
      <w:r>
        <w:rPr>
          <w:sz w:val="16"/>
        </w:rPr>
        <w:t>Scientific</w:t>
      </w:r>
      <w:r>
        <w:rPr>
          <w:spacing w:val="-5"/>
          <w:sz w:val="16"/>
        </w:rPr>
        <w:t xml:space="preserve"> </w:t>
      </w:r>
      <w:r>
        <w:rPr>
          <w:sz w:val="16"/>
        </w:rPr>
        <w:t>and</w:t>
      </w:r>
      <w:r>
        <w:rPr>
          <w:spacing w:val="-4"/>
          <w:sz w:val="16"/>
        </w:rPr>
        <w:t xml:space="preserve"> </w:t>
      </w:r>
      <w:r>
        <w:rPr>
          <w:sz w:val="16"/>
        </w:rPr>
        <w:t>Technical</w:t>
      </w:r>
      <w:r>
        <w:rPr>
          <w:spacing w:val="-5"/>
          <w:sz w:val="16"/>
        </w:rPr>
        <w:t xml:space="preserve"> </w:t>
      </w:r>
      <w:r>
        <w:rPr>
          <w:sz w:val="16"/>
        </w:rPr>
        <w:t>Integration</w:t>
      </w:r>
      <w:r>
        <w:rPr>
          <w:spacing w:val="-6"/>
          <w:sz w:val="16"/>
        </w:rPr>
        <w:t xml:space="preserve"> </w:t>
      </w:r>
      <w:r>
        <w:rPr>
          <w:sz w:val="16"/>
        </w:rPr>
        <w:t>and</w:t>
      </w:r>
      <w:r>
        <w:rPr>
          <w:spacing w:val="-5"/>
          <w:sz w:val="16"/>
        </w:rPr>
        <w:t xml:space="preserve"> </w:t>
      </w:r>
      <w:r>
        <w:rPr>
          <w:sz w:val="16"/>
        </w:rPr>
        <w:t>Cooperation»,</w:t>
      </w:r>
      <w:r>
        <w:rPr>
          <w:spacing w:val="-6"/>
          <w:sz w:val="16"/>
        </w:rPr>
        <w:t xml:space="preserve"> </w:t>
      </w:r>
      <w:r>
        <w:rPr>
          <w:spacing w:val="-4"/>
          <w:sz w:val="16"/>
        </w:rPr>
        <w:t>2025</w:t>
      </w:r>
    </w:p>
    <w:p w:rsidR="007C6FEF" w:rsidRDefault="008A5EDA">
      <w:pPr>
        <w:spacing w:before="4"/>
        <w:ind w:left="852" w:right="136"/>
        <w:jc w:val="right"/>
        <w:rPr>
          <w:sz w:val="16"/>
        </w:rPr>
      </w:pPr>
      <w:r>
        <w:rPr>
          <w:sz w:val="16"/>
        </w:rPr>
        <w:t>©</w:t>
      </w:r>
      <w:r>
        <w:rPr>
          <w:spacing w:val="-7"/>
          <w:sz w:val="16"/>
        </w:rPr>
        <w:t xml:space="preserve"> </w:t>
      </w:r>
      <w:r>
        <w:rPr>
          <w:sz w:val="16"/>
        </w:rPr>
        <w:t>LLC</w:t>
      </w:r>
      <w:r>
        <w:rPr>
          <w:spacing w:val="-5"/>
          <w:sz w:val="16"/>
        </w:rPr>
        <w:t xml:space="preserve"> </w:t>
      </w:r>
      <w:r>
        <w:rPr>
          <w:sz w:val="16"/>
        </w:rPr>
        <w:t>«International</w:t>
      </w:r>
      <w:r>
        <w:rPr>
          <w:spacing w:val="-9"/>
          <w:sz w:val="16"/>
        </w:rPr>
        <w:t xml:space="preserve"> </w:t>
      </w:r>
      <w:r>
        <w:rPr>
          <w:sz w:val="16"/>
        </w:rPr>
        <w:t>Centre</w:t>
      </w:r>
      <w:r>
        <w:rPr>
          <w:spacing w:val="-6"/>
          <w:sz w:val="16"/>
        </w:rPr>
        <w:t xml:space="preserve"> </w:t>
      </w:r>
      <w:r>
        <w:rPr>
          <w:sz w:val="16"/>
        </w:rPr>
        <w:t>Corporative</w:t>
      </w:r>
      <w:r>
        <w:rPr>
          <w:spacing w:val="-6"/>
          <w:sz w:val="16"/>
        </w:rPr>
        <w:t xml:space="preserve"> </w:t>
      </w:r>
      <w:r>
        <w:rPr>
          <w:sz w:val="16"/>
        </w:rPr>
        <w:t>Management»,</w:t>
      </w:r>
      <w:r>
        <w:rPr>
          <w:spacing w:val="-7"/>
          <w:sz w:val="16"/>
        </w:rPr>
        <w:t xml:space="preserve"> </w:t>
      </w:r>
      <w:r>
        <w:rPr>
          <w:spacing w:val="-4"/>
          <w:sz w:val="16"/>
        </w:rPr>
        <w:t>2025</w:t>
      </w:r>
    </w:p>
    <w:p w:rsidR="007C6FEF" w:rsidRDefault="007C6FEF">
      <w:pPr>
        <w:jc w:val="right"/>
        <w:rPr>
          <w:sz w:val="16"/>
        </w:rPr>
        <w:sectPr w:rsidR="007C6FEF">
          <w:pgSz w:w="11910" w:h="16850"/>
          <w:pgMar w:top="1680" w:right="850" w:bottom="280" w:left="850" w:header="1399" w:footer="0" w:gutter="0"/>
          <w:cols w:space="720"/>
        </w:sectPr>
      </w:pPr>
    </w:p>
    <w:p w:rsidR="007C6FEF" w:rsidRPr="008A5EDA" w:rsidRDefault="008A5EDA">
      <w:pPr>
        <w:spacing w:before="6"/>
        <w:ind w:left="1135"/>
        <w:rPr>
          <w:rFonts w:ascii="Arial Black" w:hAnsi="Arial Black"/>
          <w:sz w:val="36"/>
          <w:lang w:val="ru-RU"/>
        </w:rPr>
      </w:pPr>
      <w:r>
        <w:rPr>
          <w:rFonts w:ascii="Arial Black" w:hAnsi="Arial Black"/>
          <w:noProof/>
          <w:sz w:val="36"/>
        </w:rPr>
        <w:lastRenderedPageBreak/>
        <mc:AlternateContent>
          <mc:Choice Requires="wps">
            <w:drawing>
              <wp:anchor distT="0" distB="0" distL="0" distR="0" simplePos="0" relativeHeight="15734272" behindDoc="0" locked="0" layoutInCell="1" allowOverlap="1">
                <wp:simplePos x="0" y="0"/>
                <wp:positionH relativeFrom="page">
                  <wp:posOffset>760094</wp:posOffset>
                </wp:positionH>
                <wp:positionV relativeFrom="paragraph">
                  <wp:posOffset>209070</wp:posOffset>
                </wp:positionV>
                <wp:extent cx="1270" cy="1436370"/>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B156F97" id="Graphic 26" o:spid="_x0000_s1026" style="position:absolute;margin-left:59.85pt;margin-top:16.45pt;width:.1pt;height:113.1pt;z-index:15734272;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" path="m,l,1436369e" filled="f" strokeweight=".5pt">
                <v:path arrowok="t"/>
                <w10:wrap anchorx="page"/>
              </v:shape>
            </w:pict>
          </mc:Fallback>
        </mc:AlternateContent>
      </w:r>
      <w:r w:rsidRPr="008A5EDA">
        <w:rPr>
          <w:rFonts w:ascii="Arial Black" w:hAnsi="Arial Black"/>
          <w:color w:val="2E5395"/>
          <w:spacing w:val="-2"/>
          <w:sz w:val="36"/>
          <w:lang w:val="ru-RU"/>
        </w:rPr>
        <w:t>ЗМІСТ</w:t>
      </w:r>
    </w:p>
    <w:p w:rsidR="007C6FEF" w:rsidRPr="008A5EDA" w:rsidRDefault="008A5EDA">
      <w:pPr>
        <w:spacing w:before="255" w:line="375"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I</w:t>
      </w:r>
      <w:r w:rsidRPr="008A5EDA">
        <w:rPr>
          <w:rFonts w:ascii="Arial Black" w:hAnsi="Arial Black"/>
          <w:spacing w:val="-5"/>
          <w:sz w:val="28"/>
          <w:lang w:val="ru-RU"/>
        </w:rPr>
        <w:t>.</w:t>
      </w:r>
    </w:p>
    <w:p w:rsidR="007C6FEF" w:rsidRPr="008A5EDA" w:rsidRDefault="008A5EDA">
      <w:pPr>
        <w:spacing w:line="375" w:lineRule="exact"/>
        <w:ind w:left="1135"/>
        <w:rPr>
          <w:rFonts w:ascii="Arial Black" w:hAnsi="Arial Black"/>
          <w:sz w:val="20"/>
          <w:lang w:val="ru-RU"/>
        </w:rPr>
      </w:pPr>
      <w:r w:rsidRPr="008A5EDA">
        <w:rPr>
          <w:rFonts w:ascii="Arial Black" w:hAnsi="Arial Black"/>
          <w:sz w:val="28"/>
          <w:lang w:val="ru-RU"/>
        </w:rPr>
        <w:t>ЗАГАЛЬНА</w:t>
      </w:r>
      <w:r w:rsidRPr="008A5EDA">
        <w:rPr>
          <w:rFonts w:ascii="Arial Black" w:hAnsi="Arial Black"/>
          <w:spacing w:val="-13"/>
          <w:sz w:val="28"/>
          <w:lang w:val="ru-RU"/>
        </w:rPr>
        <w:t xml:space="preserve"> </w:t>
      </w:r>
      <w:r w:rsidRPr="008A5EDA">
        <w:rPr>
          <w:rFonts w:ascii="Arial Black" w:hAnsi="Arial Black"/>
          <w:sz w:val="28"/>
          <w:lang w:val="ru-RU"/>
        </w:rPr>
        <w:t>ЕКОНОМІЧНА</w:t>
      </w:r>
      <w:r w:rsidRPr="008A5EDA">
        <w:rPr>
          <w:rFonts w:ascii="Arial Black" w:hAnsi="Arial Black"/>
          <w:spacing w:val="-10"/>
          <w:sz w:val="28"/>
          <w:lang w:val="ru-RU"/>
        </w:rPr>
        <w:t xml:space="preserve"> </w:t>
      </w:r>
      <w:r w:rsidRPr="008A5EDA">
        <w:rPr>
          <w:rFonts w:ascii="Arial Black" w:hAnsi="Arial Black"/>
          <w:sz w:val="28"/>
          <w:lang w:val="ru-RU"/>
        </w:rPr>
        <w:t>ТЕОРІЯ</w:t>
      </w:r>
      <w:r w:rsidRPr="008A5EDA">
        <w:rPr>
          <w:rFonts w:ascii="Arial Black" w:hAnsi="Arial Black"/>
          <w:spacing w:val="-9"/>
          <w:sz w:val="28"/>
          <w:lang w:val="ru-RU"/>
        </w:rPr>
        <w:t xml:space="preserve"> </w:t>
      </w:r>
      <w:r w:rsidRPr="008A5EDA">
        <w:rPr>
          <w:rFonts w:ascii="Arial Black" w:hAnsi="Arial Black"/>
          <w:color w:val="2E5395"/>
          <w:sz w:val="20"/>
          <w:lang w:val="ru-RU"/>
        </w:rPr>
        <w:t>(Категорія</w:t>
      </w:r>
      <w:r w:rsidRPr="008A5EDA">
        <w:rPr>
          <w:rFonts w:ascii="Arial Black" w:hAnsi="Arial Black"/>
          <w:color w:val="2E5395"/>
          <w:spacing w:val="-7"/>
          <w:sz w:val="20"/>
          <w:lang w:val="ru-RU"/>
        </w:rPr>
        <w:t xml:space="preserve"> </w:t>
      </w:r>
      <w:r w:rsidRPr="008A5EDA">
        <w:rPr>
          <w:rFonts w:ascii="Arial Black" w:hAnsi="Arial Black"/>
          <w:color w:val="2E5395"/>
          <w:spacing w:val="-5"/>
          <w:sz w:val="20"/>
          <w:lang w:val="ru-RU"/>
        </w:rPr>
        <w:t>Б)</w:t>
      </w:r>
    </w:p>
    <w:p w:rsidR="007C6FEF" w:rsidRPr="008A5EDA" w:rsidRDefault="008A5EDA">
      <w:pPr>
        <w:spacing w:before="246" w:line="259" w:lineRule="auto"/>
        <w:ind w:left="1135" w:right="1278"/>
        <w:rPr>
          <w:sz w:val="24"/>
          <w:lang w:val="ru-RU"/>
        </w:rPr>
      </w:pPr>
      <w:r>
        <w:rPr>
          <w:noProof/>
          <w:sz w:val="24"/>
        </w:rPr>
        <mc:AlternateContent>
          <mc:Choice Requires="wps">
            <w:drawing>
              <wp:anchor distT="0" distB="0" distL="0" distR="0" simplePos="0" relativeHeight="15734784" behindDoc="0" locked="0" layoutInCell="1" allowOverlap="1">
                <wp:simplePos x="0" y="0"/>
                <wp:positionH relativeFrom="page">
                  <wp:posOffset>669268</wp:posOffset>
                </wp:positionH>
                <wp:positionV relativeFrom="paragraph">
                  <wp:posOffset>854955</wp:posOffset>
                </wp:positionV>
                <wp:extent cx="198120" cy="662305"/>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7" o:spid="_x0000_s1026" type="#_x0000_t202" style="position:absolute;left:0;text-align:left;margin-left:52.7pt;margin-top:67.3pt;width:15.6pt;height:52.15pt;z-index:157347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hyperlink w:anchor="_bookmark0" w:history="1">
        <w:r w:rsidRPr="008A5EDA">
          <w:rPr>
            <w:w w:val="90"/>
            <w:sz w:val="24"/>
            <w:lang w:val="ru-RU"/>
          </w:rPr>
          <w:t xml:space="preserve">ЛЮДСЬКИЙ КАПІТАЛ ЯК ДЕТЕРМІНАНТА ЕКОНОМІЧНОГО ЗРОСТАННЯ </w:t>
        </w:r>
        <w:r w:rsidRPr="008A5EDA">
          <w:rPr>
            <w:spacing w:val="-8"/>
            <w:sz w:val="24"/>
            <w:lang w:val="ru-RU"/>
          </w:rPr>
          <w:t>В</w:t>
        </w:r>
        <w:r w:rsidRPr="008A5EDA">
          <w:rPr>
            <w:spacing w:val="-2"/>
            <w:sz w:val="24"/>
            <w:lang w:val="ru-RU"/>
          </w:rPr>
          <w:t xml:space="preserve"> </w:t>
        </w:r>
        <w:r w:rsidRPr="008A5EDA">
          <w:rPr>
            <w:spacing w:val="-8"/>
            <w:sz w:val="24"/>
            <w:lang w:val="ru-RU"/>
          </w:rPr>
          <w:t>УМОВАХ</w:t>
        </w:r>
        <w:r w:rsidRPr="008A5EDA">
          <w:rPr>
            <w:spacing w:val="-3"/>
            <w:sz w:val="24"/>
            <w:lang w:val="ru-RU"/>
          </w:rPr>
          <w:t xml:space="preserve"> </w:t>
        </w:r>
        <w:r w:rsidRPr="008A5EDA">
          <w:rPr>
            <w:spacing w:val="-8"/>
            <w:sz w:val="24"/>
            <w:lang w:val="ru-RU"/>
          </w:rPr>
          <w:t>ЗНАННЄВОЇ</w:t>
        </w:r>
        <w:r w:rsidRPr="008A5EDA">
          <w:rPr>
            <w:spacing w:val="-3"/>
            <w:sz w:val="24"/>
            <w:lang w:val="ru-RU"/>
          </w:rPr>
          <w:t xml:space="preserve"> </w:t>
        </w:r>
        <w:r w:rsidRPr="008A5EDA">
          <w:rPr>
            <w:spacing w:val="-8"/>
            <w:sz w:val="24"/>
            <w:lang w:val="ru-RU"/>
          </w:rPr>
          <w:t>ЕКОНОМІКИ:</w:t>
        </w:r>
        <w:r w:rsidRPr="008A5EDA">
          <w:rPr>
            <w:spacing w:val="-3"/>
            <w:sz w:val="24"/>
            <w:lang w:val="ru-RU"/>
          </w:rPr>
          <w:t xml:space="preserve"> </w:t>
        </w:r>
        <w:r w:rsidRPr="008A5EDA">
          <w:rPr>
            <w:spacing w:val="-8"/>
            <w:sz w:val="24"/>
            <w:lang w:val="ru-RU"/>
          </w:rPr>
          <w:t>ТЕОРЕТИЧНІ</w:t>
        </w:r>
        <w:r w:rsidRPr="008A5EDA">
          <w:rPr>
            <w:spacing w:val="-3"/>
            <w:sz w:val="24"/>
            <w:lang w:val="ru-RU"/>
          </w:rPr>
          <w:t xml:space="preserve"> </w:t>
        </w:r>
        <w:r w:rsidRPr="008A5EDA">
          <w:rPr>
            <w:spacing w:val="-8"/>
            <w:sz w:val="24"/>
            <w:lang w:val="ru-RU"/>
          </w:rPr>
          <w:t>АСПЕКТИ</w:t>
        </w:r>
      </w:hyperlink>
    </w:p>
    <w:p w:rsidR="007C6FEF" w:rsidRPr="008A5EDA" w:rsidRDefault="008A5EDA">
      <w:pPr>
        <w:tabs>
          <w:tab w:val="left" w:leader="dot" w:pos="8931"/>
        </w:tabs>
        <w:spacing w:before="2"/>
        <w:ind w:left="1135"/>
        <w:rPr>
          <w:sz w:val="24"/>
          <w:lang w:val="ru-RU"/>
        </w:rPr>
      </w:pPr>
      <w:r w:rsidRPr="008A5EDA">
        <w:rPr>
          <w:sz w:val="24"/>
          <w:lang w:val="ru-RU"/>
        </w:rPr>
        <w:t>Шапка</w:t>
      </w:r>
      <w:r w:rsidRPr="008A5EDA">
        <w:rPr>
          <w:spacing w:val="15"/>
          <w:sz w:val="24"/>
          <w:lang w:val="ru-RU"/>
        </w:rPr>
        <w:t xml:space="preserve"> </w:t>
      </w:r>
      <w:r w:rsidRPr="008A5EDA">
        <w:rPr>
          <w:spacing w:val="-4"/>
          <w:sz w:val="24"/>
          <w:lang w:val="ru-RU"/>
        </w:rPr>
        <w:t>І.В.</w:t>
      </w:r>
      <w:r w:rsidRPr="008A5EDA">
        <w:rPr>
          <w:rFonts w:ascii="Times New Roman" w:hAnsi="Times New Roman"/>
          <w:b/>
          <w:sz w:val="24"/>
          <w:lang w:val="ru-RU"/>
        </w:rPr>
        <w:tab/>
      </w:r>
      <w:r w:rsidRPr="008A5EDA">
        <w:rPr>
          <w:spacing w:val="-5"/>
          <w:sz w:val="24"/>
          <w:lang w:val="ru-RU"/>
        </w:rPr>
        <w:t>34</w:t>
      </w:r>
    </w:p>
    <w:p w:rsidR="007C6FEF" w:rsidRPr="008A5EDA" w:rsidRDefault="008A5EDA">
      <w:pPr>
        <w:pStyle w:val="5"/>
        <w:tabs>
          <w:tab w:val="left" w:pos="2090"/>
          <w:tab w:val="left" w:pos="3577"/>
          <w:tab w:val="left" w:pos="4908"/>
          <w:tab w:val="left" w:pos="7556"/>
          <w:tab w:val="left" w:pos="7975"/>
        </w:tabs>
        <w:spacing w:before="268" w:line="259" w:lineRule="auto"/>
        <w:ind w:left="1135" w:right="1271"/>
        <w:jc w:val="left"/>
        <w:rPr>
          <w:lang w:val="ru-RU"/>
        </w:rPr>
      </w:pPr>
      <w:hyperlink w:anchor="_bookmark1" w:history="1">
        <w:r w:rsidRPr="008A5EDA">
          <w:rPr>
            <w:spacing w:val="-2"/>
            <w:lang w:val="ru-RU"/>
          </w:rPr>
          <w:t>ОБЛІК</w:t>
        </w:r>
        <w:r w:rsidRPr="008A5EDA">
          <w:rPr>
            <w:lang w:val="ru-RU"/>
          </w:rPr>
          <w:tab/>
        </w:r>
        <w:r w:rsidRPr="008A5EDA">
          <w:rPr>
            <w:spacing w:val="-2"/>
            <w:lang w:val="ru-RU"/>
          </w:rPr>
          <w:t>ТОВАРНИХ</w:t>
        </w:r>
        <w:r w:rsidRPr="008A5EDA">
          <w:rPr>
            <w:lang w:val="ru-RU"/>
          </w:rPr>
          <w:tab/>
        </w:r>
        <w:r w:rsidRPr="008A5EDA">
          <w:rPr>
            <w:spacing w:val="-2"/>
            <w:lang w:val="ru-RU"/>
          </w:rPr>
          <w:t>ОПЕРАЦІЇ</w:t>
        </w:r>
        <w:r w:rsidRPr="008A5EDA">
          <w:rPr>
            <w:lang w:val="ru-RU"/>
          </w:rPr>
          <w:tab/>
        </w:r>
        <w:r w:rsidRPr="008A5EDA">
          <w:rPr>
            <w:spacing w:val="-2"/>
            <w:lang w:val="ru-RU"/>
          </w:rPr>
          <w:t>ІНТЕРНЕТ-МАГАЗИНУ</w:t>
        </w:r>
        <w:r w:rsidRPr="008A5EDA">
          <w:rPr>
            <w:lang w:val="ru-RU"/>
          </w:rPr>
          <w:tab/>
        </w:r>
        <w:r w:rsidRPr="008A5EDA">
          <w:rPr>
            <w:spacing w:val="-10"/>
            <w:lang w:val="ru-RU"/>
          </w:rPr>
          <w:t>В</w:t>
        </w:r>
        <w:r w:rsidRPr="008A5EDA">
          <w:rPr>
            <w:lang w:val="ru-RU"/>
          </w:rPr>
          <w:tab/>
        </w:r>
        <w:r w:rsidRPr="008A5EDA">
          <w:rPr>
            <w:spacing w:val="-12"/>
            <w:lang w:val="ru-RU"/>
          </w:rPr>
          <w:t xml:space="preserve">УМОВАХ </w:t>
        </w:r>
        <w:r w:rsidRPr="008A5EDA">
          <w:rPr>
            <w:spacing w:val="-8"/>
            <w:lang w:val="ru-RU"/>
          </w:rPr>
          <w:t>ВПРОВАДЖЕННЯ</w:t>
        </w:r>
        <w:r w:rsidRPr="008A5EDA">
          <w:rPr>
            <w:lang w:val="ru-RU"/>
          </w:rPr>
          <w:t xml:space="preserve"> </w:t>
        </w:r>
        <w:r w:rsidRPr="008A5EDA">
          <w:rPr>
            <w:spacing w:val="-8"/>
            <w:lang w:val="ru-RU"/>
          </w:rPr>
          <w:t>ІНФОРМАЦІЙНИХ</w:t>
        </w:r>
        <w:r w:rsidRPr="008A5EDA">
          <w:rPr>
            <w:lang w:val="ru-RU"/>
          </w:rPr>
          <w:t xml:space="preserve"> </w:t>
        </w:r>
        <w:r w:rsidRPr="008A5EDA">
          <w:rPr>
            <w:spacing w:val="-8"/>
            <w:lang w:val="ru-RU"/>
          </w:rPr>
          <w:t>ТЕХНОЛОГІЙ</w:t>
        </w:r>
      </w:hyperlink>
    </w:p>
    <w:p w:rsidR="007C6FEF" w:rsidRPr="008A5EDA" w:rsidRDefault="008A5EDA">
      <w:pPr>
        <w:tabs>
          <w:tab w:val="left" w:leader="dot" w:pos="8931"/>
        </w:tabs>
        <w:spacing w:before="2"/>
        <w:ind w:left="1135"/>
        <w:rPr>
          <w:sz w:val="24"/>
          <w:lang w:val="ru-RU"/>
        </w:rPr>
      </w:pPr>
      <w:r w:rsidRPr="008A5EDA">
        <w:rPr>
          <w:spacing w:val="-2"/>
          <w:sz w:val="24"/>
          <w:lang w:val="ru-RU"/>
        </w:rPr>
        <w:t>Удодова</w:t>
      </w:r>
      <w:r w:rsidRPr="008A5EDA">
        <w:rPr>
          <w:spacing w:val="-7"/>
          <w:sz w:val="24"/>
          <w:lang w:val="ru-RU"/>
        </w:rPr>
        <w:t xml:space="preserve"> </w:t>
      </w:r>
      <w:proofErr w:type="gramStart"/>
      <w:r w:rsidRPr="008A5EDA">
        <w:rPr>
          <w:spacing w:val="-5"/>
          <w:sz w:val="24"/>
          <w:lang w:val="ru-RU"/>
        </w:rPr>
        <w:t>Я.В</w:t>
      </w:r>
      <w:proofErr w:type="gramEnd"/>
      <w:r w:rsidRPr="008A5EDA">
        <w:rPr>
          <w:rFonts w:ascii="Times New Roman" w:hAnsi="Times New Roman"/>
          <w:b/>
          <w:sz w:val="24"/>
          <w:lang w:val="ru-RU"/>
        </w:rPr>
        <w:tab/>
      </w:r>
      <w:r w:rsidRPr="008A5EDA">
        <w:rPr>
          <w:spacing w:val="-7"/>
          <w:sz w:val="24"/>
          <w:lang w:val="ru-RU"/>
        </w:rPr>
        <w:t>41</w:t>
      </w:r>
    </w:p>
    <w:p w:rsidR="007C6FEF" w:rsidRPr="008A5EDA" w:rsidRDefault="008A5EDA">
      <w:pPr>
        <w:pStyle w:val="5"/>
        <w:tabs>
          <w:tab w:val="left" w:pos="2375"/>
          <w:tab w:val="left" w:pos="4625"/>
          <w:tab w:val="left" w:pos="5886"/>
          <w:tab w:val="left" w:pos="6575"/>
          <w:tab w:val="left" w:pos="7964"/>
        </w:tabs>
        <w:spacing w:before="266" w:line="261" w:lineRule="auto"/>
        <w:ind w:left="1135" w:right="1276"/>
        <w:jc w:val="left"/>
        <w:rPr>
          <w:lang w:val="ru-RU"/>
        </w:rPr>
      </w:pPr>
      <w:hyperlink w:anchor="_bookmark2" w:history="1">
        <w:r w:rsidRPr="008A5EDA">
          <w:rPr>
            <w:spacing w:val="-2"/>
            <w:lang w:val="ru-RU"/>
          </w:rPr>
          <w:t>ОЦІНКА</w:t>
        </w:r>
        <w:r w:rsidRPr="008A5EDA">
          <w:rPr>
            <w:lang w:val="ru-RU"/>
          </w:rPr>
          <w:tab/>
        </w:r>
        <w:r w:rsidRPr="008A5EDA">
          <w:rPr>
            <w:spacing w:val="-2"/>
            <w:lang w:val="ru-RU"/>
          </w:rPr>
          <w:t>УПРАВЛІНСЬКИХ</w:t>
        </w:r>
        <w:r w:rsidRPr="008A5EDA">
          <w:rPr>
            <w:lang w:val="ru-RU"/>
          </w:rPr>
          <w:tab/>
        </w:r>
        <w:r w:rsidRPr="008A5EDA">
          <w:rPr>
            <w:spacing w:val="-2"/>
            <w:lang w:val="ru-RU"/>
          </w:rPr>
          <w:t>РІШЕНЬ</w:t>
        </w:r>
        <w:r w:rsidRPr="008A5EDA">
          <w:rPr>
            <w:lang w:val="ru-RU"/>
          </w:rPr>
          <w:tab/>
        </w:r>
        <w:r w:rsidRPr="008A5EDA">
          <w:rPr>
            <w:spacing w:val="-6"/>
            <w:lang w:val="ru-RU"/>
          </w:rPr>
          <w:t>НА</w:t>
        </w:r>
        <w:r w:rsidRPr="008A5EDA">
          <w:rPr>
            <w:lang w:val="ru-RU"/>
          </w:rPr>
          <w:tab/>
        </w:r>
        <w:r w:rsidRPr="008A5EDA">
          <w:rPr>
            <w:spacing w:val="-2"/>
            <w:lang w:val="ru-RU"/>
          </w:rPr>
          <w:t>ПІДСТАВІ</w:t>
        </w:r>
        <w:r w:rsidRPr="008A5EDA">
          <w:rPr>
            <w:lang w:val="ru-RU"/>
          </w:rPr>
          <w:tab/>
        </w:r>
        <w:r w:rsidRPr="008A5EDA">
          <w:rPr>
            <w:spacing w:val="-12"/>
            <w:lang w:val="ru-RU"/>
          </w:rPr>
          <w:t xml:space="preserve">АНАЛІЗУ </w:t>
        </w:r>
        <w:r w:rsidRPr="008A5EDA">
          <w:rPr>
            <w:spacing w:val="-6"/>
            <w:lang w:val="ru-RU"/>
          </w:rPr>
          <w:t>ЕКОНОМІЧНОЇ</w:t>
        </w:r>
        <w:r w:rsidRPr="008A5EDA">
          <w:rPr>
            <w:spacing w:val="-8"/>
            <w:lang w:val="ru-RU"/>
          </w:rPr>
          <w:t xml:space="preserve"> </w:t>
        </w:r>
        <w:r w:rsidRPr="008A5EDA">
          <w:rPr>
            <w:spacing w:val="-6"/>
            <w:lang w:val="ru-RU"/>
          </w:rPr>
          <w:t>СТІЙКОСТІ ПІДПРИЄМСТВА</w:t>
        </w:r>
      </w:hyperlink>
    </w:p>
    <w:p w:rsidR="007C6FEF" w:rsidRPr="008A5EDA" w:rsidRDefault="008A5EDA">
      <w:pPr>
        <w:tabs>
          <w:tab w:val="left" w:leader="dot" w:pos="8931"/>
        </w:tabs>
        <w:spacing w:line="267" w:lineRule="exact"/>
        <w:ind w:left="1135"/>
        <w:rPr>
          <w:sz w:val="24"/>
          <w:lang w:val="ru-RU"/>
        </w:rPr>
      </w:pPr>
      <w:r w:rsidRPr="008A5EDA">
        <w:rPr>
          <w:spacing w:val="-2"/>
          <w:sz w:val="24"/>
          <w:lang w:val="ru-RU"/>
        </w:rPr>
        <w:t>Тересій</w:t>
      </w:r>
      <w:r w:rsidRPr="008A5EDA">
        <w:rPr>
          <w:spacing w:val="-5"/>
          <w:sz w:val="24"/>
          <w:lang w:val="ru-RU"/>
        </w:rPr>
        <w:t xml:space="preserve"> </w:t>
      </w:r>
      <w:r w:rsidRPr="008A5EDA">
        <w:rPr>
          <w:spacing w:val="-2"/>
          <w:sz w:val="24"/>
          <w:lang w:val="ru-RU"/>
        </w:rPr>
        <w:t>О.Ю.,</w:t>
      </w:r>
      <w:r w:rsidRPr="008A5EDA">
        <w:rPr>
          <w:spacing w:val="-5"/>
          <w:sz w:val="24"/>
          <w:lang w:val="ru-RU"/>
        </w:rPr>
        <w:t xml:space="preserve"> </w:t>
      </w:r>
      <w:r w:rsidRPr="008A5EDA">
        <w:rPr>
          <w:spacing w:val="-2"/>
          <w:sz w:val="24"/>
          <w:lang w:val="ru-RU"/>
        </w:rPr>
        <w:t>Орлов</w:t>
      </w:r>
      <w:r w:rsidRPr="008A5EDA">
        <w:rPr>
          <w:spacing w:val="-6"/>
          <w:sz w:val="24"/>
          <w:lang w:val="ru-RU"/>
        </w:rPr>
        <w:t xml:space="preserve"> </w:t>
      </w:r>
      <w:r w:rsidRPr="008A5EDA">
        <w:rPr>
          <w:spacing w:val="-4"/>
          <w:sz w:val="24"/>
          <w:lang w:val="ru-RU"/>
        </w:rPr>
        <w:t>В.М.</w:t>
      </w:r>
      <w:r w:rsidRPr="008A5EDA">
        <w:rPr>
          <w:rFonts w:ascii="Times New Roman" w:hAnsi="Times New Roman"/>
          <w:b/>
          <w:sz w:val="24"/>
          <w:lang w:val="ru-RU"/>
        </w:rPr>
        <w:tab/>
      </w:r>
      <w:r w:rsidRPr="008A5EDA">
        <w:rPr>
          <w:spacing w:val="-5"/>
          <w:sz w:val="24"/>
          <w:lang w:val="ru-RU"/>
        </w:rPr>
        <w:t>47</w:t>
      </w:r>
    </w:p>
    <w:p w:rsidR="007C6FEF" w:rsidRPr="008A5EDA" w:rsidRDefault="008A5EDA">
      <w:pPr>
        <w:pStyle w:val="5"/>
        <w:spacing w:before="268" w:line="261" w:lineRule="auto"/>
        <w:ind w:left="1135" w:right="1278"/>
        <w:jc w:val="left"/>
        <w:rPr>
          <w:lang w:val="ru-RU"/>
        </w:rPr>
      </w:pPr>
      <w:hyperlink w:anchor="_bookmark3" w:history="1">
        <w:r w:rsidRPr="008A5EDA">
          <w:rPr>
            <w:w w:val="90"/>
            <w:lang w:val="ru-RU"/>
          </w:rPr>
          <w:t>ТЕОРЕТИКО-МЕТОДОЛОГІЧНІ АСПЕКТИ ПЛАНУВАННЯ ТА КОНТРОЛЮ</w:t>
        </w:r>
        <w:r w:rsidRPr="008A5EDA">
          <w:rPr>
            <w:spacing w:val="40"/>
            <w:lang w:val="ru-RU"/>
          </w:rPr>
          <w:t xml:space="preserve"> </w:t>
        </w:r>
        <w:r w:rsidRPr="008A5EDA">
          <w:rPr>
            <w:lang w:val="ru-RU"/>
          </w:rPr>
          <w:t>НА</w:t>
        </w:r>
        <w:r w:rsidRPr="008A5EDA">
          <w:rPr>
            <w:spacing w:val="-16"/>
            <w:lang w:val="ru-RU"/>
          </w:rPr>
          <w:t xml:space="preserve"> </w:t>
        </w:r>
        <w:r w:rsidRPr="008A5EDA">
          <w:rPr>
            <w:lang w:val="ru-RU"/>
          </w:rPr>
          <w:t>ПІДПРИЄМСТВАХ</w:t>
        </w:r>
      </w:hyperlink>
    </w:p>
    <w:p w:rsidR="007C6FEF" w:rsidRPr="008A5EDA" w:rsidRDefault="008A5EDA">
      <w:pPr>
        <w:tabs>
          <w:tab w:val="left" w:leader="dot" w:pos="8931"/>
        </w:tabs>
        <w:spacing w:line="267" w:lineRule="exact"/>
        <w:ind w:left="1135"/>
        <w:rPr>
          <w:sz w:val="24"/>
          <w:lang w:val="ru-RU"/>
        </w:rPr>
      </w:pPr>
      <w:r w:rsidRPr="008A5EDA">
        <w:rPr>
          <w:spacing w:val="-2"/>
          <w:sz w:val="24"/>
          <w:lang w:val="ru-RU"/>
        </w:rPr>
        <w:t>Дащенко</w:t>
      </w:r>
      <w:r w:rsidRPr="008A5EDA">
        <w:rPr>
          <w:spacing w:val="-8"/>
          <w:sz w:val="24"/>
          <w:lang w:val="ru-RU"/>
        </w:rPr>
        <w:t xml:space="preserve"> </w:t>
      </w:r>
      <w:r w:rsidRPr="008A5EDA">
        <w:rPr>
          <w:spacing w:val="-4"/>
          <w:sz w:val="24"/>
          <w:lang w:val="ru-RU"/>
        </w:rPr>
        <w:t>Н.М.</w:t>
      </w:r>
      <w:r w:rsidRPr="008A5EDA">
        <w:rPr>
          <w:rFonts w:ascii="Times New Roman" w:hAnsi="Times New Roman"/>
          <w:b/>
          <w:sz w:val="24"/>
          <w:lang w:val="ru-RU"/>
        </w:rPr>
        <w:tab/>
      </w:r>
      <w:r w:rsidRPr="008A5EDA">
        <w:rPr>
          <w:spacing w:val="-5"/>
          <w:sz w:val="24"/>
          <w:lang w:val="ru-RU"/>
        </w:rPr>
        <w:t>55</w:t>
      </w:r>
    </w:p>
    <w:p w:rsidR="007C6FEF" w:rsidRPr="008A5EDA" w:rsidRDefault="008A5EDA">
      <w:pPr>
        <w:spacing w:before="474" w:line="375"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II</w:t>
      </w:r>
      <w:r w:rsidRPr="008A5EDA">
        <w:rPr>
          <w:rFonts w:ascii="Arial Black" w:hAnsi="Arial Black"/>
          <w:spacing w:val="-5"/>
          <w:sz w:val="28"/>
          <w:lang w:val="ru-RU"/>
        </w:rPr>
        <w:t>.</w:t>
      </w:r>
    </w:p>
    <w:p w:rsidR="007C6FEF" w:rsidRDefault="008A5EDA">
      <w:pPr>
        <w:spacing w:line="375" w:lineRule="exact"/>
        <w:ind w:left="1135"/>
        <w:rPr>
          <w:rFonts w:ascii="Arial Black" w:hAnsi="Arial Black"/>
          <w:sz w:val="20"/>
        </w:rPr>
      </w:pPr>
      <w:r>
        <w:rPr>
          <w:rFonts w:ascii="Arial Black" w:hAnsi="Arial Black"/>
          <w:sz w:val="28"/>
        </w:rPr>
        <w:t>ПОВЕДІНКОВА</w:t>
      </w:r>
      <w:r>
        <w:rPr>
          <w:rFonts w:ascii="Arial Black" w:hAnsi="Arial Black"/>
          <w:spacing w:val="-15"/>
          <w:sz w:val="28"/>
        </w:rPr>
        <w:t xml:space="preserve"> </w:t>
      </w:r>
      <w:r>
        <w:rPr>
          <w:rFonts w:ascii="Arial Black" w:hAnsi="Arial Black"/>
          <w:sz w:val="28"/>
        </w:rPr>
        <w:t>ЕКОНОМІКА</w:t>
      </w:r>
      <w:r>
        <w:rPr>
          <w:rFonts w:ascii="Arial Black" w:hAnsi="Arial Black"/>
          <w:spacing w:val="-10"/>
          <w:sz w:val="28"/>
        </w:rPr>
        <w:t xml:space="preserve"> </w:t>
      </w:r>
      <w:r>
        <w:rPr>
          <w:rFonts w:ascii="Arial Black" w:hAnsi="Arial Black"/>
          <w:color w:val="2E5395"/>
          <w:sz w:val="20"/>
        </w:rPr>
        <w:t>(Категорія</w:t>
      </w:r>
      <w:r>
        <w:rPr>
          <w:rFonts w:ascii="Arial Black" w:hAnsi="Arial Black"/>
          <w:color w:val="2E5395"/>
          <w:spacing w:val="-9"/>
          <w:sz w:val="20"/>
        </w:rPr>
        <w:t xml:space="preserve"> </w:t>
      </w:r>
      <w:r>
        <w:rPr>
          <w:rFonts w:ascii="Arial Black" w:hAnsi="Arial Black"/>
          <w:color w:val="2E5395"/>
          <w:spacing w:val="-5"/>
          <w:sz w:val="20"/>
        </w:rPr>
        <w:t>Б)</w:t>
      </w:r>
    </w:p>
    <w:p w:rsidR="007C6FEF" w:rsidRDefault="008A5EDA">
      <w:pPr>
        <w:pStyle w:val="5"/>
        <w:spacing w:before="245" w:line="261" w:lineRule="auto"/>
        <w:ind w:left="1135" w:right="736"/>
        <w:jc w:val="left"/>
      </w:pPr>
      <w:hyperlink w:anchor="_bookmark4" w:history="1">
        <w:r>
          <w:rPr>
            <w:spacing w:val="-8"/>
          </w:rPr>
          <w:t>INDICATORS</w:t>
        </w:r>
        <w:r>
          <w:rPr>
            <w:spacing w:val="21"/>
          </w:rPr>
          <w:t xml:space="preserve"> </w:t>
        </w:r>
        <w:r>
          <w:rPr>
            <w:spacing w:val="-8"/>
          </w:rPr>
          <w:t>OF</w:t>
        </w:r>
        <w:r>
          <w:rPr>
            <w:spacing w:val="21"/>
          </w:rPr>
          <w:t xml:space="preserve"> </w:t>
        </w:r>
        <w:r>
          <w:rPr>
            <w:spacing w:val="-8"/>
          </w:rPr>
          <w:t>LARI</w:t>
        </w:r>
        <w:r>
          <w:rPr>
            <w:spacing w:val="22"/>
          </w:rPr>
          <w:t xml:space="preserve"> </w:t>
        </w:r>
        <w:r>
          <w:rPr>
            <w:spacing w:val="-8"/>
          </w:rPr>
          <w:t>EXCHANGE</w:t>
        </w:r>
        <w:r>
          <w:rPr>
            <w:spacing w:val="20"/>
          </w:rPr>
          <w:t xml:space="preserve"> </w:t>
        </w:r>
        <w:r>
          <w:rPr>
            <w:spacing w:val="-8"/>
          </w:rPr>
          <w:t>RATE</w:t>
        </w:r>
        <w:r>
          <w:rPr>
            <w:spacing w:val="21"/>
          </w:rPr>
          <w:t xml:space="preserve"> </w:t>
        </w:r>
        <w:r>
          <w:rPr>
            <w:spacing w:val="-8"/>
          </w:rPr>
          <w:t>STABILITY</w:t>
        </w:r>
        <w:r>
          <w:rPr>
            <w:spacing w:val="21"/>
          </w:rPr>
          <w:t xml:space="preserve"> </w:t>
        </w:r>
        <w:r>
          <w:rPr>
            <w:spacing w:val="-8"/>
          </w:rPr>
          <w:t>IN</w:t>
        </w:r>
        <w:r>
          <w:rPr>
            <w:spacing w:val="22"/>
          </w:rPr>
          <w:t xml:space="preserve"> </w:t>
        </w:r>
        <w:r>
          <w:rPr>
            <w:spacing w:val="-8"/>
          </w:rPr>
          <w:t>GEORGIA</w:t>
        </w:r>
        <w:r>
          <w:rPr>
            <w:spacing w:val="23"/>
          </w:rPr>
          <w:t xml:space="preserve"> </w:t>
        </w:r>
        <w:r>
          <w:rPr>
            <w:spacing w:val="-8"/>
          </w:rPr>
          <w:t>AMID RISING GEOPOLITICAL TENSIONS</w:t>
        </w:r>
      </w:hyperlink>
    </w:p>
    <w:p w:rsidR="007C6FEF" w:rsidRPr="008A5EDA" w:rsidRDefault="008A5EDA">
      <w:pPr>
        <w:tabs>
          <w:tab w:val="left" w:leader="dot" w:pos="8936"/>
        </w:tabs>
        <w:spacing w:line="270" w:lineRule="exact"/>
        <w:ind w:left="1135"/>
        <w:rPr>
          <w:sz w:val="24"/>
          <w:lang w:val="ru-RU"/>
        </w:rPr>
      </w:pPr>
      <w:r>
        <w:rPr>
          <w:spacing w:val="-2"/>
          <w:sz w:val="24"/>
        </w:rPr>
        <w:t>Bidzinashvili</w:t>
      </w:r>
      <w:r w:rsidRPr="008A5EDA">
        <w:rPr>
          <w:spacing w:val="-7"/>
          <w:sz w:val="24"/>
          <w:lang w:val="ru-RU"/>
        </w:rPr>
        <w:t xml:space="preserve"> </w:t>
      </w:r>
      <w:r>
        <w:rPr>
          <w:spacing w:val="-10"/>
          <w:sz w:val="24"/>
        </w:rPr>
        <w:t>D</w:t>
      </w:r>
      <w:r w:rsidRPr="008A5EDA">
        <w:rPr>
          <w:sz w:val="24"/>
          <w:lang w:val="ru-RU"/>
        </w:rPr>
        <w:tab/>
      </w:r>
      <w:r w:rsidRPr="008A5EDA">
        <w:rPr>
          <w:spacing w:val="-5"/>
          <w:sz w:val="24"/>
          <w:lang w:val="ru-RU"/>
        </w:rPr>
        <w:t>64</w:t>
      </w:r>
    </w:p>
    <w:p w:rsidR="007C6FEF" w:rsidRPr="008A5EDA" w:rsidRDefault="008A5EDA">
      <w:pPr>
        <w:pStyle w:val="5"/>
        <w:tabs>
          <w:tab w:val="left" w:pos="2284"/>
          <w:tab w:val="left" w:pos="4247"/>
          <w:tab w:val="left" w:pos="6912"/>
          <w:tab w:val="left" w:pos="8790"/>
        </w:tabs>
        <w:spacing w:before="265" w:line="261" w:lineRule="auto"/>
        <w:ind w:left="1135" w:right="1270"/>
        <w:jc w:val="left"/>
        <w:rPr>
          <w:lang w:val="ru-RU"/>
        </w:rPr>
      </w:pPr>
      <w:hyperlink w:anchor="_bookmark5" w:history="1">
        <w:r w:rsidRPr="008A5EDA">
          <w:rPr>
            <w:spacing w:val="-2"/>
            <w:lang w:val="ru-RU"/>
          </w:rPr>
          <w:t>МЕТОД</w:t>
        </w:r>
        <w:r w:rsidRPr="008A5EDA">
          <w:rPr>
            <w:lang w:val="ru-RU"/>
          </w:rPr>
          <w:tab/>
        </w:r>
        <w:r w:rsidRPr="008A5EDA">
          <w:rPr>
            <w:spacing w:val="-2"/>
            <w:lang w:val="ru-RU"/>
          </w:rPr>
          <w:t>ОЦІНЮВАННЯ</w:t>
        </w:r>
        <w:r w:rsidRPr="008A5EDA">
          <w:rPr>
            <w:lang w:val="ru-RU"/>
          </w:rPr>
          <w:tab/>
        </w:r>
        <w:r w:rsidRPr="008A5EDA">
          <w:rPr>
            <w:spacing w:val="-2"/>
            <w:lang w:val="ru-RU"/>
          </w:rPr>
          <w:t>КОМПЕТЕНТНОСТЕЙ</w:t>
        </w:r>
        <w:r w:rsidRPr="008A5EDA">
          <w:rPr>
            <w:lang w:val="ru-RU"/>
          </w:rPr>
          <w:tab/>
        </w:r>
        <w:r w:rsidRPr="008A5EDA">
          <w:rPr>
            <w:spacing w:val="-2"/>
            <w:lang w:val="ru-RU"/>
          </w:rPr>
          <w:t>УПРАВЛІНЦІВ</w:t>
        </w:r>
        <w:r w:rsidRPr="008A5EDA">
          <w:rPr>
            <w:lang w:val="ru-RU"/>
          </w:rPr>
          <w:tab/>
        </w:r>
        <w:r w:rsidRPr="008A5EDA">
          <w:rPr>
            <w:spacing w:val="-14"/>
            <w:lang w:val="ru-RU"/>
          </w:rPr>
          <w:t xml:space="preserve">У </w:t>
        </w:r>
        <w:r w:rsidRPr="008A5EDA">
          <w:rPr>
            <w:lang w:val="ru-RU"/>
          </w:rPr>
          <w:t>ЦИФРОВОМУ</w:t>
        </w:r>
        <w:r w:rsidRPr="008A5EDA">
          <w:rPr>
            <w:spacing w:val="-16"/>
            <w:lang w:val="ru-RU"/>
          </w:rPr>
          <w:t xml:space="preserve"> </w:t>
        </w:r>
        <w:r w:rsidRPr="008A5EDA">
          <w:rPr>
            <w:lang w:val="ru-RU"/>
          </w:rPr>
          <w:t>СЕРЕДОВИЩІ</w:t>
        </w:r>
      </w:hyperlink>
    </w:p>
    <w:p w:rsidR="007C6FEF" w:rsidRPr="008A5EDA" w:rsidRDefault="008A5EDA">
      <w:pPr>
        <w:tabs>
          <w:tab w:val="left" w:leader="dot" w:pos="8931"/>
        </w:tabs>
        <w:spacing w:line="267" w:lineRule="exact"/>
        <w:ind w:left="1135"/>
        <w:rPr>
          <w:sz w:val="24"/>
          <w:lang w:val="ru-RU"/>
        </w:rPr>
      </w:pPr>
      <w:r w:rsidRPr="008A5EDA">
        <w:rPr>
          <w:spacing w:val="-2"/>
          <w:sz w:val="24"/>
          <w:lang w:val="ru-RU"/>
        </w:rPr>
        <w:t>Сухоставський</w:t>
      </w:r>
      <w:r w:rsidRPr="008A5EDA">
        <w:rPr>
          <w:spacing w:val="-6"/>
          <w:sz w:val="24"/>
          <w:lang w:val="ru-RU"/>
        </w:rPr>
        <w:t xml:space="preserve"> </w:t>
      </w:r>
      <w:r w:rsidRPr="008A5EDA">
        <w:rPr>
          <w:spacing w:val="-4"/>
          <w:sz w:val="24"/>
          <w:lang w:val="ru-RU"/>
        </w:rPr>
        <w:t>В.В.</w:t>
      </w:r>
      <w:r w:rsidRPr="008A5EDA">
        <w:rPr>
          <w:rFonts w:ascii="Times New Roman" w:hAnsi="Times New Roman"/>
          <w:b/>
          <w:sz w:val="24"/>
          <w:lang w:val="ru-RU"/>
        </w:rPr>
        <w:tab/>
      </w:r>
      <w:r w:rsidRPr="008A5EDA">
        <w:rPr>
          <w:spacing w:val="-5"/>
          <w:sz w:val="24"/>
          <w:lang w:val="ru-RU"/>
        </w:rPr>
        <w:t>69</w:t>
      </w:r>
    </w:p>
    <w:p w:rsidR="007C6FEF" w:rsidRPr="008A5EDA" w:rsidRDefault="008A5EDA">
      <w:pPr>
        <w:tabs>
          <w:tab w:val="left" w:pos="2332"/>
          <w:tab w:val="left" w:leader="dot" w:pos="8931"/>
        </w:tabs>
        <w:spacing w:before="269" w:line="259" w:lineRule="auto"/>
        <w:ind w:left="1135" w:right="996"/>
        <w:rPr>
          <w:sz w:val="24"/>
          <w:lang w:val="ru-RU"/>
        </w:rPr>
      </w:pPr>
      <w:hyperlink w:anchor="_bookmark6" w:history="1">
        <w:r w:rsidRPr="008A5EDA">
          <w:rPr>
            <w:spacing w:val="-2"/>
            <w:sz w:val="24"/>
            <w:lang w:val="ru-RU"/>
          </w:rPr>
          <w:t>МОДЕЛЬ</w:t>
        </w:r>
        <w:r w:rsidRPr="008A5EDA">
          <w:rPr>
            <w:sz w:val="24"/>
            <w:lang w:val="ru-RU"/>
          </w:rPr>
          <w:tab/>
        </w:r>
        <w:r w:rsidRPr="008A5EDA">
          <w:rPr>
            <w:spacing w:val="-4"/>
            <w:sz w:val="24"/>
            <w:lang w:val="ru-RU"/>
          </w:rPr>
          <w:t>ЗАГАЛЬНОГО</w:t>
        </w:r>
        <w:r w:rsidRPr="008A5EDA">
          <w:rPr>
            <w:spacing w:val="80"/>
            <w:sz w:val="24"/>
            <w:lang w:val="ru-RU"/>
          </w:rPr>
          <w:t xml:space="preserve"> </w:t>
        </w:r>
        <w:r w:rsidRPr="008A5EDA">
          <w:rPr>
            <w:spacing w:val="-4"/>
            <w:sz w:val="24"/>
            <w:lang w:val="ru-RU"/>
          </w:rPr>
          <w:t>ДОБРОБУТУ</w:t>
        </w:r>
        <w:r w:rsidRPr="008A5EDA">
          <w:rPr>
            <w:spacing w:val="80"/>
            <w:sz w:val="24"/>
            <w:lang w:val="ru-RU"/>
          </w:rPr>
          <w:t xml:space="preserve"> </w:t>
        </w:r>
        <w:r w:rsidRPr="008A5EDA">
          <w:rPr>
            <w:spacing w:val="-4"/>
            <w:sz w:val="24"/>
            <w:lang w:val="ru-RU"/>
          </w:rPr>
          <w:t>СИСТЕМИ</w:t>
        </w:r>
        <w:r w:rsidRPr="008A5EDA">
          <w:rPr>
            <w:spacing w:val="80"/>
            <w:sz w:val="24"/>
            <w:lang w:val="ru-RU"/>
          </w:rPr>
          <w:t xml:space="preserve"> </w:t>
        </w:r>
        <w:r w:rsidRPr="008A5EDA">
          <w:rPr>
            <w:spacing w:val="-4"/>
            <w:sz w:val="24"/>
            <w:lang w:val="ru-RU"/>
          </w:rPr>
          <w:t xml:space="preserve">ЕКЗИСТЕНЦІЙНОЇ </w:t>
        </w:r>
        <w:r w:rsidRPr="008A5EDA">
          <w:rPr>
            <w:spacing w:val="-8"/>
            <w:sz w:val="24"/>
            <w:lang w:val="ru-RU"/>
          </w:rPr>
          <w:t>ТРАНСФОРМАЦІЇ</w:t>
        </w:r>
        <w:r w:rsidRPr="008A5EDA">
          <w:rPr>
            <w:spacing w:val="-6"/>
            <w:sz w:val="24"/>
            <w:lang w:val="ru-RU"/>
          </w:rPr>
          <w:t xml:space="preserve"> </w:t>
        </w:r>
        <w:r w:rsidRPr="008A5EDA">
          <w:rPr>
            <w:spacing w:val="-8"/>
            <w:sz w:val="24"/>
            <w:lang w:val="ru-RU"/>
          </w:rPr>
          <w:t>В</w:t>
        </w:r>
        <w:r w:rsidRPr="008A5EDA">
          <w:rPr>
            <w:spacing w:val="-4"/>
            <w:sz w:val="24"/>
            <w:lang w:val="ru-RU"/>
          </w:rPr>
          <w:t xml:space="preserve"> </w:t>
        </w:r>
        <w:r w:rsidRPr="008A5EDA">
          <w:rPr>
            <w:spacing w:val="-8"/>
            <w:sz w:val="24"/>
            <w:lang w:val="ru-RU"/>
          </w:rPr>
          <w:t>УМОВАХ</w:t>
        </w:r>
        <w:r w:rsidRPr="008A5EDA">
          <w:rPr>
            <w:spacing w:val="-5"/>
            <w:sz w:val="24"/>
            <w:lang w:val="ru-RU"/>
          </w:rPr>
          <w:t xml:space="preserve"> </w:t>
        </w:r>
        <w:r w:rsidRPr="008A5EDA">
          <w:rPr>
            <w:spacing w:val="-8"/>
            <w:sz w:val="24"/>
            <w:lang w:val="ru-RU"/>
          </w:rPr>
          <w:t>ПОСТНОРМАЛЬНОЇ</w:t>
        </w:r>
        <w:r w:rsidRPr="008A5EDA">
          <w:rPr>
            <w:spacing w:val="-5"/>
            <w:sz w:val="24"/>
            <w:lang w:val="ru-RU"/>
          </w:rPr>
          <w:t xml:space="preserve"> </w:t>
        </w:r>
        <w:r w:rsidRPr="008A5EDA">
          <w:rPr>
            <w:spacing w:val="-8"/>
            <w:sz w:val="24"/>
            <w:lang w:val="ru-RU"/>
          </w:rPr>
          <w:t>СКЛАДНОСТІ</w:t>
        </w:r>
      </w:hyperlink>
      <w:r w:rsidRPr="008A5EDA">
        <w:rPr>
          <w:spacing w:val="-8"/>
          <w:sz w:val="24"/>
          <w:lang w:val="ru-RU"/>
        </w:rPr>
        <w:t xml:space="preserve"> </w:t>
      </w:r>
      <w:r w:rsidRPr="008A5EDA">
        <w:rPr>
          <w:sz w:val="24"/>
          <w:lang w:val="ru-RU"/>
        </w:rPr>
        <w:t>Шамборовський Г.</w:t>
      </w:r>
      <w:r w:rsidRPr="008A5EDA">
        <w:rPr>
          <w:sz w:val="24"/>
          <w:lang w:val="ru-RU"/>
        </w:rPr>
        <w:tab/>
      </w:r>
      <w:r w:rsidRPr="008A5EDA">
        <w:rPr>
          <w:spacing w:val="-6"/>
          <w:sz w:val="24"/>
          <w:lang w:val="ru-RU"/>
        </w:rPr>
        <w:t>76</w:t>
      </w:r>
    </w:p>
    <w:p w:rsidR="007C6FEF" w:rsidRPr="008A5EDA" w:rsidRDefault="008A5EDA">
      <w:pPr>
        <w:pStyle w:val="5"/>
        <w:spacing w:before="248" w:line="259" w:lineRule="auto"/>
        <w:ind w:left="1135" w:right="736"/>
        <w:jc w:val="left"/>
        <w:rPr>
          <w:lang w:val="ru-RU"/>
        </w:rPr>
      </w:pPr>
      <w:hyperlink w:anchor="_bookmark8" w:history="1">
        <w:r w:rsidRPr="008A5EDA">
          <w:rPr>
            <w:w w:val="90"/>
            <w:lang w:val="ru-RU"/>
          </w:rPr>
          <w:t>ЦИКЛ ІННОВАЦІЙ І НЕМАТЕРІАЛЬНІ АКТИВИ: АРХІТЕКТУРА СУЧАСНОЇ</w:t>
        </w:r>
        <w:r w:rsidRPr="008A5EDA">
          <w:rPr>
            <w:spacing w:val="40"/>
            <w:lang w:val="ru-RU"/>
          </w:rPr>
          <w:t xml:space="preserve"> </w:t>
        </w:r>
        <w:r w:rsidRPr="008A5EDA">
          <w:rPr>
            <w:spacing w:val="-4"/>
            <w:lang w:val="ru-RU"/>
          </w:rPr>
          <w:t>КОНКУРЕНТОСПРОМОЖНОСТІ</w:t>
        </w:r>
      </w:hyperlink>
    </w:p>
    <w:p w:rsidR="007C6FEF" w:rsidRPr="008A5EDA" w:rsidRDefault="008A5EDA">
      <w:pPr>
        <w:tabs>
          <w:tab w:val="left" w:leader="dot" w:pos="8931"/>
        </w:tabs>
        <w:spacing w:before="2"/>
        <w:ind w:left="1135"/>
        <w:rPr>
          <w:sz w:val="24"/>
          <w:lang w:val="ru-RU"/>
        </w:rPr>
      </w:pPr>
      <w:r w:rsidRPr="008A5EDA">
        <w:rPr>
          <w:sz w:val="24"/>
          <w:lang w:val="ru-RU"/>
        </w:rPr>
        <w:t>Мотякін</w:t>
      </w:r>
      <w:r w:rsidRPr="008A5EDA">
        <w:rPr>
          <w:spacing w:val="3"/>
          <w:sz w:val="24"/>
          <w:lang w:val="ru-RU"/>
        </w:rPr>
        <w:t xml:space="preserve"> </w:t>
      </w:r>
      <w:r w:rsidRPr="008A5EDA">
        <w:rPr>
          <w:spacing w:val="-4"/>
          <w:sz w:val="24"/>
          <w:lang w:val="ru-RU"/>
        </w:rPr>
        <w:t>І.В.</w:t>
      </w:r>
      <w:r w:rsidRPr="008A5EDA">
        <w:rPr>
          <w:rFonts w:ascii="Times New Roman" w:hAnsi="Times New Roman"/>
          <w:b/>
          <w:sz w:val="24"/>
          <w:lang w:val="ru-RU"/>
        </w:rPr>
        <w:tab/>
      </w:r>
      <w:r w:rsidRPr="008A5EDA">
        <w:rPr>
          <w:spacing w:val="-7"/>
          <w:sz w:val="24"/>
          <w:lang w:val="ru-RU"/>
        </w:rPr>
        <w:t>82</w:t>
      </w:r>
    </w:p>
    <w:p w:rsidR="007C6FEF" w:rsidRPr="008A5EDA" w:rsidRDefault="008A5EDA">
      <w:pPr>
        <w:spacing w:before="471" w:line="375"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III</w:t>
      </w:r>
      <w:r w:rsidRPr="008A5EDA">
        <w:rPr>
          <w:rFonts w:ascii="Arial Black" w:hAnsi="Arial Black"/>
          <w:spacing w:val="-4"/>
          <w:sz w:val="28"/>
          <w:lang w:val="ru-RU"/>
        </w:rPr>
        <w:t>.</w:t>
      </w:r>
    </w:p>
    <w:p w:rsidR="007C6FEF" w:rsidRPr="008A5EDA" w:rsidRDefault="008A5EDA">
      <w:pPr>
        <w:spacing w:line="375" w:lineRule="exact"/>
        <w:ind w:left="1135"/>
        <w:rPr>
          <w:rFonts w:ascii="Arial Black" w:hAnsi="Arial Black"/>
          <w:sz w:val="20"/>
          <w:lang w:val="ru-RU"/>
        </w:rPr>
      </w:pPr>
      <w:r w:rsidRPr="008A5EDA">
        <w:rPr>
          <w:rFonts w:ascii="Arial Black" w:hAnsi="Arial Black"/>
          <w:sz w:val="28"/>
          <w:lang w:val="ru-RU"/>
        </w:rPr>
        <w:t>ІННОВАЦІЙНА</w:t>
      </w:r>
      <w:r w:rsidRPr="008A5EDA">
        <w:rPr>
          <w:rFonts w:ascii="Arial Black" w:hAnsi="Arial Black"/>
          <w:spacing w:val="-16"/>
          <w:sz w:val="28"/>
          <w:lang w:val="ru-RU"/>
        </w:rPr>
        <w:t xml:space="preserve"> </w:t>
      </w:r>
      <w:r w:rsidRPr="008A5EDA">
        <w:rPr>
          <w:rFonts w:ascii="Arial Black" w:hAnsi="Arial Black"/>
          <w:sz w:val="28"/>
          <w:lang w:val="ru-RU"/>
        </w:rPr>
        <w:t>ЕКОНОМІКА</w:t>
      </w:r>
      <w:r w:rsidRPr="008A5EDA">
        <w:rPr>
          <w:rFonts w:ascii="Arial Black" w:hAnsi="Arial Black"/>
          <w:spacing w:val="-12"/>
          <w:sz w:val="28"/>
          <w:lang w:val="ru-RU"/>
        </w:rPr>
        <w:t xml:space="preserve"> </w:t>
      </w:r>
      <w:r w:rsidRPr="008A5EDA">
        <w:rPr>
          <w:rFonts w:ascii="Arial Black" w:hAnsi="Arial Black"/>
          <w:color w:val="2E5395"/>
          <w:sz w:val="20"/>
          <w:lang w:val="ru-RU"/>
        </w:rPr>
        <w:t>(Категорія</w:t>
      </w:r>
      <w:r w:rsidRPr="008A5EDA">
        <w:rPr>
          <w:rFonts w:ascii="Arial Black" w:hAnsi="Arial Black"/>
          <w:color w:val="2E5395"/>
          <w:spacing w:val="-9"/>
          <w:sz w:val="20"/>
          <w:lang w:val="ru-RU"/>
        </w:rPr>
        <w:t xml:space="preserve"> </w:t>
      </w:r>
      <w:r w:rsidRPr="008A5EDA">
        <w:rPr>
          <w:rFonts w:ascii="Arial Black" w:hAnsi="Arial Black"/>
          <w:color w:val="2E5395"/>
          <w:spacing w:val="-5"/>
          <w:sz w:val="20"/>
          <w:lang w:val="ru-RU"/>
        </w:rPr>
        <w:t>Б)</w:t>
      </w:r>
    </w:p>
    <w:p w:rsidR="007C6FEF" w:rsidRPr="008A5EDA" w:rsidRDefault="008A5EDA">
      <w:pPr>
        <w:pStyle w:val="5"/>
        <w:tabs>
          <w:tab w:val="left" w:pos="2967"/>
          <w:tab w:val="left" w:pos="4398"/>
          <w:tab w:val="left" w:pos="4784"/>
          <w:tab w:val="left" w:pos="5693"/>
          <w:tab w:val="left" w:pos="7122"/>
        </w:tabs>
        <w:spacing w:before="247" w:line="261" w:lineRule="auto"/>
        <w:ind w:left="1135" w:right="1276"/>
        <w:jc w:val="left"/>
        <w:rPr>
          <w:lang w:val="ru-RU"/>
        </w:rPr>
      </w:pPr>
      <w:hyperlink w:anchor="_bookmark9" w:history="1">
        <w:r w:rsidRPr="008A5EDA">
          <w:rPr>
            <w:spacing w:val="-2"/>
            <w:lang w:val="ru-RU"/>
          </w:rPr>
          <w:t>ЄВРОПЕЙСЬКІ</w:t>
        </w:r>
        <w:r w:rsidRPr="008A5EDA">
          <w:rPr>
            <w:lang w:val="ru-RU"/>
          </w:rPr>
          <w:tab/>
        </w:r>
        <w:r w:rsidRPr="008A5EDA">
          <w:rPr>
            <w:spacing w:val="-2"/>
            <w:lang w:val="ru-RU"/>
          </w:rPr>
          <w:t>ТЕНДЕНЦІЇ</w:t>
        </w:r>
        <w:r w:rsidRPr="008A5EDA">
          <w:rPr>
            <w:lang w:val="ru-RU"/>
          </w:rPr>
          <w:tab/>
        </w:r>
        <w:r w:rsidRPr="008A5EDA">
          <w:rPr>
            <w:spacing w:val="-10"/>
            <w:lang w:val="ru-RU"/>
          </w:rPr>
          <w:t>У</w:t>
        </w:r>
        <w:r w:rsidRPr="008A5EDA">
          <w:rPr>
            <w:lang w:val="ru-RU"/>
          </w:rPr>
          <w:tab/>
        </w:r>
        <w:r w:rsidRPr="008A5EDA">
          <w:rPr>
            <w:spacing w:val="-4"/>
            <w:lang w:val="ru-RU"/>
          </w:rPr>
          <w:t>СФЕРІ</w:t>
        </w:r>
        <w:r w:rsidRPr="008A5EDA">
          <w:rPr>
            <w:lang w:val="ru-RU"/>
          </w:rPr>
          <w:tab/>
        </w:r>
        <w:r w:rsidRPr="008A5EDA">
          <w:rPr>
            <w:spacing w:val="-2"/>
            <w:lang w:val="ru-RU"/>
          </w:rPr>
          <w:t>РОЗВИТКУ</w:t>
        </w:r>
        <w:r w:rsidRPr="008A5EDA">
          <w:rPr>
            <w:lang w:val="ru-RU"/>
          </w:rPr>
          <w:tab/>
        </w:r>
        <w:r w:rsidRPr="008A5EDA">
          <w:rPr>
            <w:spacing w:val="-10"/>
            <w:lang w:val="ru-RU"/>
          </w:rPr>
          <w:t xml:space="preserve">ЕКОЛОГІЧНОГО </w:t>
        </w:r>
        <w:r w:rsidRPr="008A5EDA">
          <w:rPr>
            <w:spacing w:val="-2"/>
            <w:lang w:val="ru-RU"/>
          </w:rPr>
          <w:t>ПІДПРИЄМНИЦТВА</w:t>
        </w:r>
      </w:hyperlink>
    </w:p>
    <w:p w:rsidR="007C6FEF" w:rsidRPr="008A5EDA" w:rsidRDefault="008A5EDA">
      <w:pPr>
        <w:tabs>
          <w:tab w:val="left" w:leader="dot" w:pos="8931"/>
        </w:tabs>
        <w:spacing w:line="268" w:lineRule="exact"/>
        <w:ind w:left="1135"/>
        <w:rPr>
          <w:sz w:val="24"/>
          <w:lang w:val="ru-RU"/>
        </w:rPr>
      </w:pPr>
      <w:r w:rsidRPr="008A5EDA">
        <w:rPr>
          <w:sz w:val="24"/>
          <w:lang w:val="ru-RU"/>
        </w:rPr>
        <w:t>Мурин</w:t>
      </w:r>
      <w:r w:rsidRPr="008A5EDA">
        <w:rPr>
          <w:spacing w:val="-16"/>
          <w:sz w:val="24"/>
          <w:lang w:val="ru-RU"/>
        </w:rPr>
        <w:t xml:space="preserve"> </w:t>
      </w:r>
      <w:r w:rsidRPr="008A5EDA">
        <w:rPr>
          <w:sz w:val="24"/>
          <w:lang w:val="ru-RU"/>
        </w:rPr>
        <w:t>Р.В.,</w:t>
      </w:r>
      <w:r w:rsidRPr="008A5EDA">
        <w:rPr>
          <w:spacing w:val="-15"/>
          <w:sz w:val="24"/>
          <w:lang w:val="ru-RU"/>
        </w:rPr>
        <w:t xml:space="preserve"> </w:t>
      </w:r>
      <w:r w:rsidRPr="008A5EDA">
        <w:rPr>
          <w:sz w:val="24"/>
          <w:lang w:val="ru-RU"/>
        </w:rPr>
        <w:t>Матвеєв</w:t>
      </w:r>
      <w:r w:rsidRPr="008A5EDA">
        <w:rPr>
          <w:spacing w:val="-16"/>
          <w:sz w:val="24"/>
          <w:lang w:val="ru-RU"/>
        </w:rPr>
        <w:t xml:space="preserve"> </w:t>
      </w:r>
      <w:r w:rsidRPr="008A5EDA">
        <w:rPr>
          <w:spacing w:val="-4"/>
          <w:sz w:val="24"/>
          <w:lang w:val="ru-RU"/>
        </w:rPr>
        <w:t>М.Е.</w:t>
      </w:r>
      <w:r w:rsidRPr="008A5EDA">
        <w:rPr>
          <w:rFonts w:ascii="Times New Roman" w:hAnsi="Times New Roman"/>
          <w:b/>
          <w:sz w:val="24"/>
          <w:lang w:val="ru-RU"/>
        </w:rPr>
        <w:tab/>
      </w:r>
      <w:r w:rsidRPr="008A5EDA">
        <w:rPr>
          <w:spacing w:val="-5"/>
          <w:sz w:val="24"/>
          <w:lang w:val="ru-RU"/>
        </w:rPr>
        <w:t>97</w:t>
      </w:r>
    </w:p>
    <w:p w:rsidR="007C6FEF" w:rsidRPr="008A5EDA" w:rsidRDefault="007C6FEF">
      <w:pPr>
        <w:spacing w:line="268" w:lineRule="exact"/>
        <w:rPr>
          <w:sz w:val="24"/>
          <w:lang w:val="ru-RU"/>
        </w:rPr>
        <w:sectPr w:rsidR="007C6FEF" w:rsidRPr="008A5EDA">
          <w:headerReference w:type="even" r:id="rId15"/>
          <w:headerReference w:type="default" r:id="rId16"/>
          <w:footerReference w:type="even" r:id="rId17"/>
          <w:footerReference w:type="default" r:id="rId18"/>
          <w:pgSz w:w="11910" w:h="16850"/>
          <w:pgMar w:top="1380" w:right="850" w:bottom="1220" w:left="850" w:header="548" w:footer="1028" w:gutter="0"/>
          <w:pgNumType w:start="4"/>
          <w:cols w:space="720"/>
        </w:sectPr>
      </w:pPr>
    </w:p>
    <w:p w:rsidR="007C6FEF" w:rsidRPr="008A5EDA" w:rsidRDefault="008A5EDA">
      <w:pPr>
        <w:spacing w:before="67" w:line="261" w:lineRule="auto"/>
        <w:ind w:left="852" w:right="1552"/>
        <w:jc w:val="both"/>
        <w:rPr>
          <w:sz w:val="24"/>
          <w:lang w:val="ru-RU"/>
        </w:rPr>
      </w:pPr>
      <w:r>
        <w:rPr>
          <w:noProof/>
          <w:sz w:val="24"/>
        </w:rPr>
        <w:lastRenderedPageBreak/>
        <mc:AlternateContent>
          <mc:Choice Requires="wps">
            <w:drawing>
              <wp:anchor distT="0" distB="0" distL="0" distR="0" simplePos="0" relativeHeight="15735296" behindDoc="0" locked="0" layoutInCell="1" allowOverlap="1">
                <wp:simplePos x="0" y="0"/>
                <wp:positionH relativeFrom="page">
                  <wp:posOffset>6675755</wp:posOffset>
                </wp:positionH>
                <wp:positionV relativeFrom="paragraph">
                  <wp:posOffset>231273</wp:posOffset>
                </wp:positionV>
                <wp:extent cx="1270" cy="1436370"/>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E761568" id="Graphic 28" o:spid="_x0000_s1026" style="position:absolute;margin-left:525.65pt;margin-top:18.2pt;width:.1pt;height:113.1pt;z-index:15735296;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" path="m,l,1436370e" filled="f" strokeweight=".5pt">
                <v:path arrowok="t"/>
                <w10:wrap anchorx="page"/>
              </v:shape>
            </w:pict>
          </mc:Fallback>
        </mc:AlternateContent>
      </w:r>
      <w:r>
        <w:rPr>
          <w:noProof/>
          <w:sz w:val="24"/>
        </w:rPr>
        <mc:AlternateContent>
          <mc:Choice Requires="wps">
            <w:drawing>
              <wp:anchor distT="0" distB="0" distL="0" distR="0" simplePos="0" relativeHeight="15735808" behindDoc="0" locked="0" layoutInCell="1" allowOverlap="1">
                <wp:simplePos x="0" y="0"/>
                <wp:positionH relativeFrom="page">
                  <wp:posOffset>6580911</wp:posOffset>
                </wp:positionH>
                <wp:positionV relativeFrom="paragraph">
                  <wp:posOffset>1816233</wp:posOffset>
                </wp:positionV>
                <wp:extent cx="198120" cy="43434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hyperlink w:anchor="_bookmark21" w:history="1">
                              <w:r>
                                <w:rPr>
                                  <w:spacing w:val="14"/>
                                  <w:w w:val="90"/>
                                  <w:sz w:val="20"/>
                                </w:rPr>
                                <w:t>ЗМІСТ</w:t>
                              </w:r>
                            </w:hyperlink>
                          </w:p>
                        </w:txbxContent>
                      </wps:txbx>
                      <wps:bodyPr vert="vert" wrap="square" lIns="0" tIns="0" rIns="0" bIns="0" rtlCol="0">
                        <a:noAutofit/>
                      </wps:bodyPr>
                    </wps:wsp>
                  </a:graphicData>
                </a:graphic>
              </wp:anchor>
            </w:drawing>
          </mc:Choice>
          <mc:Fallback>
            <w:pict>
              <v:shape id="Textbox 29" o:spid="_x0000_s1027" type="#_x0000_t202" style="position:absolute;left:0;text-align:left;margin-left:518.2pt;margin-top:143pt;width:15.6pt;height:34.2pt;z-index:157358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" filled="f" stroked="f">
                <v:textbox style="layout-flow:vertical" inset="0,0,0,0">
                  <w:txbxContent>
                    <w:p w:rsidR="00A71326" w:rsidRDefault="00A71326">
                      <w:pPr>
                        <w:spacing w:before="48"/>
                        <w:ind w:left="20"/>
                        <w:rPr>
                          <w:sz w:val="20"/>
                        </w:rPr>
                      </w:pPr>
                      <w:hyperlink w:anchor="_bookmark21" w:history="1">
                        <w:r>
                          <w:rPr>
                            <w:spacing w:val="14"/>
                            <w:w w:val="90"/>
                            <w:sz w:val="20"/>
                          </w:rPr>
                          <w:t>ЗМІСТ</w:t>
                        </w:r>
                      </w:hyperlink>
                    </w:p>
                  </w:txbxContent>
                </v:textbox>
                <w10:wrap anchorx="page"/>
              </v:shape>
            </w:pict>
          </mc:Fallback>
        </mc:AlternateContent>
      </w:r>
      <w:hyperlink w:anchor="_bookmark10" w:history="1">
        <w:r w:rsidRPr="008A5EDA">
          <w:rPr>
            <w:sz w:val="24"/>
            <w:lang w:val="ru-RU"/>
          </w:rPr>
          <w:t>ПОТЕНЦІАЛ І ПЕРСПЕКТИВИ П</w:t>
        </w:r>
        <w:r>
          <w:rPr>
            <w:sz w:val="24"/>
          </w:rPr>
          <w:t>I</w:t>
        </w:r>
        <w:r w:rsidRPr="008A5EDA">
          <w:rPr>
            <w:sz w:val="24"/>
            <w:lang w:val="ru-RU"/>
          </w:rPr>
          <w:t>СЛЯВОЄННОГО В</w:t>
        </w:r>
        <w:r>
          <w:rPr>
            <w:sz w:val="24"/>
          </w:rPr>
          <w:t>I</w:t>
        </w:r>
        <w:r w:rsidRPr="008A5EDA">
          <w:rPr>
            <w:sz w:val="24"/>
            <w:lang w:val="ru-RU"/>
          </w:rPr>
          <w:t xml:space="preserve">ДНОВЛЕННЯ </w:t>
        </w:r>
        <w:r w:rsidRPr="008A5EDA">
          <w:rPr>
            <w:spacing w:val="-6"/>
            <w:sz w:val="24"/>
            <w:lang w:val="ru-RU"/>
          </w:rPr>
          <w:t>ЕКОНОМ</w:t>
        </w:r>
        <w:r>
          <w:rPr>
            <w:spacing w:val="-6"/>
            <w:sz w:val="24"/>
          </w:rPr>
          <w:t>I</w:t>
        </w:r>
        <w:r w:rsidRPr="008A5EDA">
          <w:rPr>
            <w:spacing w:val="-6"/>
            <w:sz w:val="24"/>
            <w:lang w:val="ru-RU"/>
          </w:rPr>
          <w:t>КИ</w:t>
        </w:r>
        <w:r w:rsidRPr="008A5EDA">
          <w:rPr>
            <w:spacing w:val="-10"/>
            <w:sz w:val="24"/>
            <w:lang w:val="ru-RU"/>
          </w:rPr>
          <w:t xml:space="preserve"> </w:t>
        </w:r>
        <w:r w:rsidRPr="008A5EDA">
          <w:rPr>
            <w:spacing w:val="-6"/>
            <w:sz w:val="24"/>
            <w:lang w:val="ru-RU"/>
          </w:rPr>
          <w:t>УКРАЇНИ:</w:t>
        </w:r>
        <w:r w:rsidRPr="008A5EDA">
          <w:rPr>
            <w:spacing w:val="-10"/>
            <w:sz w:val="24"/>
            <w:lang w:val="ru-RU"/>
          </w:rPr>
          <w:t xml:space="preserve"> </w:t>
        </w:r>
        <w:r w:rsidRPr="008A5EDA">
          <w:rPr>
            <w:spacing w:val="-6"/>
            <w:sz w:val="24"/>
            <w:lang w:val="ru-RU"/>
          </w:rPr>
          <w:t>ПРОЄКТНИЙ</w:t>
        </w:r>
        <w:r w:rsidRPr="008A5EDA">
          <w:rPr>
            <w:spacing w:val="-10"/>
            <w:sz w:val="24"/>
            <w:lang w:val="ru-RU"/>
          </w:rPr>
          <w:t xml:space="preserve"> </w:t>
        </w:r>
        <w:r w:rsidRPr="008A5EDA">
          <w:rPr>
            <w:spacing w:val="-6"/>
            <w:sz w:val="24"/>
            <w:lang w:val="ru-RU"/>
          </w:rPr>
          <w:t>ПІДХІД</w:t>
        </w:r>
      </w:hyperlink>
    </w:p>
    <w:p w:rsidR="007C6FEF" w:rsidRPr="008A5EDA" w:rsidRDefault="008A5EDA">
      <w:pPr>
        <w:tabs>
          <w:tab w:val="left" w:leader="dot" w:pos="8648"/>
        </w:tabs>
        <w:spacing w:line="270" w:lineRule="exact"/>
        <w:ind w:left="852"/>
        <w:rPr>
          <w:sz w:val="24"/>
          <w:lang w:val="ru-RU"/>
        </w:rPr>
      </w:pPr>
      <w:r w:rsidRPr="008A5EDA">
        <w:rPr>
          <w:spacing w:val="-10"/>
          <w:sz w:val="24"/>
          <w:lang w:val="ru-RU"/>
        </w:rPr>
        <w:t>Кім</w:t>
      </w:r>
      <w:r w:rsidRPr="008A5EDA">
        <w:rPr>
          <w:spacing w:val="-1"/>
          <w:sz w:val="24"/>
          <w:lang w:val="ru-RU"/>
        </w:rPr>
        <w:t xml:space="preserve"> </w:t>
      </w:r>
      <w:r w:rsidRPr="008A5EDA">
        <w:rPr>
          <w:spacing w:val="-10"/>
          <w:sz w:val="24"/>
          <w:lang w:val="ru-RU"/>
        </w:rPr>
        <w:t>О.О.,</w:t>
      </w:r>
      <w:r w:rsidRPr="008A5EDA">
        <w:rPr>
          <w:spacing w:val="-2"/>
          <w:sz w:val="24"/>
          <w:lang w:val="ru-RU"/>
        </w:rPr>
        <w:t xml:space="preserve"> </w:t>
      </w:r>
      <w:r w:rsidRPr="008A5EDA">
        <w:rPr>
          <w:spacing w:val="-10"/>
          <w:sz w:val="24"/>
          <w:lang w:val="ru-RU"/>
        </w:rPr>
        <w:t>Кім</w:t>
      </w:r>
      <w:r w:rsidRPr="008A5EDA">
        <w:rPr>
          <w:spacing w:val="-1"/>
          <w:sz w:val="24"/>
          <w:lang w:val="ru-RU"/>
        </w:rPr>
        <w:t xml:space="preserve"> </w:t>
      </w:r>
      <w:r w:rsidRPr="008A5EDA">
        <w:rPr>
          <w:spacing w:val="-10"/>
          <w:sz w:val="24"/>
          <w:lang w:val="ru-RU"/>
        </w:rPr>
        <w:t>Т.І.</w:t>
      </w:r>
      <w:r w:rsidRPr="008A5EDA">
        <w:rPr>
          <w:rFonts w:ascii="Times New Roman" w:hAnsi="Times New Roman"/>
          <w:b/>
          <w:sz w:val="24"/>
          <w:lang w:val="ru-RU"/>
        </w:rPr>
        <w:tab/>
      </w:r>
      <w:r w:rsidRPr="008A5EDA">
        <w:rPr>
          <w:spacing w:val="-5"/>
          <w:sz w:val="24"/>
          <w:lang w:val="ru-RU"/>
        </w:rPr>
        <w:t>104</w:t>
      </w:r>
    </w:p>
    <w:p w:rsidR="007C6FEF" w:rsidRPr="008A5EDA" w:rsidRDefault="008A5EDA">
      <w:pPr>
        <w:pStyle w:val="5"/>
        <w:spacing w:before="266" w:line="261" w:lineRule="auto"/>
        <w:ind w:right="1560"/>
        <w:rPr>
          <w:lang w:val="ru-RU"/>
        </w:rPr>
      </w:pPr>
      <w:hyperlink w:anchor="_bookmark18" w:history="1">
        <w:r w:rsidRPr="008A5EDA">
          <w:rPr>
            <w:spacing w:val="-8"/>
            <w:lang w:val="ru-RU"/>
          </w:rPr>
          <w:t>ПРАКТИКИ</w:t>
        </w:r>
        <w:r w:rsidRPr="008A5EDA">
          <w:rPr>
            <w:spacing w:val="-3"/>
            <w:lang w:val="ru-RU"/>
          </w:rPr>
          <w:t xml:space="preserve"> </w:t>
        </w:r>
        <w:r w:rsidRPr="008A5EDA">
          <w:rPr>
            <w:spacing w:val="-8"/>
            <w:lang w:val="ru-RU"/>
          </w:rPr>
          <w:t>ПЕРЕХОДУ</w:t>
        </w:r>
        <w:r w:rsidRPr="008A5EDA">
          <w:rPr>
            <w:spacing w:val="-5"/>
            <w:lang w:val="ru-RU"/>
          </w:rPr>
          <w:t xml:space="preserve"> </w:t>
        </w:r>
        <w:r w:rsidRPr="008A5EDA">
          <w:rPr>
            <w:spacing w:val="-8"/>
            <w:lang w:val="ru-RU"/>
          </w:rPr>
          <w:t>ВІД</w:t>
        </w:r>
        <w:r w:rsidRPr="008A5EDA">
          <w:rPr>
            <w:spacing w:val="-5"/>
            <w:lang w:val="ru-RU"/>
          </w:rPr>
          <w:t xml:space="preserve"> </w:t>
        </w:r>
        <w:r w:rsidRPr="008A5EDA">
          <w:rPr>
            <w:spacing w:val="-8"/>
            <w:lang w:val="ru-RU"/>
          </w:rPr>
          <w:t>ЛІНІЙНОЇ</w:t>
        </w:r>
        <w:r w:rsidRPr="008A5EDA">
          <w:rPr>
            <w:spacing w:val="-3"/>
            <w:lang w:val="ru-RU"/>
          </w:rPr>
          <w:t xml:space="preserve"> </w:t>
        </w:r>
        <w:r w:rsidRPr="008A5EDA">
          <w:rPr>
            <w:spacing w:val="-8"/>
            <w:lang w:val="ru-RU"/>
          </w:rPr>
          <w:t>ДО</w:t>
        </w:r>
        <w:r w:rsidRPr="008A5EDA">
          <w:rPr>
            <w:spacing w:val="-5"/>
            <w:lang w:val="ru-RU"/>
          </w:rPr>
          <w:t xml:space="preserve"> </w:t>
        </w:r>
        <w:r w:rsidRPr="008A5EDA">
          <w:rPr>
            <w:spacing w:val="-8"/>
            <w:lang w:val="ru-RU"/>
          </w:rPr>
          <w:t>ЦИРКУЛЯРНОЇ</w:t>
        </w:r>
        <w:r w:rsidRPr="008A5EDA">
          <w:rPr>
            <w:spacing w:val="-5"/>
            <w:lang w:val="ru-RU"/>
          </w:rPr>
          <w:t xml:space="preserve"> </w:t>
        </w:r>
        <w:r w:rsidRPr="008A5EDA">
          <w:rPr>
            <w:spacing w:val="-8"/>
            <w:lang w:val="ru-RU"/>
          </w:rPr>
          <w:t xml:space="preserve">ЕКОНОМІКИ: </w:t>
        </w:r>
        <w:r w:rsidRPr="008A5EDA">
          <w:rPr>
            <w:spacing w:val="-6"/>
            <w:lang w:val="ru-RU"/>
          </w:rPr>
          <w:t>ДОСВІД</w:t>
        </w:r>
        <w:r w:rsidRPr="008A5EDA">
          <w:rPr>
            <w:spacing w:val="-10"/>
            <w:lang w:val="ru-RU"/>
          </w:rPr>
          <w:t xml:space="preserve"> </w:t>
        </w:r>
        <w:r w:rsidRPr="008A5EDA">
          <w:rPr>
            <w:spacing w:val="-6"/>
            <w:lang w:val="ru-RU"/>
          </w:rPr>
          <w:t>КРАЇН</w:t>
        </w:r>
        <w:r w:rsidRPr="008A5EDA">
          <w:rPr>
            <w:spacing w:val="-10"/>
            <w:lang w:val="ru-RU"/>
          </w:rPr>
          <w:t xml:space="preserve"> </w:t>
        </w:r>
        <w:r w:rsidRPr="008A5EDA">
          <w:rPr>
            <w:spacing w:val="-6"/>
            <w:lang w:val="ru-RU"/>
          </w:rPr>
          <w:t>З</w:t>
        </w:r>
        <w:r w:rsidRPr="008A5EDA">
          <w:rPr>
            <w:spacing w:val="-10"/>
            <w:lang w:val="ru-RU"/>
          </w:rPr>
          <w:t xml:space="preserve"> </w:t>
        </w:r>
        <w:r w:rsidRPr="008A5EDA">
          <w:rPr>
            <w:spacing w:val="-6"/>
            <w:lang w:val="ru-RU"/>
          </w:rPr>
          <w:t>РІЗНИМ</w:t>
        </w:r>
        <w:r w:rsidRPr="008A5EDA">
          <w:rPr>
            <w:spacing w:val="-10"/>
            <w:lang w:val="ru-RU"/>
          </w:rPr>
          <w:t xml:space="preserve"> </w:t>
        </w:r>
        <w:r w:rsidRPr="008A5EDA">
          <w:rPr>
            <w:spacing w:val="-6"/>
            <w:lang w:val="ru-RU"/>
          </w:rPr>
          <w:t>РІВНЕМ</w:t>
        </w:r>
        <w:r w:rsidRPr="008A5EDA">
          <w:rPr>
            <w:spacing w:val="-10"/>
            <w:lang w:val="ru-RU"/>
          </w:rPr>
          <w:t xml:space="preserve"> </w:t>
        </w:r>
        <w:r w:rsidRPr="008A5EDA">
          <w:rPr>
            <w:spacing w:val="-6"/>
            <w:lang w:val="ru-RU"/>
          </w:rPr>
          <w:t>РОЗВИТКУ</w:t>
        </w:r>
      </w:hyperlink>
    </w:p>
    <w:p w:rsidR="007C6FEF" w:rsidRPr="008A5EDA" w:rsidRDefault="008A5EDA">
      <w:pPr>
        <w:tabs>
          <w:tab w:val="left" w:leader="dot" w:pos="8648"/>
        </w:tabs>
        <w:spacing w:line="267" w:lineRule="exact"/>
        <w:ind w:left="852"/>
        <w:rPr>
          <w:sz w:val="24"/>
          <w:lang w:val="ru-RU"/>
        </w:rPr>
      </w:pPr>
      <w:r w:rsidRPr="008A5EDA">
        <w:rPr>
          <w:spacing w:val="-4"/>
          <w:sz w:val="24"/>
          <w:lang w:val="ru-RU"/>
        </w:rPr>
        <w:t>Буртняк</w:t>
      </w:r>
      <w:r w:rsidRPr="008A5EDA">
        <w:rPr>
          <w:spacing w:val="-6"/>
          <w:sz w:val="24"/>
          <w:lang w:val="ru-RU"/>
        </w:rPr>
        <w:t xml:space="preserve"> </w:t>
      </w:r>
      <w:r w:rsidRPr="008A5EDA">
        <w:rPr>
          <w:spacing w:val="-4"/>
          <w:sz w:val="24"/>
          <w:lang w:val="ru-RU"/>
        </w:rPr>
        <w:t>І.В., Леськів</w:t>
      </w:r>
      <w:r w:rsidRPr="008A5EDA">
        <w:rPr>
          <w:spacing w:val="-5"/>
          <w:sz w:val="24"/>
          <w:lang w:val="ru-RU"/>
        </w:rPr>
        <w:t xml:space="preserve"> </w:t>
      </w:r>
      <w:r w:rsidRPr="008A5EDA">
        <w:rPr>
          <w:spacing w:val="-4"/>
          <w:sz w:val="24"/>
          <w:lang w:val="ru-RU"/>
        </w:rPr>
        <w:t>В.В.</w:t>
      </w:r>
      <w:r w:rsidRPr="008A5EDA">
        <w:rPr>
          <w:rFonts w:ascii="Times New Roman" w:hAnsi="Times New Roman"/>
          <w:b/>
          <w:sz w:val="24"/>
          <w:lang w:val="ru-RU"/>
        </w:rPr>
        <w:tab/>
      </w:r>
      <w:r w:rsidRPr="008A5EDA">
        <w:rPr>
          <w:spacing w:val="-5"/>
          <w:sz w:val="24"/>
          <w:lang w:val="ru-RU"/>
        </w:rPr>
        <w:t>112</w:t>
      </w:r>
    </w:p>
    <w:p w:rsidR="007C6FEF" w:rsidRPr="008A5EDA" w:rsidRDefault="008A5EDA">
      <w:pPr>
        <w:pStyle w:val="5"/>
        <w:spacing w:before="268" w:line="261" w:lineRule="auto"/>
        <w:ind w:right="1559"/>
        <w:rPr>
          <w:lang w:val="ru-RU"/>
        </w:rPr>
      </w:pPr>
      <w:hyperlink w:anchor="_bookmark19" w:history="1">
        <w:r w:rsidRPr="008A5EDA">
          <w:rPr>
            <w:spacing w:val="-8"/>
            <w:lang w:val="ru-RU"/>
          </w:rPr>
          <w:t>ПРОСУВАННЯ</w:t>
        </w:r>
        <w:r w:rsidRPr="008A5EDA">
          <w:rPr>
            <w:spacing w:val="-5"/>
            <w:lang w:val="ru-RU"/>
          </w:rPr>
          <w:t xml:space="preserve"> </w:t>
        </w:r>
        <w:r w:rsidRPr="008A5EDA">
          <w:rPr>
            <w:spacing w:val="-8"/>
            <w:lang w:val="ru-RU"/>
          </w:rPr>
          <w:t>ІННОВАЦІЙ</w:t>
        </w:r>
        <w:r w:rsidRPr="008A5EDA">
          <w:rPr>
            <w:spacing w:val="-7"/>
            <w:lang w:val="ru-RU"/>
          </w:rPr>
          <w:t xml:space="preserve"> </w:t>
        </w:r>
        <w:r w:rsidRPr="008A5EDA">
          <w:rPr>
            <w:spacing w:val="-8"/>
            <w:lang w:val="ru-RU"/>
          </w:rPr>
          <w:t>З</w:t>
        </w:r>
        <w:r w:rsidRPr="008A5EDA">
          <w:rPr>
            <w:spacing w:val="-6"/>
            <w:lang w:val="ru-RU"/>
          </w:rPr>
          <w:t xml:space="preserve"> </w:t>
        </w:r>
        <w:r w:rsidRPr="008A5EDA">
          <w:rPr>
            <w:spacing w:val="-8"/>
            <w:lang w:val="ru-RU"/>
          </w:rPr>
          <w:t>ТЕХНОЛОГІЯМИ</w:t>
        </w:r>
        <w:r w:rsidRPr="008A5EDA">
          <w:rPr>
            <w:spacing w:val="-7"/>
            <w:lang w:val="ru-RU"/>
          </w:rPr>
          <w:t xml:space="preserve"> </w:t>
        </w:r>
        <w:r w:rsidRPr="008A5EDA">
          <w:rPr>
            <w:spacing w:val="-8"/>
            <w:lang w:val="ru-RU"/>
          </w:rPr>
          <w:t>ШТУЧНОГО</w:t>
        </w:r>
        <w:r w:rsidRPr="008A5EDA">
          <w:rPr>
            <w:spacing w:val="-5"/>
            <w:lang w:val="ru-RU"/>
          </w:rPr>
          <w:t xml:space="preserve"> </w:t>
        </w:r>
        <w:r w:rsidRPr="008A5EDA">
          <w:rPr>
            <w:spacing w:val="-8"/>
            <w:lang w:val="ru-RU"/>
          </w:rPr>
          <w:t xml:space="preserve">ІНТЕЛЕКТУ: </w:t>
        </w:r>
        <w:r w:rsidRPr="008A5EDA">
          <w:rPr>
            <w:spacing w:val="-2"/>
            <w:lang w:val="ru-RU"/>
          </w:rPr>
          <w:t>ВИКЛИКИ</w:t>
        </w:r>
        <w:r w:rsidRPr="008A5EDA">
          <w:rPr>
            <w:spacing w:val="-10"/>
            <w:lang w:val="ru-RU"/>
          </w:rPr>
          <w:t xml:space="preserve"> </w:t>
        </w:r>
        <w:r w:rsidRPr="008A5EDA">
          <w:rPr>
            <w:spacing w:val="-2"/>
            <w:lang w:val="ru-RU"/>
          </w:rPr>
          <w:t>У</w:t>
        </w:r>
        <w:r w:rsidRPr="008A5EDA">
          <w:rPr>
            <w:spacing w:val="-10"/>
            <w:lang w:val="ru-RU"/>
          </w:rPr>
          <w:t xml:space="preserve"> </w:t>
        </w:r>
        <w:r w:rsidRPr="008A5EDA">
          <w:rPr>
            <w:spacing w:val="-2"/>
            <w:lang w:val="ru-RU"/>
          </w:rPr>
          <w:t>РЕГІОНАЛЬНОМУ</w:t>
        </w:r>
        <w:r w:rsidRPr="008A5EDA">
          <w:rPr>
            <w:spacing w:val="-10"/>
            <w:lang w:val="ru-RU"/>
          </w:rPr>
          <w:t xml:space="preserve"> </w:t>
        </w:r>
        <w:r w:rsidRPr="008A5EDA">
          <w:rPr>
            <w:spacing w:val="-2"/>
            <w:lang w:val="ru-RU"/>
          </w:rPr>
          <w:t>ВИМІРІ</w:t>
        </w:r>
      </w:hyperlink>
    </w:p>
    <w:p w:rsidR="007C6FEF" w:rsidRPr="008A5EDA" w:rsidRDefault="008A5EDA">
      <w:pPr>
        <w:tabs>
          <w:tab w:val="left" w:leader="dot" w:pos="8648"/>
        </w:tabs>
        <w:spacing w:line="267" w:lineRule="exact"/>
        <w:ind w:left="852"/>
        <w:rPr>
          <w:sz w:val="24"/>
          <w:lang w:val="ru-RU"/>
        </w:rPr>
      </w:pPr>
      <w:r w:rsidRPr="008A5EDA">
        <w:rPr>
          <w:spacing w:val="-5"/>
          <w:sz w:val="24"/>
          <w:lang w:val="ru-RU"/>
        </w:rPr>
        <w:t>Захарчук</w:t>
      </w:r>
      <w:r w:rsidRPr="008A5EDA">
        <w:rPr>
          <w:spacing w:val="-2"/>
          <w:sz w:val="24"/>
          <w:lang w:val="ru-RU"/>
        </w:rPr>
        <w:t xml:space="preserve"> </w:t>
      </w:r>
      <w:r w:rsidRPr="008A5EDA">
        <w:rPr>
          <w:spacing w:val="-4"/>
          <w:sz w:val="24"/>
          <w:lang w:val="ru-RU"/>
        </w:rPr>
        <w:t>Є.В.</w:t>
      </w:r>
      <w:r w:rsidRPr="008A5EDA">
        <w:rPr>
          <w:rFonts w:ascii="Times New Roman" w:hAnsi="Times New Roman"/>
          <w:b/>
          <w:sz w:val="24"/>
          <w:lang w:val="ru-RU"/>
        </w:rPr>
        <w:tab/>
      </w:r>
      <w:r w:rsidRPr="008A5EDA">
        <w:rPr>
          <w:spacing w:val="-5"/>
          <w:sz w:val="24"/>
          <w:lang w:val="ru-RU"/>
        </w:rPr>
        <w:t>120</w:t>
      </w:r>
    </w:p>
    <w:p w:rsidR="007C6FEF" w:rsidRPr="008A5EDA" w:rsidRDefault="008A5EDA">
      <w:pPr>
        <w:pStyle w:val="5"/>
        <w:spacing w:before="269" w:line="261" w:lineRule="auto"/>
        <w:ind w:right="1554"/>
        <w:rPr>
          <w:lang w:val="ru-RU"/>
        </w:rPr>
      </w:pPr>
      <w:hyperlink w:anchor="_bookmark20" w:history="1">
        <w:r w:rsidRPr="008A5EDA">
          <w:rPr>
            <w:spacing w:val="-10"/>
            <w:lang w:val="ru-RU"/>
          </w:rPr>
          <w:t>РОЛЬ</w:t>
        </w:r>
        <w:r w:rsidRPr="008A5EDA">
          <w:rPr>
            <w:spacing w:val="-4"/>
            <w:lang w:val="ru-RU"/>
          </w:rPr>
          <w:t xml:space="preserve"> </w:t>
        </w:r>
        <w:r w:rsidRPr="008A5EDA">
          <w:rPr>
            <w:spacing w:val="-10"/>
            <w:lang w:val="ru-RU"/>
          </w:rPr>
          <w:t>ТА</w:t>
        </w:r>
        <w:r w:rsidRPr="008A5EDA">
          <w:rPr>
            <w:spacing w:val="-4"/>
            <w:lang w:val="ru-RU"/>
          </w:rPr>
          <w:t xml:space="preserve"> </w:t>
        </w:r>
        <w:r w:rsidRPr="008A5EDA">
          <w:rPr>
            <w:spacing w:val="-10"/>
            <w:lang w:val="ru-RU"/>
          </w:rPr>
          <w:t>ЗНАЧЕННЯ</w:t>
        </w:r>
        <w:r w:rsidRPr="008A5EDA">
          <w:rPr>
            <w:spacing w:val="-5"/>
            <w:lang w:val="ru-RU"/>
          </w:rPr>
          <w:t xml:space="preserve"> </w:t>
        </w:r>
        <w:r w:rsidRPr="008A5EDA">
          <w:rPr>
            <w:spacing w:val="-10"/>
            <w:lang w:val="ru-RU"/>
          </w:rPr>
          <w:t>РЕЗІЛЬЄНТНОСТІ</w:t>
        </w:r>
        <w:r w:rsidRPr="008A5EDA">
          <w:rPr>
            <w:spacing w:val="-5"/>
            <w:lang w:val="ru-RU"/>
          </w:rPr>
          <w:t xml:space="preserve"> </w:t>
        </w:r>
        <w:r w:rsidRPr="008A5EDA">
          <w:rPr>
            <w:spacing w:val="-10"/>
            <w:lang w:val="ru-RU"/>
          </w:rPr>
          <w:t>МІСТ:</w:t>
        </w:r>
        <w:r w:rsidRPr="008A5EDA">
          <w:rPr>
            <w:spacing w:val="-4"/>
            <w:lang w:val="ru-RU"/>
          </w:rPr>
          <w:t xml:space="preserve"> </w:t>
        </w:r>
        <w:r w:rsidRPr="008A5EDA">
          <w:rPr>
            <w:spacing w:val="-10"/>
            <w:lang w:val="ru-RU"/>
          </w:rPr>
          <w:t xml:space="preserve">ЕКОНОМІКО-ПРАВОВИЙ </w:t>
        </w:r>
        <w:r w:rsidRPr="008A5EDA">
          <w:rPr>
            <w:spacing w:val="-2"/>
            <w:lang w:val="ru-RU"/>
          </w:rPr>
          <w:t>ВИМІР</w:t>
        </w:r>
      </w:hyperlink>
    </w:p>
    <w:p w:rsidR="007C6FEF" w:rsidRPr="008A5EDA" w:rsidRDefault="008A5EDA">
      <w:pPr>
        <w:tabs>
          <w:tab w:val="left" w:leader="dot" w:pos="8648"/>
        </w:tabs>
        <w:spacing w:line="267" w:lineRule="exact"/>
        <w:ind w:left="852"/>
        <w:rPr>
          <w:sz w:val="24"/>
          <w:lang w:val="ru-RU"/>
        </w:rPr>
      </w:pPr>
      <w:r w:rsidRPr="008A5EDA">
        <w:rPr>
          <w:spacing w:val="-4"/>
          <w:sz w:val="24"/>
          <w:lang w:val="ru-RU"/>
        </w:rPr>
        <w:t>Тарасевич О.В.,</w:t>
      </w:r>
      <w:r w:rsidRPr="008A5EDA">
        <w:rPr>
          <w:spacing w:val="-2"/>
          <w:sz w:val="24"/>
          <w:lang w:val="ru-RU"/>
        </w:rPr>
        <w:t xml:space="preserve"> </w:t>
      </w:r>
      <w:r w:rsidRPr="008A5EDA">
        <w:rPr>
          <w:spacing w:val="-4"/>
          <w:sz w:val="24"/>
          <w:lang w:val="ru-RU"/>
        </w:rPr>
        <w:t>Жилінська</w:t>
      </w:r>
      <w:r w:rsidRPr="008A5EDA">
        <w:rPr>
          <w:spacing w:val="-2"/>
          <w:sz w:val="24"/>
          <w:lang w:val="ru-RU"/>
        </w:rPr>
        <w:t xml:space="preserve"> </w:t>
      </w:r>
      <w:r w:rsidRPr="008A5EDA">
        <w:rPr>
          <w:spacing w:val="-4"/>
          <w:sz w:val="24"/>
          <w:lang w:val="ru-RU"/>
        </w:rPr>
        <w:t>Л.О.</w:t>
      </w:r>
      <w:r w:rsidRPr="008A5EDA">
        <w:rPr>
          <w:rFonts w:ascii="Times New Roman" w:hAnsi="Times New Roman"/>
          <w:b/>
          <w:sz w:val="24"/>
          <w:lang w:val="ru-RU"/>
        </w:rPr>
        <w:tab/>
      </w:r>
      <w:r w:rsidRPr="008A5EDA">
        <w:rPr>
          <w:spacing w:val="-5"/>
          <w:sz w:val="24"/>
          <w:lang w:val="ru-RU"/>
        </w:rPr>
        <w:t>127</w:t>
      </w:r>
    </w:p>
    <w:p w:rsidR="007C6FEF" w:rsidRPr="008A5EDA" w:rsidRDefault="008A5EDA">
      <w:pPr>
        <w:pStyle w:val="5"/>
        <w:spacing w:before="268" w:line="259" w:lineRule="auto"/>
        <w:ind w:right="1558"/>
        <w:rPr>
          <w:lang w:val="ru-RU"/>
        </w:rPr>
      </w:pPr>
      <w:hyperlink w:anchor="_bookmark21" w:history="1">
        <w:r w:rsidRPr="008A5EDA">
          <w:rPr>
            <w:lang w:val="ru-RU"/>
          </w:rPr>
          <w:t xml:space="preserve">ТРАНСФЕР ІННОВАЦІЙНИХ ТЕХНОЛОГІЙ ЯК ФАКТОР ПІДВИЩЕННЯ ЕКОНОМІЧНОЇ ЕФЕКТИВНОСТІ ДІЯЛЬНОСТІ </w:t>
        </w:r>
        <w:r w:rsidRPr="008A5EDA">
          <w:rPr>
            <w:spacing w:val="-10"/>
            <w:lang w:val="ru-RU"/>
          </w:rPr>
          <w:t>СІЛЬСЬКОГОСПОДАРСЬКИХ</w:t>
        </w:r>
        <w:r w:rsidRPr="008A5EDA">
          <w:rPr>
            <w:lang w:val="ru-RU"/>
          </w:rPr>
          <w:t xml:space="preserve"> </w:t>
        </w:r>
        <w:r w:rsidRPr="008A5EDA">
          <w:rPr>
            <w:spacing w:val="-10"/>
            <w:lang w:val="ru-RU"/>
          </w:rPr>
          <w:t>ПІДПРИЄМСТВ</w:t>
        </w:r>
      </w:hyperlink>
    </w:p>
    <w:p w:rsidR="007C6FEF" w:rsidRPr="008A5EDA" w:rsidRDefault="008A5EDA">
      <w:pPr>
        <w:tabs>
          <w:tab w:val="left" w:leader="dot" w:pos="8648"/>
        </w:tabs>
        <w:spacing w:before="1"/>
        <w:ind w:left="852"/>
        <w:rPr>
          <w:sz w:val="24"/>
          <w:lang w:val="ru-RU"/>
        </w:rPr>
      </w:pPr>
      <w:r w:rsidRPr="008A5EDA">
        <w:rPr>
          <w:sz w:val="24"/>
          <w:lang w:val="ru-RU"/>
        </w:rPr>
        <w:t>Бордун</w:t>
      </w:r>
      <w:r w:rsidRPr="008A5EDA">
        <w:rPr>
          <w:spacing w:val="-15"/>
          <w:sz w:val="24"/>
          <w:lang w:val="ru-RU"/>
        </w:rPr>
        <w:t xml:space="preserve"> </w:t>
      </w:r>
      <w:r w:rsidRPr="008A5EDA">
        <w:rPr>
          <w:sz w:val="24"/>
          <w:lang w:val="ru-RU"/>
        </w:rPr>
        <w:t>Р.М.,</w:t>
      </w:r>
      <w:r w:rsidRPr="008A5EDA">
        <w:rPr>
          <w:spacing w:val="-15"/>
          <w:sz w:val="24"/>
          <w:lang w:val="ru-RU"/>
        </w:rPr>
        <w:t xml:space="preserve"> </w:t>
      </w:r>
      <w:r w:rsidRPr="008A5EDA">
        <w:rPr>
          <w:sz w:val="24"/>
          <w:lang w:val="ru-RU"/>
        </w:rPr>
        <w:t>Шматенко</w:t>
      </w:r>
      <w:r w:rsidRPr="008A5EDA">
        <w:rPr>
          <w:spacing w:val="-14"/>
          <w:sz w:val="24"/>
          <w:lang w:val="ru-RU"/>
        </w:rPr>
        <w:t xml:space="preserve"> </w:t>
      </w:r>
      <w:r w:rsidRPr="008A5EDA">
        <w:rPr>
          <w:spacing w:val="-4"/>
          <w:sz w:val="24"/>
          <w:lang w:val="ru-RU"/>
        </w:rPr>
        <w:t>Р.М.</w:t>
      </w:r>
      <w:r w:rsidRPr="008A5EDA">
        <w:rPr>
          <w:rFonts w:ascii="Times New Roman" w:hAnsi="Times New Roman"/>
          <w:b/>
          <w:sz w:val="24"/>
          <w:lang w:val="ru-RU"/>
        </w:rPr>
        <w:tab/>
      </w:r>
      <w:r w:rsidRPr="008A5EDA">
        <w:rPr>
          <w:spacing w:val="-5"/>
          <w:sz w:val="24"/>
          <w:lang w:val="ru-RU"/>
        </w:rPr>
        <w:t>133</w:t>
      </w:r>
    </w:p>
    <w:p w:rsidR="007C6FEF" w:rsidRPr="008A5EDA" w:rsidRDefault="008A5EDA">
      <w:pPr>
        <w:pStyle w:val="5"/>
        <w:spacing w:before="268"/>
        <w:jc w:val="left"/>
        <w:rPr>
          <w:lang w:val="ru-RU"/>
        </w:rPr>
      </w:pPr>
      <w:hyperlink w:anchor="_bookmark22" w:history="1">
        <w:r w:rsidRPr="008A5EDA">
          <w:rPr>
            <w:w w:val="90"/>
            <w:lang w:val="ru-RU"/>
          </w:rPr>
          <w:t>ЦИФРОВА</w:t>
        </w:r>
        <w:r w:rsidRPr="008A5EDA">
          <w:rPr>
            <w:spacing w:val="54"/>
            <w:w w:val="150"/>
            <w:lang w:val="ru-RU"/>
          </w:rPr>
          <w:t xml:space="preserve"> </w:t>
        </w:r>
        <w:r w:rsidRPr="008A5EDA">
          <w:rPr>
            <w:w w:val="90"/>
            <w:lang w:val="ru-RU"/>
          </w:rPr>
          <w:t>ТРАНСФОРМАЦІЯ</w:t>
        </w:r>
        <w:r w:rsidRPr="008A5EDA">
          <w:rPr>
            <w:spacing w:val="55"/>
            <w:w w:val="150"/>
            <w:lang w:val="ru-RU"/>
          </w:rPr>
          <w:t xml:space="preserve"> </w:t>
        </w:r>
        <w:r w:rsidRPr="008A5EDA">
          <w:rPr>
            <w:w w:val="90"/>
            <w:lang w:val="ru-RU"/>
          </w:rPr>
          <w:t>ЯК</w:t>
        </w:r>
        <w:r w:rsidRPr="008A5EDA">
          <w:rPr>
            <w:spacing w:val="54"/>
            <w:w w:val="150"/>
            <w:lang w:val="ru-RU"/>
          </w:rPr>
          <w:t xml:space="preserve"> </w:t>
        </w:r>
        <w:r w:rsidRPr="008A5EDA">
          <w:rPr>
            <w:w w:val="90"/>
            <w:lang w:val="ru-RU"/>
          </w:rPr>
          <w:t>ІНСТРУМЕНТ</w:t>
        </w:r>
        <w:r w:rsidRPr="008A5EDA">
          <w:rPr>
            <w:spacing w:val="53"/>
            <w:w w:val="150"/>
            <w:lang w:val="ru-RU"/>
          </w:rPr>
          <w:t xml:space="preserve"> </w:t>
        </w:r>
        <w:r w:rsidRPr="008A5EDA">
          <w:rPr>
            <w:w w:val="90"/>
            <w:lang w:val="ru-RU"/>
          </w:rPr>
          <w:t>ЗНИЖЕННЯ</w:t>
        </w:r>
        <w:r w:rsidRPr="008A5EDA">
          <w:rPr>
            <w:spacing w:val="56"/>
            <w:w w:val="150"/>
            <w:lang w:val="ru-RU"/>
          </w:rPr>
          <w:t xml:space="preserve"> </w:t>
        </w:r>
        <w:r w:rsidRPr="008A5EDA">
          <w:rPr>
            <w:spacing w:val="-2"/>
            <w:w w:val="90"/>
            <w:lang w:val="ru-RU"/>
          </w:rPr>
          <w:t>ВИКИДІВ</w:t>
        </w:r>
      </w:hyperlink>
    </w:p>
    <w:p w:rsidR="007C6FEF" w:rsidRPr="008A5EDA" w:rsidRDefault="008A5EDA">
      <w:pPr>
        <w:pStyle w:val="5"/>
        <w:spacing w:before="17"/>
        <w:jc w:val="left"/>
        <w:rPr>
          <w:lang w:val="ru-RU"/>
        </w:rPr>
      </w:pPr>
      <w:hyperlink w:anchor="_bookmark22" w:history="1">
        <w:r>
          <w:rPr>
            <w:w w:val="90"/>
          </w:rPr>
          <w:t>CO</w:t>
        </w:r>
        <w:r w:rsidRPr="008A5EDA">
          <w:rPr>
            <w:rFonts w:ascii="Cambria Math" w:hAnsi="Cambria Math"/>
            <w:w w:val="90"/>
            <w:lang w:val="ru-RU"/>
          </w:rPr>
          <w:t>₂</w:t>
        </w:r>
        <w:r w:rsidRPr="008A5EDA">
          <w:rPr>
            <w:w w:val="90"/>
            <w:lang w:val="ru-RU"/>
          </w:rPr>
          <w:t>:</w:t>
        </w:r>
        <w:r w:rsidRPr="008A5EDA">
          <w:rPr>
            <w:spacing w:val="5"/>
            <w:lang w:val="ru-RU"/>
          </w:rPr>
          <w:t xml:space="preserve"> </w:t>
        </w:r>
        <w:r w:rsidRPr="008A5EDA">
          <w:rPr>
            <w:w w:val="90"/>
            <w:lang w:val="ru-RU"/>
          </w:rPr>
          <w:t>АНАЛІЗ</w:t>
        </w:r>
        <w:r w:rsidRPr="008A5EDA">
          <w:rPr>
            <w:spacing w:val="4"/>
            <w:lang w:val="ru-RU"/>
          </w:rPr>
          <w:t xml:space="preserve"> </w:t>
        </w:r>
        <w:r w:rsidRPr="008A5EDA">
          <w:rPr>
            <w:w w:val="90"/>
            <w:lang w:val="ru-RU"/>
          </w:rPr>
          <w:t>ПРАКТИК</w:t>
        </w:r>
        <w:r w:rsidRPr="008A5EDA">
          <w:rPr>
            <w:spacing w:val="6"/>
            <w:lang w:val="ru-RU"/>
          </w:rPr>
          <w:t xml:space="preserve"> </w:t>
        </w:r>
        <w:r w:rsidRPr="008A5EDA">
          <w:rPr>
            <w:w w:val="90"/>
            <w:lang w:val="ru-RU"/>
          </w:rPr>
          <w:t>ІТ-</w:t>
        </w:r>
        <w:r w:rsidRPr="008A5EDA">
          <w:rPr>
            <w:spacing w:val="-2"/>
            <w:w w:val="90"/>
            <w:lang w:val="ru-RU"/>
          </w:rPr>
          <w:t>КОМПАНІЙ</w:t>
        </w:r>
      </w:hyperlink>
    </w:p>
    <w:p w:rsidR="007C6FEF" w:rsidRPr="008A5EDA" w:rsidRDefault="008A5EDA">
      <w:pPr>
        <w:tabs>
          <w:tab w:val="left" w:leader="dot" w:pos="8648"/>
        </w:tabs>
        <w:spacing w:before="18"/>
        <w:ind w:left="852"/>
        <w:rPr>
          <w:sz w:val="24"/>
          <w:lang w:val="ru-RU"/>
        </w:rPr>
      </w:pPr>
      <w:r w:rsidRPr="008A5EDA">
        <w:rPr>
          <w:spacing w:val="-4"/>
          <w:sz w:val="24"/>
          <w:lang w:val="ru-RU"/>
        </w:rPr>
        <w:t>Дегтяр</w:t>
      </w:r>
      <w:r w:rsidRPr="008A5EDA">
        <w:rPr>
          <w:spacing w:val="-2"/>
          <w:sz w:val="24"/>
          <w:lang w:val="ru-RU"/>
        </w:rPr>
        <w:t xml:space="preserve"> </w:t>
      </w:r>
      <w:r w:rsidRPr="008A5EDA">
        <w:rPr>
          <w:spacing w:val="-4"/>
          <w:sz w:val="24"/>
          <w:lang w:val="ru-RU"/>
        </w:rPr>
        <w:t>В.О.,</w:t>
      </w:r>
      <w:r w:rsidRPr="008A5EDA">
        <w:rPr>
          <w:spacing w:val="-2"/>
          <w:sz w:val="24"/>
          <w:lang w:val="ru-RU"/>
        </w:rPr>
        <w:t xml:space="preserve"> </w:t>
      </w:r>
      <w:r w:rsidRPr="008A5EDA">
        <w:rPr>
          <w:spacing w:val="-4"/>
          <w:sz w:val="24"/>
          <w:lang w:val="ru-RU"/>
        </w:rPr>
        <w:t>Загвойська</w:t>
      </w:r>
      <w:r w:rsidRPr="008A5EDA">
        <w:rPr>
          <w:spacing w:val="-3"/>
          <w:sz w:val="24"/>
          <w:lang w:val="ru-RU"/>
        </w:rPr>
        <w:t xml:space="preserve"> </w:t>
      </w:r>
      <w:r w:rsidRPr="008A5EDA">
        <w:rPr>
          <w:spacing w:val="-4"/>
          <w:sz w:val="24"/>
          <w:lang w:val="ru-RU"/>
        </w:rPr>
        <w:t>Л.Д.</w:t>
      </w:r>
      <w:r w:rsidRPr="008A5EDA">
        <w:rPr>
          <w:rFonts w:ascii="Times New Roman" w:hAnsi="Times New Roman"/>
          <w:b/>
          <w:sz w:val="24"/>
          <w:lang w:val="ru-RU"/>
        </w:rPr>
        <w:tab/>
      </w:r>
      <w:r w:rsidRPr="008A5EDA">
        <w:rPr>
          <w:spacing w:val="-5"/>
          <w:sz w:val="24"/>
          <w:lang w:val="ru-RU"/>
        </w:rPr>
        <w:t>143</w:t>
      </w:r>
    </w:p>
    <w:p w:rsidR="007C6FEF" w:rsidRPr="008A5EDA" w:rsidRDefault="008A5EDA">
      <w:pPr>
        <w:pStyle w:val="5"/>
        <w:spacing w:before="269" w:line="261" w:lineRule="auto"/>
        <w:ind w:right="1557"/>
        <w:rPr>
          <w:lang w:val="ru-RU"/>
        </w:rPr>
      </w:pPr>
      <w:hyperlink w:anchor="_bookmark23" w:history="1">
        <w:r w:rsidRPr="008A5EDA">
          <w:rPr>
            <w:lang w:val="ru-RU"/>
          </w:rPr>
          <w:t>ЦИФРОВІ ВАЛЮТИ ЦЕНТРАЛЬНОГО БАНКУ ЯК ІНСТИТУЦІЙНА ІННОВАЦІЯ</w:t>
        </w:r>
        <w:r w:rsidRPr="008A5EDA">
          <w:rPr>
            <w:spacing w:val="-16"/>
            <w:lang w:val="ru-RU"/>
          </w:rPr>
          <w:t xml:space="preserve"> </w:t>
        </w:r>
        <w:r w:rsidRPr="008A5EDA">
          <w:rPr>
            <w:lang w:val="ru-RU"/>
          </w:rPr>
          <w:t>В</w:t>
        </w:r>
        <w:r w:rsidRPr="008A5EDA">
          <w:rPr>
            <w:spacing w:val="-16"/>
            <w:lang w:val="ru-RU"/>
          </w:rPr>
          <w:t xml:space="preserve"> </w:t>
        </w:r>
        <w:r w:rsidRPr="008A5EDA">
          <w:rPr>
            <w:lang w:val="ru-RU"/>
          </w:rPr>
          <w:t>ГРОШОВІЙ</w:t>
        </w:r>
        <w:r w:rsidRPr="008A5EDA">
          <w:rPr>
            <w:spacing w:val="-16"/>
            <w:lang w:val="ru-RU"/>
          </w:rPr>
          <w:t xml:space="preserve"> </w:t>
        </w:r>
        <w:r w:rsidRPr="008A5EDA">
          <w:rPr>
            <w:lang w:val="ru-RU"/>
          </w:rPr>
          <w:t>СИСТЕМІ</w:t>
        </w:r>
      </w:hyperlink>
    </w:p>
    <w:p w:rsidR="007C6FEF" w:rsidRPr="008A5EDA" w:rsidRDefault="008A5EDA">
      <w:pPr>
        <w:spacing w:line="267" w:lineRule="exact"/>
        <w:ind w:left="852"/>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left" w:leader="dot" w:pos="8648"/>
        </w:tabs>
        <w:spacing w:before="24"/>
        <w:ind w:left="852"/>
        <w:rPr>
          <w:sz w:val="24"/>
          <w:lang w:val="ru-RU"/>
        </w:rPr>
      </w:pPr>
      <w:r w:rsidRPr="008A5EDA">
        <w:rPr>
          <w:spacing w:val="-2"/>
          <w:sz w:val="24"/>
          <w:lang w:val="ru-RU"/>
        </w:rPr>
        <w:t>Шаповалов</w:t>
      </w:r>
      <w:r w:rsidRPr="008A5EDA">
        <w:rPr>
          <w:spacing w:val="-12"/>
          <w:sz w:val="24"/>
          <w:lang w:val="ru-RU"/>
        </w:rPr>
        <w:t xml:space="preserve"> </w:t>
      </w:r>
      <w:r w:rsidRPr="008A5EDA">
        <w:rPr>
          <w:spacing w:val="-2"/>
          <w:sz w:val="24"/>
          <w:lang w:val="ru-RU"/>
        </w:rPr>
        <w:t>В.О.,</w:t>
      </w:r>
      <w:r w:rsidRPr="008A5EDA">
        <w:rPr>
          <w:spacing w:val="-11"/>
          <w:sz w:val="24"/>
          <w:lang w:val="ru-RU"/>
        </w:rPr>
        <w:t xml:space="preserve"> </w:t>
      </w:r>
      <w:r w:rsidRPr="008A5EDA">
        <w:rPr>
          <w:spacing w:val="-2"/>
          <w:sz w:val="24"/>
          <w:lang w:val="ru-RU"/>
        </w:rPr>
        <w:t>Гасій</w:t>
      </w:r>
      <w:r w:rsidRPr="008A5EDA">
        <w:rPr>
          <w:spacing w:val="-11"/>
          <w:sz w:val="24"/>
          <w:lang w:val="ru-RU"/>
        </w:rPr>
        <w:t xml:space="preserve"> </w:t>
      </w:r>
      <w:r w:rsidRPr="008A5EDA">
        <w:rPr>
          <w:spacing w:val="-2"/>
          <w:sz w:val="24"/>
          <w:lang w:val="ru-RU"/>
        </w:rPr>
        <w:t>О.В.,</w:t>
      </w:r>
      <w:r w:rsidRPr="008A5EDA">
        <w:rPr>
          <w:spacing w:val="-11"/>
          <w:sz w:val="24"/>
          <w:lang w:val="ru-RU"/>
        </w:rPr>
        <w:t xml:space="preserve"> </w:t>
      </w:r>
      <w:r w:rsidRPr="008A5EDA">
        <w:rPr>
          <w:spacing w:val="-2"/>
          <w:sz w:val="24"/>
          <w:lang w:val="ru-RU"/>
        </w:rPr>
        <w:t>Стеценко</w:t>
      </w:r>
      <w:r w:rsidRPr="008A5EDA">
        <w:rPr>
          <w:spacing w:val="-14"/>
          <w:sz w:val="24"/>
          <w:lang w:val="ru-RU"/>
        </w:rPr>
        <w:t xml:space="preserve"> </w:t>
      </w:r>
      <w:r w:rsidRPr="008A5EDA">
        <w:rPr>
          <w:spacing w:val="-2"/>
          <w:sz w:val="24"/>
          <w:lang w:val="ru-RU"/>
        </w:rPr>
        <w:t>В.В.,</w:t>
      </w:r>
      <w:r w:rsidRPr="008A5EDA">
        <w:rPr>
          <w:spacing w:val="-13"/>
          <w:sz w:val="24"/>
          <w:lang w:val="ru-RU"/>
        </w:rPr>
        <w:t xml:space="preserve"> </w:t>
      </w:r>
      <w:r w:rsidRPr="008A5EDA">
        <w:rPr>
          <w:spacing w:val="-2"/>
          <w:sz w:val="24"/>
          <w:lang w:val="ru-RU"/>
        </w:rPr>
        <w:t>Пухальський</w:t>
      </w:r>
      <w:r w:rsidRPr="008A5EDA">
        <w:rPr>
          <w:spacing w:val="-11"/>
          <w:sz w:val="24"/>
          <w:lang w:val="ru-RU"/>
        </w:rPr>
        <w:t xml:space="preserve"> </w:t>
      </w:r>
      <w:r w:rsidRPr="008A5EDA">
        <w:rPr>
          <w:spacing w:val="-5"/>
          <w:sz w:val="24"/>
          <w:lang w:val="ru-RU"/>
        </w:rPr>
        <w:t>Ю.В</w:t>
      </w:r>
      <w:r w:rsidRPr="008A5EDA">
        <w:rPr>
          <w:rFonts w:ascii="Times New Roman" w:hAnsi="Times New Roman"/>
          <w:b/>
          <w:sz w:val="24"/>
          <w:lang w:val="ru-RU"/>
        </w:rPr>
        <w:tab/>
      </w:r>
      <w:r w:rsidRPr="008A5EDA">
        <w:rPr>
          <w:spacing w:val="-5"/>
          <w:sz w:val="24"/>
          <w:lang w:val="ru-RU"/>
        </w:rPr>
        <w:t>151</w:t>
      </w:r>
    </w:p>
    <w:p w:rsidR="007C6FEF" w:rsidRPr="008A5EDA" w:rsidRDefault="008A5EDA">
      <w:pPr>
        <w:spacing w:before="471" w:line="375"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IV</w:t>
      </w:r>
      <w:r w:rsidRPr="008A5EDA">
        <w:rPr>
          <w:rFonts w:ascii="Arial Black" w:hAnsi="Arial Black"/>
          <w:spacing w:val="-5"/>
          <w:sz w:val="28"/>
          <w:lang w:val="ru-RU"/>
        </w:rPr>
        <w:t>.</w:t>
      </w:r>
    </w:p>
    <w:p w:rsidR="007C6FEF" w:rsidRPr="008A5EDA" w:rsidRDefault="008A5EDA">
      <w:pPr>
        <w:pStyle w:val="2"/>
        <w:spacing w:before="11" w:line="216" w:lineRule="auto"/>
        <w:ind w:left="852" w:right="736"/>
        <w:rPr>
          <w:sz w:val="20"/>
          <w:lang w:val="ru-RU"/>
        </w:rPr>
      </w:pPr>
      <w:r w:rsidRPr="008A5EDA">
        <w:rPr>
          <w:lang w:val="ru-RU"/>
        </w:rPr>
        <w:t xml:space="preserve">ЦИФРОВА ЕКОНОМІКА, МАТЕМАТИЧНІ І </w:t>
      </w:r>
      <w:r w:rsidRPr="008A5EDA">
        <w:rPr>
          <w:spacing w:val="-8"/>
          <w:lang w:val="ru-RU"/>
        </w:rPr>
        <w:t>ІНСТРУМЕНТАЛЬНІ</w:t>
      </w:r>
      <w:r w:rsidRPr="008A5EDA">
        <w:rPr>
          <w:spacing w:val="-14"/>
          <w:lang w:val="ru-RU"/>
        </w:rPr>
        <w:t xml:space="preserve"> </w:t>
      </w:r>
      <w:r w:rsidRPr="008A5EDA">
        <w:rPr>
          <w:spacing w:val="-8"/>
          <w:lang w:val="ru-RU"/>
        </w:rPr>
        <w:t>МЕТОДИ</w:t>
      </w:r>
      <w:r w:rsidRPr="008A5EDA">
        <w:rPr>
          <w:spacing w:val="-14"/>
          <w:lang w:val="ru-RU"/>
        </w:rPr>
        <w:t xml:space="preserve"> </w:t>
      </w:r>
      <w:r w:rsidRPr="008A5EDA">
        <w:rPr>
          <w:spacing w:val="-8"/>
          <w:lang w:val="ru-RU"/>
        </w:rPr>
        <w:t>ЕКОНОМІКИ</w:t>
      </w:r>
      <w:r w:rsidRPr="008A5EDA">
        <w:rPr>
          <w:spacing w:val="-9"/>
          <w:lang w:val="ru-RU"/>
        </w:rPr>
        <w:t xml:space="preserve"> </w:t>
      </w:r>
      <w:r w:rsidRPr="008A5EDA">
        <w:rPr>
          <w:color w:val="2E5395"/>
          <w:spacing w:val="-8"/>
          <w:sz w:val="20"/>
          <w:lang w:val="ru-RU"/>
        </w:rPr>
        <w:t>(Категорія</w:t>
      </w:r>
      <w:r w:rsidRPr="008A5EDA">
        <w:rPr>
          <w:color w:val="2E5395"/>
          <w:spacing w:val="-15"/>
          <w:sz w:val="20"/>
          <w:lang w:val="ru-RU"/>
        </w:rPr>
        <w:t xml:space="preserve"> </w:t>
      </w:r>
      <w:r w:rsidRPr="008A5EDA">
        <w:rPr>
          <w:color w:val="2E5395"/>
          <w:spacing w:val="-8"/>
          <w:sz w:val="20"/>
          <w:lang w:val="ru-RU"/>
        </w:rPr>
        <w:t>Б)</w:t>
      </w:r>
    </w:p>
    <w:p w:rsidR="007C6FEF" w:rsidRDefault="008A5EDA">
      <w:pPr>
        <w:pStyle w:val="5"/>
        <w:spacing w:before="256" w:line="259" w:lineRule="auto"/>
        <w:ind w:right="1557"/>
      </w:pPr>
      <w:hyperlink w:anchor="_bookmark24" w:history="1">
        <w:r>
          <w:t xml:space="preserve">ECONOMIC EFFICIENCY OF AI IMPLEMENTATION IN ELECTRICAL </w:t>
        </w:r>
        <w:r>
          <w:rPr>
            <w:spacing w:val="-8"/>
          </w:rPr>
          <w:t>EQUIPMENT</w:t>
        </w:r>
        <w:r>
          <w:rPr>
            <w:spacing w:val="-2"/>
          </w:rPr>
          <w:t xml:space="preserve"> </w:t>
        </w:r>
        <w:r>
          <w:rPr>
            <w:spacing w:val="-8"/>
          </w:rPr>
          <w:t>DIAGNOSTICS</w:t>
        </w:r>
        <w:r>
          <w:t xml:space="preserve"> </w:t>
        </w:r>
        <w:r>
          <w:rPr>
            <w:spacing w:val="-8"/>
          </w:rPr>
          <w:t>AND</w:t>
        </w:r>
        <w:r>
          <w:rPr>
            <w:spacing w:val="-1"/>
          </w:rPr>
          <w:t xml:space="preserve"> </w:t>
        </w:r>
        <w:r>
          <w:rPr>
            <w:spacing w:val="-8"/>
          </w:rPr>
          <w:t>MAINTENANCE</w:t>
        </w:r>
      </w:hyperlink>
    </w:p>
    <w:p w:rsidR="007C6FEF" w:rsidRDefault="008A5EDA">
      <w:pPr>
        <w:spacing w:before="1"/>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24"/>
        <w:ind w:left="852"/>
        <w:rPr>
          <w:sz w:val="24"/>
        </w:rPr>
      </w:pPr>
      <w:r>
        <w:rPr>
          <w:spacing w:val="-2"/>
          <w:sz w:val="24"/>
        </w:rPr>
        <w:t>Lobodzinskiy</w:t>
      </w:r>
      <w:r>
        <w:rPr>
          <w:spacing w:val="-4"/>
          <w:sz w:val="24"/>
        </w:rPr>
        <w:t xml:space="preserve"> </w:t>
      </w:r>
      <w:r>
        <w:rPr>
          <w:spacing w:val="-2"/>
          <w:sz w:val="24"/>
        </w:rPr>
        <w:t>V.,</w:t>
      </w:r>
      <w:r>
        <w:rPr>
          <w:spacing w:val="-4"/>
          <w:sz w:val="24"/>
        </w:rPr>
        <w:t xml:space="preserve"> </w:t>
      </w:r>
      <w:r>
        <w:rPr>
          <w:spacing w:val="-2"/>
          <w:sz w:val="24"/>
        </w:rPr>
        <w:t>Petruchenko</w:t>
      </w:r>
      <w:r>
        <w:rPr>
          <w:spacing w:val="-3"/>
          <w:sz w:val="24"/>
        </w:rPr>
        <w:t xml:space="preserve"> </w:t>
      </w:r>
      <w:r>
        <w:rPr>
          <w:spacing w:val="-2"/>
          <w:sz w:val="24"/>
        </w:rPr>
        <w:t>O., Petruchenko</w:t>
      </w:r>
      <w:r>
        <w:rPr>
          <w:spacing w:val="-3"/>
          <w:sz w:val="24"/>
        </w:rPr>
        <w:t xml:space="preserve"> </w:t>
      </w:r>
      <w:r>
        <w:rPr>
          <w:spacing w:val="-2"/>
          <w:sz w:val="24"/>
        </w:rPr>
        <w:t>A.,</w:t>
      </w:r>
      <w:r>
        <w:rPr>
          <w:spacing w:val="-1"/>
          <w:sz w:val="24"/>
        </w:rPr>
        <w:t xml:space="preserve"> </w:t>
      </w:r>
      <w:r>
        <w:rPr>
          <w:spacing w:val="-2"/>
          <w:sz w:val="24"/>
        </w:rPr>
        <w:t>Palamarchuk</w:t>
      </w:r>
      <w:r>
        <w:rPr>
          <w:spacing w:val="-4"/>
          <w:sz w:val="24"/>
        </w:rPr>
        <w:t xml:space="preserve"> </w:t>
      </w:r>
      <w:r>
        <w:rPr>
          <w:spacing w:val="-10"/>
          <w:sz w:val="24"/>
        </w:rPr>
        <w:t>A</w:t>
      </w:r>
      <w:r>
        <w:rPr>
          <w:sz w:val="24"/>
        </w:rPr>
        <w:tab/>
      </w:r>
      <w:r>
        <w:rPr>
          <w:spacing w:val="-5"/>
          <w:sz w:val="24"/>
        </w:rPr>
        <w:t>161</w:t>
      </w:r>
    </w:p>
    <w:p w:rsidR="007C6FEF" w:rsidRDefault="008A5EDA">
      <w:pPr>
        <w:pStyle w:val="5"/>
        <w:spacing w:before="266" w:line="261" w:lineRule="auto"/>
        <w:ind w:right="1560"/>
      </w:pPr>
      <w:hyperlink w:anchor="_bookmark25" w:history="1">
        <w:r>
          <w:t xml:space="preserve">ECONOMIC SECURITY OF A DIGITAL ENTERPRISE IN MODERN </w:t>
        </w:r>
        <w:r>
          <w:rPr>
            <w:spacing w:val="-2"/>
          </w:rPr>
          <w:t>CONDITIONS</w:t>
        </w:r>
      </w:hyperlink>
    </w:p>
    <w:p w:rsidR="007C6FEF" w:rsidRDefault="008A5EDA">
      <w:pPr>
        <w:tabs>
          <w:tab w:val="left" w:leader="dot" w:pos="8648"/>
        </w:tabs>
        <w:spacing w:line="267" w:lineRule="exact"/>
        <w:ind w:left="852"/>
        <w:rPr>
          <w:sz w:val="24"/>
        </w:rPr>
      </w:pPr>
      <w:r>
        <w:rPr>
          <w:spacing w:val="-4"/>
          <w:sz w:val="24"/>
        </w:rPr>
        <w:t>Kotko</w:t>
      </w:r>
      <w:r>
        <w:rPr>
          <w:spacing w:val="-12"/>
          <w:sz w:val="24"/>
        </w:rPr>
        <w:t xml:space="preserve"> </w:t>
      </w:r>
      <w:r>
        <w:rPr>
          <w:spacing w:val="-4"/>
          <w:sz w:val="24"/>
        </w:rPr>
        <w:t>Ya.M.,</w:t>
      </w:r>
      <w:r>
        <w:rPr>
          <w:spacing w:val="-9"/>
          <w:sz w:val="24"/>
        </w:rPr>
        <w:t xml:space="preserve"> </w:t>
      </w:r>
      <w:r>
        <w:rPr>
          <w:spacing w:val="-4"/>
          <w:sz w:val="24"/>
        </w:rPr>
        <w:t>Kulinich</w:t>
      </w:r>
      <w:r>
        <w:rPr>
          <w:spacing w:val="-12"/>
          <w:sz w:val="24"/>
        </w:rPr>
        <w:t xml:space="preserve"> </w:t>
      </w:r>
      <w:r>
        <w:rPr>
          <w:spacing w:val="-4"/>
          <w:sz w:val="24"/>
        </w:rPr>
        <w:t>O.A.,</w:t>
      </w:r>
      <w:r>
        <w:rPr>
          <w:spacing w:val="-10"/>
          <w:sz w:val="24"/>
        </w:rPr>
        <w:t xml:space="preserve"> </w:t>
      </w:r>
      <w:r>
        <w:rPr>
          <w:spacing w:val="-4"/>
          <w:sz w:val="24"/>
        </w:rPr>
        <w:t>Levkina</w:t>
      </w:r>
      <w:r>
        <w:rPr>
          <w:spacing w:val="-9"/>
          <w:sz w:val="24"/>
        </w:rPr>
        <w:t xml:space="preserve"> </w:t>
      </w:r>
      <w:r>
        <w:rPr>
          <w:spacing w:val="-4"/>
          <w:sz w:val="24"/>
        </w:rPr>
        <w:t>R.V.</w:t>
      </w:r>
      <w:r>
        <w:rPr>
          <w:sz w:val="24"/>
        </w:rPr>
        <w:tab/>
      </w:r>
      <w:r>
        <w:rPr>
          <w:spacing w:val="-5"/>
          <w:sz w:val="24"/>
        </w:rPr>
        <w:t>170</w:t>
      </w:r>
    </w:p>
    <w:p w:rsidR="007C6FEF" w:rsidRDefault="008A5EDA">
      <w:pPr>
        <w:tabs>
          <w:tab w:val="left" w:leader="dot" w:pos="8648"/>
        </w:tabs>
        <w:spacing w:before="268" w:line="261" w:lineRule="auto"/>
        <w:ind w:left="852" w:right="1142"/>
        <w:rPr>
          <w:sz w:val="24"/>
        </w:rPr>
      </w:pPr>
      <w:hyperlink w:anchor="_bookmark26" w:history="1">
        <w:r>
          <w:rPr>
            <w:w w:val="90"/>
            <w:sz w:val="24"/>
          </w:rPr>
          <w:t>MINIMIZATION OF DIGITAL RISKS IN THE STATE'S ECONOMIC SECURITY</w:t>
        </w:r>
      </w:hyperlink>
      <w:r>
        <w:rPr>
          <w:w w:val="90"/>
          <w:sz w:val="24"/>
        </w:rPr>
        <w:t xml:space="preserve"> </w:t>
      </w:r>
      <w:r>
        <w:rPr>
          <w:sz w:val="24"/>
        </w:rPr>
        <w:t>Khudolii Yu.</w:t>
      </w:r>
      <w:r>
        <w:rPr>
          <w:sz w:val="24"/>
        </w:rPr>
        <w:tab/>
      </w:r>
      <w:r>
        <w:rPr>
          <w:spacing w:val="-4"/>
          <w:sz w:val="24"/>
        </w:rPr>
        <w:t>179</w:t>
      </w:r>
    </w:p>
    <w:p w:rsidR="007C6FEF" w:rsidRPr="008A5EDA" w:rsidRDefault="008A5EDA">
      <w:pPr>
        <w:pStyle w:val="5"/>
        <w:spacing w:before="241"/>
        <w:jc w:val="left"/>
        <w:rPr>
          <w:lang w:val="ru-RU"/>
        </w:rPr>
      </w:pPr>
      <w:hyperlink w:anchor="_bookmark27" w:history="1">
        <w:r w:rsidRPr="008A5EDA">
          <w:rPr>
            <w:spacing w:val="-10"/>
            <w:lang w:val="ru-RU"/>
          </w:rPr>
          <w:t>ДИНАМІКА</w:t>
        </w:r>
        <w:r w:rsidRPr="008A5EDA">
          <w:rPr>
            <w:spacing w:val="3"/>
            <w:lang w:val="ru-RU"/>
          </w:rPr>
          <w:t xml:space="preserve"> </w:t>
        </w:r>
        <w:r w:rsidRPr="008A5EDA">
          <w:rPr>
            <w:spacing w:val="-10"/>
            <w:lang w:val="ru-RU"/>
          </w:rPr>
          <w:t>ІТ-РИНКУ</w:t>
        </w:r>
        <w:r w:rsidRPr="008A5EDA">
          <w:rPr>
            <w:spacing w:val="3"/>
            <w:lang w:val="ru-RU"/>
          </w:rPr>
          <w:t xml:space="preserve"> </w:t>
        </w:r>
        <w:r w:rsidRPr="008A5EDA">
          <w:rPr>
            <w:spacing w:val="-10"/>
            <w:lang w:val="ru-RU"/>
          </w:rPr>
          <w:t>УКРАЇНИ:</w:t>
        </w:r>
        <w:r w:rsidRPr="008A5EDA">
          <w:rPr>
            <w:spacing w:val="4"/>
            <w:lang w:val="ru-RU"/>
          </w:rPr>
          <w:t xml:space="preserve"> </w:t>
        </w:r>
        <w:r w:rsidRPr="008A5EDA">
          <w:rPr>
            <w:spacing w:val="-10"/>
            <w:lang w:val="ru-RU"/>
          </w:rPr>
          <w:t>АНАЛІЗ</w:t>
        </w:r>
        <w:r w:rsidRPr="008A5EDA">
          <w:rPr>
            <w:spacing w:val="3"/>
            <w:lang w:val="ru-RU"/>
          </w:rPr>
          <w:t xml:space="preserve"> </w:t>
        </w:r>
        <w:r w:rsidRPr="008A5EDA">
          <w:rPr>
            <w:spacing w:val="-10"/>
            <w:lang w:val="ru-RU"/>
          </w:rPr>
          <w:t>ЗА</w:t>
        </w:r>
        <w:r w:rsidRPr="008A5EDA">
          <w:rPr>
            <w:spacing w:val="3"/>
            <w:lang w:val="ru-RU"/>
          </w:rPr>
          <w:t xml:space="preserve"> </w:t>
        </w:r>
        <w:r w:rsidRPr="008A5EDA">
          <w:rPr>
            <w:spacing w:val="-10"/>
            <w:lang w:val="ru-RU"/>
          </w:rPr>
          <w:t>2020-2024</w:t>
        </w:r>
        <w:r w:rsidRPr="008A5EDA">
          <w:rPr>
            <w:spacing w:val="2"/>
            <w:lang w:val="ru-RU"/>
          </w:rPr>
          <w:t xml:space="preserve"> </w:t>
        </w:r>
        <w:r w:rsidRPr="008A5EDA">
          <w:rPr>
            <w:spacing w:val="-10"/>
            <w:lang w:val="ru-RU"/>
          </w:rPr>
          <w:t>РОКИ</w:t>
        </w:r>
      </w:hyperlink>
    </w:p>
    <w:p w:rsidR="007C6FEF" w:rsidRPr="008A5EDA" w:rsidRDefault="008A5EDA">
      <w:pPr>
        <w:tabs>
          <w:tab w:val="left" w:leader="dot" w:pos="8648"/>
        </w:tabs>
        <w:spacing w:before="24"/>
        <w:ind w:left="852"/>
        <w:rPr>
          <w:sz w:val="24"/>
          <w:lang w:val="ru-RU"/>
        </w:rPr>
      </w:pPr>
      <w:r w:rsidRPr="008A5EDA">
        <w:rPr>
          <w:spacing w:val="-2"/>
          <w:sz w:val="24"/>
          <w:lang w:val="ru-RU"/>
        </w:rPr>
        <w:t>Мазур</w:t>
      </w:r>
      <w:r w:rsidRPr="008A5EDA">
        <w:rPr>
          <w:spacing w:val="-8"/>
          <w:sz w:val="24"/>
          <w:lang w:val="ru-RU"/>
        </w:rPr>
        <w:t xml:space="preserve"> </w:t>
      </w:r>
      <w:r w:rsidRPr="008A5EDA">
        <w:rPr>
          <w:spacing w:val="-4"/>
          <w:sz w:val="24"/>
          <w:lang w:val="ru-RU"/>
        </w:rPr>
        <w:t>Н.Я.</w:t>
      </w:r>
      <w:r w:rsidRPr="008A5EDA">
        <w:rPr>
          <w:rFonts w:ascii="Times New Roman" w:hAnsi="Times New Roman"/>
          <w:b/>
          <w:sz w:val="24"/>
          <w:lang w:val="ru-RU"/>
        </w:rPr>
        <w:tab/>
      </w:r>
      <w:r w:rsidRPr="008A5EDA">
        <w:rPr>
          <w:spacing w:val="-5"/>
          <w:sz w:val="24"/>
          <w:lang w:val="ru-RU"/>
        </w:rPr>
        <w:t>189</w:t>
      </w:r>
    </w:p>
    <w:p w:rsidR="007C6FEF" w:rsidRPr="008A5EDA" w:rsidRDefault="007C6FEF">
      <w:pPr>
        <w:rPr>
          <w:sz w:val="24"/>
          <w:lang w:val="ru-RU"/>
        </w:rPr>
        <w:sectPr w:rsidR="007C6FEF" w:rsidRPr="008A5EDA">
          <w:pgSz w:w="11910" w:h="16850"/>
          <w:pgMar w:top="1360" w:right="850" w:bottom="1220" w:left="850" w:header="585" w:footer="1028" w:gutter="0"/>
          <w:cols w:space="720"/>
        </w:sectPr>
      </w:pPr>
    </w:p>
    <w:p w:rsidR="007C6FEF" w:rsidRPr="008A5EDA" w:rsidRDefault="008A5EDA">
      <w:pPr>
        <w:spacing w:before="35" w:line="261" w:lineRule="auto"/>
        <w:ind w:left="1135" w:right="1273"/>
        <w:jc w:val="both"/>
        <w:rPr>
          <w:sz w:val="24"/>
          <w:lang w:val="ru-RU"/>
        </w:rPr>
      </w:pPr>
      <w:r>
        <w:rPr>
          <w:noProof/>
          <w:sz w:val="24"/>
        </w:rPr>
        <w:lastRenderedPageBreak/>
        <mc:AlternateContent>
          <mc:Choice Requires="wps">
            <w:drawing>
              <wp:anchor distT="0" distB="0" distL="0" distR="0" simplePos="0" relativeHeight="15736320" behindDoc="0" locked="0" layoutInCell="1" allowOverlap="1">
                <wp:simplePos x="0" y="0"/>
                <wp:positionH relativeFrom="page">
                  <wp:posOffset>760094</wp:posOffset>
                </wp:positionH>
                <wp:positionV relativeFrom="paragraph">
                  <wp:posOffset>195531</wp:posOffset>
                </wp:positionV>
                <wp:extent cx="1270" cy="1436370"/>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0A2E8BD" id="Graphic 30" o:spid="_x0000_s1026" style="position:absolute;margin-left:59.85pt;margin-top:15.4pt;width:.1pt;height:113.1pt;z-index:15736320;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" path="m,l,1436370e" filled="f" strokeweight=".5pt">
                <v:path arrowok="t"/>
                <w10:wrap anchorx="page"/>
              </v:shape>
            </w:pict>
          </mc:Fallback>
        </mc:AlternateContent>
      </w:r>
      <w:r>
        <w:rPr>
          <w:noProof/>
          <w:sz w:val="24"/>
        </w:rPr>
        <mc:AlternateContent>
          <mc:Choice Requires="wps">
            <w:drawing>
              <wp:anchor distT="0" distB="0" distL="0" distR="0" simplePos="0" relativeHeight="15736832" behindDoc="0" locked="0" layoutInCell="1" allowOverlap="1">
                <wp:simplePos x="0" y="0"/>
                <wp:positionH relativeFrom="page">
                  <wp:posOffset>669268</wp:posOffset>
                </wp:positionH>
                <wp:positionV relativeFrom="paragraph">
                  <wp:posOffset>1805791</wp:posOffset>
                </wp:positionV>
                <wp:extent cx="198120" cy="662305"/>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31" o:spid="_x0000_s1028" type="#_x0000_t202" style="position:absolute;left:0;text-align:left;margin-left:52.7pt;margin-top:142.2pt;width:15.6pt;height:52.15pt;z-index:157368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hyperlink w:anchor="_bookmark28" w:history="1">
        <w:r w:rsidRPr="008A5EDA">
          <w:rPr>
            <w:sz w:val="24"/>
            <w:lang w:val="ru-RU"/>
          </w:rPr>
          <w:t xml:space="preserve">ДІАГНОСТИКА СТАНУ УПРАВЛІННЯ ЗОВНІШНЬОЕКОНОМІЧНОЮ ДІЯЛЬНІСТЮ ПІДПРИЄМСТВ З УРАХУВАННЯМ ПОТЕНЦІАЛУ </w:t>
        </w:r>
        <w:r w:rsidRPr="008A5EDA">
          <w:rPr>
            <w:spacing w:val="-8"/>
            <w:sz w:val="24"/>
            <w:lang w:val="ru-RU"/>
          </w:rPr>
          <w:t>ДЕРЖАВНО-ПРИВАТНОГО ПАРТНЕРСТВА</w:t>
        </w:r>
      </w:hyperlink>
    </w:p>
    <w:sdt>
      <w:sdtPr>
        <w:id w:val="-730916315"/>
        <w:docPartObj>
          <w:docPartGallery w:val="Table of Contents"/>
          <w:docPartUnique/>
        </w:docPartObj>
      </w:sdtPr>
      <w:sdtContent>
        <w:p w:rsidR="007C6FEF" w:rsidRPr="008A5EDA" w:rsidRDefault="008A5EDA">
          <w:pPr>
            <w:pStyle w:val="30"/>
            <w:tabs>
              <w:tab w:val="left" w:leader="dot" w:pos="8931"/>
            </w:tabs>
            <w:spacing w:line="267" w:lineRule="exact"/>
            <w:rPr>
              <w:lang w:val="ru-RU"/>
            </w:rPr>
          </w:pPr>
          <w:r w:rsidRPr="008A5EDA">
            <w:rPr>
              <w:lang w:val="ru-RU"/>
            </w:rPr>
            <w:t>Угольков</w:t>
          </w:r>
          <w:r w:rsidRPr="008A5EDA">
            <w:rPr>
              <w:spacing w:val="7"/>
              <w:lang w:val="ru-RU"/>
            </w:rPr>
            <w:t xml:space="preserve"> </w:t>
          </w:r>
          <w:r w:rsidRPr="008A5EDA">
            <w:rPr>
              <w:spacing w:val="-4"/>
              <w:lang w:val="ru-RU"/>
            </w:rPr>
            <w:t>А.О.</w:t>
          </w:r>
          <w:r w:rsidRPr="008A5EDA">
            <w:rPr>
              <w:rFonts w:ascii="Times New Roman" w:hAnsi="Times New Roman"/>
              <w:b/>
              <w:lang w:val="ru-RU"/>
            </w:rPr>
            <w:tab/>
          </w:r>
          <w:r w:rsidRPr="008A5EDA">
            <w:rPr>
              <w:spacing w:val="-5"/>
              <w:lang w:val="ru-RU"/>
            </w:rPr>
            <w:t>198</w:t>
          </w:r>
        </w:p>
        <w:p w:rsidR="007C6FEF" w:rsidRPr="008A5EDA" w:rsidRDefault="008A5EDA">
          <w:pPr>
            <w:pStyle w:val="20"/>
            <w:spacing w:before="268" w:line="259" w:lineRule="auto"/>
            <w:rPr>
              <w:lang w:val="ru-RU"/>
            </w:rPr>
          </w:pPr>
          <w:hyperlink w:anchor="_bookmark29" w:history="1">
            <w:r w:rsidRPr="008A5EDA">
              <w:rPr>
                <w:lang w:val="ru-RU"/>
              </w:rPr>
              <w:t xml:space="preserve">ОПТИМІЗАЦІЯ ТРАНСПОРТНИХ МАРШРУТІВ У КОНТЕКСТІ ВІДПОВІДАЛЬНОГО УПРАВЛІННЯ ЕКСПОРТНИМИ ЛАНЦЮГАМИ </w:t>
            </w:r>
            <w:r w:rsidRPr="008A5EDA">
              <w:rPr>
                <w:spacing w:val="-6"/>
                <w:lang w:val="ru-RU"/>
              </w:rPr>
              <w:t>ПОСТАЧАННЯ РЕГІОНІВ УКРАЇНИ В УМОВАХ ВІЙНИ</w:t>
            </w:r>
          </w:hyperlink>
        </w:p>
        <w:p w:rsidR="007C6FEF" w:rsidRPr="008A5EDA" w:rsidRDefault="008A5EDA">
          <w:pPr>
            <w:pStyle w:val="30"/>
            <w:tabs>
              <w:tab w:val="left" w:leader="dot" w:pos="8931"/>
            </w:tabs>
            <w:spacing w:before="3"/>
            <w:rPr>
              <w:lang w:val="ru-RU"/>
            </w:rPr>
          </w:pPr>
          <w:r w:rsidRPr="008A5EDA">
            <w:rPr>
              <w:spacing w:val="-4"/>
              <w:lang w:val="ru-RU"/>
            </w:rPr>
            <w:t>Клювак</w:t>
          </w:r>
          <w:r w:rsidRPr="008A5EDA">
            <w:rPr>
              <w:spacing w:val="-6"/>
              <w:lang w:val="ru-RU"/>
            </w:rPr>
            <w:t xml:space="preserve"> </w:t>
          </w:r>
          <w:r w:rsidRPr="008A5EDA">
            <w:rPr>
              <w:spacing w:val="-4"/>
              <w:lang w:val="ru-RU"/>
            </w:rPr>
            <w:t>О.В.</w:t>
          </w:r>
          <w:r w:rsidRPr="008A5EDA">
            <w:rPr>
              <w:rFonts w:ascii="Times New Roman" w:hAnsi="Times New Roman"/>
              <w:b/>
              <w:lang w:val="ru-RU"/>
            </w:rPr>
            <w:tab/>
          </w:r>
          <w:r w:rsidRPr="008A5EDA">
            <w:rPr>
              <w:spacing w:val="-5"/>
              <w:lang w:val="ru-RU"/>
            </w:rPr>
            <w:t>204</w:t>
          </w:r>
        </w:p>
        <w:p w:rsidR="007C6FEF" w:rsidRPr="008A5EDA" w:rsidRDefault="008A5EDA">
          <w:pPr>
            <w:pStyle w:val="20"/>
            <w:spacing w:line="261" w:lineRule="auto"/>
            <w:ind w:right="1275"/>
            <w:rPr>
              <w:lang w:val="ru-RU"/>
            </w:rPr>
          </w:pPr>
          <w:hyperlink w:anchor="_bookmark30" w:history="1">
            <w:r w:rsidRPr="008A5EDA">
              <w:rPr>
                <w:w w:val="90"/>
                <w:lang w:val="ru-RU"/>
              </w:rPr>
              <w:t xml:space="preserve">ТЕОРЕТИЧНІ АСПЕКТИ АНАЛІЗУ ВИТРАТ ПІДПРИЄМСТВА В КОНТЕКСТІ </w:t>
            </w:r>
            <w:r w:rsidRPr="008A5EDA">
              <w:rPr>
                <w:spacing w:val="-6"/>
                <w:lang w:val="ru-RU"/>
              </w:rPr>
              <w:t>ОРГАНІЗАЦІЇ</w:t>
            </w:r>
            <w:r w:rsidRPr="008A5EDA">
              <w:rPr>
                <w:spacing w:val="-7"/>
                <w:lang w:val="ru-RU"/>
              </w:rPr>
              <w:t xml:space="preserve"> </w:t>
            </w:r>
            <w:r w:rsidRPr="008A5EDA">
              <w:rPr>
                <w:spacing w:val="-6"/>
                <w:lang w:val="ru-RU"/>
              </w:rPr>
              <w:t>АНАЛІТИЧНОЇ</w:t>
            </w:r>
            <w:r w:rsidRPr="008A5EDA">
              <w:rPr>
                <w:spacing w:val="-8"/>
                <w:lang w:val="ru-RU"/>
              </w:rPr>
              <w:t xml:space="preserve"> </w:t>
            </w:r>
            <w:r w:rsidRPr="008A5EDA">
              <w:rPr>
                <w:spacing w:val="-6"/>
                <w:lang w:val="ru-RU"/>
              </w:rPr>
              <w:t>РОБОТИ</w:t>
            </w:r>
            <w:r w:rsidRPr="008A5EDA">
              <w:rPr>
                <w:spacing w:val="-7"/>
                <w:lang w:val="ru-RU"/>
              </w:rPr>
              <w:t xml:space="preserve"> </w:t>
            </w:r>
            <w:r w:rsidRPr="008A5EDA">
              <w:rPr>
                <w:spacing w:val="-6"/>
                <w:lang w:val="ru-RU"/>
              </w:rPr>
              <w:t>ПІДПРИЄМСТВА</w:t>
            </w:r>
          </w:hyperlink>
        </w:p>
        <w:p w:rsidR="007C6FEF" w:rsidRPr="008A5EDA" w:rsidRDefault="008A5EDA">
          <w:pPr>
            <w:pStyle w:val="30"/>
            <w:tabs>
              <w:tab w:val="left" w:leader="dot" w:pos="8931"/>
            </w:tabs>
            <w:spacing w:line="268" w:lineRule="exact"/>
            <w:rPr>
              <w:lang w:val="ru-RU"/>
            </w:rPr>
          </w:pPr>
          <w:r w:rsidRPr="008A5EDA">
            <w:rPr>
              <w:spacing w:val="-2"/>
              <w:lang w:val="ru-RU"/>
            </w:rPr>
            <w:t>Удодова</w:t>
          </w:r>
          <w:r w:rsidRPr="008A5EDA">
            <w:rPr>
              <w:spacing w:val="-7"/>
              <w:lang w:val="ru-RU"/>
            </w:rPr>
            <w:t xml:space="preserve"> </w:t>
          </w:r>
          <w:proofErr w:type="gramStart"/>
          <w:r w:rsidRPr="008A5EDA">
            <w:rPr>
              <w:spacing w:val="-5"/>
              <w:lang w:val="ru-RU"/>
            </w:rPr>
            <w:t>Я.В</w:t>
          </w:r>
          <w:proofErr w:type="gramEnd"/>
          <w:r w:rsidRPr="008A5EDA">
            <w:rPr>
              <w:rFonts w:ascii="Times New Roman" w:hAnsi="Times New Roman"/>
              <w:b/>
              <w:lang w:val="ru-RU"/>
            </w:rPr>
            <w:tab/>
          </w:r>
          <w:r w:rsidRPr="008A5EDA">
            <w:rPr>
              <w:spacing w:val="-5"/>
              <w:lang w:val="ru-RU"/>
            </w:rPr>
            <w:t>213</w:t>
          </w:r>
        </w:p>
        <w:p w:rsidR="007C6FEF" w:rsidRPr="008A5EDA" w:rsidRDefault="008A5EDA">
          <w:pPr>
            <w:pStyle w:val="20"/>
            <w:spacing w:before="269" w:line="261" w:lineRule="auto"/>
            <w:rPr>
              <w:lang w:val="ru-RU"/>
            </w:rPr>
          </w:pPr>
          <w:hyperlink w:anchor="_bookmark31" w:history="1">
            <w:r w:rsidRPr="008A5EDA">
              <w:rPr>
                <w:lang w:val="ru-RU"/>
              </w:rPr>
              <w:t xml:space="preserve">ЦИФРОВА ТРАНСФОРМАЦІЯ ТУРИСТИЧНОЇ ГАЛУЗІ УКРАЇНИ: </w:t>
            </w:r>
            <w:r w:rsidRPr="008A5EDA">
              <w:rPr>
                <w:spacing w:val="-8"/>
                <w:lang w:val="ru-RU"/>
              </w:rPr>
              <w:t>ВИКЛИКИ,</w:t>
            </w:r>
            <w:r w:rsidRPr="008A5EDA">
              <w:rPr>
                <w:spacing w:val="-4"/>
                <w:lang w:val="ru-RU"/>
              </w:rPr>
              <w:t xml:space="preserve"> </w:t>
            </w:r>
            <w:r w:rsidRPr="008A5EDA">
              <w:rPr>
                <w:spacing w:val="-8"/>
                <w:lang w:val="ru-RU"/>
              </w:rPr>
              <w:t>МОЖЛИВОСТІ</w:t>
            </w:r>
            <w:r w:rsidRPr="008A5EDA">
              <w:rPr>
                <w:spacing w:val="-3"/>
                <w:lang w:val="ru-RU"/>
              </w:rPr>
              <w:t xml:space="preserve"> </w:t>
            </w:r>
            <w:r w:rsidRPr="008A5EDA">
              <w:rPr>
                <w:spacing w:val="-8"/>
                <w:lang w:val="ru-RU"/>
              </w:rPr>
              <w:t>ТА</w:t>
            </w:r>
            <w:r w:rsidRPr="008A5EDA">
              <w:rPr>
                <w:spacing w:val="-5"/>
                <w:lang w:val="ru-RU"/>
              </w:rPr>
              <w:t xml:space="preserve"> </w:t>
            </w:r>
            <w:r w:rsidRPr="008A5EDA">
              <w:rPr>
                <w:spacing w:val="-8"/>
                <w:lang w:val="ru-RU"/>
              </w:rPr>
              <w:t>ПЕРСПЕКТИВИ</w:t>
            </w:r>
            <w:r w:rsidRPr="008A5EDA">
              <w:rPr>
                <w:spacing w:val="-5"/>
                <w:lang w:val="ru-RU"/>
              </w:rPr>
              <w:t xml:space="preserve"> </w:t>
            </w:r>
            <w:r w:rsidRPr="008A5EDA">
              <w:rPr>
                <w:spacing w:val="-8"/>
                <w:lang w:val="ru-RU"/>
              </w:rPr>
              <w:t>РОЗВИТКУ</w:t>
            </w:r>
          </w:hyperlink>
        </w:p>
        <w:p w:rsidR="007C6FEF" w:rsidRPr="008A5EDA" w:rsidRDefault="008A5EDA">
          <w:pPr>
            <w:pStyle w:val="30"/>
            <w:tabs>
              <w:tab w:val="left" w:leader="dot" w:pos="8931"/>
            </w:tabs>
            <w:spacing w:line="267" w:lineRule="exact"/>
            <w:rPr>
              <w:lang w:val="ru-RU"/>
            </w:rPr>
          </w:pPr>
          <w:r w:rsidRPr="008A5EDA">
            <w:rPr>
              <w:spacing w:val="-4"/>
              <w:lang w:val="ru-RU"/>
            </w:rPr>
            <w:t>Сімків</w:t>
          </w:r>
          <w:r w:rsidRPr="008A5EDA">
            <w:rPr>
              <w:spacing w:val="-7"/>
              <w:lang w:val="ru-RU"/>
            </w:rPr>
            <w:t xml:space="preserve"> </w:t>
          </w:r>
          <w:r w:rsidRPr="008A5EDA">
            <w:rPr>
              <w:spacing w:val="-4"/>
              <w:lang w:val="ru-RU"/>
            </w:rPr>
            <w:t>Л.Є.,</w:t>
          </w:r>
          <w:r w:rsidRPr="008A5EDA">
            <w:rPr>
              <w:spacing w:val="-7"/>
              <w:lang w:val="ru-RU"/>
            </w:rPr>
            <w:t xml:space="preserve"> </w:t>
          </w:r>
          <w:r w:rsidRPr="008A5EDA">
            <w:rPr>
              <w:spacing w:val="-4"/>
              <w:lang w:val="ru-RU"/>
            </w:rPr>
            <w:t>Шейда</w:t>
          </w:r>
          <w:r>
            <w:rPr>
              <w:spacing w:val="-4"/>
            </w:rPr>
            <w:t>i</w:t>
          </w:r>
          <w:r w:rsidRPr="008A5EDA">
            <w:rPr>
              <w:spacing w:val="-7"/>
              <w:lang w:val="ru-RU"/>
            </w:rPr>
            <w:t xml:space="preserve"> </w:t>
          </w:r>
          <w:r w:rsidRPr="008A5EDA">
            <w:rPr>
              <w:spacing w:val="-4"/>
              <w:lang w:val="ru-RU"/>
            </w:rPr>
            <w:t>Т.А.</w:t>
          </w:r>
          <w:r w:rsidRPr="008A5EDA">
            <w:rPr>
              <w:rFonts w:ascii="Times New Roman" w:hAnsi="Times New Roman"/>
              <w:b/>
              <w:lang w:val="ru-RU"/>
            </w:rPr>
            <w:tab/>
          </w:r>
          <w:r w:rsidRPr="008A5EDA">
            <w:rPr>
              <w:spacing w:val="-5"/>
              <w:lang w:val="ru-RU"/>
            </w:rPr>
            <w:t>217</w:t>
          </w:r>
        </w:p>
        <w:p w:rsidR="007C6FEF" w:rsidRPr="008A5EDA" w:rsidRDefault="008A5EDA">
          <w:pPr>
            <w:pStyle w:val="10"/>
            <w:spacing w:before="472" w:line="376" w:lineRule="exact"/>
            <w:rPr>
              <w:lang w:val="ru-RU"/>
            </w:rPr>
          </w:pPr>
          <w:r w:rsidRPr="008A5EDA">
            <w:rPr>
              <w:lang w:val="ru-RU"/>
            </w:rPr>
            <w:t>РОЗДІЛ</w:t>
          </w:r>
          <w:r w:rsidRPr="008A5EDA">
            <w:rPr>
              <w:spacing w:val="-9"/>
              <w:lang w:val="ru-RU"/>
            </w:rPr>
            <w:t xml:space="preserve"> </w:t>
          </w:r>
          <w:r>
            <w:rPr>
              <w:spacing w:val="-5"/>
            </w:rPr>
            <w:t>V</w:t>
          </w:r>
          <w:r w:rsidRPr="008A5EDA">
            <w:rPr>
              <w:spacing w:val="-5"/>
              <w:lang w:val="ru-RU"/>
            </w:rPr>
            <w:t>.</w:t>
          </w:r>
        </w:p>
        <w:p w:rsidR="007C6FEF" w:rsidRPr="008A5EDA" w:rsidRDefault="008A5EDA">
          <w:pPr>
            <w:pStyle w:val="10"/>
            <w:spacing w:line="216" w:lineRule="auto"/>
            <w:ind w:right="736"/>
            <w:rPr>
              <w:sz w:val="20"/>
              <w:lang w:val="ru-RU"/>
            </w:rPr>
          </w:pPr>
          <w:r w:rsidRPr="008A5EDA">
            <w:rPr>
              <w:lang w:val="ru-RU"/>
            </w:rPr>
            <w:t>ТЕОРІЇ</w:t>
          </w:r>
          <w:r w:rsidRPr="008A5EDA">
            <w:rPr>
              <w:spacing w:val="-6"/>
              <w:lang w:val="ru-RU"/>
            </w:rPr>
            <w:t xml:space="preserve"> </w:t>
          </w:r>
          <w:r w:rsidRPr="008A5EDA">
            <w:rPr>
              <w:lang w:val="ru-RU"/>
            </w:rPr>
            <w:t>МІКРО-,</w:t>
          </w:r>
          <w:r w:rsidRPr="008A5EDA">
            <w:rPr>
              <w:spacing w:val="-10"/>
              <w:lang w:val="ru-RU"/>
            </w:rPr>
            <w:t xml:space="preserve"> </w:t>
          </w:r>
          <w:r w:rsidRPr="008A5EDA">
            <w:rPr>
              <w:lang w:val="ru-RU"/>
            </w:rPr>
            <w:t>МАКРО-,</w:t>
          </w:r>
          <w:r w:rsidRPr="008A5EDA">
            <w:rPr>
              <w:spacing w:val="-9"/>
              <w:lang w:val="ru-RU"/>
            </w:rPr>
            <w:t xml:space="preserve"> </w:t>
          </w:r>
          <w:r w:rsidRPr="008A5EDA">
            <w:rPr>
              <w:lang w:val="ru-RU"/>
            </w:rPr>
            <w:t>РЕГІОНАЛЬНОЇ</w:t>
          </w:r>
          <w:r w:rsidRPr="008A5EDA">
            <w:rPr>
              <w:spacing w:val="-8"/>
              <w:lang w:val="ru-RU"/>
            </w:rPr>
            <w:t xml:space="preserve"> </w:t>
          </w:r>
          <w:r w:rsidRPr="008A5EDA">
            <w:rPr>
              <w:lang w:val="ru-RU"/>
            </w:rPr>
            <w:t xml:space="preserve">ТА МІЖНАРОДНОЇ ЕКОНОМІКИ </w:t>
          </w:r>
          <w:r w:rsidRPr="008A5EDA">
            <w:rPr>
              <w:color w:val="2E5395"/>
              <w:sz w:val="20"/>
              <w:lang w:val="ru-RU"/>
            </w:rPr>
            <w:t>(Категорія</w:t>
          </w:r>
          <w:r w:rsidRPr="008A5EDA">
            <w:rPr>
              <w:color w:val="2E5395"/>
              <w:spacing w:val="-1"/>
              <w:sz w:val="20"/>
              <w:lang w:val="ru-RU"/>
            </w:rPr>
            <w:t xml:space="preserve"> </w:t>
          </w:r>
          <w:r w:rsidRPr="008A5EDA">
            <w:rPr>
              <w:color w:val="2E5395"/>
              <w:sz w:val="20"/>
              <w:lang w:val="ru-RU"/>
            </w:rPr>
            <w:t>Б)</w:t>
          </w:r>
        </w:p>
        <w:p w:rsidR="007C6FEF" w:rsidRDefault="008A5EDA">
          <w:pPr>
            <w:pStyle w:val="20"/>
            <w:spacing w:before="253" w:line="261" w:lineRule="auto"/>
            <w:ind w:right="1277"/>
          </w:pPr>
          <w:hyperlink w:anchor="_bookmark32" w:history="1">
            <w:r>
              <w:t xml:space="preserve">A COMPLEX OF POLICY INSTRUMENTS FOR STIMULATING THE </w:t>
            </w:r>
            <w:r>
              <w:rPr>
                <w:w w:val="90"/>
              </w:rPr>
              <w:t>ECONOMIC DEVELOPMENT OF THE STATE'S REGIONS</w:t>
            </w:r>
          </w:hyperlink>
        </w:p>
        <w:p w:rsidR="007C6FEF" w:rsidRDefault="008A5EDA">
          <w:pPr>
            <w:pStyle w:val="30"/>
            <w:tabs>
              <w:tab w:val="left" w:leader="dot" w:pos="8931"/>
            </w:tabs>
            <w:spacing w:line="270" w:lineRule="exact"/>
          </w:pPr>
          <w:r>
            <w:rPr>
              <w:spacing w:val="-2"/>
            </w:rPr>
            <w:t>Zadnieprovska</w:t>
          </w:r>
          <w:r>
            <w:rPr>
              <w:spacing w:val="-12"/>
            </w:rPr>
            <w:t xml:space="preserve"> </w:t>
          </w:r>
          <w:r>
            <w:rPr>
              <w:spacing w:val="-2"/>
            </w:rPr>
            <w:t>G.,</w:t>
          </w:r>
          <w:r>
            <w:rPr>
              <w:spacing w:val="-12"/>
            </w:rPr>
            <w:t xml:space="preserve"> </w:t>
          </w:r>
          <w:r>
            <w:rPr>
              <w:spacing w:val="-2"/>
            </w:rPr>
            <w:t>Ternova</w:t>
          </w:r>
          <w:r>
            <w:rPr>
              <w:spacing w:val="-13"/>
            </w:rPr>
            <w:t xml:space="preserve"> </w:t>
          </w:r>
          <w:r>
            <w:rPr>
              <w:spacing w:val="-2"/>
            </w:rPr>
            <w:t>I.,</w:t>
          </w:r>
          <w:r>
            <w:rPr>
              <w:spacing w:val="-12"/>
            </w:rPr>
            <w:t xml:space="preserve"> </w:t>
          </w:r>
          <w:r>
            <w:rPr>
              <w:spacing w:val="-2"/>
            </w:rPr>
            <w:t>Shevchenko</w:t>
          </w:r>
          <w:r>
            <w:rPr>
              <w:spacing w:val="-13"/>
            </w:rPr>
            <w:t xml:space="preserve"> </w:t>
          </w:r>
          <w:r>
            <w:rPr>
              <w:spacing w:val="-10"/>
            </w:rPr>
            <w:t>A</w:t>
          </w:r>
          <w:r>
            <w:tab/>
          </w:r>
          <w:r>
            <w:rPr>
              <w:spacing w:val="-5"/>
            </w:rPr>
            <w:t>225</w:t>
          </w:r>
        </w:p>
        <w:p w:rsidR="007C6FEF" w:rsidRDefault="008A5EDA">
          <w:pPr>
            <w:pStyle w:val="20"/>
            <w:ind w:right="0"/>
          </w:pPr>
          <w:hyperlink w:anchor="_bookmark33" w:history="1">
            <w:r>
              <w:rPr>
                <w:w w:val="90"/>
              </w:rPr>
              <w:t>ABBREVIATIONS</w:t>
            </w:r>
            <w:r>
              <w:rPr>
                <w:spacing w:val="-2"/>
              </w:rPr>
              <w:t xml:space="preserve"> </w:t>
            </w:r>
            <w:r>
              <w:rPr>
                <w:w w:val="90"/>
              </w:rPr>
              <w:t>OF</w:t>
            </w:r>
            <w:r>
              <w:rPr>
                <w:spacing w:val="-2"/>
              </w:rPr>
              <w:t xml:space="preserve"> </w:t>
            </w:r>
            <w:r>
              <w:rPr>
                <w:w w:val="90"/>
              </w:rPr>
              <w:t>PROFESSIONAL</w:t>
            </w:r>
            <w:r>
              <w:rPr>
                <w:spacing w:val="-4"/>
              </w:rPr>
              <w:t xml:space="preserve"> </w:t>
            </w:r>
            <w:r>
              <w:rPr>
                <w:w w:val="90"/>
              </w:rPr>
              <w:t>ORGANIZATIONS</w:t>
            </w:r>
            <w:r>
              <w:rPr>
                <w:spacing w:val="-1"/>
              </w:rPr>
              <w:t xml:space="preserve"> </w:t>
            </w:r>
            <w:r>
              <w:rPr>
                <w:w w:val="90"/>
              </w:rPr>
              <w:t>IN</w:t>
            </w:r>
            <w:r>
              <w:rPr>
                <w:spacing w:val="-4"/>
              </w:rPr>
              <w:t xml:space="preserve"> </w:t>
            </w:r>
            <w:r>
              <w:rPr>
                <w:spacing w:val="-2"/>
                <w:w w:val="90"/>
              </w:rPr>
              <w:t>ECONOMICS</w:t>
            </w:r>
          </w:hyperlink>
        </w:p>
        <w:p w:rsidR="007C6FEF" w:rsidRDefault="008A5EDA">
          <w:pPr>
            <w:pStyle w:val="30"/>
            <w:spacing w:before="23"/>
          </w:pPr>
          <w:hyperlink w:anchor="_TOC_250001" w:history="1">
            <w:r>
              <w:t>Scientific</w:t>
            </w:r>
            <w:r>
              <w:rPr>
                <w:spacing w:val="-12"/>
              </w:rPr>
              <w:t xml:space="preserve"> </w:t>
            </w:r>
            <w:r>
              <w:t>research</w:t>
            </w:r>
            <w:r>
              <w:rPr>
                <w:spacing w:val="-13"/>
              </w:rPr>
              <w:t xml:space="preserve"> </w:t>
            </w:r>
            <w:r>
              <w:rPr>
                <w:spacing w:val="-2"/>
              </w:rPr>
              <w:t>group:</w:t>
            </w:r>
          </w:hyperlink>
        </w:p>
        <w:p w:rsidR="007C6FEF" w:rsidRDefault="008A5EDA">
          <w:pPr>
            <w:pStyle w:val="30"/>
            <w:tabs>
              <w:tab w:val="left" w:pos="1979"/>
              <w:tab w:val="left" w:pos="2885"/>
              <w:tab w:val="left" w:pos="3367"/>
              <w:tab w:val="left" w:pos="4871"/>
              <w:tab w:val="left" w:pos="5603"/>
              <w:tab w:val="left" w:pos="6077"/>
              <w:tab w:val="left" w:leader="dot" w:pos="8931"/>
            </w:tabs>
            <w:spacing w:before="21" w:line="261" w:lineRule="auto"/>
            <w:ind w:right="859"/>
          </w:pPr>
          <w:r>
            <w:rPr>
              <w:spacing w:val="-2"/>
            </w:rPr>
            <w:t>Yurko</w:t>
          </w:r>
          <w:r>
            <w:tab/>
          </w:r>
          <w:r>
            <w:rPr>
              <w:spacing w:val="-2"/>
            </w:rPr>
            <w:t>Nadiia</w:t>
          </w:r>
          <w:r>
            <w:tab/>
          </w:r>
          <w:r>
            <w:rPr>
              <w:spacing w:val="-4"/>
            </w:rPr>
            <w:t>A.,</w:t>
          </w:r>
          <w:r>
            <w:tab/>
          </w:r>
          <w:r>
            <w:rPr>
              <w:spacing w:val="-2"/>
            </w:rPr>
            <w:t>Romanchuk</w:t>
          </w:r>
          <w:r>
            <w:tab/>
          </w:r>
          <w:r>
            <w:rPr>
              <w:spacing w:val="-4"/>
            </w:rPr>
            <w:t>Olha</w:t>
          </w:r>
          <w:r>
            <w:tab/>
          </w:r>
          <w:r>
            <w:rPr>
              <w:spacing w:val="-4"/>
            </w:rPr>
            <w:t>V.,</w:t>
          </w:r>
          <w:r>
            <w:tab/>
            <w:t>Kholiavka</w:t>
          </w:r>
          <w:r>
            <w:rPr>
              <w:spacing w:val="80"/>
              <w:w w:val="150"/>
            </w:rPr>
            <w:t xml:space="preserve"> </w:t>
          </w:r>
          <w:r>
            <w:t>Volodymyr</w:t>
          </w:r>
          <w:r>
            <w:rPr>
              <w:spacing w:val="80"/>
              <w:w w:val="150"/>
            </w:rPr>
            <w:t xml:space="preserve"> </w:t>
          </w:r>
          <w:r>
            <w:t>Z., Vorobel Mariia M., Kalymon Yuliia O., Styfanyshyn Iryna M</w:t>
          </w:r>
          <w:r>
            <w:tab/>
          </w:r>
          <w:r>
            <w:rPr>
              <w:spacing w:val="-4"/>
            </w:rPr>
            <w:t>234</w:t>
          </w:r>
        </w:p>
        <w:p w:rsidR="007C6FEF" w:rsidRDefault="008A5EDA">
          <w:pPr>
            <w:pStyle w:val="20"/>
            <w:spacing w:before="243" w:line="259" w:lineRule="auto"/>
          </w:pPr>
          <w:hyperlink w:anchor="_bookmark34" w:history="1">
            <w:r>
              <w:t xml:space="preserve">BUSINESS COMMUNICATIONS IN THE MODERN ENTERPRISE </w:t>
            </w:r>
            <w:r>
              <w:rPr>
                <w:spacing w:val="-4"/>
              </w:rPr>
              <w:t>MANAGEMENT</w:t>
            </w:r>
            <w:r>
              <w:rPr>
                <w:spacing w:val="-12"/>
              </w:rPr>
              <w:t xml:space="preserve"> </w:t>
            </w:r>
            <w:r>
              <w:rPr>
                <w:spacing w:val="-4"/>
              </w:rPr>
              <w:t>SYSTEM</w:t>
            </w:r>
          </w:hyperlink>
        </w:p>
        <w:p w:rsidR="007C6FEF" w:rsidRDefault="008A5EDA">
          <w:pPr>
            <w:pStyle w:val="30"/>
            <w:tabs>
              <w:tab w:val="left" w:leader="dot" w:pos="8922"/>
            </w:tabs>
            <w:spacing w:before="2"/>
            <w:ind w:left="1131"/>
          </w:pPr>
          <w:r>
            <w:rPr>
              <w:spacing w:val="-6"/>
            </w:rPr>
            <w:t>Kotko</w:t>
          </w:r>
          <w:r>
            <w:rPr>
              <w:spacing w:val="-2"/>
            </w:rPr>
            <w:t xml:space="preserve"> </w:t>
          </w:r>
          <w:r>
            <w:rPr>
              <w:spacing w:val="-6"/>
            </w:rPr>
            <w:t>Ya.M.,</w:t>
          </w:r>
          <w:r>
            <w:rPr>
              <w:spacing w:val="-9"/>
            </w:rPr>
            <w:t xml:space="preserve"> </w:t>
          </w:r>
          <w:r>
            <w:rPr>
              <w:spacing w:val="-6"/>
            </w:rPr>
            <w:t>Kulinich</w:t>
          </w:r>
          <w:r>
            <w:rPr>
              <w:spacing w:val="-5"/>
            </w:rPr>
            <w:t xml:space="preserve"> </w:t>
          </w:r>
          <w:r>
            <w:rPr>
              <w:spacing w:val="-6"/>
            </w:rPr>
            <w:t>O.A.,</w:t>
          </w:r>
          <w:r>
            <w:rPr>
              <w:spacing w:val="-9"/>
            </w:rPr>
            <w:t xml:space="preserve"> </w:t>
          </w:r>
          <w:r>
            <w:rPr>
              <w:spacing w:val="-6"/>
            </w:rPr>
            <w:t>Levkina</w:t>
          </w:r>
          <w:r>
            <w:t xml:space="preserve"> </w:t>
          </w:r>
          <w:r>
            <w:rPr>
              <w:spacing w:val="-6"/>
            </w:rPr>
            <w:t>R.V.</w:t>
          </w:r>
          <w:r>
            <w:tab/>
          </w:r>
          <w:r>
            <w:rPr>
              <w:spacing w:val="-5"/>
            </w:rPr>
            <w:t>242</w:t>
          </w:r>
        </w:p>
        <w:p w:rsidR="007C6FEF" w:rsidRPr="008A5EDA" w:rsidRDefault="008A5EDA">
          <w:pPr>
            <w:pStyle w:val="20"/>
            <w:spacing w:line="261" w:lineRule="auto"/>
            <w:ind w:right="1278"/>
            <w:rPr>
              <w:lang w:val="ru-RU"/>
            </w:rPr>
          </w:pPr>
          <w:hyperlink w:anchor="_bookmark35" w:history="1">
            <w:r w:rsidRPr="008A5EDA">
              <w:rPr>
                <w:lang w:val="ru-RU"/>
              </w:rPr>
              <w:t>АГЛОМЕРАЦІЇ ЯК ДРАЙВЕРИ ПРОСТОРОВОГО РОЗВИТКУ В ПОВОЄННІЙ УКРАЇНІ</w:t>
            </w:r>
          </w:hyperlink>
        </w:p>
        <w:p w:rsidR="007C6FEF" w:rsidRPr="008A5EDA" w:rsidRDefault="008A5EDA">
          <w:pPr>
            <w:pStyle w:val="30"/>
            <w:tabs>
              <w:tab w:val="left" w:leader="dot" w:pos="8931"/>
            </w:tabs>
            <w:spacing w:line="270" w:lineRule="exact"/>
            <w:rPr>
              <w:lang w:val="ru-RU"/>
            </w:rPr>
          </w:pPr>
          <w:r w:rsidRPr="008A5EDA">
            <w:rPr>
              <w:spacing w:val="-4"/>
              <w:lang w:val="ru-RU"/>
            </w:rPr>
            <w:t>Панасюк</w:t>
          </w:r>
          <w:r w:rsidRPr="008A5EDA">
            <w:rPr>
              <w:spacing w:val="-9"/>
              <w:lang w:val="ru-RU"/>
            </w:rPr>
            <w:t xml:space="preserve"> </w:t>
          </w:r>
          <w:r w:rsidRPr="008A5EDA">
            <w:rPr>
              <w:spacing w:val="-4"/>
              <w:lang w:val="ru-RU"/>
            </w:rPr>
            <w:t>В.М.,</w:t>
          </w:r>
          <w:r w:rsidRPr="008A5EDA">
            <w:rPr>
              <w:spacing w:val="-8"/>
              <w:lang w:val="ru-RU"/>
            </w:rPr>
            <w:t xml:space="preserve"> </w:t>
          </w:r>
          <w:r w:rsidRPr="008A5EDA">
            <w:rPr>
              <w:spacing w:val="-4"/>
              <w:lang w:val="ru-RU"/>
            </w:rPr>
            <w:t>Жуковська</w:t>
          </w:r>
          <w:r w:rsidRPr="008A5EDA">
            <w:rPr>
              <w:spacing w:val="-9"/>
              <w:lang w:val="ru-RU"/>
            </w:rPr>
            <w:t xml:space="preserve"> </w:t>
          </w:r>
          <w:r w:rsidRPr="008A5EDA">
            <w:rPr>
              <w:spacing w:val="-4"/>
              <w:lang w:val="ru-RU"/>
            </w:rPr>
            <w:t>А.А.</w:t>
          </w:r>
          <w:r w:rsidRPr="008A5EDA">
            <w:rPr>
              <w:rFonts w:ascii="Times New Roman" w:hAnsi="Times New Roman"/>
              <w:b/>
              <w:lang w:val="ru-RU"/>
            </w:rPr>
            <w:tab/>
          </w:r>
          <w:r w:rsidRPr="008A5EDA">
            <w:rPr>
              <w:spacing w:val="-5"/>
              <w:lang w:val="ru-RU"/>
            </w:rPr>
            <w:t>252</w:t>
          </w:r>
        </w:p>
        <w:p w:rsidR="007C6FEF" w:rsidRPr="008A5EDA" w:rsidRDefault="008A5EDA">
          <w:pPr>
            <w:pStyle w:val="20"/>
            <w:spacing w:line="261" w:lineRule="auto"/>
            <w:ind w:right="1275"/>
            <w:rPr>
              <w:lang w:val="ru-RU"/>
            </w:rPr>
          </w:pPr>
          <w:hyperlink w:anchor="_bookmark36" w:history="1">
            <w:r w:rsidRPr="008A5EDA">
              <w:rPr>
                <w:spacing w:val="-10"/>
                <w:lang w:val="ru-RU"/>
              </w:rPr>
              <w:t>АГРАРНИЙ</w:t>
            </w:r>
            <w:r w:rsidRPr="008A5EDA">
              <w:rPr>
                <w:spacing w:val="-6"/>
                <w:lang w:val="ru-RU"/>
              </w:rPr>
              <w:t xml:space="preserve"> </w:t>
            </w:r>
            <w:r w:rsidRPr="008A5EDA">
              <w:rPr>
                <w:spacing w:val="-10"/>
                <w:lang w:val="ru-RU"/>
              </w:rPr>
              <w:t>СЕКТОР</w:t>
            </w:r>
            <w:r w:rsidRPr="008A5EDA">
              <w:rPr>
                <w:spacing w:val="-6"/>
                <w:lang w:val="ru-RU"/>
              </w:rPr>
              <w:t xml:space="preserve"> </w:t>
            </w:r>
            <w:r w:rsidRPr="008A5EDA">
              <w:rPr>
                <w:spacing w:val="-10"/>
                <w:lang w:val="ru-RU"/>
              </w:rPr>
              <w:t>УКРАЇНИ:</w:t>
            </w:r>
            <w:r w:rsidRPr="008A5EDA">
              <w:rPr>
                <w:spacing w:val="-6"/>
                <w:lang w:val="ru-RU"/>
              </w:rPr>
              <w:t xml:space="preserve"> </w:t>
            </w:r>
            <w:r w:rsidRPr="008A5EDA">
              <w:rPr>
                <w:spacing w:val="-10"/>
                <w:lang w:val="ru-RU"/>
              </w:rPr>
              <w:t>АНАЛІЗ</w:t>
            </w:r>
            <w:r w:rsidRPr="008A5EDA">
              <w:rPr>
                <w:spacing w:val="-6"/>
                <w:lang w:val="ru-RU"/>
              </w:rPr>
              <w:t xml:space="preserve"> </w:t>
            </w:r>
            <w:r w:rsidRPr="008A5EDA">
              <w:rPr>
                <w:spacing w:val="-10"/>
                <w:lang w:val="ru-RU"/>
              </w:rPr>
              <w:t>СУЧАСНОГО</w:t>
            </w:r>
            <w:r w:rsidRPr="008A5EDA">
              <w:rPr>
                <w:spacing w:val="-6"/>
                <w:lang w:val="ru-RU"/>
              </w:rPr>
              <w:t xml:space="preserve"> </w:t>
            </w:r>
            <w:r w:rsidRPr="008A5EDA">
              <w:rPr>
                <w:spacing w:val="-10"/>
                <w:lang w:val="ru-RU"/>
              </w:rPr>
              <w:t>СТАНУ,</w:t>
            </w:r>
            <w:r w:rsidRPr="008A5EDA">
              <w:rPr>
                <w:spacing w:val="-5"/>
                <w:lang w:val="ru-RU"/>
              </w:rPr>
              <w:t xml:space="preserve"> </w:t>
            </w:r>
            <w:r w:rsidRPr="008A5EDA">
              <w:rPr>
                <w:spacing w:val="-10"/>
                <w:lang w:val="ru-RU"/>
              </w:rPr>
              <w:t>СКЛАДОВІ СТІЙКОСТІ,</w:t>
            </w:r>
            <w:r w:rsidRPr="008A5EDA">
              <w:rPr>
                <w:lang w:val="ru-RU"/>
              </w:rPr>
              <w:t xml:space="preserve"> </w:t>
            </w:r>
            <w:r w:rsidRPr="008A5EDA">
              <w:rPr>
                <w:spacing w:val="-10"/>
                <w:lang w:val="ru-RU"/>
              </w:rPr>
              <w:t>ПРОБЛЕМИ</w:t>
            </w:r>
            <w:r w:rsidRPr="008A5EDA">
              <w:rPr>
                <w:lang w:val="ru-RU"/>
              </w:rPr>
              <w:t xml:space="preserve"> </w:t>
            </w:r>
            <w:r w:rsidRPr="008A5EDA">
              <w:rPr>
                <w:spacing w:val="-10"/>
                <w:lang w:val="ru-RU"/>
              </w:rPr>
              <w:t>ТА</w:t>
            </w:r>
            <w:r w:rsidRPr="008A5EDA">
              <w:rPr>
                <w:lang w:val="ru-RU"/>
              </w:rPr>
              <w:t xml:space="preserve"> </w:t>
            </w:r>
            <w:r w:rsidRPr="008A5EDA">
              <w:rPr>
                <w:spacing w:val="-10"/>
                <w:lang w:val="ru-RU"/>
              </w:rPr>
              <w:t>СТРАТЕГІЧНІ</w:t>
            </w:r>
            <w:r w:rsidRPr="008A5EDA">
              <w:rPr>
                <w:lang w:val="ru-RU"/>
              </w:rPr>
              <w:t xml:space="preserve"> </w:t>
            </w:r>
            <w:r w:rsidRPr="008A5EDA">
              <w:rPr>
                <w:spacing w:val="-10"/>
                <w:lang w:val="ru-RU"/>
              </w:rPr>
              <w:t>НАПРЯМИ</w:t>
            </w:r>
            <w:r w:rsidRPr="008A5EDA">
              <w:rPr>
                <w:lang w:val="ru-RU"/>
              </w:rPr>
              <w:t xml:space="preserve"> </w:t>
            </w:r>
            <w:r w:rsidRPr="008A5EDA">
              <w:rPr>
                <w:spacing w:val="-10"/>
                <w:lang w:val="ru-RU"/>
              </w:rPr>
              <w:t>РОЗВИТКУ</w:t>
            </w:r>
          </w:hyperlink>
        </w:p>
        <w:p w:rsidR="007C6FEF" w:rsidRPr="008A5EDA" w:rsidRDefault="008A5EDA">
          <w:pPr>
            <w:pStyle w:val="30"/>
            <w:tabs>
              <w:tab w:val="left" w:leader="dot" w:pos="8931"/>
            </w:tabs>
            <w:spacing w:line="267" w:lineRule="exact"/>
            <w:rPr>
              <w:lang w:val="ru-RU"/>
            </w:rPr>
          </w:pPr>
          <w:r w:rsidRPr="008A5EDA">
            <w:rPr>
              <w:spacing w:val="-2"/>
              <w:lang w:val="ru-RU"/>
            </w:rPr>
            <w:t>Олійник</w:t>
          </w:r>
          <w:r w:rsidRPr="008A5EDA">
            <w:rPr>
              <w:spacing w:val="-6"/>
              <w:lang w:val="ru-RU"/>
            </w:rPr>
            <w:t xml:space="preserve"> </w:t>
          </w:r>
          <w:r w:rsidRPr="008A5EDA">
            <w:rPr>
              <w:spacing w:val="-2"/>
              <w:lang w:val="ru-RU"/>
            </w:rPr>
            <w:t>Н.М.,</w:t>
          </w:r>
          <w:r w:rsidRPr="008A5EDA">
            <w:rPr>
              <w:spacing w:val="-5"/>
              <w:lang w:val="ru-RU"/>
            </w:rPr>
            <w:t xml:space="preserve"> </w:t>
          </w:r>
          <w:r w:rsidRPr="008A5EDA">
            <w:rPr>
              <w:spacing w:val="-2"/>
              <w:lang w:val="ru-RU"/>
            </w:rPr>
            <w:t>Мельник</w:t>
          </w:r>
          <w:r w:rsidRPr="008A5EDA">
            <w:rPr>
              <w:spacing w:val="-5"/>
              <w:lang w:val="ru-RU"/>
            </w:rPr>
            <w:t xml:space="preserve"> </w:t>
          </w:r>
          <w:r w:rsidRPr="008A5EDA">
            <w:rPr>
              <w:spacing w:val="-2"/>
              <w:lang w:val="ru-RU"/>
            </w:rPr>
            <w:t>І.Ю.,</w:t>
          </w:r>
          <w:r w:rsidRPr="008A5EDA">
            <w:rPr>
              <w:spacing w:val="-5"/>
              <w:lang w:val="ru-RU"/>
            </w:rPr>
            <w:t xml:space="preserve"> </w:t>
          </w:r>
          <w:r w:rsidRPr="008A5EDA">
            <w:rPr>
              <w:spacing w:val="-2"/>
              <w:lang w:val="ru-RU"/>
            </w:rPr>
            <w:t>Задумін</w:t>
          </w:r>
          <w:r w:rsidRPr="008A5EDA">
            <w:rPr>
              <w:spacing w:val="-5"/>
              <w:lang w:val="ru-RU"/>
            </w:rPr>
            <w:t xml:space="preserve"> </w:t>
          </w:r>
          <w:r w:rsidRPr="008A5EDA">
            <w:rPr>
              <w:spacing w:val="-4"/>
              <w:lang w:val="ru-RU"/>
            </w:rPr>
            <w:t>Д.О.</w:t>
          </w:r>
          <w:r w:rsidRPr="008A5EDA">
            <w:rPr>
              <w:rFonts w:ascii="Times New Roman" w:hAnsi="Times New Roman"/>
              <w:b/>
              <w:lang w:val="ru-RU"/>
            </w:rPr>
            <w:tab/>
          </w:r>
          <w:r w:rsidRPr="008A5EDA">
            <w:rPr>
              <w:spacing w:val="-5"/>
              <w:lang w:val="ru-RU"/>
            </w:rPr>
            <w:t>261</w:t>
          </w:r>
        </w:p>
        <w:p w:rsidR="007C6FEF" w:rsidRPr="008A5EDA" w:rsidRDefault="008A5EDA">
          <w:pPr>
            <w:pStyle w:val="20"/>
            <w:spacing w:before="269" w:line="261" w:lineRule="auto"/>
            <w:ind w:right="1274"/>
            <w:rPr>
              <w:lang w:val="ru-RU"/>
            </w:rPr>
          </w:pPr>
          <w:hyperlink w:anchor="_bookmark37" w:history="1">
            <w:r w:rsidRPr="008A5EDA">
              <w:rPr>
                <w:lang w:val="ru-RU"/>
              </w:rPr>
              <w:t xml:space="preserve">ВПЛИВ ТЕОРІЙ УПРАВЛІННЯ КОНКУРЕНТОСПРОМОЖНІСТЮ НА </w:t>
            </w:r>
            <w:r w:rsidRPr="008A5EDA">
              <w:rPr>
                <w:spacing w:val="-8"/>
                <w:lang w:val="ru-RU"/>
              </w:rPr>
              <w:t>РОЗВИТОК</w:t>
            </w:r>
            <w:r w:rsidRPr="008A5EDA">
              <w:rPr>
                <w:spacing w:val="-3"/>
                <w:lang w:val="ru-RU"/>
              </w:rPr>
              <w:t xml:space="preserve"> </w:t>
            </w:r>
            <w:r w:rsidRPr="008A5EDA">
              <w:rPr>
                <w:spacing w:val="-8"/>
                <w:lang w:val="ru-RU"/>
              </w:rPr>
              <w:t>ПІДПРИЄМСТВ</w:t>
            </w:r>
            <w:r w:rsidRPr="008A5EDA">
              <w:rPr>
                <w:spacing w:val="-2"/>
                <w:lang w:val="ru-RU"/>
              </w:rPr>
              <w:t xml:space="preserve"> </w:t>
            </w:r>
            <w:r w:rsidRPr="008A5EDA">
              <w:rPr>
                <w:spacing w:val="-8"/>
                <w:lang w:val="ru-RU"/>
              </w:rPr>
              <w:t>В</w:t>
            </w:r>
            <w:r w:rsidRPr="008A5EDA">
              <w:rPr>
                <w:spacing w:val="-2"/>
                <w:lang w:val="ru-RU"/>
              </w:rPr>
              <w:t xml:space="preserve"> </w:t>
            </w:r>
            <w:r w:rsidRPr="008A5EDA">
              <w:rPr>
                <w:spacing w:val="-8"/>
                <w:lang w:val="ru-RU"/>
              </w:rPr>
              <w:t>ПРОЦЕСІ</w:t>
            </w:r>
            <w:r w:rsidRPr="008A5EDA">
              <w:rPr>
                <w:spacing w:val="-4"/>
                <w:lang w:val="ru-RU"/>
              </w:rPr>
              <w:t xml:space="preserve"> </w:t>
            </w:r>
            <w:r w:rsidRPr="008A5EDA">
              <w:rPr>
                <w:spacing w:val="-8"/>
                <w:lang w:val="ru-RU"/>
              </w:rPr>
              <w:t>ГЛОБАЛІЗАЦІЇ</w:t>
            </w:r>
            <w:r w:rsidRPr="008A5EDA">
              <w:rPr>
                <w:spacing w:val="-3"/>
                <w:lang w:val="ru-RU"/>
              </w:rPr>
              <w:t xml:space="preserve"> </w:t>
            </w:r>
            <w:r w:rsidRPr="008A5EDA">
              <w:rPr>
                <w:spacing w:val="-8"/>
                <w:lang w:val="ru-RU"/>
              </w:rPr>
              <w:t>ЕКОНОМІКИ</w:t>
            </w:r>
          </w:hyperlink>
        </w:p>
        <w:p w:rsidR="007C6FEF" w:rsidRPr="008A5EDA" w:rsidRDefault="008A5EDA">
          <w:pPr>
            <w:pStyle w:val="30"/>
            <w:spacing w:line="267" w:lineRule="exact"/>
            <w:rPr>
              <w:lang w:val="ru-RU"/>
            </w:rPr>
          </w:pPr>
          <w:hyperlink w:anchor="_TOC_250000" w:history="1">
            <w:r w:rsidRPr="008A5EDA">
              <w:rPr>
                <w:spacing w:val="-2"/>
                <w:lang w:val="ru-RU"/>
              </w:rPr>
              <w:t>Науково-дослідна</w:t>
            </w:r>
            <w:r w:rsidRPr="008A5EDA">
              <w:rPr>
                <w:spacing w:val="-5"/>
                <w:lang w:val="ru-RU"/>
              </w:rPr>
              <w:t xml:space="preserve"> </w:t>
            </w:r>
            <w:r w:rsidRPr="008A5EDA">
              <w:rPr>
                <w:spacing w:val="-2"/>
                <w:lang w:val="ru-RU"/>
              </w:rPr>
              <w:t>група:</w:t>
            </w:r>
          </w:hyperlink>
        </w:p>
        <w:p w:rsidR="007C6FEF" w:rsidRPr="008A5EDA" w:rsidRDefault="008A5EDA">
          <w:pPr>
            <w:pStyle w:val="30"/>
            <w:tabs>
              <w:tab w:val="left" w:leader="dot" w:pos="8931"/>
            </w:tabs>
            <w:spacing w:before="24"/>
            <w:rPr>
              <w:lang w:val="ru-RU"/>
            </w:rPr>
          </w:pPr>
          <w:r w:rsidRPr="008A5EDA">
            <w:rPr>
              <w:spacing w:val="-2"/>
              <w:lang w:val="ru-RU"/>
            </w:rPr>
            <w:t>Гріщенко</w:t>
          </w:r>
          <w:r w:rsidRPr="008A5EDA">
            <w:rPr>
              <w:spacing w:val="-12"/>
              <w:lang w:val="ru-RU"/>
            </w:rPr>
            <w:t xml:space="preserve"> </w:t>
          </w:r>
          <w:r w:rsidRPr="008A5EDA">
            <w:rPr>
              <w:spacing w:val="-2"/>
              <w:lang w:val="ru-RU"/>
            </w:rPr>
            <w:t>І.В.,</w:t>
          </w:r>
          <w:r w:rsidRPr="008A5EDA">
            <w:rPr>
              <w:spacing w:val="-12"/>
              <w:lang w:val="ru-RU"/>
            </w:rPr>
            <w:t xml:space="preserve"> </w:t>
          </w:r>
          <w:r w:rsidRPr="008A5EDA">
            <w:rPr>
              <w:spacing w:val="-2"/>
              <w:lang w:val="ru-RU"/>
            </w:rPr>
            <w:t>Сисоєва</w:t>
          </w:r>
          <w:r w:rsidRPr="008A5EDA">
            <w:rPr>
              <w:spacing w:val="-12"/>
              <w:lang w:val="ru-RU"/>
            </w:rPr>
            <w:t xml:space="preserve"> </w:t>
          </w:r>
          <w:r w:rsidRPr="008A5EDA">
            <w:rPr>
              <w:spacing w:val="-2"/>
              <w:lang w:val="ru-RU"/>
            </w:rPr>
            <w:t>І.М.,</w:t>
          </w:r>
          <w:r w:rsidRPr="008A5EDA">
            <w:rPr>
              <w:spacing w:val="-11"/>
              <w:lang w:val="ru-RU"/>
            </w:rPr>
            <w:t xml:space="preserve"> </w:t>
          </w:r>
          <w:r w:rsidRPr="008A5EDA">
            <w:rPr>
              <w:spacing w:val="-2"/>
              <w:lang w:val="ru-RU"/>
            </w:rPr>
            <w:t>Циганчук</w:t>
          </w:r>
          <w:r w:rsidRPr="008A5EDA">
            <w:rPr>
              <w:spacing w:val="-14"/>
              <w:lang w:val="ru-RU"/>
            </w:rPr>
            <w:t xml:space="preserve"> </w:t>
          </w:r>
          <w:r w:rsidRPr="008A5EDA">
            <w:rPr>
              <w:spacing w:val="-2"/>
              <w:lang w:val="ru-RU"/>
            </w:rPr>
            <w:t>В.А.,</w:t>
          </w:r>
          <w:r w:rsidRPr="008A5EDA">
            <w:rPr>
              <w:spacing w:val="-13"/>
              <w:lang w:val="ru-RU"/>
            </w:rPr>
            <w:t xml:space="preserve"> </w:t>
          </w:r>
          <w:r w:rsidRPr="008A5EDA">
            <w:rPr>
              <w:spacing w:val="-2"/>
              <w:lang w:val="ru-RU"/>
            </w:rPr>
            <w:t>Фаріон</w:t>
          </w:r>
          <w:r w:rsidRPr="008A5EDA">
            <w:rPr>
              <w:spacing w:val="-13"/>
              <w:lang w:val="ru-RU"/>
            </w:rPr>
            <w:t xml:space="preserve"> </w:t>
          </w:r>
          <w:r w:rsidRPr="008A5EDA">
            <w:rPr>
              <w:spacing w:val="-5"/>
              <w:lang w:val="ru-RU"/>
            </w:rPr>
            <w:t>В.Я</w:t>
          </w:r>
          <w:r w:rsidRPr="008A5EDA">
            <w:rPr>
              <w:rFonts w:ascii="Times New Roman" w:hAnsi="Times New Roman"/>
              <w:b/>
              <w:lang w:val="ru-RU"/>
            </w:rPr>
            <w:tab/>
          </w:r>
          <w:r w:rsidRPr="008A5EDA">
            <w:rPr>
              <w:spacing w:val="-5"/>
              <w:lang w:val="ru-RU"/>
            </w:rPr>
            <w:t>269</w:t>
          </w:r>
        </w:p>
      </w:sdtContent>
    </w:sdt>
    <w:p w:rsidR="007C6FEF" w:rsidRPr="008A5EDA" w:rsidRDefault="007C6FEF">
      <w:pPr>
        <w:pStyle w:val="30"/>
        <w:rPr>
          <w:lang w:val="ru-RU"/>
        </w:rPr>
        <w:sectPr w:rsidR="007C6FEF" w:rsidRPr="008A5EDA">
          <w:pgSz w:w="11910" w:h="16850"/>
          <w:pgMar w:top="1400" w:right="850" w:bottom="1220" w:left="850" w:header="548" w:footer="1028" w:gutter="0"/>
          <w:cols w:space="720"/>
        </w:sectPr>
      </w:pPr>
    </w:p>
    <w:p w:rsidR="007C6FEF" w:rsidRPr="008A5EDA" w:rsidRDefault="008A5EDA">
      <w:pPr>
        <w:tabs>
          <w:tab w:val="left" w:pos="3102"/>
          <w:tab w:val="left" w:pos="5206"/>
        </w:tabs>
        <w:spacing w:before="35" w:line="266" w:lineRule="auto"/>
        <w:ind w:left="852" w:right="1555"/>
        <w:jc w:val="both"/>
        <w:rPr>
          <w:sz w:val="24"/>
          <w:lang w:val="ru-RU"/>
        </w:rPr>
      </w:pPr>
      <w:r>
        <w:rPr>
          <w:noProof/>
          <w:sz w:val="24"/>
        </w:rPr>
        <w:lastRenderedPageBreak/>
        <mc:AlternateContent>
          <mc:Choice Requires="wps">
            <w:drawing>
              <wp:anchor distT="0" distB="0" distL="0" distR="0" simplePos="0" relativeHeight="15737344" behindDoc="0" locked="0" layoutInCell="1" allowOverlap="1">
                <wp:simplePos x="0" y="0"/>
                <wp:positionH relativeFrom="page">
                  <wp:posOffset>6675755</wp:posOffset>
                </wp:positionH>
                <wp:positionV relativeFrom="paragraph">
                  <wp:posOffset>208104</wp:posOffset>
                </wp:positionV>
                <wp:extent cx="1270" cy="1436370"/>
                <wp:effectExtent l="0" t="0" r="0" b="0"/>
                <wp:wrapNone/>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9D24506" id="Graphic 32" o:spid="_x0000_s1026" style="position:absolute;margin-left:525.65pt;margin-top:16.4pt;width:.1pt;height:113.1pt;z-index:1573734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" path="m,l,1436370e" filled="f" strokeweight=".5pt">
                <v:path arrowok="t"/>
                <w10:wrap anchorx="page"/>
              </v:shape>
            </w:pict>
          </mc:Fallback>
        </mc:AlternateContent>
      </w:r>
      <w:r>
        <w:rPr>
          <w:noProof/>
          <w:sz w:val="24"/>
        </w:rPr>
        <mc:AlternateContent>
          <mc:Choice Requires="wps">
            <w:drawing>
              <wp:anchor distT="0" distB="0" distL="0" distR="0" simplePos="0" relativeHeight="15737856" behindDoc="0" locked="0" layoutInCell="1" allowOverlap="1">
                <wp:simplePos x="0" y="0"/>
                <wp:positionH relativeFrom="page">
                  <wp:posOffset>6580911</wp:posOffset>
                </wp:positionH>
                <wp:positionV relativeFrom="paragraph">
                  <wp:posOffset>1793064</wp:posOffset>
                </wp:positionV>
                <wp:extent cx="198120" cy="434340"/>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33" o:spid="_x0000_s1029" type="#_x0000_t202" style="position:absolute;left:0;text-align:left;margin-left:518.2pt;margin-top:141.2pt;width:15.6pt;height:34.2pt;z-index:157378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hyperlink w:anchor="_bookmark38" w:history="1">
        <w:r w:rsidRPr="008A5EDA">
          <w:rPr>
            <w:sz w:val="24"/>
            <w:lang w:val="ru-RU"/>
          </w:rPr>
          <w:t xml:space="preserve">ПРОТИРІЧЧЯ ФОРМУВАННЯ КРИТЕРІЇВ МАРКЕТИНГОВИХ </w:t>
        </w:r>
        <w:r w:rsidRPr="008A5EDA">
          <w:rPr>
            <w:spacing w:val="-2"/>
            <w:sz w:val="24"/>
            <w:lang w:val="ru-RU"/>
          </w:rPr>
          <w:t>ДЕТЕРМІНАНТ</w:t>
        </w:r>
        <w:r w:rsidRPr="008A5EDA">
          <w:rPr>
            <w:sz w:val="24"/>
            <w:lang w:val="ru-RU"/>
          </w:rPr>
          <w:tab/>
        </w:r>
        <w:r w:rsidRPr="008A5EDA">
          <w:rPr>
            <w:spacing w:val="-2"/>
            <w:sz w:val="24"/>
            <w:lang w:val="ru-RU"/>
          </w:rPr>
          <w:t>КОМПЛЕКСУ</w:t>
        </w:r>
        <w:r w:rsidRPr="008A5EDA">
          <w:rPr>
            <w:sz w:val="24"/>
            <w:lang w:val="ru-RU"/>
          </w:rPr>
          <w:tab/>
        </w:r>
        <w:r w:rsidRPr="008A5EDA">
          <w:rPr>
            <w:spacing w:val="-2"/>
            <w:w w:val="90"/>
            <w:sz w:val="24"/>
            <w:lang w:val="ru-RU"/>
          </w:rPr>
          <w:t xml:space="preserve">КОНКУРЕНТОСПРОМОЖНОСТІ </w:t>
        </w:r>
        <w:r w:rsidRPr="008A5EDA">
          <w:rPr>
            <w:spacing w:val="-2"/>
            <w:sz w:val="24"/>
            <w:lang w:val="ru-RU"/>
          </w:rPr>
          <w:t>ПІДПРИЄМСТВ</w:t>
        </w:r>
      </w:hyperlink>
    </w:p>
    <w:p w:rsidR="007C6FEF" w:rsidRPr="008A5EDA" w:rsidRDefault="008A5EDA">
      <w:pPr>
        <w:tabs>
          <w:tab w:val="right" w:leader="dot" w:pos="9059"/>
        </w:tabs>
        <w:spacing w:line="269" w:lineRule="exact"/>
        <w:ind w:left="852"/>
        <w:rPr>
          <w:sz w:val="24"/>
          <w:lang w:val="ru-RU"/>
        </w:rPr>
      </w:pPr>
      <w:r w:rsidRPr="008A5EDA">
        <w:rPr>
          <w:sz w:val="24"/>
          <w:lang w:val="ru-RU"/>
        </w:rPr>
        <w:t>Мельник</w:t>
      </w:r>
      <w:r w:rsidRPr="008A5EDA">
        <w:rPr>
          <w:spacing w:val="17"/>
          <w:sz w:val="24"/>
          <w:lang w:val="ru-RU"/>
        </w:rPr>
        <w:t xml:space="preserve"> </w:t>
      </w:r>
      <w:r w:rsidRPr="008A5EDA">
        <w:rPr>
          <w:spacing w:val="-4"/>
          <w:sz w:val="24"/>
          <w:lang w:val="ru-RU"/>
        </w:rPr>
        <w:t>С.М.</w:t>
      </w:r>
      <w:r w:rsidRPr="008A5EDA">
        <w:rPr>
          <w:rFonts w:ascii="Times New Roman" w:hAnsi="Times New Roman"/>
          <w:b/>
          <w:sz w:val="24"/>
          <w:lang w:val="ru-RU"/>
        </w:rPr>
        <w:tab/>
      </w:r>
      <w:r w:rsidRPr="008A5EDA">
        <w:rPr>
          <w:spacing w:val="-5"/>
          <w:sz w:val="24"/>
          <w:lang w:val="ru-RU"/>
        </w:rPr>
        <w:t>279</w:t>
      </w:r>
    </w:p>
    <w:p w:rsidR="007C6FEF" w:rsidRPr="008A5EDA" w:rsidRDefault="008A5EDA">
      <w:pPr>
        <w:pStyle w:val="5"/>
        <w:spacing w:before="280" w:line="266" w:lineRule="auto"/>
        <w:ind w:right="1555"/>
        <w:rPr>
          <w:lang w:val="ru-RU"/>
        </w:rPr>
      </w:pPr>
      <w:hyperlink w:anchor="_bookmark39" w:history="1">
        <w:r w:rsidRPr="008A5EDA">
          <w:rPr>
            <w:lang w:val="ru-RU"/>
          </w:rPr>
          <w:t>РЕГУЛЯТОРНІ</w:t>
        </w:r>
        <w:r w:rsidRPr="008A5EDA">
          <w:rPr>
            <w:spacing w:val="-2"/>
            <w:lang w:val="ru-RU"/>
          </w:rPr>
          <w:t xml:space="preserve"> </w:t>
        </w:r>
        <w:r w:rsidRPr="008A5EDA">
          <w:rPr>
            <w:lang w:val="ru-RU"/>
          </w:rPr>
          <w:t>МЕХАНІЗМИ</w:t>
        </w:r>
        <w:r w:rsidRPr="008A5EDA">
          <w:rPr>
            <w:spacing w:val="-2"/>
            <w:lang w:val="ru-RU"/>
          </w:rPr>
          <w:t xml:space="preserve"> </w:t>
        </w:r>
        <w:r w:rsidRPr="008A5EDA">
          <w:rPr>
            <w:lang w:val="ru-RU"/>
          </w:rPr>
          <w:t>РОЗВИТКУ</w:t>
        </w:r>
        <w:r w:rsidRPr="008A5EDA">
          <w:rPr>
            <w:spacing w:val="-1"/>
            <w:lang w:val="ru-RU"/>
          </w:rPr>
          <w:t xml:space="preserve"> </w:t>
        </w:r>
        <w:r w:rsidRPr="008A5EDA">
          <w:rPr>
            <w:lang w:val="ru-RU"/>
          </w:rPr>
          <w:t>МАЛОГО</w:t>
        </w:r>
        <w:r w:rsidRPr="008A5EDA">
          <w:rPr>
            <w:spacing w:val="-2"/>
            <w:lang w:val="ru-RU"/>
          </w:rPr>
          <w:t xml:space="preserve"> </w:t>
        </w:r>
        <w:r w:rsidRPr="008A5EDA">
          <w:rPr>
            <w:lang w:val="ru-RU"/>
          </w:rPr>
          <w:t>ТА</w:t>
        </w:r>
        <w:r w:rsidRPr="008A5EDA">
          <w:rPr>
            <w:spacing w:val="-1"/>
            <w:lang w:val="ru-RU"/>
          </w:rPr>
          <w:t xml:space="preserve"> </w:t>
        </w:r>
        <w:r w:rsidRPr="008A5EDA">
          <w:rPr>
            <w:lang w:val="ru-RU"/>
          </w:rPr>
          <w:t xml:space="preserve">СЕРЕДНЬОГО БІЗНЕСУ НА ОСНОВІ ЦИРКУЛЯРНОЇ ЕКОНОМІКИ В УМОВАХ </w:t>
        </w:r>
        <w:r w:rsidRPr="008A5EDA">
          <w:rPr>
            <w:spacing w:val="-6"/>
            <w:lang w:val="ru-RU"/>
          </w:rPr>
          <w:t>ЄВРОІНТЕГРАЦІЙНИХ</w:t>
        </w:r>
        <w:r w:rsidRPr="008A5EDA">
          <w:rPr>
            <w:spacing w:val="-10"/>
            <w:lang w:val="ru-RU"/>
          </w:rPr>
          <w:t xml:space="preserve"> </w:t>
        </w:r>
        <w:r w:rsidRPr="008A5EDA">
          <w:rPr>
            <w:spacing w:val="-6"/>
            <w:lang w:val="ru-RU"/>
          </w:rPr>
          <w:t>ПРОЦЕСІВ</w:t>
        </w:r>
      </w:hyperlink>
    </w:p>
    <w:p w:rsidR="007C6FEF" w:rsidRPr="008A5EDA" w:rsidRDefault="008A5EDA">
      <w:pPr>
        <w:tabs>
          <w:tab w:val="right" w:leader="dot" w:pos="9059"/>
        </w:tabs>
        <w:spacing w:line="269" w:lineRule="exact"/>
        <w:ind w:left="852"/>
        <w:rPr>
          <w:sz w:val="24"/>
          <w:lang w:val="ru-RU"/>
        </w:rPr>
      </w:pPr>
      <w:r w:rsidRPr="008A5EDA">
        <w:rPr>
          <w:spacing w:val="-2"/>
          <w:sz w:val="24"/>
          <w:lang w:val="ru-RU"/>
        </w:rPr>
        <w:t>Дмитришин</w:t>
      </w:r>
      <w:r w:rsidRPr="008A5EDA">
        <w:rPr>
          <w:spacing w:val="-11"/>
          <w:sz w:val="24"/>
          <w:lang w:val="ru-RU"/>
        </w:rPr>
        <w:t xml:space="preserve"> </w:t>
      </w:r>
      <w:r w:rsidRPr="008A5EDA">
        <w:rPr>
          <w:spacing w:val="-2"/>
          <w:sz w:val="24"/>
          <w:lang w:val="ru-RU"/>
        </w:rPr>
        <w:t>Л.І.,</w:t>
      </w:r>
      <w:r w:rsidRPr="008A5EDA">
        <w:rPr>
          <w:spacing w:val="-9"/>
          <w:sz w:val="24"/>
          <w:lang w:val="ru-RU"/>
        </w:rPr>
        <w:t xml:space="preserve"> </w:t>
      </w:r>
      <w:r w:rsidRPr="008A5EDA">
        <w:rPr>
          <w:spacing w:val="-2"/>
          <w:sz w:val="24"/>
          <w:lang w:val="ru-RU"/>
        </w:rPr>
        <w:t>Стасенко</w:t>
      </w:r>
      <w:r w:rsidRPr="008A5EDA">
        <w:rPr>
          <w:spacing w:val="-9"/>
          <w:sz w:val="24"/>
          <w:lang w:val="ru-RU"/>
        </w:rPr>
        <w:t xml:space="preserve"> </w:t>
      </w:r>
      <w:r w:rsidRPr="008A5EDA">
        <w:rPr>
          <w:spacing w:val="-4"/>
          <w:sz w:val="24"/>
          <w:lang w:val="ru-RU"/>
        </w:rPr>
        <w:t>З.В.</w:t>
      </w:r>
      <w:r w:rsidRPr="008A5EDA">
        <w:rPr>
          <w:rFonts w:ascii="Times New Roman" w:hAnsi="Times New Roman"/>
          <w:b/>
          <w:sz w:val="24"/>
          <w:lang w:val="ru-RU"/>
        </w:rPr>
        <w:tab/>
      </w:r>
      <w:r w:rsidRPr="008A5EDA">
        <w:rPr>
          <w:spacing w:val="-5"/>
          <w:sz w:val="24"/>
          <w:lang w:val="ru-RU"/>
        </w:rPr>
        <w:t>293</w:t>
      </w:r>
    </w:p>
    <w:p w:rsidR="007C6FEF" w:rsidRPr="008A5EDA" w:rsidRDefault="008A5EDA">
      <w:pPr>
        <w:pStyle w:val="5"/>
        <w:spacing w:before="281"/>
        <w:rPr>
          <w:lang w:val="ru-RU"/>
        </w:rPr>
      </w:pPr>
      <w:hyperlink w:anchor="_bookmark40" w:history="1">
        <w:r w:rsidRPr="008A5EDA">
          <w:rPr>
            <w:w w:val="90"/>
            <w:lang w:val="ru-RU"/>
          </w:rPr>
          <w:t>СОЦІАЛЬНА</w:t>
        </w:r>
        <w:r w:rsidRPr="008A5EDA">
          <w:rPr>
            <w:spacing w:val="13"/>
            <w:lang w:val="ru-RU"/>
          </w:rPr>
          <w:t xml:space="preserve"> </w:t>
        </w:r>
        <w:r w:rsidRPr="008A5EDA">
          <w:rPr>
            <w:w w:val="90"/>
            <w:lang w:val="ru-RU"/>
          </w:rPr>
          <w:t>ВІДПОВІДАЛЬНІСТЬ</w:t>
        </w:r>
        <w:r w:rsidRPr="008A5EDA">
          <w:rPr>
            <w:spacing w:val="14"/>
            <w:lang w:val="ru-RU"/>
          </w:rPr>
          <w:t xml:space="preserve"> </w:t>
        </w:r>
        <w:r w:rsidRPr="008A5EDA">
          <w:rPr>
            <w:w w:val="90"/>
            <w:lang w:val="ru-RU"/>
          </w:rPr>
          <w:t>АГРАРНОГО</w:t>
        </w:r>
        <w:r w:rsidRPr="008A5EDA">
          <w:rPr>
            <w:spacing w:val="12"/>
            <w:lang w:val="ru-RU"/>
          </w:rPr>
          <w:t xml:space="preserve"> </w:t>
        </w:r>
        <w:r w:rsidRPr="008A5EDA">
          <w:rPr>
            <w:w w:val="90"/>
            <w:lang w:val="ru-RU"/>
          </w:rPr>
          <w:t>БІЗНЕСУ</w:t>
        </w:r>
        <w:r w:rsidRPr="008A5EDA">
          <w:rPr>
            <w:spacing w:val="13"/>
            <w:lang w:val="ru-RU"/>
          </w:rPr>
          <w:t xml:space="preserve"> </w:t>
        </w:r>
        <w:r w:rsidRPr="008A5EDA">
          <w:rPr>
            <w:spacing w:val="-2"/>
            <w:w w:val="90"/>
            <w:lang w:val="ru-RU"/>
          </w:rPr>
          <w:t>УКРАЇНИ</w:t>
        </w:r>
      </w:hyperlink>
    </w:p>
    <w:p w:rsidR="007C6FEF" w:rsidRPr="008A5EDA" w:rsidRDefault="008A5EDA">
      <w:pPr>
        <w:tabs>
          <w:tab w:val="right" w:leader="dot" w:pos="9059"/>
        </w:tabs>
        <w:spacing w:before="30"/>
        <w:ind w:left="852"/>
        <w:rPr>
          <w:sz w:val="24"/>
          <w:lang w:val="ru-RU"/>
        </w:rPr>
      </w:pPr>
      <w:r w:rsidRPr="008A5EDA">
        <w:rPr>
          <w:spacing w:val="-8"/>
          <w:sz w:val="24"/>
          <w:lang w:val="ru-RU"/>
        </w:rPr>
        <w:t>Гуцул</w:t>
      </w:r>
      <w:r w:rsidRPr="008A5EDA">
        <w:rPr>
          <w:spacing w:val="-4"/>
          <w:sz w:val="24"/>
          <w:lang w:val="ru-RU"/>
        </w:rPr>
        <w:t xml:space="preserve"> </w:t>
      </w:r>
      <w:r w:rsidRPr="008A5EDA">
        <w:rPr>
          <w:spacing w:val="-8"/>
          <w:sz w:val="24"/>
          <w:lang w:val="ru-RU"/>
        </w:rPr>
        <w:t>Т.А.,</w:t>
      </w:r>
      <w:r w:rsidRPr="008A5EDA">
        <w:rPr>
          <w:spacing w:val="-3"/>
          <w:sz w:val="24"/>
          <w:lang w:val="ru-RU"/>
        </w:rPr>
        <w:t xml:space="preserve"> </w:t>
      </w:r>
      <w:r w:rsidRPr="008A5EDA">
        <w:rPr>
          <w:spacing w:val="-8"/>
          <w:sz w:val="24"/>
          <w:lang w:val="ru-RU"/>
        </w:rPr>
        <w:t>Заєць</w:t>
      </w:r>
      <w:r w:rsidRPr="008A5EDA">
        <w:rPr>
          <w:spacing w:val="-4"/>
          <w:sz w:val="24"/>
          <w:lang w:val="ru-RU"/>
        </w:rPr>
        <w:t xml:space="preserve"> </w:t>
      </w:r>
      <w:r w:rsidRPr="008A5EDA">
        <w:rPr>
          <w:spacing w:val="-8"/>
          <w:sz w:val="24"/>
          <w:lang w:val="ru-RU"/>
        </w:rPr>
        <w:t>В.С.</w:t>
      </w:r>
      <w:r w:rsidRPr="008A5EDA">
        <w:rPr>
          <w:rFonts w:ascii="Times New Roman" w:hAnsi="Times New Roman"/>
          <w:b/>
          <w:sz w:val="24"/>
          <w:lang w:val="ru-RU"/>
        </w:rPr>
        <w:tab/>
      </w:r>
      <w:r w:rsidRPr="008A5EDA">
        <w:rPr>
          <w:spacing w:val="-5"/>
          <w:sz w:val="24"/>
          <w:lang w:val="ru-RU"/>
        </w:rPr>
        <w:t>302</w:t>
      </w:r>
    </w:p>
    <w:p w:rsidR="007C6FEF" w:rsidRPr="008A5EDA" w:rsidRDefault="008A5EDA">
      <w:pPr>
        <w:pStyle w:val="5"/>
        <w:spacing w:before="279" w:line="266" w:lineRule="auto"/>
        <w:ind w:right="1557"/>
        <w:rPr>
          <w:lang w:val="ru-RU"/>
        </w:rPr>
      </w:pPr>
      <w:hyperlink w:anchor="_bookmark41" w:history="1">
        <w:r w:rsidRPr="008A5EDA">
          <w:rPr>
            <w:spacing w:val="-8"/>
            <w:lang w:val="ru-RU"/>
          </w:rPr>
          <w:t xml:space="preserve">СУЧАСНИЙ ІНСТРУМЕНТАРІЙ РОЗВИТКУ ПІДПРИЄМСТВ МАЛОГО ТА </w:t>
        </w:r>
        <w:r w:rsidRPr="008A5EDA">
          <w:rPr>
            <w:spacing w:val="-6"/>
            <w:lang w:val="ru-RU"/>
          </w:rPr>
          <w:t>СЕРЕДНЬОГО</w:t>
        </w:r>
        <w:r w:rsidRPr="008A5EDA">
          <w:rPr>
            <w:spacing w:val="-10"/>
            <w:lang w:val="ru-RU"/>
          </w:rPr>
          <w:t xml:space="preserve"> </w:t>
        </w:r>
        <w:r w:rsidRPr="008A5EDA">
          <w:rPr>
            <w:spacing w:val="-6"/>
            <w:lang w:val="ru-RU"/>
          </w:rPr>
          <w:t>БІЗНЕСУ</w:t>
        </w:r>
      </w:hyperlink>
    </w:p>
    <w:p w:rsidR="007C6FEF" w:rsidRPr="008A5EDA" w:rsidRDefault="008A5EDA">
      <w:pPr>
        <w:tabs>
          <w:tab w:val="right" w:leader="dot" w:pos="9059"/>
        </w:tabs>
        <w:spacing w:line="271" w:lineRule="exact"/>
        <w:ind w:left="852"/>
        <w:rPr>
          <w:sz w:val="24"/>
          <w:lang w:val="ru-RU"/>
        </w:rPr>
      </w:pPr>
      <w:r w:rsidRPr="008A5EDA">
        <w:rPr>
          <w:sz w:val="24"/>
          <w:lang w:val="ru-RU"/>
        </w:rPr>
        <w:t>Вертелецький</w:t>
      </w:r>
      <w:r w:rsidRPr="008A5EDA">
        <w:rPr>
          <w:spacing w:val="-3"/>
          <w:sz w:val="24"/>
          <w:lang w:val="ru-RU"/>
        </w:rPr>
        <w:t xml:space="preserve"> </w:t>
      </w:r>
      <w:r w:rsidRPr="008A5EDA">
        <w:rPr>
          <w:spacing w:val="-4"/>
          <w:sz w:val="24"/>
          <w:lang w:val="ru-RU"/>
        </w:rPr>
        <w:t>О.Б.</w:t>
      </w:r>
      <w:r w:rsidRPr="008A5EDA">
        <w:rPr>
          <w:rFonts w:ascii="Times New Roman" w:hAnsi="Times New Roman"/>
          <w:b/>
          <w:sz w:val="24"/>
          <w:lang w:val="ru-RU"/>
        </w:rPr>
        <w:tab/>
      </w:r>
      <w:r w:rsidRPr="008A5EDA">
        <w:rPr>
          <w:spacing w:val="-5"/>
          <w:sz w:val="24"/>
          <w:lang w:val="ru-RU"/>
        </w:rPr>
        <w:t>308</w:t>
      </w:r>
    </w:p>
    <w:p w:rsidR="007C6FEF" w:rsidRPr="008A5EDA" w:rsidRDefault="008A5EDA">
      <w:pPr>
        <w:pStyle w:val="5"/>
        <w:spacing w:before="280" w:line="266" w:lineRule="auto"/>
        <w:ind w:right="1558"/>
        <w:rPr>
          <w:lang w:val="ru-RU"/>
        </w:rPr>
      </w:pPr>
      <w:hyperlink w:anchor="_bookmark42" w:history="1">
        <w:r w:rsidRPr="008A5EDA">
          <w:rPr>
            <w:spacing w:val="-6"/>
            <w:lang w:val="ru-RU"/>
          </w:rPr>
          <w:t>СУЧАСНІ ПІДХОДИ</w:t>
        </w:r>
        <w:r w:rsidRPr="008A5EDA">
          <w:rPr>
            <w:spacing w:val="-7"/>
            <w:lang w:val="ru-RU"/>
          </w:rPr>
          <w:t xml:space="preserve"> </w:t>
        </w:r>
        <w:r w:rsidRPr="008A5EDA">
          <w:rPr>
            <w:spacing w:val="-6"/>
            <w:lang w:val="ru-RU"/>
          </w:rPr>
          <w:t>ФОРМУВАННЯ ТА ЕФЕКТИВНОГО</w:t>
        </w:r>
        <w:r w:rsidRPr="008A5EDA">
          <w:rPr>
            <w:spacing w:val="-7"/>
            <w:lang w:val="ru-RU"/>
          </w:rPr>
          <w:t xml:space="preserve"> </w:t>
        </w:r>
        <w:r w:rsidRPr="008A5EDA">
          <w:rPr>
            <w:spacing w:val="-6"/>
            <w:lang w:val="ru-RU"/>
          </w:rPr>
          <w:t xml:space="preserve">РОЗМІЩЕННЯ </w:t>
        </w:r>
        <w:r w:rsidRPr="008A5EDA">
          <w:rPr>
            <w:spacing w:val="-4"/>
            <w:lang w:val="ru-RU"/>
          </w:rPr>
          <w:t>ПІДПРИЄМСТВ</w:t>
        </w:r>
        <w:r w:rsidRPr="008A5EDA">
          <w:rPr>
            <w:spacing w:val="-12"/>
            <w:lang w:val="ru-RU"/>
          </w:rPr>
          <w:t xml:space="preserve"> </w:t>
        </w:r>
        <w:r w:rsidRPr="008A5EDA">
          <w:rPr>
            <w:spacing w:val="-4"/>
            <w:lang w:val="ru-RU"/>
          </w:rPr>
          <w:t>ЗАЛІЗОБЕТОНУ</w:t>
        </w:r>
      </w:hyperlink>
    </w:p>
    <w:p w:rsidR="007C6FEF" w:rsidRPr="008A5EDA" w:rsidRDefault="008A5EDA">
      <w:pPr>
        <w:tabs>
          <w:tab w:val="right" w:leader="dot" w:pos="9059"/>
        </w:tabs>
        <w:spacing w:line="271" w:lineRule="exact"/>
        <w:ind w:left="852"/>
        <w:rPr>
          <w:sz w:val="24"/>
          <w:lang w:val="ru-RU"/>
        </w:rPr>
      </w:pPr>
      <w:r w:rsidRPr="008A5EDA">
        <w:rPr>
          <w:sz w:val="24"/>
          <w:lang w:val="ru-RU"/>
        </w:rPr>
        <w:t>Мельник</w:t>
      </w:r>
      <w:r w:rsidRPr="008A5EDA">
        <w:rPr>
          <w:spacing w:val="-10"/>
          <w:sz w:val="24"/>
          <w:lang w:val="ru-RU"/>
        </w:rPr>
        <w:t xml:space="preserve"> </w:t>
      </w:r>
      <w:r w:rsidRPr="008A5EDA">
        <w:rPr>
          <w:sz w:val="24"/>
          <w:lang w:val="ru-RU"/>
        </w:rPr>
        <w:t>В.М.,</w:t>
      </w:r>
      <w:r w:rsidRPr="008A5EDA">
        <w:rPr>
          <w:spacing w:val="-8"/>
          <w:sz w:val="24"/>
          <w:lang w:val="ru-RU"/>
        </w:rPr>
        <w:t xml:space="preserve"> </w:t>
      </w:r>
      <w:r w:rsidRPr="008A5EDA">
        <w:rPr>
          <w:sz w:val="24"/>
          <w:lang w:val="ru-RU"/>
        </w:rPr>
        <w:t>Цейтлін</w:t>
      </w:r>
      <w:r w:rsidRPr="008A5EDA">
        <w:rPr>
          <w:spacing w:val="-9"/>
          <w:sz w:val="24"/>
          <w:lang w:val="ru-RU"/>
        </w:rPr>
        <w:t xml:space="preserve"> </w:t>
      </w:r>
      <w:r w:rsidRPr="008A5EDA">
        <w:rPr>
          <w:spacing w:val="-5"/>
          <w:sz w:val="24"/>
          <w:lang w:val="ru-RU"/>
        </w:rPr>
        <w:t>І.О</w:t>
      </w:r>
      <w:r w:rsidRPr="008A5EDA">
        <w:rPr>
          <w:rFonts w:ascii="Times New Roman" w:hAnsi="Times New Roman"/>
          <w:b/>
          <w:sz w:val="24"/>
          <w:lang w:val="ru-RU"/>
        </w:rPr>
        <w:tab/>
      </w:r>
      <w:r w:rsidRPr="008A5EDA">
        <w:rPr>
          <w:spacing w:val="-5"/>
          <w:sz w:val="24"/>
          <w:lang w:val="ru-RU"/>
        </w:rPr>
        <w:t>318</w:t>
      </w:r>
    </w:p>
    <w:p w:rsidR="007C6FEF" w:rsidRPr="008A5EDA" w:rsidRDefault="008A5EDA">
      <w:pPr>
        <w:pStyle w:val="5"/>
        <w:spacing w:before="281" w:line="264" w:lineRule="auto"/>
        <w:ind w:right="1555"/>
        <w:rPr>
          <w:lang w:val="ru-RU"/>
        </w:rPr>
      </w:pPr>
      <w:hyperlink w:anchor="_bookmark43" w:history="1">
        <w:r w:rsidRPr="008A5EDA">
          <w:rPr>
            <w:lang w:val="ru-RU"/>
          </w:rPr>
          <w:t>ТЕОРЕТИЧНІ</w:t>
        </w:r>
        <w:r w:rsidRPr="008A5EDA">
          <w:rPr>
            <w:spacing w:val="-16"/>
            <w:lang w:val="ru-RU"/>
          </w:rPr>
          <w:t xml:space="preserve"> </w:t>
        </w:r>
        <w:r w:rsidRPr="008A5EDA">
          <w:rPr>
            <w:lang w:val="ru-RU"/>
          </w:rPr>
          <w:t>ЗАСАДИ</w:t>
        </w:r>
        <w:r w:rsidRPr="008A5EDA">
          <w:rPr>
            <w:spacing w:val="-16"/>
            <w:lang w:val="ru-RU"/>
          </w:rPr>
          <w:t xml:space="preserve"> </w:t>
        </w:r>
        <w:r w:rsidRPr="008A5EDA">
          <w:rPr>
            <w:lang w:val="ru-RU"/>
          </w:rPr>
          <w:t>АНТИКРИЗОВОГО</w:t>
        </w:r>
        <w:r w:rsidRPr="008A5EDA">
          <w:rPr>
            <w:spacing w:val="-16"/>
            <w:lang w:val="ru-RU"/>
          </w:rPr>
          <w:t xml:space="preserve"> </w:t>
        </w:r>
        <w:r w:rsidRPr="008A5EDA">
          <w:rPr>
            <w:lang w:val="ru-RU"/>
          </w:rPr>
          <w:t>УПРАВЛІННЯ</w:t>
        </w:r>
        <w:r w:rsidRPr="008A5EDA">
          <w:rPr>
            <w:spacing w:val="-16"/>
            <w:lang w:val="ru-RU"/>
          </w:rPr>
          <w:t xml:space="preserve"> </w:t>
        </w:r>
        <w:r w:rsidRPr="008A5EDA">
          <w:rPr>
            <w:lang w:val="ru-RU"/>
          </w:rPr>
          <w:t xml:space="preserve">АГРАРНИМ </w:t>
        </w:r>
        <w:r w:rsidRPr="008A5EDA">
          <w:rPr>
            <w:spacing w:val="-2"/>
            <w:lang w:val="ru-RU"/>
          </w:rPr>
          <w:t>ПІДПРИЄМСТВОМ</w:t>
        </w:r>
      </w:hyperlink>
    </w:p>
    <w:p w:rsidR="007C6FEF" w:rsidRPr="008A5EDA" w:rsidRDefault="008A5EDA">
      <w:pPr>
        <w:tabs>
          <w:tab w:val="right" w:leader="dot" w:pos="9059"/>
        </w:tabs>
        <w:spacing w:before="5"/>
        <w:ind w:left="852"/>
        <w:rPr>
          <w:sz w:val="24"/>
          <w:lang w:val="ru-RU"/>
        </w:rPr>
      </w:pPr>
      <w:r w:rsidRPr="008A5EDA">
        <w:rPr>
          <w:spacing w:val="-4"/>
          <w:sz w:val="24"/>
          <w:lang w:val="ru-RU"/>
        </w:rPr>
        <w:t>Танклевська</w:t>
      </w:r>
      <w:r w:rsidRPr="008A5EDA">
        <w:rPr>
          <w:spacing w:val="-7"/>
          <w:sz w:val="24"/>
          <w:lang w:val="ru-RU"/>
        </w:rPr>
        <w:t xml:space="preserve"> </w:t>
      </w:r>
      <w:r w:rsidRPr="008A5EDA">
        <w:rPr>
          <w:spacing w:val="-4"/>
          <w:sz w:val="24"/>
          <w:lang w:val="ru-RU"/>
        </w:rPr>
        <w:t>Н.С.,</w:t>
      </w:r>
      <w:r w:rsidRPr="008A5EDA">
        <w:rPr>
          <w:spacing w:val="-7"/>
          <w:sz w:val="24"/>
          <w:lang w:val="ru-RU"/>
        </w:rPr>
        <w:t xml:space="preserve"> </w:t>
      </w:r>
      <w:r w:rsidRPr="008A5EDA">
        <w:rPr>
          <w:spacing w:val="-4"/>
          <w:sz w:val="24"/>
          <w:lang w:val="ru-RU"/>
        </w:rPr>
        <w:t>Посашева</w:t>
      </w:r>
      <w:r w:rsidRPr="008A5EDA">
        <w:rPr>
          <w:spacing w:val="-7"/>
          <w:sz w:val="24"/>
          <w:lang w:val="ru-RU"/>
        </w:rPr>
        <w:t xml:space="preserve"> </w:t>
      </w:r>
      <w:r w:rsidRPr="008A5EDA">
        <w:rPr>
          <w:spacing w:val="-4"/>
          <w:sz w:val="24"/>
          <w:lang w:val="ru-RU"/>
        </w:rPr>
        <w:t>Д.В.</w:t>
      </w:r>
      <w:r w:rsidRPr="008A5EDA">
        <w:rPr>
          <w:rFonts w:ascii="Times New Roman" w:hAnsi="Times New Roman"/>
          <w:b/>
          <w:sz w:val="24"/>
          <w:lang w:val="ru-RU"/>
        </w:rPr>
        <w:tab/>
      </w:r>
      <w:r w:rsidRPr="008A5EDA">
        <w:rPr>
          <w:spacing w:val="-5"/>
          <w:sz w:val="24"/>
          <w:lang w:val="ru-RU"/>
        </w:rPr>
        <w:t>325</w:t>
      </w:r>
    </w:p>
    <w:p w:rsidR="007C6FEF" w:rsidRPr="008A5EDA" w:rsidRDefault="008A5EDA">
      <w:pPr>
        <w:pStyle w:val="5"/>
        <w:spacing w:before="280" w:line="264" w:lineRule="auto"/>
        <w:ind w:right="1555"/>
        <w:rPr>
          <w:lang w:val="ru-RU"/>
        </w:rPr>
      </w:pPr>
      <w:hyperlink w:anchor="_bookmark44" w:history="1">
        <w:r w:rsidRPr="008A5EDA">
          <w:rPr>
            <w:spacing w:val="-6"/>
            <w:lang w:val="ru-RU"/>
          </w:rPr>
          <w:t>УПРАВЛІННЯ</w:t>
        </w:r>
        <w:r w:rsidRPr="008A5EDA">
          <w:rPr>
            <w:spacing w:val="-10"/>
            <w:lang w:val="ru-RU"/>
          </w:rPr>
          <w:t xml:space="preserve"> </w:t>
        </w:r>
        <w:r w:rsidRPr="008A5EDA">
          <w:rPr>
            <w:spacing w:val="-6"/>
            <w:lang w:val="ru-RU"/>
          </w:rPr>
          <w:t>ІНФРАСТРУКТУРНИМИ</w:t>
        </w:r>
        <w:r w:rsidRPr="008A5EDA">
          <w:rPr>
            <w:spacing w:val="-10"/>
            <w:lang w:val="ru-RU"/>
          </w:rPr>
          <w:t xml:space="preserve"> </w:t>
        </w:r>
        <w:r w:rsidRPr="008A5EDA">
          <w:rPr>
            <w:spacing w:val="-6"/>
            <w:lang w:val="ru-RU"/>
          </w:rPr>
          <w:t>ПРОЄКТАМИ</w:t>
        </w:r>
        <w:r w:rsidRPr="008A5EDA">
          <w:rPr>
            <w:spacing w:val="-10"/>
            <w:lang w:val="ru-RU"/>
          </w:rPr>
          <w:t xml:space="preserve"> </w:t>
        </w:r>
        <w:r w:rsidRPr="008A5EDA">
          <w:rPr>
            <w:spacing w:val="-6"/>
            <w:lang w:val="ru-RU"/>
          </w:rPr>
          <w:t>ТА</w:t>
        </w:r>
        <w:r w:rsidRPr="008A5EDA">
          <w:rPr>
            <w:spacing w:val="-10"/>
            <w:lang w:val="ru-RU"/>
          </w:rPr>
          <w:t xml:space="preserve"> </w:t>
        </w:r>
        <w:r w:rsidRPr="008A5EDA">
          <w:rPr>
            <w:spacing w:val="-6"/>
            <w:lang w:val="ru-RU"/>
          </w:rPr>
          <w:t xml:space="preserve">ПРОГРАМАМИ </w:t>
        </w:r>
        <w:r w:rsidRPr="008A5EDA">
          <w:rPr>
            <w:lang w:val="ru-RU"/>
          </w:rPr>
          <w:t xml:space="preserve">ПРОЄКТНО-ОРІЄНТОВАНИХ ОРГАНІЗАЦІЙ В ТУРБУЛЕНТНИХ </w:t>
        </w:r>
        <w:r w:rsidRPr="008A5EDA">
          <w:rPr>
            <w:spacing w:val="-2"/>
            <w:lang w:val="ru-RU"/>
          </w:rPr>
          <w:t>УМОВАХ</w:t>
        </w:r>
      </w:hyperlink>
    </w:p>
    <w:p w:rsidR="007C6FEF" w:rsidRPr="008A5EDA" w:rsidRDefault="008A5EDA">
      <w:pPr>
        <w:tabs>
          <w:tab w:val="right" w:leader="dot" w:pos="9059"/>
        </w:tabs>
        <w:spacing w:before="6"/>
        <w:ind w:left="852"/>
        <w:rPr>
          <w:sz w:val="24"/>
          <w:lang w:val="ru-RU"/>
        </w:rPr>
      </w:pPr>
      <w:r w:rsidRPr="008A5EDA">
        <w:rPr>
          <w:spacing w:val="-4"/>
          <w:sz w:val="24"/>
          <w:lang w:val="ru-RU"/>
        </w:rPr>
        <w:t>Крамський</w:t>
      </w:r>
      <w:r w:rsidRPr="008A5EDA">
        <w:rPr>
          <w:spacing w:val="-6"/>
          <w:sz w:val="24"/>
          <w:lang w:val="ru-RU"/>
        </w:rPr>
        <w:t xml:space="preserve"> </w:t>
      </w:r>
      <w:r w:rsidRPr="008A5EDA">
        <w:rPr>
          <w:spacing w:val="-4"/>
          <w:sz w:val="24"/>
          <w:lang w:val="ru-RU"/>
        </w:rPr>
        <w:t>С.О.,</w:t>
      </w:r>
      <w:r w:rsidRPr="008A5EDA">
        <w:rPr>
          <w:spacing w:val="-6"/>
          <w:sz w:val="24"/>
          <w:lang w:val="ru-RU"/>
        </w:rPr>
        <w:t xml:space="preserve"> </w:t>
      </w:r>
      <w:r w:rsidRPr="008A5EDA">
        <w:rPr>
          <w:spacing w:val="-4"/>
          <w:sz w:val="24"/>
          <w:lang w:val="ru-RU"/>
        </w:rPr>
        <w:t>Дарушин</w:t>
      </w:r>
      <w:r w:rsidRPr="008A5EDA">
        <w:rPr>
          <w:spacing w:val="-5"/>
          <w:sz w:val="24"/>
          <w:lang w:val="ru-RU"/>
        </w:rPr>
        <w:t xml:space="preserve"> О.В</w:t>
      </w:r>
      <w:r w:rsidRPr="008A5EDA">
        <w:rPr>
          <w:rFonts w:ascii="Times New Roman" w:hAnsi="Times New Roman"/>
          <w:b/>
          <w:sz w:val="24"/>
          <w:lang w:val="ru-RU"/>
        </w:rPr>
        <w:tab/>
      </w:r>
      <w:r w:rsidRPr="008A5EDA">
        <w:rPr>
          <w:spacing w:val="-5"/>
          <w:sz w:val="24"/>
          <w:lang w:val="ru-RU"/>
        </w:rPr>
        <w:t>337</w:t>
      </w:r>
    </w:p>
    <w:p w:rsidR="007C6FEF" w:rsidRPr="008A5EDA" w:rsidRDefault="008A5EDA">
      <w:pPr>
        <w:pStyle w:val="5"/>
        <w:spacing w:before="281" w:line="264" w:lineRule="auto"/>
        <w:ind w:right="1559"/>
        <w:rPr>
          <w:lang w:val="ru-RU"/>
        </w:rPr>
      </w:pPr>
      <w:hyperlink w:anchor="_bookmark45" w:history="1">
        <w:r w:rsidRPr="008A5EDA">
          <w:rPr>
            <w:spacing w:val="-8"/>
            <w:lang w:val="ru-RU"/>
          </w:rPr>
          <w:t>ФОРМУВАННЯ</w:t>
        </w:r>
        <w:r w:rsidRPr="008A5EDA">
          <w:rPr>
            <w:lang w:val="ru-RU"/>
          </w:rPr>
          <w:t xml:space="preserve"> </w:t>
        </w:r>
        <w:r w:rsidRPr="008A5EDA">
          <w:rPr>
            <w:spacing w:val="-8"/>
            <w:lang w:val="ru-RU"/>
          </w:rPr>
          <w:t>СТРАТЕГІЇ</w:t>
        </w:r>
        <w:r w:rsidRPr="008A5EDA">
          <w:rPr>
            <w:lang w:val="ru-RU"/>
          </w:rPr>
          <w:t xml:space="preserve"> </w:t>
        </w:r>
        <w:r w:rsidRPr="008A5EDA">
          <w:rPr>
            <w:spacing w:val="-8"/>
            <w:lang w:val="ru-RU"/>
          </w:rPr>
          <w:t>РОЗВИТКУ</w:t>
        </w:r>
        <w:r w:rsidRPr="008A5EDA">
          <w:rPr>
            <w:lang w:val="ru-RU"/>
          </w:rPr>
          <w:t xml:space="preserve"> </w:t>
        </w:r>
        <w:r w:rsidRPr="008A5EDA">
          <w:rPr>
            <w:spacing w:val="-8"/>
            <w:lang w:val="ru-RU"/>
          </w:rPr>
          <w:t>РЕЛОКОВАНИХ</w:t>
        </w:r>
        <w:r w:rsidRPr="008A5EDA">
          <w:rPr>
            <w:lang w:val="ru-RU"/>
          </w:rPr>
          <w:t xml:space="preserve"> </w:t>
        </w:r>
        <w:r w:rsidRPr="008A5EDA">
          <w:rPr>
            <w:spacing w:val="-8"/>
            <w:lang w:val="ru-RU"/>
          </w:rPr>
          <w:t>ПІДПРИЄМСТВ СІЛЬСЬКОГОСПОДАРСЬКОГО</w:t>
        </w:r>
        <w:r w:rsidRPr="008A5EDA">
          <w:rPr>
            <w:lang w:val="ru-RU"/>
          </w:rPr>
          <w:t xml:space="preserve"> </w:t>
        </w:r>
        <w:r w:rsidRPr="008A5EDA">
          <w:rPr>
            <w:spacing w:val="-8"/>
            <w:lang w:val="ru-RU"/>
          </w:rPr>
          <w:t>МАШИНОБУДУВАННЯ</w:t>
        </w:r>
      </w:hyperlink>
    </w:p>
    <w:p w:rsidR="007C6FEF" w:rsidRPr="008A5EDA" w:rsidRDefault="008A5EDA">
      <w:pPr>
        <w:tabs>
          <w:tab w:val="right" w:leader="dot" w:pos="9059"/>
        </w:tabs>
        <w:spacing w:before="2"/>
        <w:ind w:left="852"/>
        <w:rPr>
          <w:sz w:val="24"/>
          <w:lang w:val="ru-RU"/>
        </w:rPr>
      </w:pPr>
      <w:r w:rsidRPr="008A5EDA">
        <w:rPr>
          <w:spacing w:val="-8"/>
          <w:sz w:val="24"/>
          <w:lang w:val="ru-RU"/>
        </w:rPr>
        <w:t>Самофалова</w:t>
      </w:r>
      <w:r w:rsidRPr="008A5EDA">
        <w:rPr>
          <w:spacing w:val="-4"/>
          <w:sz w:val="24"/>
          <w:lang w:val="ru-RU"/>
        </w:rPr>
        <w:t xml:space="preserve"> М.О.</w:t>
      </w:r>
      <w:r w:rsidRPr="008A5EDA">
        <w:rPr>
          <w:rFonts w:ascii="Times New Roman" w:hAnsi="Times New Roman"/>
          <w:b/>
          <w:sz w:val="24"/>
          <w:lang w:val="ru-RU"/>
        </w:rPr>
        <w:tab/>
      </w:r>
      <w:r w:rsidRPr="008A5EDA">
        <w:rPr>
          <w:spacing w:val="-5"/>
          <w:sz w:val="24"/>
          <w:lang w:val="ru-RU"/>
        </w:rPr>
        <w:t>344</w:t>
      </w:r>
    </w:p>
    <w:p w:rsidR="007C6FEF" w:rsidRPr="008A5EDA" w:rsidRDefault="008A5EDA">
      <w:pPr>
        <w:spacing w:before="494" w:line="379"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VI</w:t>
      </w:r>
      <w:r w:rsidRPr="008A5EDA">
        <w:rPr>
          <w:rFonts w:ascii="Arial Black" w:hAnsi="Arial Black"/>
          <w:spacing w:val="-5"/>
          <w:sz w:val="28"/>
          <w:lang w:val="ru-RU"/>
        </w:rPr>
        <w:t>.</w:t>
      </w:r>
    </w:p>
    <w:p w:rsidR="007C6FEF" w:rsidRPr="008A5EDA" w:rsidRDefault="008A5EDA">
      <w:pPr>
        <w:spacing w:before="8" w:line="220" w:lineRule="auto"/>
        <w:ind w:left="852" w:right="4265"/>
        <w:rPr>
          <w:rFonts w:ascii="Arial Black" w:hAnsi="Arial Black"/>
          <w:sz w:val="28"/>
          <w:lang w:val="ru-RU"/>
        </w:rPr>
      </w:pPr>
      <w:r w:rsidRPr="008A5EDA">
        <w:rPr>
          <w:rFonts w:ascii="Arial Black" w:hAnsi="Arial Black"/>
          <w:sz w:val="28"/>
          <w:lang w:val="ru-RU"/>
        </w:rPr>
        <w:t>ПІДПРИЄМНИЦТВО,</w:t>
      </w:r>
      <w:r w:rsidRPr="008A5EDA">
        <w:rPr>
          <w:rFonts w:ascii="Arial Black" w:hAnsi="Arial Black"/>
          <w:spacing w:val="-24"/>
          <w:sz w:val="28"/>
          <w:lang w:val="ru-RU"/>
        </w:rPr>
        <w:t xml:space="preserve"> </w:t>
      </w:r>
      <w:r w:rsidRPr="008A5EDA">
        <w:rPr>
          <w:rFonts w:ascii="Arial Black" w:hAnsi="Arial Black"/>
          <w:sz w:val="28"/>
          <w:lang w:val="ru-RU"/>
        </w:rPr>
        <w:t>ТОРГІВЛЯ ТА СФЕРА ОБСЛУГОВУВАННЯ</w:t>
      </w:r>
    </w:p>
    <w:p w:rsidR="007C6FEF" w:rsidRPr="008A5EDA" w:rsidRDefault="008A5EDA">
      <w:pPr>
        <w:spacing w:before="230"/>
        <w:ind w:left="852"/>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30" w:line="266" w:lineRule="auto"/>
        <w:ind w:left="852" w:right="1553"/>
        <w:rPr>
          <w:lang w:val="ru-RU"/>
        </w:rPr>
      </w:pPr>
      <w:hyperlink w:anchor="_bookmark46" w:history="1">
        <w:r w:rsidRPr="008A5EDA">
          <w:rPr>
            <w:lang w:val="ru-RU"/>
          </w:rPr>
          <w:t>ЗАРУБІЖНИЙ</w:t>
        </w:r>
        <w:r w:rsidRPr="008A5EDA">
          <w:rPr>
            <w:spacing w:val="-14"/>
            <w:lang w:val="ru-RU"/>
          </w:rPr>
          <w:t xml:space="preserve"> </w:t>
        </w:r>
        <w:r w:rsidRPr="008A5EDA">
          <w:rPr>
            <w:lang w:val="ru-RU"/>
          </w:rPr>
          <w:t>ДОСВІД</w:t>
        </w:r>
        <w:r w:rsidRPr="008A5EDA">
          <w:rPr>
            <w:spacing w:val="-15"/>
            <w:lang w:val="ru-RU"/>
          </w:rPr>
          <w:t xml:space="preserve"> </w:t>
        </w:r>
        <w:r w:rsidRPr="008A5EDA">
          <w:rPr>
            <w:lang w:val="ru-RU"/>
          </w:rPr>
          <w:t>ФОРМУВАННЯ</w:t>
        </w:r>
        <w:r w:rsidRPr="008A5EDA">
          <w:rPr>
            <w:spacing w:val="-14"/>
            <w:lang w:val="ru-RU"/>
          </w:rPr>
          <w:t xml:space="preserve"> </w:t>
        </w:r>
        <w:r w:rsidRPr="008A5EDA">
          <w:rPr>
            <w:lang w:val="ru-RU"/>
          </w:rPr>
          <w:t xml:space="preserve">ОРГАНІЗАЦІЙНО-ЕКОНОМІЧНОГО </w:t>
        </w:r>
        <w:r w:rsidRPr="008A5EDA">
          <w:rPr>
            <w:spacing w:val="-6"/>
            <w:lang w:val="ru-RU"/>
          </w:rPr>
          <w:t>МЕХАНІЗМУ</w:t>
        </w:r>
        <w:r w:rsidRPr="008A5EDA">
          <w:rPr>
            <w:spacing w:val="-9"/>
            <w:lang w:val="ru-RU"/>
          </w:rPr>
          <w:t xml:space="preserve"> </w:t>
        </w:r>
        <w:r w:rsidRPr="008A5EDA">
          <w:rPr>
            <w:spacing w:val="-6"/>
            <w:lang w:val="ru-RU"/>
          </w:rPr>
          <w:t>СТАЛОГО</w:t>
        </w:r>
        <w:r w:rsidRPr="008A5EDA">
          <w:rPr>
            <w:spacing w:val="-9"/>
            <w:lang w:val="ru-RU"/>
          </w:rPr>
          <w:t xml:space="preserve"> </w:t>
        </w:r>
        <w:r w:rsidRPr="008A5EDA">
          <w:rPr>
            <w:spacing w:val="-6"/>
            <w:lang w:val="ru-RU"/>
          </w:rPr>
          <w:t>РОЗВИТКУ</w:t>
        </w:r>
        <w:r w:rsidRPr="008A5EDA">
          <w:rPr>
            <w:spacing w:val="-8"/>
            <w:lang w:val="ru-RU"/>
          </w:rPr>
          <w:t xml:space="preserve"> </w:t>
        </w:r>
        <w:r w:rsidRPr="008A5EDA">
          <w:rPr>
            <w:spacing w:val="-6"/>
            <w:lang w:val="ru-RU"/>
          </w:rPr>
          <w:t>БІЗНЕСУ</w:t>
        </w:r>
      </w:hyperlink>
    </w:p>
    <w:p w:rsidR="007C6FEF" w:rsidRPr="008A5EDA" w:rsidRDefault="008A5EDA">
      <w:pPr>
        <w:pStyle w:val="a3"/>
        <w:tabs>
          <w:tab w:val="right" w:leader="dot" w:pos="9026"/>
        </w:tabs>
        <w:spacing w:line="248" w:lineRule="exact"/>
        <w:ind w:left="852"/>
        <w:jc w:val="left"/>
        <w:rPr>
          <w:lang w:val="ru-RU"/>
        </w:rPr>
      </w:pPr>
      <w:r w:rsidRPr="008A5EDA">
        <w:rPr>
          <w:lang w:val="ru-RU"/>
        </w:rPr>
        <w:t>Шекера</w:t>
      </w:r>
      <w:r w:rsidRPr="008A5EDA">
        <w:rPr>
          <w:spacing w:val="18"/>
          <w:lang w:val="ru-RU"/>
        </w:rPr>
        <w:t xml:space="preserve"> </w:t>
      </w:r>
      <w:r w:rsidRPr="008A5EDA">
        <w:rPr>
          <w:spacing w:val="-4"/>
          <w:lang w:val="ru-RU"/>
        </w:rPr>
        <w:t>В.Ю.</w:t>
      </w:r>
      <w:r w:rsidRPr="008A5EDA">
        <w:rPr>
          <w:rFonts w:ascii="Times New Roman" w:hAnsi="Times New Roman"/>
          <w:b/>
          <w:lang w:val="ru-RU"/>
        </w:rPr>
        <w:tab/>
      </w:r>
      <w:r w:rsidRPr="008A5EDA">
        <w:rPr>
          <w:spacing w:val="-5"/>
          <w:lang w:val="ru-RU"/>
        </w:rPr>
        <w:t>355</w:t>
      </w:r>
    </w:p>
    <w:p w:rsidR="007C6FEF" w:rsidRPr="008A5EDA" w:rsidRDefault="008A5EDA">
      <w:pPr>
        <w:pStyle w:val="a3"/>
        <w:spacing w:before="252" w:line="266" w:lineRule="auto"/>
        <w:ind w:left="852" w:right="1557"/>
        <w:rPr>
          <w:lang w:val="ru-RU"/>
        </w:rPr>
      </w:pPr>
      <w:hyperlink w:anchor="_bookmark47" w:history="1">
        <w:r w:rsidRPr="008A5EDA">
          <w:rPr>
            <w:lang w:val="ru-RU"/>
          </w:rPr>
          <w:t>ІННОВАЦІЙНІ</w:t>
        </w:r>
        <w:r w:rsidRPr="008A5EDA">
          <w:rPr>
            <w:spacing w:val="-2"/>
            <w:lang w:val="ru-RU"/>
          </w:rPr>
          <w:t xml:space="preserve"> </w:t>
        </w:r>
        <w:r w:rsidRPr="008A5EDA">
          <w:rPr>
            <w:lang w:val="ru-RU"/>
          </w:rPr>
          <w:t>ПІДХОДИ</w:t>
        </w:r>
        <w:r w:rsidRPr="008A5EDA">
          <w:rPr>
            <w:spacing w:val="-2"/>
            <w:lang w:val="ru-RU"/>
          </w:rPr>
          <w:t xml:space="preserve"> </w:t>
        </w:r>
        <w:r w:rsidRPr="008A5EDA">
          <w:rPr>
            <w:lang w:val="ru-RU"/>
          </w:rPr>
          <w:t>ДО</w:t>
        </w:r>
        <w:r w:rsidRPr="008A5EDA">
          <w:rPr>
            <w:spacing w:val="-2"/>
            <w:lang w:val="ru-RU"/>
          </w:rPr>
          <w:t xml:space="preserve"> </w:t>
        </w:r>
        <w:r w:rsidRPr="008A5EDA">
          <w:rPr>
            <w:lang w:val="ru-RU"/>
          </w:rPr>
          <w:t>СТРАТЕГІЧНОГО</w:t>
        </w:r>
        <w:r w:rsidRPr="008A5EDA">
          <w:rPr>
            <w:spacing w:val="-2"/>
            <w:lang w:val="ru-RU"/>
          </w:rPr>
          <w:t xml:space="preserve"> </w:t>
        </w:r>
        <w:r w:rsidRPr="008A5EDA">
          <w:rPr>
            <w:lang w:val="ru-RU"/>
          </w:rPr>
          <w:t>РОЗВИТКУ</w:t>
        </w:r>
        <w:r w:rsidRPr="008A5EDA">
          <w:rPr>
            <w:spacing w:val="-3"/>
            <w:lang w:val="ru-RU"/>
          </w:rPr>
          <w:t xml:space="preserve"> </w:t>
        </w:r>
        <w:r w:rsidRPr="008A5EDA">
          <w:rPr>
            <w:lang w:val="ru-RU"/>
          </w:rPr>
          <w:t>ПІДПРИЄМСТВ ПІСЛЯ ВІЙНИ</w:t>
        </w:r>
      </w:hyperlink>
    </w:p>
    <w:p w:rsidR="007C6FEF" w:rsidRPr="008A5EDA" w:rsidRDefault="008A5EDA">
      <w:pPr>
        <w:pStyle w:val="a3"/>
        <w:tabs>
          <w:tab w:val="right" w:leader="dot" w:pos="9026"/>
        </w:tabs>
        <w:spacing w:line="249" w:lineRule="exact"/>
        <w:ind w:left="852"/>
        <w:jc w:val="left"/>
        <w:rPr>
          <w:lang w:val="ru-RU"/>
        </w:rPr>
      </w:pPr>
      <w:r w:rsidRPr="008A5EDA">
        <w:rPr>
          <w:spacing w:val="-5"/>
          <w:lang w:val="ru-RU"/>
        </w:rPr>
        <w:t>Куява</w:t>
      </w:r>
      <w:r w:rsidRPr="008A5EDA">
        <w:rPr>
          <w:spacing w:val="-8"/>
          <w:lang w:val="ru-RU"/>
        </w:rPr>
        <w:t xml:space="preserve"> </w:t>
      </w:r>
      <w:r w:rsidRPr="008A5EDA">
        <w:rPr>
          <w:spacing w:val="-4"/>
          <w:lang w:val="ru-RU"/>
        </w:rPr>
        <w:t>Б.М.</w:t>
      </w:r>
      <w:r w:rsidRPr="008A5EDA">
        <w:rPr>
          <w:rFonts w:ascii="Times New Roman" w:hAnsi="Times New Roman"/>
          <w:b/>
          <w:lang w:val="ru-RU"/>
        </w:rPr>
        <w:tab/>
      </w:r>
      <w:r w:rsidRPr="008A5EDA">
        <w:rPr>
          <w:spacing w:val="-5"/>
          <w:lang w:val="ru-RU"/>
        </w:rPr>
        <w:t>359</w:t>
      </w:r>
    </w:p>
    <w:p w:rsidR="007C6FEF" w:rsidRPr="008A5EDA" w:rsidRDefault="007C6FEF">
      <w:pPr>
        <w:pStyle w:val="a3"/>
        <w:spacing w:line="249" w:lineRule="exact"/>
        <w:jc w:val="left"/>
        <w:rPr>
          <w:lang w:val="ru-RU"/>
        </w:rPr>
        <w:sectPr w:rsidR="007C6FEF" w:rsidRPr="008A5EDA">
          <w:pgSz w:w="11910" w:h="16850"/>
          <w:pgMar w:top="1400" w:right="850" w:bottom="1220" w:left="850" w:header="585" w:footer="1028" w:gutter="0"/>
          <w:cols w:space="720"/>
        </w:sectPr>
      </w:pPr>
    </w:p>
    <w:p w:rsidR="007C6FEF" w:rsidRPr="008A5EDA" w:rsidRDefault="008A5EDA">
      <w:pPr>
        <w:pStyle w:val="a3"/>
        <w:spacing w:before="33"/>
        <w:ind w:left="1135"/>
        <w:jc w:val="left"/>
        <w:rPr>
          <w:lang w:val="ru-RU"/>
        </w:rPr>
      </w:pPr>
      <w:r>
        <w:rPr>
          <w:noProof/>
        </w:rPr>
        <w:lastRenderedPageBreak/>
        <mc:AlternateContent>
          <mc:Choice Requires="wps">
            <w:drawing>
              <wp:anchor distT="0" distB="0" distL="0" distR="0" simplePos="0" relativeHeight="15738368" behindDoc="0" locked="0" layoutInCell="1" allowOverlap="1">
                <wp:simplePos x="0" y="0"/>
                <wp:positionH relativeFrom="page">
                  <wp:posOffset>760094</wp:posOffset>
                </wp:positionH>
                <wp:positionV relativeFrom="paragraph">
                  <wp:posOffset>191643</wp:posOffset>
                </wp:positionV>
                <wp:extent cx="1270" cy="1436370"/>
                <wp:effectExtent l="0" t="0" r="0" b="0"/>
                <wp:wrapNone/>
                <wp:docPr id="34"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CB202F1" id="Graphic 34" o:spid="_x0000_s1026" style="position:absolute;margin-left:59.85pt;margin-top:15.1pt;width:.1pt;height:113.1pt;z-index:15738368;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" path="m,l,1436370e" filled="f" strokeweight=".5pt">
                <v:path arrowok="t"/>
                <w10:wrap anchorx="page"/>
              </v:shape>
            </w:pict>
          </mc:Fallback>
        </mc:AlternateContent>
      </w:r>
      <w:r>
        <w:rPr>
          <w:noProof/>
        </w:rPr>
        <mc:AlternateContent>
          <mc:Choice Requires="wps">
            <w:drawing>
              <wp:anchor distT="0" distB="0" distL="0" distR="0" simplePos="0" relativeHeight="15738880" behindDoc="0" locked="0" layoutInCell="1" allowOverlap="1">
                <wp:simplePos x="0" y="0"/>
                <wp:positionH relativeFrom="page">
                  <wp:posOffset>669268</wp:posOffset>
                </wp:positionH>
                <wp:positionV relativeFrom="paragraph">
                  <wp:posOffset>1801903</wp:posOffset>
                </wp:positionV>
                <wp:extent cx="198120" cy="662305"/>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35" o:spid="_x0000_s1030" type="#_x0000_t202" style="position:absolute;left:0;text-align:left;margin-left:52.7pt;margin-top:141.9pt;width:15.6pt;height:52.15pt;z-index:157388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hyperlink w:anchor="_bookmark48" w:history="1">
        <w:r w:rsidRPr="008A5EDA">
          <w:rPr>
            <w:w w:val="90"/>
            <w:lang w:val="ru-RU"/>
          </w:rPr>
          <w:t>ТЕЗАУРУС</w:t>
        </w:r>
        <w:r w:rsidRPr="008A5EDA">
          <w:rPr>
            <w:spacing w:val="7"/>
            <w:lang w:val="ru-RU"/>
          </w:rPr>
          <w:t xml:space="preserve"> </w:t>
        </w:r>
        <w:r w:rsidRPr="008A5EDA">
          <w:rPr>
            <w:w w:val="90"/>
            <w:lang w:val="ru-RU"/>
          </w:rPr>
          <w:t>ДЕРЖАВНО-ПРИВАТНОГО</w:t>
        </w:r>
        <w:r w:rsidRPr="008A5EDA">
          <w:rPr>
            <w:spacing w:val="3"/>
            <w:lang w:val="ru-RU"/>
          </w:rPr>
          <w:t xml:space="preserve"> </w:t>
        </w:r>
        <w:r w:rsidRPr="008A5EDA">
          <w:rPr>
            <w:w w:val="90"/>
            <w:lang w:val="ru-RU"/>
          </w:rPr>
          <w:t>ПАРТНЕРСТВА</w:t>
        </w:r>
        <w:r w:rsidRPr="008A5EDA">
          <w:rPr>
            <w:spacing w:val="7"/>
            <w:lang w:val="ru-RU"/>
          </w:rPr>
          <w:t xml:space="preserve"> </w:t>
        </w:r>
        <w:r w:rsidRPr="008A5EDA">
          <w:rPr>
            <w:w w:val="90"/>
            <w:lang w:val="ru-RU"/>
          </w:rPr>
          <w:t>В</w:t>
        </w:r>
        <w:r w:rsidRPr="008A5EDA">
          <w:rPr>
            <w:spacing w:val="6"/>
            <w:lang w:val="ru-RU"/>
          </w:rPr>
          <w:t xml:space="preserve"> </w:t>
        </w:r>
        <w:r w:rsidRPr="008A5EDA">
          <w:rPr>
            <w:w w:val="90"/>
            <w:lang w:val="ru-RU"/>
          </w:rPr>
          <w:t>СУЧАСНІЙ</w:t>
        </w:r>
        <w:r w:rsidRPr="008A5EDA">
          <w:rPr>
            <w:spacing w:val="6"/>
            <w:lang w:val="ru-RU"/>
          </w:rPr>
          <w:t xml:space="preserve"> </w:t>
        </w:r>
        <w:r w:rsidRPr="008A5EDA">
          <w:rPr>
            <w:spacing w:val="-2"/>
            <w:w w:val="90"/>
            <w:lang w:val="ru-RU"/>
          </w:rPr>
          <w:t>НАУЦІ</w:t>
        </w:r>
      </w:hyperlink>
    </w:p>
    <w:p w:rsidR="007C6FEF" w:rsidRPr="008A5EDA" w:rsidRDefault="008A5EDA">
      <w:pPr>
        <w:pStyle w:val="a3"/>
        <w:tabs>
          <w:tab w:val="left" w:leader="dot" w:pos="8931"/>
        </w:tabs>
        <w:spacing w:before="27"/>
        <w:ind w:left="1135"/>
        <w:jc w:val="left"/>
        <w:rPr>
          <w:lang w:val="ru-RU"/>
        </w:rPr>
      </w:pPr>
      <w:r w:rsidRPr="008A5EDA">
        <w:rPr>
          <w:spacing w:val="-4"/>
          <w:lang w:val="ru-RU"/>
        </w:rPr>
        <w:t>Рибка</w:t>
      </w:r>
      <w:r w:rsidRPr="008A5EDA">
        <w:rPr>
          <w:spacing w:val="-7"/>
          <w:lang w:val="ru-RU"/>
        </w:rPr>
        <w:t xml:space="preserve"> </w:t>
      </w:r>
      <w:r w:rsidRPr="008A5EDA">
        <w:rPr>
          <w:spacing w:val="-4"/>
          <w:lang w:val="ru-RU"/>
        </w:rPr>
        <w:t>О.В.</w:t>
      </w:r>
      <w:r w:rsidRPr="008A5EDA">
        <w:rPr>
          <w:rFonts w:ascii="Times New Roman" w:hAnsi="Times New Roman"/>
          <w:b/>
          <w:lang w:val="ru-RU"/>
        </w:rPr>
        <w:tab/>
      </w:r>
      <w:r w:rsidRPr="008A5EDA">
        <w:rPr>
          <w:spacing w:val="-5"/>
          <w:lang w:val="ru-RU"/>
        </w:rPr>
        <w:t>362</w:t>
      </w:r>
    </w:p>
    <w:p w:rsidR="007C6FEF" w:rsidRPr="008A5EDA" w:rsidRDefault="008A5EDA">
      <w:pPr>
        <w:spacing w:before="490" w:line="379"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VII</w:t>
      </w:r>
      <w:r w:rsidRPr="008A5EDA">
        <w:rPr>
          <w:rFonts w:ascii="Arial Black" w:hAnsi="Arial Black"/>
          <w:spacing w:val="-4"/>
          <w:sz w:val="28"/>
          <w:lang w:val="ru-RU"/>
        </w:rPr>
        <w:t>.</w:t>
      </w:r>
    </w:p>
    <w:p w:rsidR="007C6FEF" w:rsidRPr="008A5EDA" w:rsidRDefault="008A5EDA">
      <w:pPr>
        <w:spacing w:before="9" w:line="220" w:lineRule="auto"/>
        <w:ind w:left="1135" w:right="736"/>
        <w:rPr>
          <w:rFonts w:ascii="Arial Black" w:hAnsi="Arial Black"/>
          <w:sz w:val="28"/>
          <w:lang w:val="ru-RU"/>
        </w:rPr>
      </w:pPr>
      <w:r w:rsidRPr="008A5EDA">
        <w:rPr>
          <w:rFonts w:ascii="Arial Black" w:hAnsi="Arial Black"/>
          <w:sz w:val="28"/>
          <w:lang w:val="ru-RU"/>
        </w:rPr>
        <w:t>ФІНАНСИ</w:t>
      </w:r>
      <w:r w:rsidRPr="008A5EDA">
        <w:rPr>
          <w:rFonts w:ascii="Arial Black" w:hAnsi="Arial Black"/>
          <w:spacing w:val="-12"/>
          <w:sz w:val="28"/>
          <w:lang w:val="ru-RU"/>
        </w:rPr>
        <w:t xml:space="preserve"> </w:t>
      </w:r>
      <w:r w:rsidRPr="008A5EDA">
        <w:rPr>
          <w:rFonts w:ascii="Arial Black" w:hAnsi="Arial Black"/>
          <w:sz w:val="28"/>
          <w:lang w:val="ru-RU"/>
        </w:rPr>
        <w:t>ТА</w:t>
      </w:r>
      <w:r w:rsidRPr="008A5EDA">
        <w:rPr>
          <w:rFonts w:ascii="Arial Black" w:hAnsi="Arial Black"/>
          <w:spacing w:val="-11"/>
          <w:sz w:val="28"/>
          <w:lang w:val="ru-RU"/>
        </w:rPr>
        <w:t xml:space="preserve"> </w:t>
      </w:r>
      <w:r w:rsidRPr="008A5EDA">
        <w:rPr>
          <w:rFonts w:ascii="Arial Black" w:hAnsi="Arial Black"/>
          <w:sz w:val="28"/>
          <w:lang w:val="ru-RU"/>
        </w:rPr>
        <w:t>БАНКІВСЬКА</w:t>
      </w:r>
      <w:r w:rsidRPr="008A5EDA">
        <w:rPr>
          <w:rFonts w:ascii="Arial Black" w:hAnsi="Arial Black"/>
          <w:spacing w:val="-11"/>
          <w:sz w:val="28"/>
          <w:lang w:val="ru-RU"/>
        </w:rPr>
        <w:t xml:space="preserve"> </w:t>
      </w:r>
      <w:r w:rsidRPr="008A5EDA">
        <w:rPr>
          <w:rFonts w:ascii="Arial Black" w:hAnsi="Arial Black"/>
          <w:sz w:val="28"/>
          <w:lang w:val="ru-RU"/>
        </w:rPr>
        <w:t>СПРАВА; ОПОДАТКУВАННЯ, ОБЛІК І АУДИТ</w:t>
      </w:r>
    </w:p>
    <w:p w:rsidR="007C6FEF" w:rsidRDefault="008A5EDA">
      <w:pPr>
        <w:spacing w:before="229"/>
        <w:ind w:left="1135"/>
        <w:rPr>
          <w:rFonts w:ascii="Arial Black" w:hAnsi="Arial Black"/>
          <w:sz w:val="20"/>
        </w:rPr>
      </w:pPr>
      <w:r>
        <w:rPr>
          <w:rFonts w:ascii="Arial Black" w:hAnsi="Arial Black"/>
          <w:color w:val="000000"/>
          <w:spacing w:val="-2"/>
          <w:w w:val="95"/>
          <w:sz w:val="20"/>
          <w:highlight w:val="black"/>
        </w:rPr>
        <w:t>.</w:t>
      </w:r>
      <w:r>
        <w:rPr>
          <w:rFonts w:ascii="Arial Black" w:hAnsi="Arial Black"/>
          <w:color w:val="FFFFFF"/>
          <w:spacing w:val="-2"/>
          <w:w w:val="95"/>
          <w:sz w:val="20"/>
          <w:highlight w:val="black"/>
        </w:rPr>
        <w:t>СТАТТІ</w:t>
      </w:r>
    </w:p>
    <w:p w:rsidR="007C6FEF" w:rsidRDefault="008A5EDA">
      <w:pPr>
        <w:tabs>
          <w:tab w:val="left" w:pos="2500"/>
          <w:tab w:val="left" w:pos="3066"/>
          <w:tab w:val="left" w:pos="4102"/>
          <w:tab w:val="left" w:leader="dot" w:pos="8931"/>
        </w:tabs>
        <w:spacing w:before="257" w:line="266" w:lineRule="auto"/>
        <w:ind w:left="1135" w:right="859"/>
        <w:rPr>
          <w:sz w:val="24"/>
        </w:rPr>
      </w:pPr>
      <w:hyperlink w:anchor="_bookmark49" w:history="1">
        <w:r>
          <w:rPr>
            <w:spacing w:val="-2"/>
            <w:sz w:val="24"/>
          </w:rPr>
          <w:t>FEATURES</w:t>
        </w:r>
        <w:r>
          <w:rPr>
            <w:sz w:val="24"/>
          </w:rPr>
          <w:tab/>
        </w:r>
        <w:r>
          <w:rPr>
            <w:spacing w:val="-6"/>
            <w:sz w:val="24"/>
          </w:rPr>
          <w:t>OF</w:t>
        </w:r>
        <w:r>
          <w:rPr>
            <w:sz w:val="24"/>
          </w:rPr>
          <w:tab/>
        </w:r>
        <w:r>
          <w:rPr>
            <w:spacing w:val="-2"/>
            <w:sz w:val="24"/>
          </w:rPr>
          <w:t>PROFIT</w:t>
        </w:r>
        <w:r>
          <w:rPr>
            <w:sz w:val="24"/>
          </w:rPr>
          <w:tab/>
          <w:t>TAX,</w:t>
        </w:r>
        <w:r>
          <w:rPr>
            <w:spacing w:val="80"/>
            <w:w w:val="150"/>
            <w:sz w:val="24"/>
          </w:rPr>
          <w:t xml:space="preserve"> </w:t>
        </w:r>
        <w:r>
          <w:rPr>
            <w:sz w:val="24"/>
          </w:rPr>
          <w:t>MANAGEMENT</w:t>
        </w:r>
        <w:r>
          <w:rPr>
            <w:spacing w:val="80"/>
            <w:w w:val="150"/>
            <w:sz w:val="24"/>
          </w:rPr>
          <w:t xml:space="preserve"> </w:t>
        </w:r>
        <w:r>
          <w:rPr>
            <w:sz w:val="24"/>
          </w:rPr>
          <w:t>APPROACHES</w:t>
        </w:r>
        <w:r>
          <w:rPr>
            <w:spacing w:val="80"/>
            <w:w w:val="150"/>
            <w:sz w:val="24"/>
          </w:rPr>
          <w:t xml:space="preserve"> </w:t>
        </w:r>
        <w:r>
          <w:rPr>
            <w:sz w:val="24"/>
          </w:rPr>
          <w:t xml:space="preserve">AND </w:t>
        </w:r>
        <w:r>
          <w:rPr>
            <w:w w:val="90"/>
            <w:sz w:val="24"/>
          </w:rPr>
          <w:t>CHALLENGES FOR THE STATE AND BUSINESS SECTORS IN GEORGIA</w:t>
        </w:r>
      </w:hyperlink>
      <w:r>
        <w:rPr>
          <w:w w:val="90"/>
          <w:sz w:val="24"/>
        </w:rPr>
        <w:t xml:space="preserve"> </w:t>
      </w:r>
      <w:r>
        <w:rPr>
          <w:sz w:val="24"/>
        </w:rPr>
        <w:t>Tchiotashvili D., Chitadze Kh.</w:t>
      </w:r>
      <w:r>
        <w:rPr>
          <w:sz w:val="24"/>
        </w:rPr>
        <w:tab/>
      </w:r>
      <w:r>
        <w:rPr>
          <w:spacing w:val="-4"/>
          <w:sz w:val="24"/>
        </w:rPr>
        <w:t>365</w:t>
      </w:r>
    </w:p>
    <w:p w:rsidR="007C6FEF" w:rsidRPr="008A5EDA" w:rsidRDefault="008A5EDA">
      <w:pPr>
        <w:pStyle w:val="5"/>
        <w:spacing w:before="251" w:line="264" w:lineRule="auto"/>
        <w:ind w:left="1135" w:right="1274"/>
        <w:rPr>
          <w:lang w:val="ru-RU"/>
        </w:rPr>
      </w:pPr>
      <w:hyperlink w:anchor="_bookmark50" w:history="1">
        <w:r w:rsidRPr="008A5EDA">
          <w:rPr>
            <w:w w:val="90"/>
            <w:lang w:val="ru-RU"/>
          </w:rPr>
          <w:t xml:space="preserve">ОБЧИСЛЕННЯ АМОРТИЗАЦІЇ НЕОБОРОТНИХ АКТИВІВ ЗА ОБЕРНЕНИМ </w:t>
        </w:r>
        <w:r w:rsidRPr="008A5EDA">
          <w:rPr>
            <w:spacing w:val="-10"/>
            <w:lang w:val="ru-RU"/>
          </w:rPr>
          <w:t>МЕТОДОМ</w:t>
        </w:r>
        <w:r w:rsidRPr="008A5EDA">
          <w:rPr>
            <w:lang w:val="ru-RU"/>
          </w:rPr>
          <w:t xml:space="preserve"> </w:t>
        </w:r>
        <w:r w:rsidRPr="008A5EDA">
          <w:rPr>
            <w:spacing w:val="-10"/>
            <w:lang w:val="ru-RU"/>
          </w:rPr>
          <w:t>НА</w:t>
        </w:r>
        <w:r w:rsidRPr="008A5EDA">
          <w:rPr>
            <w:spacing w:val="-1"/>
            <w:lang w:val="ru-RU"/>
          </w:rPr>
          <w:t xml:space="preserve"> </w:t>
        </w:r>
        <w:r w:rsidRPr="008A5EDA">
          <w:rPr>
            <w:spacing w:val="-10"/>
            <w:lang w:val="ru-RU"/>
          </w:rPr>
          <w:t>ОСНОВІ</w:t>
        </w:r>
        <w:r w:rsidRPr="008A5EDA">
          <w:rPr>
            <w:spacing w:val="-2"/>
            <w:lang w:val="ru-RU"/>
          </w:rPr>
          <w:t xml:space="preserve"> </w:t>
        </w:r>
        <w:r w:rsidRPr="008A5EDA">
          <w:rPr>
            <w:spacing w:val="-10"/>
            <w:lang w:val="ru-RU"/>
          </w:rPr>
          <w:t>ЧИСТОГО</w:t>
        </w:r>
        <w:r w:rsidRPr="008A5EDA">
          <w:rPr>
            <w:lang w:val="ru-RU"/>
          </w:rPr>
          <w:t xml:space="preserve"> </w:t>
        </w:r>
        <w:r w:rsidRPr="008A5EDA">
          <w:rPr>
            <w:spacing w:val="-10"/>
            <w:lang w:val="ru-RU"/>
          </w:rPr>
          <w:t>ПРИБУТКУ</w:t>
        </w:r>
        <w:r w:rsidRPr="008A5EDA">
          <w:rPr>
            <w:spacing w:val="-1"/>
            <w:lang w:val="ru-RU"/>
          </w:rPr>
          <w:t xml:space="preserve"> </w:t>
        </w:r>
        <w:r w:rsidRPr="008A5EDA">
          <w:rPr>
            <w:spacing w:val="-10"/>
            <w:lang w:val="ru-RU"/>
          </w:rPr>
          <w:t>ВІД</w:t>
        </w:r>
        <w:r w:rsidRPr="008A5EDA">
          <w:rPr>
            <w:spacing w:val="-2"/>
            <w:lang w:val="ru-RU"/>
          </w:rPr>
          <w:t xml:space="preserve"> </w:t>
        </w:r>
        <w:r w:rsidRPr="008A5EDA">
          <w:rPr>
            <w:spacing w:val="-10"/>
            <w:lang w:val="ru-RU"/>
          </w:rPr>
          <w:t>РЕАЛІЗАЦІЇ</w:t>
        </w:r>
        <w:r w:rsidRPr="008A5EDA">
          <w:rPr>
            <w:lang w:val="ru-RU"/>
          </w:rPr>
          <w:t xml:space="preserve"> </w:t>
        </w:r>
        <w:r w:rsidRPr="008A5EDA">
          <w:rPr>
            <w:spacing w:val="-10"/>
            <w:lang w:val="ru-RU"/>
          </w:rPr>
          <w:t xml:space="preserve">ГОТОВОЇ </w:t>
        </w:r>
        <w:r w:rsidRPr="008A5EDA">
          <w:rPr>
            <w:spacing w:val="-2"/>
            <w:lang w:val="ru-RU"/>
          </w:rPr>
          <w:t>ПРОДУКЦІЇ</w:t>
        </w:r>
      </w:hyperlink>
    </w:p>
    <w:p w:rsidR="007C6FEF" w:rsidRPr="008A5EDA" w:rsidRDefault="008A5EDA">
      <w:pPr>
        <w:tabs>
          <w:tab w:val="left" w:leader="dot" w:pos="8931"/>
        </w:tabs>
        <w:spacing w:before="6"/>
        <w:ind w:left="1135"/>
        <w:rPr>
          <w:sz w:val="24"/>
          <w:lang w:val="ru-RU"/>
        </w:rPr>
      </w:pPr>
      <w:r w:rsidRPr="008A5EDA">
        <w:rPr>
          <w:w w:val="90"/>
          <w:sz w:val="24"/>
          <w:lang w:val="ru-RU"/>
        </w:rPr>
        <w:t>Сук</w:t>
      </w:r>
      <w:r w:rsidRPr="008A5EDA">
        <w:rPr>
          <w:spacing w:val="-4"/>
          <w:sz w:val="24"/>
          <w:lang w:val="ru-RU"/>
        </w:rPr>
        <w:t xml:space="preserve"> </w:t>
      </w:r>
      <w:r w:rsidRPr="008A5EDA">
        <w:rPr>
          <w:spacing w:val="-4"/>
          <w:w w:val="95"/>
          <w:sz w:val="24"/>
          <w:lang w:val="ru-RU"/>
        </w:rPr>
        <w:t>П.Л.</w:t>
      </w:r>
      <w:r w:rsidRPr="008A5EDA">
        <w:rPr>
          <w:rFonts w:ascii="Times New Roman" w:hAnsi="Times New Roman"/>
          <w:b/>
          <w:sz w:val="24"/>
          <w:lang w:val="ru-RU"/>
        </w:rPr>
        <w:tab/>
      </w:r>
      <w:r w:rsidRPr="008A5EDA">
        <w:rPr>
          <w:spacing w:val="-5"/>
          <w:w w:val="95"/>
          <w:sz w:val="24"/>
          <w:lang w:val="ru-RU"/>
        </w:rPr>
        <w:t>373</w:t>
      </w:r>
    </w:p>
    <w:p w:rsidR="007C6FEF" w:rsidRPr="008A5EDA" w:rsidRDefault="008A5EDA">
      <w:pPr>
        <w:spacing w:before="491" w:line="380"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VIII</w:t>
      </w:r>
      <w:r w:rsidRPr="008A5EDA">
        <w:rPr>
          <w:rFonts w:ascii="Arial Black" w:hAnsi="Arial Black"/>
          <w:spacing w:val="-4"/>
          <w:sz w:val="28"/>
          <w:lang w:val="ru-RU"/>
        </w:rPr>
        <w:t>.</w:t>
      </w:r>
    </w:p>
    <w:p w:rsidR="007C6FEF" w:rsidRDefault="008A5EDA">
      <w:pPr>
        <w:spacing w:line="380" w:lineRule="exact"/>
        <w:ind w:left="1135"/>
        <w:rPr>
          <w:rFonts w:ascii="Arial Black" w:hAnsi="Arial Black"/>
          <w:sz w:val="28"/>
        </w:rPr>
      </w:pPr>
      <w:r>
        <w:rPr>
          <w:rFonts w:ascii="Arial Black" w:hAnsi="Arial Black"/>
          <w:sz w:val="28"/>
        </w:rPr>
        <w:t>МАРКЕТИНГОВА</w:t>
      </w:r>
      <w:r>
        <w:rPr>
          <w:rFonts w:ascii="Arial Black" w:hAnsi="Arial Black"/>
          <w:spacing w:val="-11"/>
          <w:sz w:val="28"/>
        </w:rPr>
        <w:t xml:space="preserve"> </w:t>
      </w:r>
      <w:r>
        <w:rPr>
          <w:rFonts w:ascii="Arial Black" w:hAnsi="Arial Black"/>
          <w:sz w:val="28"/>
        </w:rPr>
        <w:t>ТА</w:t>
      </w:r>
      <w:r>
        <w:rPr>
          <w:rFonts w:ascii="Arial Black" w:hAnsi="Arial Black"/>
          <w:spacing w:val="-11"/>
          <w:sz w:val="28"/>
        </w:rPr>
        <w:t xml:space="preserve"> </w:t>
      </w:r>
      <w:r>
        <w:rPr>
          <w:rFonts w:ascii="Arial Black" w:hAnsi="Arial Black"/>
          <w:sz w:val="28"/>
        </w:rPr>
        <w:t>ЛОГІСТИЧНА</w:t>
      </w:r>
      <w:r>
        <w:rPr>
          <w:rFonts w:ascii="Arial Black" w:hAnsi="Arial Black"/>
          <w:spacing w:val="-10"/>
          <w:sz w:val="28"/>
        </w:rPr>
        <w:t xml:space="preserve"> </w:t>
      </w:r>
      <w:r>
        <w:rPr>
          <w:rFonts w:ascii="Arial Black" w:hAnsi="Arial Black"/>
          <w:spacing w:val="-2"/>
          <w:sz w:val="28"/>
        </w:rPr>
        <w:t>ДІЯЛЬНІСТЬ</w:t>
      </w:r>
    </w:p>
    <w:p w:rsidR="007C6FEF" w:rsidRDefault="008A5EDA">
      <w:pPr>
        <w:spacing w:before="221"/>
        <w:ind w:left="1135"/>
        <w:rPr>
          <w:rFonts w:ascii="Arial Black" w:hAnsi="Arial Black"/>
          <w:sz w:val="20"/>
        </w:rPr>
      </w:pPr>
      <w:r>
        <w:rPr>
          <w:rFonts w:ascii="Arial Black" w:hAnsi="Arial Black"/>
          <w:color w:val="000000"/>
          <w:spacing w:val="-2"/>
          <w:w w:val="95"/>
          <w:sz w:val="20"/>
          <w:highlight w:val="black"/>
        </w:rPr>
        <w:t>.</w:t>
      </w:r>
      <w:r>
        <w:rPr>
          <w:rFonts w:ascii="Arial Black" w:hAnsi="Arial Black"/>
          <w:color w:val="FFFFFF"/>
          <w:spacing w:val="-2"/>
          <w:w w:val="95"/>
          <w:sz w:val="20"/>
          <w:highlight w:val="black"/>
        </w:rPr>
        <w:t>СТАТТІ</w:t>
      </w:r>
    </w:p>
    <w:p w:rsidR="007C6FEF" w:rsidRDefault="008A5EDA">
      <w:pPr>
        <w:pStyle w:val="5"/>
        <w:spacing w:before="257" w:line="264" w:lineRule="auto"/>
        <w:ind w:left="1135" w:right="1276"/>
      </w:pPr>
      <w:hyperlink w:anchor="_bookmark51" w:history="1">
        <w:r>
          <w:t>OPPORTUNITIES</w:t>
        </w:r>
        <w:r>
          <w:rPr>
            <w:spacing w:val="-16"/>
          </w:rPr>
          <w:t xml:space="preserve"> </w:t>
        </w:r>
        <w:r>
          <w:t>AND</w:t>
        </w:r>
        <w:r>
          <w:rPr>
            <w:spacing w:val="-16"/>
          </w:rPr>
          <w:t xml:space="preserve"> </w:t>
        </w:r>
        <w:r>
          <w:t>CHALLENGES</w:t>
        </w:r>
        <w:r>
          <w:rPr>
            <w:spacing w:val="-16"/>
          </w:rPr>
          <w:t xml:space="preserve"> </w:t>
        </w:r>
        <w:r>
          <w:t>OF</w:t>
        </w:r>
        <w:r>
          <w:rPr>
            <w:spacing w:val="-16"/>
          </w:rPr>
          <w:t xml:space="preserve"> </w:t>
        </w:r>
        <w:r>
          <w:t>IMPLEMENTING</w:t>
        </w:r>
        <w:r>
          <w:rPr>
            <w:spacing w:val="-16"/>
          </w:rPr>
          <w:t xml:space="preserve"> </w:t>
        </w:r>
        <w:r>
          <w:t xml:space="preserve">ARTIFICIAL </w:t>
        </w:r>
        <w:r>
          <w:rPr>
            <w:w w:val="90"/>
          </w:rPr>
          <w:t>INTELLIGENCE IN MARKETING ACTIVITIES</w:t>
        </w:r>
      </w:hyperlink>
    </w:p>
    <w:p w:rsidR="007C6FEF" w:rsidRDefault="008A5EDA">
      <w:pPr>
        <w:tabs>
          <w:tab w:val="left" w:leader="dot" w:pos="8931"/>
        </w:tabs>
        <w:spacing w:before="3"/>
        <w:ind w:left="1135"/>
        <w:rPr>
          <w:sz w:val="24"/>
        </w:rPr>
      </w:pPr>
      <w:r>
        <w:rPr>
          <w:spacing w:val="-6"/>
          <w:sz w:val="24"/>
        </w:rPr>
        <w:t>Giguashvili</w:t>
      </w:r>
      <w:r>
        <w:rPr>
          <w:spacing w:val="2"/>
          <w:sz w:val="24"/>
        </w:rPr>
        <w:t xml:space="preserve"> </w:t>
      </w:r>
      <w:r>
        <w:rPr>
          <w:spacing w:val="-6"/>
          <w:sz w:val="24"/>
        </w:rPr>
        <w:t>G.,</w:t>
      </w:r>
      <w:r>
        <w:rPr>
          <w:spacing w:val="-1"/>
          <w:sz w:val="24"/>
        </w:rPr>
        <w:t xml:space="preserve"> </w:t>
      </w:r>
      <w:r>
        <w:rPr>
          <w:spacing w:val="-6"/>
          <w:sz w:val="24"/>
        </w:rPr>
        <w:t>Sadagashvili</w:t>
      </w:r>
      <w:r>
        <w:rPr>
          <w:spacing w:val="3"/>
          <w:sz w:val="24"/>
        </w:rPr>
        <w:t xml:space="preserve"> </w:t>
      </w:r>
      <w:r>
        <w:rPr>
          <w:spacing w:val="-6"/>
          <w:sz w:val="24"/>
        </w:rPr>
        <w:t>M.</w:t>
      </w:r>
      <w:r>
        <w:rPr>
          <w:sz w:val="24"/>
        </w:rPr>
        <w:tab/>
      </w:r>
      <w:r>
        <w:rPr>
          <w:spacing w:val="-5"/>
          <w:sz w:val="24"/>
        </w:rPr>
        <w:t>380</w:t>
      </w:r>
    </w:p>
    <w:p w:rsidR="007C6FEF" w:rsidRDefault="008A5EDA">
      <w:pPr>
        <w:pStyle w:val="5"/>
        <w:spacing w:before="280" w:line="266" w:lineRule="auto"/>
        <w:ind w:left="1135" w:right="1273"/>
      </w:pPr>
      <w:hyperlink w:anchor="_bookmark52" w:history="1">
        <w:r>
          <w:t xml:space="preserve">ПОБУДОВА БРЕНДУ АВТОСЕРВІСУ: КОМПЛЕКСНИЙ ПІДХІД ДО </w:t>
        </w:r>
        <w:r>
          <w:rPr>
            <w:spacing w:val="-4"/>
          </w:rPr>
          <w:t>МАРКЕТИНГОВИХ</w:t>
        </w:r>
        <w:r>
          <w:rPr>
            <w:spacing w:val="-12"/>
          </w:rPr>
          <w:t xml:space="preserve"> </w:t>
        </w:r>
        <w:r>
          <w:rPr>
            <w:spacing w:val="-4"/>
          </w:rPr>
          <w:t>КОМУНІКАЦІЙ</w:t>
        </w:r>
      </w:hyperlink>
    </w:p>
    <w:p w:rsidR="007C6FEF" w:rsidRPr="008A5EDA" w:rsidRDefault="008A5EDA">
      <w:pPr>
        <w:tabs>
          <w:tab w:val="left" w:leader="dot" w:pos="8931"/>
        </w:tabs>
        <w:spacing w:line="271" w:lineRule="exact"/>
        <w:ind w:left="1135"/>
        <w:rPr>
          <w:sz w:val="24"/>
          <w:lang w:val="ru-RU"/>
        </w:rPr>
      </w:pPr>
      <w:r w:rsidRPr="008A5EDA">
        <w:rPr>
          <w:spacing w:val="-4"/>
          <w:sz w:val="24"/>
          <w:lang w:val="ru-RU"/>
        </w:rPr>
        <w:t>Зінченко</w:t>
      </w:r>
      <w:r w:rsidRPr="008A5EDA">
        <w:rPr>
          <w:spacing w:val="-6"/>
          <w:sz w:val="24"/>
          <w:lang w:val="ru-RU"/>
        </w:rPr>
        <w:t xml:space="preserve"> </w:t>
      </w:r>
      <w:r w:rsidRPr="008A5EDA">
        <w:rPr>
          <w:spacing w:val="-4"/>
          <w:sz w:val="24"/>
          <w:lang w:val="ru-RU"/>
        </w:rPr>
        <w:t>О.А.,</w:t>
      </w:r>
      <w:r w:rsidRPr="008A5EDA">
        <w:rPr>
          <w:spacing w:val="-5"/>
          <w:sz w:val="24"/>
          <w:lang w:val="ru-RU"/>
        </w:rPr>
        <w:t xml:space="preserve"> </w:t>
      </w:r>
      <w:r w:rsidRPr="008A5EDA">
        <w:rPr>
          <w:spacing w:val="-4"/>
          <w:sz w:val="24"/>
          <w:lang w:val="ru-RU"/>
        </w:rPr>
        <w:t>Кулибаба</w:t>
      </w:r>
      <w:r w:rsidRPr="008A5EDA">
        <w:rPr>
          <w:spacing w:val="-5"/>
          <w:sz w:val="24"/>
          <w:lang w:val="ru-RU"/>
        </w:rPr>
        <w:t xml:space="preserve"> К.П</w:t>
      </w:r>
      <w:r w:rsidRPr="008A5EDA">
        <w:rPr>
          <w:rFonts w:ascii="Times New Roman" w:hAnsi="Times New Roman"/>
          <w:b/>
          <w:sz w:val="24"/>
          <w:lang w:val="ru-RU"/>
        </w:rPr>
        <w:tab/>
      </w:r>
      <w:r w:rsidRPr="008A5EDA">
        <w:rPr>
          <w:spacing w:val="-5"/>
          <w:sz w:val="24"/>
          <w:lang w:val="ru-RU"/>
        </w:rPr>
        <w:t>389</w:t>
      </w:r>
    </w:p>
    <w:p w:rsidR="007C6FEF" w:rsidRPr="008A5EDA" w:rsidRDefault="008A5EDA">
      <w:pPr>
        <w:spacing w:before="491" w:line="380"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IX</w:t>
      </w:r>
      <w:r w:rsidRPr="008A5EDA">
        <w:rPr>
          <w:rFonts w:ascii="Arial Black" w:hAnsi="Arial Black"/>
          <w:spacing w:val="-5"/>
          <w:sz w:val="28"/>
          <w:lang w:val="ru-RU"/>
        </w:rPr>
        <w:t>.</w:t>
      </w:r>
    </w:p>
    <w:p w:rsidR="007C6FEF" w:rsidRPr="008A5EDA" w:rsidRDefault="008A5EDA">
      <w:pPr>
        <w:spacing w:before="10" w:line="220" w:lineRule="auto"/>
        <w:ind w:left="1135" w:right="2430"/>
        <w:rPr>
          <w:rFonts w:ascii="Arial Black" w:hAnsi="Arial Black"/>
          <w:sz w:val="28"/>
          <w:lang w:val="ru-RU"/>
        </w:rPr>
      </w:pPr>
      <w:r w:rsidRPr="008A5EDA">
        <w:rPr>
          <w:rFonts w:ascii="Arial Black" w:hAnsi="Arial Black"/>
          <w:sz w:val="28"/>
          <w:lang w:val="ru-RU"/>
        </w:rPr>
        <w:t>МЕНЕДЖМЕНТ,</w:t>
      </w:r>
      <w:r w:rsidRPr="008A5EDA">
        <w:rPr>
          <w:rFonts w:ascii="Arial Black" w:hAnsi="Arial Black"/>
          <w:spacing w:val="-16"/>
          <w:sz w:val="28"/>
          <w:lang w:val="ru-RU"/>
        </w:rPr>
        <w:t xml:space="preserve"> </w:t>
      </w:r>
      <w:r w:rsidRPr="008A5EDA">
        <w:rPr>
          <w:rFonts w:ascii="Arial Black" w:hAnsi="Arial Black"/>
          <w:sz w:val="28"/>
          <w:lang w:val="ru-RU"/>
        </w:rPr>
        <w:t>ПУБЛІЧНЕ</w:t>
      </w:r>
      <w:r w:rsidRPr="008A5EDA">
        <w:rPr>
          <w:rFonts w:ascii="Arial Black" w:hAnsi="Arial Black"/>
          <w:spacing w:val="-15"/>
          <w:sz w:val="28"/>
          <w:lang w:val="ru-RU"/>
        </w:rPr>
        <w:t xml:space="preserve"> </w:t>
      </w:r>
      <w:r w:rsidRPr="008A5EDA">
        <w:rPr>
          <w:rFonts w:ascii="Arial Black" w:hAnsi="Arial Black"/>
          <w:sz w:val="28"/>
          <w:lang w:val="ru-RU"/>
        </w:rPr>
        <w:t>УПРАВЛІННЯ ТА АДМІНІСТРУВАННЯ</w:t>
      </w:r>
    </w:p>
    <w:p w:rsidR="007C6FEF" w:rsidRPr="008A5EDA" w:rsidRDefault="008A5EDA">
      <w:pPr>
        <w:spacing w:before="230"/>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Pr="008A5EDA" w:rsidRDefault="008A5EDA">
      <w:pPr>
        <w:pStyle w:val="5"/>
        <w:spacing w:before="254" w:line="266" w:lineRule="auto"/>
        <w:ind w:left="1135" w:right="1273"/>
        <w:rPr>
          <w:lang w:val="ru-RU"/>
        </w:rPr>
      </w:pPr>
      <w:hyperlink w:anchor="_bookmark53" w:history="1">
        <w:r w:rsidRPr="008A5EDA">
          <w:rPr>
            <w:lang w:val="ru-RU"/>
          </w:rPr>
          <w:t xml:space="preserve">МЕХАНІЗМИ ПУБЛІЧНОГО УПРАВЛІННЯ ПРОЦЕСАМИ ОХОРОНИ </w:t>
        </w:r>
        <w:r w:rsidRPr="008A5EDA">
          <w:rPr>
            <w:spacing w:val="-2"/>
            <w:lang w:val="ru-RU"/>
          </w:rPr>
          <w:t>КУЛЬТУРНОЇ</w:t>
        </w:r>
        <w:r w:rsidRPr="008A5EDA">
          <w:rPr>
            <w:spacing w:val="-11"/>
            <w:lang w:val="ru-RU"/>
          </w:rPr>
          <w:t xml:space="preserve"> </w:t>
        </w:r>
        <w:r w:rsidRPr="008A5EDA">
          <w:rPr>
            <w:spacing w:val="-2"/>
            <w:lang w:val="ru-RU"/>
          </w:rPr>
          <w:t>СПАДЩИНИ</w:t>
        </w:r>
        <w:r w:rsidRPr="008A5EDA">
          <w:rPr>
            <w:spacing w:val="-11"/>
            <w:lang w:val="ru-RU"/>
          </w:rPr>
          <w:t xml:space="preserve"> </w:t>
        </w:r>
        <w:r w:rsidRPr="008A5EDA">
          <w:rPr>
            <w:spacing w:val="-2"/>
            <w:lang w:val="ru-RU"/>
          </w:rPr>
          <w:t>В</w:t>
        </w:r>
        <w:r w:rsidRPr="008A5EDA">
          <w:rPr>
            <w:spacing w:val="-11"/>
            <w:lang w:val="ru-RU"/>
          </w:rPr>
          <w:t xml:space="preserve"> </w:t>
        </w:r>
        <w:r w:rsidRPr="008A5EDA">
          <w:rPr>
            <w:spacing w:val="-2"/>
            <w:lang w:val="ru-RU"/>
          </w:rPr>
          <w:t>ЧАСИ</w:t>
        </w:r>
        <w:r w:rsidRPr="008A5EDA">
          <w:rPr>
            <w:spacing w:val="-11"/>
            <w:lang w:val="ru-RU"/>
          </w:rPr>
          <w:t xml:space="preserve"> </w:t>
        </w:r>
        <w:r w:rsidRPr="008A5EDA">
          <w:rPr>
            <w:spacing w:val="-2"/>
            <w:lang w:val="ru-RU"/>
          </w:rPr>
          <w:t>ВІЙНИ</w:t>
        </w:r>
      </w:hyperlink>
    </w:p>
    <w:p w:rsidR="007C6FEF" w:rsidRPr="008A5EDA" w:rsidRDefault="008A5EDA">
      <w:pPr>
        <w:tabs>
          <w:tab w:val="left" w:leader="dot" w:pos="8931"/>
        </w:tabs>
        <w:spacing w:line="271" w:lineRule="exact"/>
        <w:ind w:left="1135"/>
        <w:rPr>
          <w:sz w:val="24"/>
          <w:lang w:val="ru-RU"/>
        </w:rPr>
      </w:pPr>
      <w:r w:rsidRPr="008A5EDA">
        <w:rPr>
          <w:spacing w:val="-5"/>
          <w:sz w:val="24"/>
          <w:lang w:val="ru-RU"/>
        </w:rPr>
        <w:t>Федун</w:t>
      </w:r>
      <w:r w:rsidRPr="008A5EDA">
        <w:rPr>
          <w:spacing w:val="-7"/>
          <w:sz w:val="24"/>
          <w:lang w:val="ru-RU"/>
        </w:rPr>
        <w:t xml:space="preserve"> </w:t>
      </w:r>
      <w:r w:rsidRPr="008A5EDA">
        <w:rPr>
          <w:spacing w:val="-4"/>
          <w:sz w:val="24"/>
          <w:lang w:val="ru-RU"/>
        </w:rPr>
        <w:t>Р.М.</w:t>
      </w:r>
      <w:r w:rsidRPr="008A5EDA">
        <w:rPr>
          <w:rFonts w:ascii="Times New Roman" w:hAnsi="Times New Roman"/>
          <w:b/>
          <w:sz w:val="24"/>
          <w:lang w:val="ru-RU"/>
        </w:rPr>
        <w:tab/>
      </w:r>
      <w:r w:rsidRPr="008A5EDA">
        <w:rPr>
          <w:spacing w:val="-5"/>
          <w:sz w:val="24"/>
          <w:lang w:val="ru-RU"/>
        </w:rPr>
        <w:t>395</w:t>
      </w:r>
    </w:p>
    <w:p w:rsidR="007C6FEF" w:rsidRPr="008A5EDA" w:rsidRDefault="008A5EDA">
      <w:pPr>
        <w:pStyle w:val="5"/>
        <w:spacing w:before="280" w:line="266" w:lineRule="auto"/>
        <w:ind w:left="1135" w:right="1273"/>
        <w:rPr>
          <w:lang w:val="ru-RU"/>
        </w:rPr>
      </w:pPr>
      <w:hyperlink w:anchor="_bookmark54" w:history="1">
        <w:r w:rsidRPr="008A5EDA">
          <w:rPr>
            <w:spacing w:val="-2"/>
            <w:lang w:val="ru-RU"/>
          </w:rPr>
          <w:t>ЦИФРОВІЗАЦІЯ</w:t>
        </w:r>
        <w:r w:rsidRPr="008A5EDA">
          <w:rPr>
            <w:spacing w:val="-12"/>
            <w:lang w:val="ru-RU"/>
          </w:rPr>
          <w:t xml:space="preserve"> </w:t>
        </w:r>
        <w:r w:rsidRPr="008A5EDA">
          <w:rPr>
            <w:spacing w:val="-2"/>
            <w:lang w:val="ru-RU"/>
          </w:rPr>
          <w:t>ЕКОНОМІКИ</w:t>
        </w:r>
        <w:r w:rsidRPr="008A5EDA">
          <w:rPr>
            <w:spacing w:val="-13"/>
            <w:lang w:val="ru-RU"/>
          </w:rPr>
          <w:t xml:space="preserve"> </w:t>
        </w:r>
        <w:r w:rsidRPr="008A5EDA">
          <w:rPr>
            <w:spacing w:val="-2"/>
            <w:lang w:val="ru-RU"/>
          </w:rPr>
          <w:t>УКРАЇНИ</w:t>
        </w:r>
        <w:r w:rsidRPr="008A5EDA">
          <w:rPr>
            <w:spacing w:val="-12"/>
            <w:lang w:val="ru-RU"/>
          </w:rPr>
          <w:t xml:space="preserve"> </w:t>
        </w:r>
        <w:r w:rsidRPr="008A5EDA">
          <w:rPr>
            <w:spacing w:val="-2"/>
            <w:lang w:val="ru-RU"/>
          </w:rPr>
          <w:t>В</w:t>
        </w:r>
        <w:r w:rsidRPr="008A5EDA">
          <w:rPr>
            <w:spacing w:val="-12"/>
            <w:lang w:val="ru-RU"/>
          </w:rPr>
          <w:t xml:space="preserve"> </w:t>
        </w:r>
        <w:r w:rsidRPr="008A5EDA">
          <w:rPr>
            <w:spacing w:val="-2"/>
            <w:lang w:val="ru-RU"/>
          </w:rPr>
          <w:t>ПЕРІОД</w:t>
        </w:r>
        <w:r w:rsidRPr="008A5EDA">
          <w:rPr>
            <w:spacing w:val="-13"/>
            <w:lang w:val="ru-RU"/>
          </w:rPr>
          <w:t xml:space="preserve"> </w:t>
        </w:r>
        <w:r w:rsidRPr="008A5EDA">
          <w:rPr>
            <w:spacing w:val="-2"/>
            <w:lang w:val="ru-RU"/>
          </w:rPr>
          <w:t xml:space="preserve">ПІСЛЯВОЄННОГО </w:t>
        </w:r>
        <w:r w:rsidRPr="008A5EDA">
          <w:rPr>
            <w:spacing w:val="-8"/>
            <w:lang w:val="ru-RU"/>
          </w:rPr>
          <w:t>ВІДНОВЛЕННЯ: ПРІОРИТЕТИ, ВИКЛИКИ ТА ПЕРСПЕКТИВИ</w:t>
        </w:r>
      </w:hyperlink>
    </w:p>
    <w:p w:rsidR="007C6FEF" w:rsidRPr="008A5EDA" w:rsidRDefault="008A5EDA">
      <w:pPr>
        <w:tabs>
          <w:tab w:val="left" w:leader="dot" w:pos="8931"/>
        </w:tabs>
        <w:spacing w:line="271" w:lineRule="exact"/>
        <w:ind w:left="1135"/>
        <w:rPr>
          <w:sz w:val="24"/>
          <w:lang w:val="ru-RU"/>
        </w:rPr>
      </w:pPr>
      <w:r w:rsidRPr="008A5EDA">
        <w:rPr>
          <w:sz w:val="24"/>
          <w:lang w:val="ru-RU"/>
        </w:rPr>
        <w:t>Кіщун</w:t>
      </w:r>
      <w:r w:rsidRPr="008A5EDA">
        <w:rPr>
          <w:spacing w:val="-16"/>
          <w:sz w:val="24"/>
          <w:lang w:val="ru-RU"/>
        </w:rPr>
        <w:t xml:space="preserve"> </w:t>
      </w:r>
      <w:r w:rsidRPr="008A5EDA">
        <w:rPr>
          <w:spacing w:val="-4"/>
          <w:sz w:val="24"/>
          <w:lang w:val="ru-RU"/>
        </w:rPr>
        <w:t>А.С.</w:t>
      </w:r>
      <w:r w:rsidRPr="008A5EDA">
        <w:rPr>
          <w:rFonts w:ascii="Times New Roman" w:hAnsi="Times New Roman"/>
          <w:b/>
          <w:sz w:val="24"/>
          <w:lang w:val="ru-RU"/>
        </w:rPr>
        <w:tab/>
      </w:r>
      <w:r w:rsidRPr="008A5EDA">
        <w:rPr>
          <w:spacing w:val="-5"/>
          <w:sz w:val="24"/>
          <w:lang w:val="ru-RU"/>
        </w:rPr>
        <w:t>404</w:t>
      </w:r>
    </w:p>
    <w:p w:rsidR="007C6FEF" w:rsidRPr="008A5EDA" w:rsidRDefault="007C6FEF">
      <w:pPr>
        <w:spacing w:line="271" w:lineRule="exact"/>
        <w:rPr>
          <w:sz w:val="24"/>
          <w:lang w:val="ru-RU"/>
        </w:rPr>
        <w:sectPr w:rsidR="007C6FEF" w:rsidRPr="008A5EDA">
          <w:pgSz w:w="11910" w:h="16850"/>
          <w:pgMar w:top="1400" w:right="850" w:bottom="1220" w:left="850" w:header="548" w:footer="1028" w:gutter="0"/>
          <w:cols w:space="720"/>
        </w:sectPr>
      </w:pPr>
    </w:p>
    <w:p w:rsidR="007C6FEF" w:rsidRPr="008A5EDA" w:rsidRDefault="008A5EDA">
      <w:pPr>
        <w:spacing w:before="1" w:line="375" w:lineRule="exact"/>
        <w:ind w:left="852"/>
        <w:rPr>
          <w:rFonts w:ascii="Arial Black" w:hAnsi="Arial Black"/>
          <w:sz w:val="28"/>
          <w:lang w:val="ru-RU"/>
        </w:rPr>
      </w:pPr>
      <w:r>
        <w:rPr>
          <w:rFonts w:ascii="Arial Black" w:hAnsi="Arial Black"/>
          <w:noProof/>
          <w:sz w:val="28"/>
        </w:rPr>
        <w:lastRenderedPageBreak/>
        <mc:AlternateContent>
          <mc:Choice Requires="wps">
            <w:drawing>
              <wp:anchor distT="0" distB="0" distL="0" distR="0" simplePos="0" relativeHeight="15739392" behindDoc="0" locked="0" layoutInCell="1" allowOverlap="1">
                <wp:simplePos x="0" y="0"/>
                <wp:positionH relativeFrom="page">
                  <wp:posOffset>6675755</wp:posOffset>
                </wp:positionH>
                <wp:positionV relativeFrom="paragraph">
                  <wp:posOffset>214023</wp:posOffset>
                </wp:positionV>
                <wp:extent cx="1270" cy="1436370"/>
                <wp:effectExtent l="0" t="0" r="0" b="0"/>
                <wp:wrapNone/>
                <wp:docPr id="36"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FB488B7" id="Graphic 36" o:spid="_x0000_s1026" style="position:absolute;margin-left:525.65pt;margin-top:16.85pt;width:.1pt;height:113.1pt;z-index:15739392;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" path="m,l,1436370e" filled="f" strokeweight=".5pt">
                <v:path arrowok="t"/>
                <w10:wrap anchorx="page"/>
              </v:shape>
            </w:pict>
          </mc:Fallback>
        </mc:AlternateContent>
      </w: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X</w:t>
      </w:r>
      <w:r w:rsidRPr="008A5EDA">
        <w:rPr>
          <w:rFonts w:ascii="Arial Black" w:hAnsi="Arial Black"/>
          <w:spacing w:val="-5"/>
          <w:sz w:val="28"/>
          <w:lang w:val="ru-RU"/>
        </w:rPr>
        <w:t>.</w:t>
      </w:r>
    </w:p>
    <w:p w:rsidR="007C6FEF" w:rsidRPr="008A5EDA" w:rsidRDefault="008A5EDA">
      <w:pPr>
        <w:spacing w:before="11" w:line="216" w:lineRule="auto"/>
        <w:ind w:left="852" w:right="4265"/>
        <w:rPr>
          <w:rFonts w:ascii="Arial Black" w:hAnsi="Arial Black"/>
          <w:sz w:val="28"/>
          <w:lang w:val="ru-RU"/>
        </w:rPr>
      </w:pPr>
      <w:r w:rsidRPr="008A5EDA">
        <w:rPr>
          <w:rFonts w:ascii="Arial Black" w:hAnsi="Arial Black"/>
          <w:sz w:val="28"/>
          <w:lang w:val="ru-RU"/>
        </w:rPr>
        <w:t>СОЦІАЛЬНА РОБОТА ТА СОЦІАЛЬНЕ</w:t>
      </w:r>
      <w:r w:rsidRPr="008A5EDA">
        <w:rPr>
          <w:rFonts w:ascii="Arial Black" w:hAnsi="Arial Black"/>
          <w:spacing w:val="-24"/>
          <w:sz w:val="28"/>
          <w:lang w:val="ru-RU"/>
        </w:rPr>
        <w:t xml:space="preserve"> </w:t>
      </w:r>
      <w:r w:rsidRPr="008A5EDA">
        <w:rPr>
          <w:rFonts w:ascii="Arial Black" w:hAnsi="Arial Black"/>
          <w:sz w:val="28"/>
          <w:lang w:val="ru-RU"/>
        </w:rPr>
        <w:t>ЗАБЕЗПЕЧЕННЯ</w:t>
      </w:r>
    </w:p>
    <w:p w:rsidR="007C6FEF" w:rsidRPr="008A5EDA" w:rsidRDefault="008A5EDA">
      <w:pPr>
        <w:spacing w:before="215"/>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spacing w:before="247" w:line="259" w:lineRule="auto"/>
        <w:ind w:left="852" w:right="1555"/>
        <w:jc w:val="both"/>
        <w:rPr>
          <w:sz w:val="24"/>
          <w:lang w:val="ru-RU"/>
        </w:rPr>
      </w:pPr>
      <w:r>
        <w:rPr>
          <w:noProof/>
          <w:sz w:val="24"/>
        </w:rPr>
        <mc:AlternateContent>
          <mc:Choice Requires="wps">
            <w:drawing>
              <wp:anchor distT="0" distB="0" distL="0" distR="0" simplePos="0" relativeHeight="15739904" behindDoc="0" locked="0" layoutInCell="1" allowOverlap="1">
                <wp:simplePos x="0" y="0"/>
                <wp:positionH relativeFrom="page">
                  <wp:posOffset>6580911</wp:posOffset>
                </wp:positionH>
                <wp:positionV relativeFrom="paragraph">
                  <wp:posOffset>786303</wp:posOffset>
                </wp:positionV>
                <wp:extent cx="198120" cy="43434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37" o:spid="_x0000_s1031" type="#_x0000_t202" style="position:absolute;left:0;text-align:left;margin-left:518.2pt;margin-top:61.9pt;width:15.6pt;height:34.2pt;z-index:15739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hyperlink w:anchor="_bookmark55" w:history="1">
        <w:r w:rsidRPr="008A5EDA">
          <w:rPr>
            <w:sz w:val="24"/>
            <w:lang w:val="ru-RU"/>
          </w:rPr>
          <w:t xml:space="preserve">СОЦІАЛЬНО-ПСИХОЛОГІЧНИЙ ТРЕНІНГ ЯК МЕТОД РОЗВИТКУ ПРОФЕСІЙНОЇ ТОЛЕРАНТНОСТІ МАЙБУТНІХ СОЦІАЛЬНИХ </w:t>
        </w:r>
        <w:r w:rsidRPr="008A5EDA">
          <w:rPr>
            <w:spacing w:val="-2"/>
            <w:sz w:val="24"/>
            <w:lang w:val="ru-RU"/>
          </w:rPr>
          <w:t>ПРАЦІВНИКІВ</w:t>
        </w:r>
      </w:hyperlink>
    </w:p>
    <w:p w:rsidR="007C6FEF" w:rsidRPr="008A5EDA" w:rsidRDefault="008A5EDA">
      <w:pPr>
        <w:tabs>
          <w:tab w:val="right" w:leader="dot" w:pos="9059"/>
        </w:tabs>
        <w:spacing w:before="3"/>
        <w:ind w:left="852"/>
        <w:rPr>
          <w:sz w:val="24"/>
          <w:lang w:val="ru-RU"/>
        </w:rPr>
      </w:pPr>
      <w:r w:rsidRPr="008A5EDA">
        <w:rPr>
          <w:sz w:val="24"/>
          <w:lang w:val="ru-RU"/>
        </w:rPr>
        <w:t>Порядін</w:t>
      </w:r>
      <w:r w:rsidRPr="008A5EDA">
        <w:rPr>
          <w:spacing w:val="8"/>
          <w:sz w:val="24"/>
          <w:lang w:val="ru-RU"/>
        </w:rPr>
        <w:t xml:space="preserve"> </w:t>
      </w:r>
      <w:r w:rsidRPr="008A5EDA">
        <w:rPr>
          <w:spacing w:val="-4"/>
          <w:sz w:val="24"/>
          <w:lang w:val="ru-RU"/>
        </w:rPr>
        <w:t>Є.В.</w:t>
      </w:r>
      <w:r w:rsidRPr="008A5EDA">
        <w:rPr>
          <w:rFonts w:ascii="Times New Roman" w:hAnsi="Times New Roman"/>
          <w:b/>
          <w:sz w:val="24"/>
          <w:lang w:val="ru-RU"/>
        </w:rPr>
        <w:tab/>
      </w:r>
      <w:r w:rsidRPr="008A5EDA">
        <w:rPr>
          <w:spacing w:val="-5"/>
          <w:sz w:val="24"/>
          <w:lang w:val="ru-RU"/>
        </w:rPr>
        <w:t>413</w:t>
      </w:r>
    </w:p>
    <w:p w:rsidR="007C6FEF" w:rsidRPr="008A5EDA" w:rsidRDefault="008A5EDA">
      <w:pPr>
        <w:spacing w:before="473" w:line="375"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XI</w:t>
      </w:r>
      <w:r w:rsidRPr="008A5EDA">
        <w:rPr>
          <w:rFonts w:ascii="Arial Black" w:hAnsi="Arial Black"/>
          <w:spacing w:val="-5"/>
          <w:sz w:val="28"/>
          <w:lang w:val="ru-RU"/>
        </w:rPr>
        <w:t>.</w:t>
      </w:r>
    </w:p>
    <w:p w:rsidR="007C6FEF" w:rsidRDefault="008A5EDA">
      <w:pPr>
        <w:spacing w:line="375" w:lineRule="exact"/>
        <w:ind w:left="852"/>
        <w:rPr>
          <w:rFonts w:ascii="Arial Black" w:hAnsi="Arial Black"/>
          <w:sz w:val="28"/>
        </w:rPr>
      </w:pPr>
      <w:r>
        <w:rPr>
          <w:rFonts w:ascii="Arial Black" w:hAnsi="Arial Black"/>
          <w:sz w:val="28"/>
        </w:rPr>
        <w:t>МІЖНАРОДНІ</w:t>
      </w:r>
      <w:r>
        <w:rPr>
          <w:rFonts w:ascii="Arial Black" w:hAnsi="Arial Black"/>
          <w:spacing w:val="-11"/>
          <w:sz w:val="28"/>
        </w:rPr>
        <w:t xml:space="preserve"> </w:t>
      </w:r>
      <w:r>
        <w:rPr>
          <w:rFonts w:ascii="Arial Black" w:hAnsi="Arial Black"/>
          <w:spacing w:val="-2"/>
          <w:sz w:val="28"/>
        </w:rPr>
        <w:t>ВІДНОСИНИ</w:t>
      </w:r>
    </w:p>
    <w:p w:rsidR="007C6FEF" w:rsidRDefault="008A5EDA">
      <w:pPr>
        <w:spacing w:before="206"/>
        <w:ind w:left="852"/>
        <w:rPr>
          <w:rFonts w:ascii="Arial Black" w:hAnsi="Arial Black"/>
          <w:sz w:val="20"/>
        </w:rPr>
      </w:pPr>
      <w:r>
        <w:rPr>
          <w:rFonts w:ascii="Arial Black" w:hAnsi="Arial Black"/>
          <w:color w:val="000000"/>
          <w:spacing w:val="-2"/>
          <w:w w:val="95"/>
          <w:sz w:val="20"/>
          <w:highlight w:val="black"/>
        </w:rPr>
        <w:t>.</w:t>
      </w:r>
      <w:r>
        <w:rPr>
          <w:rFonts w:ascii="Arial Black" w:hAnsi="Arial Black"/>
          <w:color w:val="FFFFFF"/>
          <w:spacing w:val="-2"/>
          <w:w w:val="95"/>
          <w:sz w:val="20"/>
          <w:highlight w:val="black"/>
        </w:rPr>
        <w:t>СТАТТІ</w:t>
      </w:r>
      <w:r>
        <w:rPr>
          <w:rFonts w:ascii="Arial Black" w:hAnsi="Arial Black"/>
          <w:color w:val="000000"/>
          <w:spacing w:val="-2"/>
          <w:w w:val="95"/>
          <w:sz w:val="20"/>
          <w:highlight w:val="black"/>
        </w:rPr>
        <w:t>.</w:t>
      </w:r>
    </w:p>
    <w:p w:rsidR="007C6FEF" w:rsidRDefault="008A5EDA">
      <w:pPr>
        <w:pStyle w:val="5"/>
        <w:spacing w:before="248" w:line="261" w:lineRule="auto"/>
        <w:ind w:right="1560"/>
      </w:pPr>
      <w:hyperlink w:anchor="_bookmark56" w:history="1">
        <w:r>
          <w:rPr>
            <w:spacing w:val="-10"/>
          </w:rPr>
          <w:t>SOLVING</w:t>
        </w:r>
        <w:r>
          <w:rPr>
            <w:spacing w:val="-2"/>
          </w:rPr>
          <w:t xml:space="preserve"> </w:t>
        </w:r>
        <w:r>
          <w:rPr>
            <w:spacing w:val="-10"/>
          </w:rPr>
          <w:t>WICKED</w:t>
        </w:r>
        <w:r>
          <w:t xml:space="preserve"> </w:t>
        </w:r>
        <w:r>
          <w:rPr>
            <w:spacing w:val="-10"/>
          </w:rPr>
          <w:t>PROBLEMS</w:t>
        </w:r>
        <w:r>
          <w:t xml:space="preserve"> </w:t>
        </w:r>
        <w:r>
          <w:rPr>
            <w:spacing w:val="-10"/>
          </w:rPr>
          <w:t>USING</w:t>
        </w:r>
        <w:r>
          <w:rPr>
            <w:spacing w:val="-2"/>
          </w:rPr>
          <w:t xml:space="preserve"> </w:t>
        </w:r>
        <w:r>
          <w:rPr>
            <w:spacing w:val="-10"/>
          </w:rPr>
          <w:t>THE</w:t>
        </w:r>
        <w:r>
          <w:rPr>
            <w:spacing w:val="-1"/>
          </w:rPr>
          <w:t xml:space="preserve"> </w:t>
        </w:r>
        <w:r>
          <w:rPr>
            <w:spacing w:val="-10"/>
          </w:rPr>
          <w:t>GENERAL</w:t>
        </w:r>
        <w:r>
          <w:rPr>
            <w:spacing w:val="-2"/>
          </w:rPr>
          <w:t xml:space="preserve"> </w:t>
        </w:r>
        <w:r>
          <w:rPr>
            <w:spacing w:val="-10"/>
          </w:rPr>
          <w:t xml:space="preserve">MORPHOLOGICAL </w:t>
        </w:r>
        <w:r>
          <w:rPr>
            <w:spacing w:val="-2"/>
          </w:rPr>
          <w:t>ANALYSIS</w:t>
        </w:r>
        <w:r>
          <w:rPr>
            <w:spacing w:val="-14"/>
          </w:rPr>
          <w:t xml:space="preserve"> </w:t>
        </w:r>
        <w:r>
          <w:rPr>
            <w:spacing w:val="-2"/>
          </w:rPr>
          <w:t>(GMA)</w:t>
        </w:r>
        <w:r>
          <w:rPr>
            <w:spacing w:val="-14"/>
          </w:rPr>
          <w:t xml:space="preserve"> </w:t>
        </w:r>
        <w:r>
          <w:rPr>
            <w:spacing w:val="-2"/>
          </w:rPr>
          <w:t>METHOD</w:t>
        </w:r>
      </w:hyperlink>
    </w:p>
    <w:p w:rsidR="007C6FEF" w:rsidRDefault="008A5EDA">
      <w:pPr>
        <w:tabs>
          <w:tab w:val="right" w:leader="dot" w:pos="9059"/>
        </w:tabs>
        <w:spacing w:line="267" w:lineRule="exact"/>
        <w:ind w:left="852"/>
        <w:rPr>
          <w:sz w:val="24"/>
        </w:rPr>
      </w:pPr>
      <w:r>
        <w:rPr>
          <w:sz w:val="24"/>
        </w:rPr>
        <w:t>Shukurov</w:t>
      </w:r>
      <w:r>
        <w:rPr>
          <w:spacing w:val="-4"/>
          <w:sz w:val="24"/>
        </w:rPr>
        <w:t xml:space="preserve"> </w:t>
      </w:r>
      <w:r>
        <w:rPr>
          <w:spacing w:val="-10"/>
          <w:sz w:val="24"/>
        </w:rPr>
        <w:t>R</w:t>
      </w:r>
      <w:r>
        <w:rPr>
          <w:sz w:val="24"/>
        </w:rPr>
        <w:tab/>
      </w:r>
      <w:r>
        <w:rPr>
          <w:spacing w:val="-5"/>
          <w:sz w:val="24"/>
        </w:rPr>
        <w:t>419</w:t>
      </w:r>
    </w:p>
    <w:p w:rsidR="007C6FEF" w:rsidRDefault="008A5EDA">
      <w:pPr>
        <w:spacing w:before="474" w:line="375" w:lineRule="exact"/>
        <w:ind w:left="852"/>
        <w:rPr>
          <w:rFonts w:ascii="Arial Black" w:hAnsi="Arial Black"/>
          <w:sz w:val="28"/>
        </w:rPr>
      </w:pPr>
      <w:r>
        <w:rPr>
          <w:rFonts w:ascii="Arial Black" w:hAnsi="Arial Black"/>
          <w:sz w:val="28"/>
        </w:rPr>
        <w:t>РОЗДІЛ</w:t>
      </w:r>
      <w:r>
        <w:rPr>
          <w:rFonts w:ascii="Arial Black" w:hAnsi="Arial Black"/>
          <w:spacing w:val="-9"/>
          <w:sz w:val="28"/>
        </w:rPr>
        <w:t xml:space="preserve"> </w:t>
      </w:r>
      <w:r>
        <w:rPr>
          <w:rFonts w:ascii="Arial Black" w:hAnsi="Arial Black"/>
          <w:spacing w:val="-4"/>
          <w:sz w:val="28"/>
        </w:rPr>
        <w:t>XII.</w:t>
      </w:r>
    </w:p>
    <w:p w:rsidR="007C6FEF" w:rsidRDefault="008A5EDA">
      <w:pPr>
        <w:spacing w:line="375" w:lineRule="exact"/>
        <w:ind w:left="852"/>
        <w:rPr>
          <w:rFonts w:ascii="Arial Black" w:hAnsi="Arial Black"/>
          <w:sz w:val="28"/>
        </w:rPr>
      </w:pPr>
      <w:r>
        <w:rPr>
          <w:rFonts w:ascii="Arial Black" w:hAnsi="Arial Black"/>
          <w:sz w:val="28"/>
        </w:rPr>
        <w:t>ПРАВО</w:t>
      </w:r>
      <w:r>
        <w:rPr>
          <w:rFonts w:ascii="Arial Black" w:hAnsi="Arial Black"/>
          <w:spacing w:val="-7"/>
          <w:sz w:val="28"/>
        </w:rPr>
        <w:t xml:space="preserve"> </w:t>
      </w:r>
      <w:r>
        <w:rPr>
          <w:rFonts w:ascii="Arial Black" w:hAnsi="Arial Black"/>
          <w:sz w:val="28"/>
        </w:rPr>
        <w:t>ТА</w:t>
      </w:r>
      <w:r>
        <w:rPr>
          <w:rFonts w:ascii="Arial Black" w:hAnsi="Arial Black"/>
          <w:spacing w:val="-6"/>
          <w:sz w:val="28"/>
        </w:rPr>
        <w:t xml:space="preserve"> </w:t>
      </w:r>
      <w:r>
        <w:rPr>
          <w:rFonts w:ascii="Arial Black" w:hAnsi="Arial Black"/>
          <w:sz w:val="28"/>
        </w:rPr>
        <w:t>МІЖНАРОДНЕ</w:t>
      </w:r>
      <w:r>
        <w:rPr>
          <w:rFonts w:ascii="Arial Black" w:hAnsi="Arial Black"/>
          <w:spacing w:val="-7"/>
          <w:sz w:val="28"/>
        </w:rPr>
        <w:t xml:space="preserve"> </w:t>
      </w:r>
      <w:r>
        <w:rPr>
          <w:rFonts w:ascii="Arial Black" w:hAnsi="Arial Black"/>
          <w:spacing w:val="-2"/>
          <w:sz w:val="28"/>
        </w:rPr>
        <w:t>ПРАВО</w:t>
      </w:r>
    </w:p>
    <w:p w:rsidR="007C6FEF" w:rsidRPr="008A5EDA" w:rsidRDefault="008A5EDA">
      <w:pPr>
        <w:spacing w:before="207"/>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pStyle w:val="5"/>
        <w:spacing w:before="247" w:line="259" w:lineRule="auto"/>
        <w:ind w:right="1557"/>
        <w:rPr>
          <w:lang w:val="ru-RU"/>
        </w:rPr>
      </w:pPr>
      <w:hyperlink w:anchor="_bookmark57" w:history="1">
        <w:r w:rsidRPr="008A5EDA">
          <w:rPr>
            <w:lang w:val="ru-RU"/>
          </w:rPr>
          <w:t xml:space="preserve">ЕКОНОМІЧНІ ПРАВОПОРУШЕННЯ: СУЧАСНА ПРОБЛЕМАТИКА І </w:t>
        </w:r>
        <w:r w:rsidRPr="008A5EDA">
          <w:rPr>
            <w:spacing w:val="-2"/>
            <w:lang w:val="ru-RU"/>
          </w:rPr>
          <w:t>МІЖНАРОДНА</w:t>
        </w:r>
        <w:r w:rsidRPr="008A5EDA">
          <w:rPr>
            <w:spacing w:val="-14"/>
            <w:lang w:val="ru-RU"/>
          </w:rPr>
          <w:t xml:space="preserve"> </w:t>
        </w:r>
        <w:r w:rsidRPr="008A5EDA">
          <w:rPr>
            <w:spacing w:val="-2"/>
            <w:lang w:val="ru-RU"/>
          </w:rPr>
          <w:t>СПІВПРАЦЯ</w:t>
        </w:r>
      </w:hyperlink>
    </w:p>
    <w:p w:rsidR="007C6FEF" w:rsidRPr="008A5EDA" w:rsidRDefault="008A5EDA">
      <w:pPr>
        <w:tabs>
          <w:tab w:val="right" w:leader="dot" w:pos="9059"/>
        </w:tabs>
        <w:spacing w:before="1"/>
        <w:ind w:left="852"/>
        <w:rPr>
          <w:sz w:val="24"/>
          <w:lang w:val="ru-RU"/>
        </w:rPr>
      </w:pPr>
      <w:r w:rsidRPr="008A5EDA">
        <w:rPr>
          <w:sz w:val="24"/>
          <w:lang w:val="ru-RU"/>
        </w:rPr>
        <w:t>Чайковський</w:t>
      </w:r>
      <w:r w:rsidRPr="008A5EDA">
        <w:rPr>
          <w:spacing w:val="11"/>
          <w:sz w:val="24"/>
          <w:lang w:val="ru-RU"/>
        </w:rPr>
        <w:t xml:space="preserve"> </w:t>
      </w:r>
      <w:r w:rsidRPr="008A5EDA">
        <w:rPr>
          <w:spacing w:val="-4"/>
          <w:sz w:val="24"/>
          <w:lang w:val="ru-RU"/>
        </w:rPr>
        <w:t>Д.З.</w:t>
      </w:r>
      <w:r w:rsidRPr="008A5EDA">
        <w:rPr>
          <w:rFonts w:ascii="Times New Roman" w:hAnsi="Times New Roman"/>
          <w:b/>
          <w:sz w:val="24"/>
          <w:lang w:val="ru-RU"/>
        </w:rPr>
        <w:tab/>
      </w:r>
      <w:r w:rsidRPr="008A5EDA">
        <w:rPr>
          <w:spacing w:val="-5"/>
          <w:sz w:val="24"/>
          <w:lang w:val="ru-RU"/>
        </w:rPr>
        <w:t>426</w:t>
      </w:r>
    </w:p>
    <w:p w:rsidR="007C6FEF" w:rsidRPr="008A5EDA" w:rsidRDefault="007C6FEF">
      <w:pPr>
        <w:pStyle w:val="a3"/>
        <w:spacing w:before="200"/>
        <w:jc w:val="left"/>
        <w:rPr>
          <w:sz w:val="24"/>
          <w:lang w:val="ru-RU"/>
        </w:rPr>
      </w:pPr>
    </w:p>
    <w:p w:rsidR="007C6FEF" w:rsidRPr="008A5EDA" w:rsidRDefault="008A5EDA">
      <w:pPr>
        <w:spacing w:line="375"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XIII</w:t>
      </w:r>
      <w:r w:rsidRPr="008A5EDA">
        <w:rPr>
          <w:rFonts w:ascii="Arial Black" w:hAnsi="Arial Black"/>
          <w:spacing w:val="-4"/>
          <w:sz w:val="28"/>
          <w:lang w:val="ru-RU"/>
        </w:rPr>
        <w:t>.</w:t>
      </w:r>
    </w:p>
    <w:p w:rsidR="007C6FEF" w:rsidRPr="008A5EDA" w:rsidRDefault="008A5EDA">
      <w:pPr>
        <w:spacing w:before="11" w:line="216" w:lineRule="auto"/>
        <w:ind w:left="852" w:right="2430"/>
        <w:rPr>
          <w:rFonts w:ascii="Arial Black" w:hAnsi="Arial Black"/>
          <w:sz w:val="28"/>
          <w:lang w:val="ru-RU"/>
        </w:rPr>
      </w:pPr>
      <w:r w:rsidRPr="008A5EDA">
        <w:rPr>
          <w:rFonts w:ascii="Arial Black" w:hAnsi="Arial Black"/>
          <w:sz w:val="28"/>
          <w:lang w:val="ru-RU"/>
        </w:rPr>
        <w:t>ІНСТИТУТ</w:t>
      </w:r>
      <w:r w:rsidRPr="008A5EDA">
        <w:rPr>
          <w:rFonts w:ascii="Arial Black" w:hAnsi="Arial Black"/>
          <w:spacing w:val="-16"/>
          <w:sz w:val="28"/>
          <w:lang w:val="ru-RU"/>
        </w:rPr>
        <w:t xml:space="preserve"> </w:t>
      </w:r>
      <w:r w:rsidRPr="008A5EDA">
        <w:rPr>
          <w:rFonts w:ascii="Arial Black" w:hAnsi="Arial Black"/>
          <w:sz w:val="28"/>
          <w:lang w:val="ru-RU"/>
        </w:rPr>
        <w:t>ПРАВООХОРОННОЇ</w:t>
      </w:r>
      <w:r w:rsidRPr="008A5EDA">
        <w:rPr>
          <w:rFonts w:ascii="Arial Black" w:hAnsi="Arial Black"/>
          <w:spacing w:val="-16"/>
          <w:sz w:val="28"/>
          <w:lang w:val="ru-RU"/>
        </w:rPr>
        <w:t xml:space="preserve"> </w:t>
      </w:r>
      <w:r w:rsidRPr="008A5EDA">
        <w:rPr>
          <w:rFonts w:ascii="Arial Black" w:hAnsi="Arial Black"/>
          <w:sz w:val="28"/>
          <w:lang w:val="ru-RU"/>
        </w:rPr>
        <w:t>ДІЯЛЬНОСТІ, СУДОВА СИСТЕМА ТА НОТАРІАТ</w:t>
      </w:r>
    </w:p>
    <w:p w:rsidR="007C6FEF" w:rsidRPr="008A5EDA" w:rsidRDefault="008A5EDA">
      <w:pPr>
        <w:spacing w:before="216"/>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pStyle w:val="5"/>
        <w:spacing w:before="248" w:line="261" w:lineRule="auto"/>
        <w:ind w:right="1559"/>
        <w:rPr>
          <w:lang w:val="ru-RU"/>
        </w:rPr>
      </w:pPr>
      <w:hyperlink w:anchor="_bookmark58" w:history="1">
        <w:r w:rsidRPr="008A5EDA">
          <w:rPr>
            <w:spacing w:val="-8"/>
            <w:lang w:val="ru-RU"/>
          </w:rPr>
          <w:t xml:space="preserve">МІЖНАРОДНИЙ ДОСВІД ЗАСТОСУВАННЯ КРИМІНАЛЬНОГО АНАЛІЗУ </w:t>
        </w:r>
        <w:r w:rsidRPr="008A5EDA">
          <w:rPr>
            <w:spacing w:val="-4"/>
            <w:lang w:val="ru-RU"/>
          </w:rPr>
          <w:t>ТА</w:t>
        </w:r>
        <w:r w:rsidRPr="008A5EDA">
          <w:rPr>
            <w:spacing w:val="-12"/>
            <w:lang w:val="ru-RU"/>
          </w:rPr>
          <w:t xml:space="preserve"> </w:t>
        </w:r>
        <w:r w:rsidRPr="008A5EDA">
          <w:rPr>
            <w:spacing w:val="-4"/>
            <w:lang w:val="ru-RU"/>
          </w:rPr>
          <w:t>ЙОГО</w:t>
        </w:r>
        <w:r w:rsidRPr="008A5EDA">
          <w:rPr>
            <w:spacing w:val="-12"/>
            <w:lang w:val="ru-RU"/>
          </w:rPr>
          <w:t xml:space="preserve"> </w:t>
        </w:r>
        <w:r w:rsidRPr="008A5EDA">
          <w:rPr>
            <w:spacing w:val="-4"/>
            <w:lang w:val="ru-RU"/>
          </w:rPr>
          <w:t>АДАПТАЦІЯ</w:t>
        </w:r>
        <w:r w:rsidRPr="008A5EDA">
          <w:rPr>
            <w:spacing w:val="-12"/>
            <w:lang w:val="ru-RU"/>
          </w:rPr>
          <w:t xml:space="preserve"> </w:t>
        </w:r>
        <w:r w:rsidRPr="008A5EDA">
          <w:rPr>
            <w:spacing w:val="-4"/>
            <w:lang w:val="ru-RU"/>
          </w:rPr>
          <w:t>В</w:t>
        </w:r>
        <w:r w:rsidRPr="008A5EDA">
          <w:rPr>
            <w:spacing w:val="-12"/>
            <w:lang w:val="ru-RU"/>
          </w:rPr>
          <w:t xml:space="preserve"> </w:t>
        </w:r>
        <w:r w:rsidRPr="008A5EDA">
          <w:rPr>
            <w:spacing w:val="-4"/>
            <w:lang w:val="ru-RU"/>
          </w:rPr>
          <w:t>УКРАЇНІ</w:t>
        </w:r>
      </w:hyperlink>
    </w:p>
    <w:p w:rsidR="007C6FEF" w:rsidRPr="008A5EDA" w:rsidRDefault="008A5EDA">
      <w:pPr>
        <w:spacing w:line="267" w:lineRule="exact"/>
        <w:ind w:left="852"/>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left" w:leader="dot" w:pos="8648"/>
        </w:tabs>
        <w:spacing w:before="23"/>
        <w:ind w:left="852"/>
        <w:rPr>
          <w:sz w:val="24"/>
          <w:lang w:val="ru-RU"/>
        </w:rPr>
      </w:pPr>
      <w:r w:rsidRPr="008A5EDA">
        <w:rPr>
          <w:spacing w:val="-2"/>
          <w:sz w:val="24"/>
          <w:lang w:val="ru-RU"/>
        </w:rPr>
        <w:t>Марков</w:t>
      </w:r>
      <w:r w:rsidRPr="008A5EDA">
        <w:rPr>
          <w:spacing w:val="-8"/>
          <w:sz w:val="24"/>
          <w:lang w:val="ru-RU"/>
        </w:rPr>
        <w:t xml:space="preserve"> </w:t>
      </w:r>
      <w:r w:rsidRPr="008A5EDA">
        <w:rPr>
          <w:spacing w:val="-2"/>
          <w:sz w:val="24"/>
          <w:lang w:val="ru-RU"/>
        </w:rPr>
        <w:t>М.О.,</w:t>
      </w:r>
      <w:r w:rsidRPr="008A5EDA">
        <w:rPr>
          <w:spacing w:val="-7"/>
          <w:sz w:val="24"/>
          <w:lang w:val="ru-RU"/>
        </w:rPr>
        <w:t xml:space="preserve"> </w:t>
      </w:r>
      <w:r w:rsidRPr="008A5EDA">
        <w:rPr>
          <w:spacing w:val="-2"/>
          <w:sz w:val="24"/>
          <w:lang w:val="ru-RU"/>
        </w:rPr>
        <w:t>Маврутенков</w:t>
      </w:r>
      <w:r w:rsidRPr="008A5EDA">
        <w:rPr>
          <w:spacing w:val="-7"/>
          <w:sz w:val="24"/>
          <w:lang w:val="ru-RU"/>
        </w:rPr>
        <w:t xml:space="preserve"> </w:t>
      </w:r>
      <w:r w:rsidRPr="008A5EDA">
        <w:rPr>
          <w:spacing w:val="-2"/>
          <w:sz w:val="24"/>
          <w:lang w:val="ru-RU"/>
        </w:rPr>
        <w:t>В.Д.,</w:t>
      </w:r>
      <w:r w:rsidRPr="008A5EDA">
        <w:rPr>
          <w:spacing w:val="-9"/>
          <w:sz w:val="24"/>
          <w:lang w:val="ru-RU"/>
        </w:rPr>
        <w:t xml:space="preserve"> </w:t>
      </w:r>
      <w:r w:rsidRPr="008A5EDA">
        <w:rPr>
          <w:spacing w:val="-2"/>
          <w:sz w:val="24"/>
          <w:lang w:val="ru-RU"/>
        </w:rPr>
        <w:t>Шляховий</w:t>
      </w:r>
      <w:r w:rsidRPr="008A5EDA">
        <w:rPr>
          <w:spacing w:val="-10"/>
          <w:sz w:val="24"/>
          <w:lang w:val="ru-RU"/>
        </w:rPr>
        <w:t xml:space="preserve"> </w:t>
      </w:r>
      <w:r w:rsidRPr="008A5EDA">
        <w:rPr>
          <w:spacing w:val="-2"/>
          <w:sz w:val="24"/>
          <w:lang w:val="ru-RU"/>
        </w:rPr>
        <w:t>Д.С.,</w:t>
      </w:r>
      <w:r w:rsidRPr="008A5EDA">
        <w:rPr>
          <w:spacing w:val="-7"/>
          <w:sz w:val="24"/>
          <w:lang w:val="ru-RU"/>
        </w:rPr>
        <w:t xml:space="preserve"> </w:t>
      </w:r>
      <w:r w:rsidRPr="008A5EDA">
        <w:rPr>
          <w:spacing w:val="-2"/>
          <w:sz w:val="24"/>
          <w:lang w:val="ru-RU"/>
        </w:rPr>
        <w:t>Кисельов</w:t>
      </w:r>
      <w:r w:rsidRPr="008A5EDA">
        <w:rPr>
          <w:spacing w:val="-7"/>
          <w:sz w:val="24"/>
          <w:lang w:val="ru-RU"/>
        </w:rPr>
        <w:t xml:space="preserve"> </w:t>
      </w:r>
      <w:r w:rsidRPr="008A5EDA">
        <w:rPr>
          <w:spacing w:val="-4"/>
          <w:sz w:val="24"/>
          <w:lang w:val="ru-RU"/>
        </w:rPr>
        <w:t>А.О.</w:t>
      </w:r>
      <w:r w:rsidRPr="008A5EDA">
        <w:rPr>
          <w:rFonts w:ascii="Times New Roman" w:hAnsi="Times New Roman"/>
          <w:b/>
          <w:sz w:val="24"/>
          <w:lang w:val="ru-RU"/>
        </w:rPr>
        <w:tab/>
      </w:r>
      <w:r w:rsidRPr="008A5EDA">
        <w:rPr>
          <w:spacing w:val="-5"/>
          <w:sz w:val="24"/>
          <w:lang w:val="ru-RU"/>
        </w:rPr>
        <w:t>434</w:t>
      </w:r>
    </w:p>
    <w:p w:rsidR="007C6FEF" w:rsidRPr="008A5EDA" w:rsidRDefault="008A5EDA">
      <w:pPr>
        <w:spacing w:before="229"/>
        <w:ind w:left="852"/>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20"/>
        <w:ind w:left="852"/>
        <w:rPr>
          <w:lang w:val="ru-RU"/>
        </w:rPr>
      </w:pPr>
      <w:hyperlink w:anchor="_bookmark59" w:history="1">
        <w:r w:rsidRPr="008A5EDA">
          <w:rPr>
            <w:w w:val="90"/>
            <w:lang w:val="ru-RU"/>
          </w:rPr>
          <w:t>ЗАТРИМАННЯ</w:t>
        </w:r>
        <w:r w:rsidRPr="008A5EDA">
          <w:rPr>
            <w:spacing w:val="11"/>
            <w:lang w:val="ru-RU"/>
          </w:rPr>
          <w:t xml:space="preserve"> </w:t>
        </w:r>
        <w:r w:rsidRPr="008A5EDA">
          <w:rPr>
            <w:w w:val="90"/>
            <w:lang w:val="ru-RU"/>
          </w:rPr>
          <w:t>ОСОБИ</w:t>
        </w:r>
        <w:r w:rsidRPr="008A5EDA">
          <w:rPr>
            <w:spacing w:val="11"/>
            <w:lang w:val="ru-RU"/>
          </w:rPr>
          <w:t xml:space="preserve"> </w:t>
        </w:r>
        <w:r w:rsidRPr="008A5EDA">
          <w:rPr>
            <w:w w:val="90"/>
            <w:lang w:val="ru-RU"/>
          </w:rPr>
          <w:t>ЯК</w:t>
        </w:r>
        <w:r w:rsidRPr="008A5EDA">
          <w:rPr>
            <w:spacing w:val="13"/>
            <w:lang w:val="ru-RU"/>
          </w:rPr>
          <w:t xml:space="preserve"> </w:t>
        </w:r>
        <w:r w:rsidRPr="008A5EDA">
          <w:rPr>
            <w:w w:val="90"/>
            <w:lang w:val="ru-RU"/>
          </w:rPr>
          <w:t>ПРОЦЕСУАЛЬНЕ</w:t>
        </w:r>
        <w:r w:rsidRPr="008A5EDA">
          <w:rPr>
            <w:spacing w:val="12"/>
            <w:lang w:val="ru-RU"/>
          </w:rPr>
          <w:t xml:space="preserve"> </w:t>
        </w:r>
        <w:r w:rsidRPr="008A5EDA">
          <w:rPr>
            <w:spacing w:val="-2"/>
            <w:w w:val="90"/>
            <w:lang w:val="ru-RU"/>
          </w:rPr>
          <w:t>РІШЕННЯ</w:t>
        </w:r>
      </w:hyperlink>
    </w:p>
    <w:p w:rsidR="007C6FEF" w:rsidRPr="008A5EDA" w:rsidRDefault="008A5EDA">
      <w:pPr>
        <w:pStyle w:val="a3"/>
        <w:tabs>
          <w:tab w:val="left" w:leader="dot" w:pos="8648"/>
        </w:tabs>
        <w:spacing w:before="20"/>
        <w:ind w:left="852"/>
        <w:jc w:val="left"/>
        <w:rPr>
          <w:lang w:val="ru-RU"/>
        </w:rPr>
      </w:pPr>
      <w:r w:rsidRPr="008A5EDA">
        <w:rPr>
          <w:lang w:val="ru-RU"/>
        </w:rPr>
        <w:t>Мелешко</w:t>
      </w:r>
      <w:r w:rsidRPr="008A5EDA">
        <w:rPr>
          <w:spacing w:val="2"/>
          <w:lang w:val="ru-RU"/>
        </w:rPr>
        <w:t xml:space="preserve"> </w:t>
      </w:r>
      <w:r w:rsidRPr="008A5EDA">
        <w:rPr>
          <w:spacing w:val="-4"/>
          <w:lang w:val="ru-RU"/>
        </w:rPr>
        <w:t>А.В.</w:t>
      </w:r>
      <w:r w:rsidRPr="008A5EDA">
        <w:rPr>
          <w:rFonts w:ascii="Times New Roman" w:hAnsi="Times New Roman"/>
          <w:b/>
          <w:lang w:val="ru-RU"/>
        </w:rPr>
        <w:tab/>
      </w:r>
      <w:r w:rsidRPr="008A5EDA">
        <w:rPr>
          <w:spacing w:val="-5"/>
          <w:lang w:val="ru-RU"/>
        </w:rPr>
        <w:t>442</w:t>
      </w:r>
    </w:p>
    <w:p w:rsidR="007C6FEF" w:rsidRPr="008A5EDA" w:rsidRDefault="007C6FEF">
      <w:pPr>
        <w:pStyle w:val="a3"/>
        <w:jc w:val="left"/>
        <w:rPr>
          <w:lang w:val="ru-RU"/>
        </w:rPr>
        <w:sectPr w:rsidR="007C6FEF" w:rsidRPr="008A5EDA">
          <w:pgSz w:w="11910" w:h="16850"/>
          <w:pgMar w:top="1400" w:right="850" w:bottom="1220" w:left="850" w:header="585" w:footer="1028" w:gutter="0"/>
          <w:cols w:space="720"/>
        </w:sectPr>
      </w:pPr>
    </w:p>
    <w:p w:rsidR="007C6FEF" w:rsidRPr="008A5EDA" w:rsidRDefault="008A5EDA">
      <w:pPr>
        <w:spacing w:before="1" w:line="379" w:lineRule="exact"/>
        <w:ind w:left="1135"/>
        <w:rPr>
          <w:rFonts w:ascii="Arial Black" w:hAnsi="Arial Black"/>
          <w:sz w:val="28"/>
          <w:lang w:val="ru-RU"/>
        </w:rPr>
      </w:pPr>
      <w:r>
        <w:rPr>
          <w:rFonts w:ascii="Arial Black" w:hAnsi="Arial Black"/>
          <w:noProof/>
          <w:sz w:val="28"/>
        </w:rPr>
        <w:lastRenderedPageBreak/>
        <mc:AlternateContent>
          <mc:Choice Requires="wps">
            <w:drawing>
              <wp:anchor distT="0" distB="0" distL="0" distR="0" simplePos="0" relativeHeight="15740416" behindDoc="0" locked="0" layoutInCell="1" allowOverlap="1">
                <wp:simplePos x="0" y="0"/>
                <wp:positionH relativeFrom="page">
                  <wp:posOffset>760094</wp:posOffset>
                </wp:positionH>
                <wp:positionV relativeFrom="paragraph">
                  <wp:posOffset>195354</wp:posOffset>
                </wp:positionV>
                <wp:extent cx="1270" cy="143637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0C33BCB" id="Graphic 38" o:spid="_x0000_s1026" style="position:absolute;margin-left:59.85pt;margin-top:15.4pt;width:.1pt;height:113.1pt;z-index:15740416;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" path="m,l,1436370e" filled="f" strokeweight=".5pt">
                <v:path arrowok="t"/>
                <w10:wrap anchorx="page"/>
              </v:shape>
            </w:pict>
          </mc:Fallback>
        </mc:AlternateContent>
      </w: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XIV</w:t>
      </w:r>
      <w:r w:rsidRPr="008A5EDA">
        <w:rPr>
          <w:rFonts w:ascii="Arial Black" w:hAnsi="Arial Black"/>
          <w:spacing w:val="-4"/>
          <w:sz w:val="28"/>
          <w:lang w:val="ru-RU"/>
        </w:rPr>
        <w:t>.</w:t>
      </w:r>
    </w:p>
    <w:p w:rsidR="007C6FEF" w:rsidRPr="008A5EDA" w:rsidRDefault="008A5EDA">
      <w:pPr>
        <w:spacing w:before="8" w:line="220" w:lineRule="auto"/>
        <w:ind w:left="1135" w:right="736"/>
        <w:rPr>
          <w:rFonts w:ascii="Arial Black" w:hAnsi="Arial Black"/>
          <w:sz w:val="28"/>
          <w:lang w:val="ru-RU"/>
        </w:rPr>
      </w:pPr>
      <w:r w:rsidRPr="008A5EDA">
        <w:rPr>
          <w:rFonts w:ascii="Arial Black" w:hAnsi="Arial Black"/>
          <w:sz w:val="28"/>
          <w:lang w:val="ru-RU"/>
        </w:rPr>
        <w:t>ВОЄННІ</w:t>
      </w:r>
      <w:r w:rsidRPr="008A5EDA">
        <w:rPr>
          <w:rFonts w:ascii="Arial Black" w:hAnsi="Arial Black"/>
          <w:spacing w:val="-9"/>
          <w:sz w:val="28"/>
          <w:lang w:val="ru-RU"/>
        </w:rPr>
        <w:t xml:space="preserve"> </w:t>
      </w:r>
      <w:r w:rsidRPr="008A5EDA">
        <w:rPr>
          <w:rFonts w:ascii="Arial Black" w:hAnsi="Arial Black"/>
          <w:sz w:val="28"/>
          <w:lang w:val="ru-RU"/>
        </w:rPr>
        <w:t>НАУКИ,</w:t>
      </w:r>
      <w:r w:rsidRPr="008A5EDA">
        <w:rPr>
          <w:rFonts w:ascii="Arial Black" w:hAnsi="Arial Black"/>
          <w:spacing w:val="-7"/>
          <w:sz w:val="28"/>
          <w:lang w:val="ru-RU"/>
        </w:rPr>
        <w:t xml:space="preserve"> </w:t>
      </w:r>
      <w:r w:rsidRPr="008A5EDA">
        <w:rPr>
          <w:rFonts w:ascii="Arial Black" w:hAnsi="Arial Black"/>
          <w:sz w:val="28"/>
          <w:lang w:val="ru-RU"/>
        </w:rPr>
        <w:t>НАЦІОНАЛЬНА</w:t>
      </w:r>
      <w:r w:rsidRPr="008A5EDA">
        <w:rPr>
          <w:rFonts w:ascii="Arial Black" w:hAnsi="Arial Black"/>
          <w:spacing w:val="-7"/>
          <w:sz w:val="28"/>
          <w:lang w:val="ru-RU"/>
        </w:rPr>
        <w:t xml:space="preserve"> </w:t>
      </w:r>
      <w:r w:rsidRPr="008A5EDA">
        <w:rPr>
          <w:rFonts w:ascii="Arial Black" w:hAnsi="Arial Black"/>
          <w:sz w:val="28"/>
          <w:lang w:val="ru-RU"/>
        </w:rPr>
        <w:t>БЕЗПЕКА</w:t>
      </w:r>
      <w:r w:rsidRPr="008A5EDA">
        <w:rPr>
          <w:rFonts w:ascii="Arial Black" w:hAnsi="Arial Black"/>
          <w:spacing w:val="-10"/>
          <w:sz w:val="28"/>
          <w:lang w:val="ru-RU"/>
        </w:rPr>
        <w:t xml:space="preserve"> </w:t>
      </w:r>
      <w:r w:rsidRPr="008A5EDA">
        <w:rPr>
          <w:rFonts w:ascii="Arial Black" w:hAnsi="Arial Black"/>
          <w:sz w:val="28"/>
          <w:lang w:val="ru-RU"/>
        </w:rPr>
        <w:t>ТА БЕЗПЕКА ДЕРЖАВНОГО КОРДОНУ</w:t>
      </w:r>
    </w:p>
    <w:p w:rsidR="007C6FEF" w:rsidRPr="008A5EDA" w:rsidRDefault="008A5EDA">
      <w:pPr>
        <w:spacing w:before="230"/>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Pr="008A5EDA" w:rsidRDefault="008A5EDA">
      <w:pPr>
        <w:pStyle w:val="5"/>
        <w:spacing w:before="257" w:line="264" w:lineRule="auto"/>
        <w:ind w:left="1135" w:right="1270"/>
        <w:rPr>
          <w:lang w:val="ru-RU"/>
        </w:rPr>
      </w:pPr>
      <w:hyperlink w:anchor="_bookmark60" w:history="1">
        <w:r w:rsidRPr="008A5EDA">
          <w:rPr>
            <w:w w:val="90"/>
            <w:lang w:val="ru-RU"/>
          </w:rPr>
          <w:t xml:space="preserve">АНАЛІЗ ТЕРОРИСТИЧНИХ АТАК УДАРНИМИ ДРОНАМИ У ВЕРЕСНІ 2024 </w:t>
        </w:r>
        <w:r w:rsidRPr="008A5EDA">
          <w:rPr>
            <w:spacing w:val="-4"/>
            <w:lang w:val="ru-RU"/>
          </w:rPr>
          <w:t>РОКУ</w:t>
        </w:r>
      </w:hyperlink>
    </w:p>
    <w:p w:rsidR="007C6FEF" w:rsidRPr="008A5EDA" w:rsidRDefault="008A5EDA">
      <w:pPr>
        <w:spacing w:before="4"/>
        <w:ind w:left="1135"/>
        <w:rPr>
          <w:sz w:val="24"/>
          <w:lang w:val="ru-RU"/>
        </w:rPr>
      </w:pPr>
      <w:r>
        <w:rPr>
          <w:noProof/>
          <w:sz w:val="24"/>
        </w:rPr>
        <mc:AlternateContent>
          <mc:Choice Requires="wps">
            <w:drawing>
              <wp:anchor distT="0" distB="0" distL="0" distR="0" simplePos="0" relativeHeight="15740928" behindDoc="0" locked="0" layoutInCell="1" allowOverlap="1">
                <wp:simplePos x="0" y="0"/>
                <wp:positionH relativeFrom="page">
                  <wp:posOffset>669268</wp:posOffset>
                </wp:positionH>
                <wp:positionV relativeFrom="paragraph">
                  <wp:posOffset>230322</wp:posOffset>
                </wp:positionV>
                <wp:extent cx="198120" cy="662305"/>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39" o:spid="_x0000_s1032" type="#_x0000_t202" style="position:absolute;left:0;text-align:left;margin-left:52.7pt;margin-top:18.15pt;width:15.6pt;height:52.15pt;z-index:157409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sidRPr="008A5EDA">
        <w:rPr>
          <w:spacing w:val="-2"/>
          <w:sz w:val="24"/>
          <w:lang w:val="ru-RU"/>
        </w:rPr>
        <w:t>Науково-дослідна</w:t>
      </w:r>
      <w:r w:rsidRPr="008A5EDA">
        <w:rPr>
          <w:spacing w:val="-4"/>
          <w:sz w:val="24"/>
          <w:lang w:val="ru-RU"/>
        </w:rPr>
        <w:t xml:space="preserve"> </w:t>
      </w:r>
      <w:r w:rsidRPr="008A5EDA">
        <w:rPr>
          <w:spacing w:val="-2"/>
          <w:sz w:val="24"/>
          <w:lang w:val="ru-RU"/>
        </w:rPr>
        <w:t>група:</w:t>
      </w:r>
    </w:p>
    <w:p w:rsidR="007C6FEF" w:rsidRPr="008A5EDA" w:rsidRDefault="008A5EDA">
      <w:pPr>
        <w:tabs>
          <w:tab w:val="left" w:pos="2397"/>
          <w:tab w:val="left" w:leader="dot" w:pos="8931"/>
        </w:tabs>
        <w:spacing w:before="29" w:line="266" w:lineRule="auto"/>
        <w:ind w:left="1135" w:right="859"/>
        <w:rPr>
          <w:sz w:val="24"/>
          <w:lang w:val="ru-RU"/>
        </w:rPr>
      </w:pPr>
      <w:r w:rsidRPr="008A5EDA">
        <w:rPr>
          <w:spacing w:val="-2"/>
          <w:sz w:val="24"/>
          <w:lang w:val="ru-RU"/>
        </w:rPr>
        <w:t>Азаренко</w:t>
      </w:r>
      <w:r w:rsidRPr="008A5EDA">
        <w:rPr>
          <w:sz w:val="24"/>
          <w:lang w:val="ru-RU"/>
        </w:rPr>
        <w:tab/>
        <w:t>О.В.,</w:t>
      </w:r>
      <w:r w:rsidRPr="008A5EDA">
        <w:rPr>
          <w:spacing w:val="80"/>
          <w:sz w:val="24"/>
          <w:lang w:val="ru-RU"/>
        </w:rPr>
        <w:t xml:space="preserve"> </w:t>
      </w:r>
      <w:r w:rsidRPr="008A5EDA">
        <w:rPr>
          <w:sz w:val="24"/>
          <w:lang w:val="ru-RU"/>
        </w:rPr>
        <w:t>Гончаренко</w:t>
      </w:r>
      <w:r w:rsidRPr="008A5EDA">
        <w:rPr>
          <w:spacing w:val="80"/>
          <w:sz w:val="24"/>
          <w:lang w:val="ru-RU"/>
        </w:rPr>
        <w:t xml:space="preserve"> </w:t>
      </w:r>
      <w:r w:rsidRPr="008A5EDA">
        <w:rPr>
          <w:sz w:val="24"/>
          <w:lang w:val="ru-RU"/>
        </w:rPr>
        <w:t>Ю.Ю.,</w:t>
      </w:r>
      <w:r w:rsidRPr="008A5EDA">
        <w:rPr>
          <w:spacing w:val="80"/>
          <w:sz w:val="24"/>
          <w:lang w:val="ru-RU"/>
        </w:rPr>
        <w:t xml:space="preserve"> </w:t>
      </w:r>
      <w:r w:rsidRPr="008A5EDA">
        <w:rPr>
          <w:sz w:val="24"/>
          <w:lang w:val="ru-RU"/>
        </w:rPr>
        <w:t>Дівізінюк</w:t>
      </w:r>
      <w:r w:rsidRPr="008A5EDA">
        <w:rPr>
          <w:spacing w:val="80"/>
          <w:sz w:val="24"/>
          <w:lang w:val="ru-RU"/>
        </w:rPr>
        <w:t xml:space="preserve"> </w:t>
      </w:r>
      <w:r w:rsidRPr="008A5EDA">
        <w:rPr>
          <w:sz w:val="24"/>
          <w:lang w:val="ru-RU"/>
        </w:rPr>
        <w:t>М.М.,</w:t>
      </w:r>
      <w:r w:rsidRPr="008A5EDA">
        <w:rPr>
          <w:spacing w:val="80"/>
          <w:sz w:val="24"/>
          <w:lang w:val="ru-RU"/>
        </w:rPr>
        <w:t xml:space="preserve"> </w:t>
      </w:r>
      <w:r w:rsidRPr="008A5EDA">
        <w:rPr>
          <w:sz w:val="24"/>
          <w:lang w:val="ru-RU"/>
        </w:rPr>
        <w:t>Ковач</w:t>
      </w:r>
      <w:r w:rsidRPr="008A5EDA">
        <w:rPr>
          <w:spacing w:val="80"/>
          <w:sz w:val="24"/>
          <w:lang w:val="ru-RU"/>
        </w:rPr>
        <w:t xml:space="preserve"> </w:t>
      </w:r>
      <w:r w:rsidRPr="008A5EDA">
        <w:rPr>
          <w:sz w:val="24"/>
          <w:lang w:val="ru-RU"/>
        </w:rPr>
        <w:t>В.О.,</w:t>
      </w:r>
      <w:r w:rsidRPr="008A5EDA">
        <w:rPr>
          <w:spacing w:val="40"/>
          <w:sz w:val="24"/>
          <w:lang w:val="ru-RU"/>
        </w:rPr>
        <w:t xml:space="preserve"> </w:t>
      </w:r>
      <w:r w:rsidRPr="008A5EDA">
        <w:rPr>
          <w:sz w:val="24"/>
          <w:lang w:val="ru-RU"/>
        </w:rPr>
        <w:t>Фаррахов О.В.</w:t>
      </w:r>
      <w:r w:rsidRPr="008A5EDA">
        <w:rPr>
          <w:rFonts w:ascii="Times New Roman" w:hAnsi="Times New Roman"/>
          <w:b/>
          <w:sz w:val="24"/>
          <w:lang w:val="ru-RU"/>
        </w:rPr>
        <w:tab/>
      </w:r>
      <w:r w:rsidRPr="008A5EDA">
        <w:rPr>
          <w:spacing w:val="-4"/>
          <w:sz w:val="24"/>
          <w:lang w:val="ru-RU"/>
        </w:rPr>
        <w:t>444</w:t>
      </w:r>
    </w:p>
    <w:p w:rsidR="007C6FEF" w:rsidRPr="008A5EDA" w:rsidRDefault="008A5EDA">
      <w:pPr>
        <w:pStyle w:val="5"/>
        <w:spacing w:before="249" w:line="266" w:lineRule="auto"/>
        <w:ind w:left="1135" w:right="1274"/>
        <w:rPr>
          <w:lang w:val="ru-RU"/>
        </w:rPr>
      </w:pPr>
      <w:hyperlink w:anchor="_bookmark61" w:history="1">
        <w:r w:rsidRPr="008A5EDA">
          <w:rPr>
            <w:lang w:val="ru-RU"/>
          </w:rPr>
          <w:t xml:space="preserve">МЕТОДИКА ОЦІНЮВАННЯ ЖИВУЧОСТІ ОЗБРОЄННЯ ЗЕНІТНОГО </w:t>
        </w:r>
        <w:r w:rsidRPr="008A5EDA">
          <w:rPr>
            <w:spacing w:val="-8"/>
            <w:lang w:val="ru-RU"/>
          </w:rPr>
          <w:t>ПІДРОЗДІЛУ</w:t>
        </w:r>
        <w:r w:rsidRPr="008A5EDA">
          <w:rPr>
            <w:spacing w:val="-7"/>
            <w:lang w:val="ru-RU"/>
          </w:rPr>
          <w:t xml:space="preserve"> </w:t>
        </w:r>
        <w:r w:rsidRPr="008A5EDA">
          <w:rPr>
            <w:spacing w:val="-8"/>
            <w:lang w:val="ru-RU"/>
          </w:rPr>
          <w:t>ЗЕНІТНОГО РАКЕТНОГО ПОЛКУ</w:t>
        </w:r>
        <w:r w:rsidRPr="008A5EDA">
          <w:rPr>
            <w:spacing w:val="-4"/>
            <w:lang w:val="ru-RU"/>
          </w:rPr>
          <w:t xml:space="preserve"> </w:t>
        </w:r>
        <w:r w:rsidRPr="008A5EDA">
          <w:rPr>
            <w:spacing w:val="-8"/>
            <w:lang w:val="ru-RU"/>
          </w:rPr>
          <w:t>“ОСА-АКМ”</w:t>
        </w:r>
      </w:hyperlink>
    </w:p>
    <w:p w:rsidR="007C6FEF" w:rsidRPr="008A5EDA" w:rsidRDefault="008A5EDA">
      <w:pPr>
        <w:spacing w:line="271" w:lineRule="exact"/>
        <w:ind w:left="1135"/>
        <w:rPr>
          <w:sz w:val="24"/>
          <w:lang w:val="ru-RU"/>
        </w:rPr>
      </w:pPr>
      <w:r w:rsidRPr="008A5EDA">
        <w:rPr>
          <w:spacing w:val="-2"/>
          <w:sz w:val="24"/>
          <w:lang w:val="ru-RU"/>
        </w:rPr>
        <w:t>Науково-дослідна</w:t>
      </w:r>
      <w:r w:rsidRPr="008A5EDA">
        <w:rPr>
          <w:spacing w:val="-4"/>
          <w:sz w:val="24"/>
          <w:lang w:val="ru-RU"/>
        </w:rPr>
        <w:t xml:space="preserve"> </w:t>
      </w:r>
      <w:r w:rsidRPr="008A5EDA">
        <w:rPr>
          <w:spacing w:val="-2"/>
          <w:sz w:val="24"/>
          <w:lang w:val="ru-RU"/>
        </w:rPr>
        <w:t>група:</w:t>
      </w:r>
    </w:p>
    <w:p w:rsidR="007C6FEF" w:rsidRPr="008A5EDA" w:rsidRDefault="008A5EDA">
      <w:pPr>
        <w:tabs>
          <w:tab w:val="left" w:leader="dot" w:pos="8931"/>
        </w:tabs>
        <w:spacing w:before="31" w:line="264" w:lineRule="auto"/>
        <w:ind w:left="1135" w:right="859"/>
        <w:rPr>
          <w:sz w:val="24"/>
          <w:lang w:val="ru-RU"/>
        </w:rPr>
      </w:pPr>
      <w:r w:rsidRPr="008A5EDA">
        <w:rPr>
          <w:sz w:val="24"/>
          <w:lang w:val="ru-RU"/>
        </w:rPr>
        <w:t>Кітов</w:t>
      </w:r>
      <w:r w:rsidRPr="008A5EDA">
        <w:rPr>
          <w:spacing w:val="-10"/>
          <w:sz w:val="24"/>
          <w:lang w:val="ru-RU"/>
        </w:rPr>
        <w:t xml:space="preserve"> </w:t>
      </w:r>
      <w:r w:rsidRPr="008A5EDA">
        <w:rPr>
          <w:sz w:val="24"/>
          <w:lang w:val="ru-RU"/>
        </w:rPr>
        <w:t>В.С.,</w:t>
      </w:r>
      <w:r w:rsidRPr="008A5EDA">
        <w:rPr>
          <w:spacing w:val="-10"/>
          <w:sz w:val="24"/>
          <w:lang w:val="ru-RU"/>
        </w:rPr>
        <w:t xml:space="preserve"> </w:t>
      </w:r>
      <w:r w:rsidRPr="008A5EDA">
        <w:rPr>
          <w:sz w:val="24"/>
          <w:lang w:val="ru-RU"/>
        </w:rPr>
        <w:t>Ятимов</w:t>
      </w:r>
      <w:r w:rsidRPr="008A5EDA">
        <w:rPr>
          <w:spacing w:val="-8"/>
          <w:sz w:val="24"/>
          <w:lang w:val="ru-RU"/>
        </w:rPr>
        <w:t xml:space="preserve"> </w:t>
      </w:r>
      <w:r w:rsidRPr="008A5EDA">
        <w:rPr>
          <w:sz w:val="24"/>
          <w:lang w:val="ru-RU"/>
        </w:rPr>
        <w:t>Д.Д.,</w:t>
      </w:r>
      <w:r w:rsidRPr="008A5EDA">
        <w:rPr>
          <w:spacing w:val="-9"/>
          <w:sz w:val="24"/>
          <w:lang w:val="ru-RU"/>
        </w:rPr>
        <w:t xml:space="preserve"> </w:t>
      </w:r>
      <w:r w:rsidRPr="008A5EDA">
        <w:rPr>
          <w:sz w:val="24"/>
          <w:lang w:val="ru-RU"/>
        </w:rPr>
        <w:t>Коломійцев</w:t>
      </w:r>
      <w:r w:rsidRPr="008A5EDA">
        <w:rPr>
          <w:spacing w:val="-8"/>
          <w:sz w:val="24"/>
          <w:lang w:val="ru-RU"/>
        </w:rPr>
        <w:t xml:space="preserve"> </w:t>
      </w:r>
      <w:r w:rsidRPr="008A5EDA">
        <w:rPr>
          <w:sz w:val="24"/>
          <w:lang w:val="ru-RU"/>
        </w:rPr>
        <w:t>О.В.,</w:t>
      </w:r>
      <w:r w:rsidRPr="008A5EDA">
        <w:rPr>
          <w:spacing w:val="-10"/>
          <w:sz w:val="24"/>
          <w:lang w:val="ru-RU"/>
        </w:rPr>
        <w:t xml:space="preserve"> </w:t>
      </w:r>
      <w:r w:rsidRPr="008A5EDA">
        <w:rPr>
          <w:sz w:val="24"/>
          <w:lang w:val="ru-RU"/>
        </w:rPr>
        <w:t>Катунін</w:t>
      </w:r>
      <w:r w:rsidRPr="008A5EDA">
        <w:rPr>
          <w:spacing w:val="-10"/>
          <w:sz w:val="24"/>
          <w:lang w:val="ru-RU"/>
        </w:rPr>
        <w:t xml:space="preserve"> </w:t>
      </w:r>
      <w:r w:rsidRPr="008A5EDA">
        <w:rPr>
          <w:sz w:val="24"/>
          <w:lang w:val="ru-RU"/>
        </w:rPr>
        <w:t>А.М.,</w:t>
      </w:r>
      <w:r w:rsidRPr="008A5EDA">
        <w:rPr>
          <w:spacing w:val="-9"/>
          <w:sz w:val="24"/>
          <w:lang w:val="ru-RU"/>
        </w:rPr>
        <w:t xml:space="preserve"> </w:t>
      </w:r>
      <w:r w:rsidRPr="008A5EDA">
        <w:rPr>
          <w:sz w:val="24"/>
          <w:lang w:val="ru-RU"/>
        </w:rPr>
        <w:t>Балабуха</w:t>
      </w:r>
      <w:r w:rsidRPr="008A5EDA">
        <w:rPr>
          <w:spacing w:val="-8"/>
          <w:sz w:val="24"/>
          <w:lang w:val="ru-RU"/>
        </w:rPr>
        <w:t xml:space="preserve"> </w:t>
      </w:r>
      <w:r w:rsidRPr="008A5EDA">
        <w:rPr>
          <w:sz w:val="24"/>
          <w:lang w:val="ru-RU"/>
        </w:rPr>
        <w:t>О.С., Філіппенков</w:t>
      </w:r>
      <w:r w:rsidRPr="008A5EDA">
        <w:rPr>
          <w:spacing w:val="80"/>
          <w:sz w:val="24"/>
          <w:lang w:val="ru-RU"/>
        </w:rPr>
        <w:t xml:space="preserve"> </w:t>
      </w:r>
      <w:r w:rsidRPr="008A5EDA">
        <w:rPr>
          <w:sz w:val="24"/>
          <w:lang w:val="ru-RU"/>
        </w:rPr>
        <w:t>О.В.,</w:t>
      </w:r>
      <w:r w:rsidRPr="008A5EDA">
        <w:rPr>
          <w:spacing w:val="80"/>
          <w:sz w:val="24"/>
          <w:lang w:val="ru-RU"/>
        </w:rPr>
        <w:t xml:space="preserve"> </w:t>
      </w:r>
      <w:r w:rsidRPr="008A5EDA">
        <w:rPr>
          <w:sz w:val="24"/>
          <w:lang w:val="ru-RU"/>
        </w:rPr>
        <w:t>Василець</w:t>
      </w:r>
      <w:r w:rsidRPr="008A5EDA">
        <w:rPr>
          <w:spacing w:val="80"/>
          <w:sz w:val="24"/>
          <w:lang w:val="ru-RU"/>
        </w:rPr>
        <w:t xml:space="preserve"> </w:t>
      </w:r>
      <w:r w:rsidRPr="008A5EDA">
        <w:rPr>
          <w:sz w:val="24"/>
          <w:lang w:val="ru-RU"/>
        </w:rPr>
        <w:t>Д.О.,</w:t>
      </w:r>
      <w:r w:rsidRPr="008A5EDA">
        <w:rPr>
          <w:spacing w:val="80"/>
          <w:sz w:val="24"/>
          <w:lang w:val="ru-RU"/>
        </w:rPr>
        <w:t xml:space="preserve"> </w:t>
      </w:r>
      <w:r w:rsidRPr="008A5EDA">
        <w:rPr>
          <w:sz w:val="24"/>
          <w:lang w:val="ru-RU"/>
        </w:rPr>
        <w:t>Слободенюк</w:t>
      </w:r>
      <w:r w:rsidRPr="008A5EDA">
        <w:rPr>
          <w:spacing w:val="80"/>
          <w:sz w:val="24"/>
          <w:lang w:val="ru-RU"/>
        </w:rPr>
        <w:t xml:space="preserve"> </w:t>
      </w:r>
      <w:r w:rsidRPr="008A5EDA">
        <w:rPr>
          <w:sz w:val="24"/>
          <w:lang w:val="ru-RU"/>
        </w:rPr>
        <w:t>Ю.В.,</w:t>
      </w:r>
      <w:r w:rsidRPr="008A5EDA">
        <w:rPr>
          <w:spacing w:val="80"/>
          <w:sz w:val="24"/>
          <w:lang w:val="ru-RU"/>
        </w:rPr>
        <w:t xml:space="preserve"> </w:t>
      </w:r>
      <w:r w:rsidRPr="008A5EDA">
        <w:rPr>
          <w:sz w:val="24"/>
          <w:lang w:val="ru-RU"/>
        </w:rPr>
        <w:t>Хома</w:t>
      </w:r>
      <w:r w:rsidRPr="008A5EDA">
        <w:rPr>
          <w:spacing w:val="80"/>
          <w:sz w:val="24"/>
          <w:lang w:val="ru-RU"/>
        </w:rPr>
        <w:t xml:space="preserve"> </w:t>
      </w:r>
      <w:r w:rsidRPr="008A5EDA">
        <w:rPr>
          <w:sz w:val="24"/>
          <w:lang w:val="ru-RU"/>
        </w:rPr>
        <w:t>В.В., Співак Т.А., Кулєшова Т.В.</w:t>
      </w:r>
      <w:r w:rsidRPr="008A5EDA">
        <w:rPr>
          <w:rFonts w:ascii="Times New Roman" w:hAnsi="Times New Roman"/>
          <w:b/>
          <w:sz w:val="24"/>
          <w:lang w:val="ru-RU"/>
        </w:rPr>
        <w:tab/>
      </w:r>
      <w:r w:rsidRPr="008A5EDA">
        <w:rPr>
          <w:spacing w:val="-4"/>
          <w:sz w:val="24"/>
          <w:lang w:val="ru-RU"/>
        </w:rPr>
        <w:t>455</w:t>
      </w:r>
    </w:p>
    <w:p w:rsidR="007C6FEF" w:rsidRPr="008A5EDA" w:rsidRDefault="008A5EDA">
      <w:pPr>
        <w:pStyle w:val="5"/>
        <w:spacing w:before="256" w:line="266" w:lineRule="auto"/>
        <w:ind w:left="1135" w:right="1273"/>
        <w:rPr>
          <w:lang w:val="ru-RU"/>
        </w:rPr>
      </w:pPr>
      <w:hyperlink w:anchor="_bookmark62" w:history="1">
        <w:r w:rsidRPr="008A5EDA">
          <w:rPr>
            <w:lang w:val="ru-RU"/>
          </w:rPr>
          <w:t>ПРОБЛЕМИ ПРАВОВОГО РЕГУЛЮВАННЯ ТА КОНТРОЛЮ ЗА ЗАСТОСУВАННЯМ ВОГНЕПАЛЬНОЇ ЗБРОЇ ПРАЦІВНИКАМИ НПУ В УМОВАХ</w:t>
        </w:r>
        <w:r w:rsidRPr="008A5EDA">
          <w:rPr>
            <w:spacing w:val="-16"/>
            <w:lang w:val="ru-RU"/>
          </w:rPr>
          <w:t xml:space="preserve"> </w:t>
        </w:r>
        <w:r w:rsidRPr="008A5EDA">
          <w:rPr>
            <w:lang w:val="ru-RU"/>
          </w:rPr>
          <w:t>ВОЄННОГО</w:t>
        </w:r>
        <w:r w:rsidRPr="008A5EDA">
          <w:rPr>
            <w:spacing w:val="-16"/>
            <w:lang w:val="ru-RU"/>
          </w:rPr>
          <w:t xml:space="preserve"> </w:t>
        </w:r>
        <w:r w:rsidRPr="008A5EDA">
          <w:rPr>
            <w:lang w:val="ru-RU"/>
          </w:rPr>
          <w:t>СТАНУ</w:t>
        </w:r>
      </w:hyperlink>
    </w:p>
    <w:p w:rsidR="007C6FEF" w:rsidRPr="008A5EDA" w:rsidRDefault="008A5EDA">
      <w:pPr>
        <w:tabs>
          <w:tab w:val="left" w:leader="dot" w:pos="8931"/>
        </w:tabs>
        <w:ind w:left="1135"/>
        <w:rPr>
          <w:sz w:val="24"/>
          <w:lang w:val="ru-RU"/>
        </w:rPr>
      </w:pPr>
      <w:r w:rsidRPr="008A5EDA">
        <w:rPr>
          <w:spacing w:val="-4"/>
          <w:sz w:val="24"/>
          <w:lang w:val="ru-RU"/>
        </w:rPr>
        <w:t>Жбанчик</w:t>
      </w:r>
      <w:r w:rsidRPr="008A5EDA">
        <w:rPr>
          <w:spacing w:val="-5"/>
          <w:sz w:val="24"/>
          <w:lang w:val="ru-RU"/>
        </w:rPr>
        <w:t xml:space="preserve"> </w:t>
      </w:r>
      <w:r w:rsidRPr="008A5EDA">
        <w:rPr>
          <w:spacing w:val="-4"/>
          <w:sz w:val="24"/>
          <w:lang w:val="ru-RU"/>
        </w:rPr>
        <w:t>А.В.,</w:t>
      </w:r>
      <w:r w:rsidRPr="008A5EDA">
        <w:rPr>
          <w:spacing w:val="-3"/>
          <w:sz w:val="24"/>
          <w:lang w:val="ru-RU"/>
        </w:rPr>
        <w:t xml:space="preserve"> </w:t>
      </w:r>
      <w:r w:rsidRPr="008A5EDA">
        <w:rPr>
          <w:spacing w:val="-4"/>
          <w:sz w:val="24"/>
          <w:lang w:val="ru-RU"/>
        </w:rPr>
        <w:t>Карпенко</w:t>
      </w:r>
      <w:r w:rsidRPr="008A5EDA">
        <w:rPr>
          <w:spacing w:val="-3"/>
          <w:sz w:val="24"/>
          <w:lang w:val="ru-RU"/>
        </w:rPr>
        <w:t xml:space="preserve"> </w:t>
      </w:r>
      <w:r w:rsidRPr="008A5EDA">
        <w:rPr>
          <w:spacing w:val="-4"/>
          <w:sz w:val="24"/>
          <w:lang w:val="ru-RU"/>
        </w:rPr>
        <w:t>О.М.</w:t>
      </w:r>
      <w:r w:rsidRPr="008A5EDA">
        <w:rPr>
          <w:rFonts w:ascii="Times New Roman" w:hAnsi="Times New Roman"/>
          <w:b/>
          <w:sz w:val="24"/>
          <w:lang w:val="ru-RU"/>
        </w:rPr>
        <w:tab/>
      </w:r>
      <w:r w:rsidRPr="008A5EDA">
        <w:rPr>
          <w:spacing w:val="-5"/>
          <w:sz w:val="24"/>
          <w:lang w:val="ru-RU"/>
        </w:rPr>
        <w:t>471</w:t>
      </w:r>
    </w:p>
    <w:p w:rsidR="007C6FEF" w:rsidRPr="008A5EDA" w:rsidRDefault="008A5EDA">
      <w:pPr>
        <w:pStyle w:val="5"/>
        <w:spacing w:before="278" w:line="266" w:lineRule="auto"/>
        <w:ind w:left="1135" w:right="1271"/>
        <w:rPr>
          <w:lang w:val="ru-RU"/>
        </w:rPr>
      </w:pPr>
      <w:hyperlink w:anchor="_bookmark63" w:history="1">
        <w:r w:rsidRPr="008A5EDA">
          <w:rPr>
            <w:lang w:val="ru-RU"/>
          </w:rPr>
          <w:t xml:space="preserve">ПРОПОЗИЦІЇ ЩОДО ЗАСТОСУВАННЯ СУЧАСНИХ ЗАСОБІВ </w:t>
        </w:r>
        <w:r w:rsidRPr="008A5EDA">
          <w:rPr>
            <w:w w:val="90"/>
            <w:lang w:val="ru-RU"/>
          </w:rPr>
          <w:t xml:space="preserve">ВИЯВЛЕННЯ ПОВІТРЯНИХ ЦІЛЕЙ ТА ПРИЦІЛЮВАННЯ ДЛЯ ЗЕНІТНОГО </w:t>
        </w:r>
        <w:r w:rsidRPr="008A5EDA">
          <w:rPr>
            <w:spacing w:val="-6"/>
            <w:lang w:val="ru-RU"/>
          </w:rPr>
          <w:t>РАКЕТНОГО</w:t>
        </w:r>
        <w:r w:rsidRPr="008A5EDA">
          <w:rPr>
            <w:spacing w:val="-10"/>
            <w:lang w:val="ru-RU"/>
          </w:rPr>
          <w:t xml:space="preserve"> </w:t>
        </w:r>
        <w:r w:rsidRPr="008A5EDA">
          <w:rPr>
            <w:spacing w:val="-6"/>
            <w:lang w:val="ru-RU"/>
          </w:rPr>
          <w:t>КОМПЛЕКСУ</w:t>
        </w:r>
        <w:r w:rsidRPr="008A5EDA">
          <w:rPr>
            <w:spacing w:val="-10"/>
            <w:lang w:val="ru-RU"/>
          </w:rPr>
          <w:t xml:space="preserve"> </w:t>
        </w:r>
        <w:r w:rsidRPr="008A5EDA">
          <w:rPr>
            <w:spacing w:val="-6"/>
            <w:lang w:val="ru-RU"/>
          </w:rPr>
          <w:t>“СТРІЛА-10”</w:t>
        </w:r>
      </w:hyperlink>
    </w:p>
    <w:p w:rsidR="007C6FEF" w:rsidRPr="008A5EDA" w:rsidRDefault="008A5EDA">
      <w:pPr>
        <w:ind w:left="1135"/>
        <w:rPr>
          <w:sz w:val="24"/>
          <w:lang w:val="ru-RU"/>
        </w:rPr>
      </w:pPr>
      <w:r w:rsidRPr="008A5EDA">
        <w:rPr>
          <w:spacing w:val="-2"/>
          <w:sz w:val="24"/>
          <w:lang w:val="ru-RU"/>
        </w:rPr>
        <w:t>Науково-дослідна</w:t>
      </w:r>
      <w:r w:rsidRPr="008A5EDA">
        <w:rPr>
          <w:spacing w:val="-4"/>
          <w:sz w:val="24"/>
          <w:lang w:val="ru-RU"/>
        </w:rPr>
        <w:t xml:space="preserve"> </w:t>
      </w:r>
      <w:r w:rsidRPr="008A5EDA">
        <w:rPr>
          <w:spacing w:val="-2"/>
          <w:sz w:val="24"/>
          <w:lang w:val="ru-RU"/>
        </w:rPr>
        <w:t>група:</w:t>
      </w:r>
    </w:p>
    <w:p w:rsidR="007C6FEF" w:rsidRPr="008A5EDA" w:rsidRDefault="008A5EDA">
      <w:pPr>
        <w:tabs>
          <w:tab w:val="left" w:pos="2363"/>
          <w:tab w:val="left" w:pos="3036"/>
          <w:tab w:val="left" w:pos="4315"/>
          <w:tab w:val="left" w:pos="5098"/>
          <w:tab w:val="left" w:leader="dot" w:pos="8931"/>
        </w:tabs>
        <w:spacing w:before="29" w:line="266" w:lineRule="auto"/>
        <w:ind w:left="1135" w:right="859"/>
        <w:rPr>
          <w:sz w:val="24"/>
          <w:lang w:val="ru-RU"/>
        </w:rPr>
      </w:pPr>
      <w:r w:rsidRPr="008A5EDA">
        <w:rPr>
          <w:sz w:val="24"/>
          <w:lang w:val="ru-RU"/>
        </w:rPr>
        <w:t>Наконечний</w:t>
      </w:r>
      <w:r w:rsidRPr="008A5EDA">
        <w:rPr>
          <w:spacing w:val="40"/>
          <w:sz w:val="24"/>
          <w:lang w:val="ru-RU"/>
        </w:rPr>
        <w:t xml:space="preserve"> </w:t>
      </w:r>
      <w:r w:rsidRPr="008A5EDA">
        <w:rPr>
          <w:sz w:val="24"/>
          <w:lang w:val="ru-RU"/>
        </w:rPr>
        <w:t>О.А.,</w:t>
      </w:r>
      <w:r w:rsidRPr="008A5EDA">
        <w:rPr>
          <w:spacing w:val="40"/>
          <w:sz w:val="24"/>
          <w:lang w:val="ru-RU"/>
        </w:rPr>
        <w:t xml:space="preserve"> </w:t>
      </w:r>
      <w:r w:rsidRPr="008A5EDA">
        <w:rPr>
          <w:sz w:val="24"/>
          <w:lang w:val="ru-RU"/>
        </w:rPr>
        <w:t>Кияниця</w:t>
      </w:r>
      <w:r w:rsidRPr="008A5EDA">
        <w:rPr>
          <w:spacing w:val="40"/>
          <w:sz w:val="24"/>
          <w:lang w:val="ru-RU"/>
        </w:rPr>
        <w:t xml:space="preserve"> </w:t>
      </w:r>
      <w:r w:rsidRPr="008A5EDA">
        <w:rPr>
          <w:sz w:val="24"/>
          <w:lang w:val="ru-RU"/>
        </w:rPr>
        <w:t>В.Ю.,</w:t>
      </w:r>
      <w:r w:rsidRPr="008A5EDA">
        <w:rPr>
          <w:spacing w:val="40"/>
          <w:sz w:val="24"/>
          <w:lang w:val="ru-RU"/>
        </w:rPr>
        <w:t xml:space="preserve"> </w:t>
      </w:r>
      <w:r w:rsidRPr="008A5EDA">
        <w:rPr>
          <w:sz w:val="24"/>
          <w:lang w:val="ru-RU"/>
        </w:rPr>
        <w:t>Коломійцев</w:t>
      </w:r>
      <w:r w:rsidRPr="008A5EDA">
        <w:rPr>
          <w:spacing w:val="40"/>
          <w:sz w:val="24"/>
          <w:lang w:val="ru-RU"/>
        </w:rPr>
        <w:t xml:space="preserve"> </w:t>
      </w:r>
      <w:r w:rsidRPr="008A5EDA">
        <w:rPr>
          <w:sz w:val="24"/>
          <w:lang w:val="ru-RU"/>
        </w:rPr>
        <w:t>О.В.,</w:t>
      </w:r>
      <w:r w:rsidRPr="008A5EDA">
        <w:rPr>
          <w:spacing w:val="40"/>
          <w:sz w:val="24"/>
          <w:lang w:val="ru-RU"/>
        </w:rPr>
        <w:t xml:space="preserve"> </w:t>
      </w:r>
      <w:r w:rsidRPr="008A5EDA">
        <w:rPr>
          <w:sz w:val="24"/>
          <w:lang w:val="ru-RU"/>
        </w:rPr>
        <w:t>Комаров</w:t>
      </w:r>
      <w:r w:rsidRPr="008A5EDA">
        <w:rPr>
          <w:spacing w:val="40"/>
          <w:sz w:val="24"/>
          <w:lang w:val="ru-RU"/>
        </w:rPr>
        <w:t xml:space="preserve"> </w:t>
      </w:r>
      <w:r w:rsidRPr="008A5EDA">
        <w:rPr>
          <w:sz w:val="24"/>
          <w:lang w:val="ru-RU"/>
        </w:rPr>
        <w:t xml:space="preserve">В.О., </w:t>
      </w:r>
      <w:r w:rsidRPr="008A5EDA">
        <w:rPr>
          <w:spacing w:val="-2"/>
          <w:sz w:val="24"/>
          <w:lang w:val="ru-RU"/>
        </w:rPr>
        <w:t>Матвєєв</w:t>
      </w:r>
      <w:r w:rsidRPr="008A5EDA">
        <w:rPr>
          <w:sz w:val="24"/>
          <w:lang w:val="ru-RU"/>
        </w:rPr>
        <w:tab/>
      </w:r>
      <w:r w:rsidRPr="008A5EDA">
        <w:rPr>
          <w:spacing w:val="-2"/>
          <w:sz w:val="24"/>
          <w:lang w:val="ru-RU"/>
        </w:rPr>
        <w:t>Л.І.,</w:t>
      </w:r>
      <w:r w:rsidRPr="008A5EDA">
        <w:rPr>
          <w:sz w:val="24"/>
          <w:lang w:val="ru-RU"/>
        </w:rPr>
        <w:tab/>
      </w:r>
      <w:r w:rsidRPr="008A5EDA">
        <w:rPr>
          <w:spacing w:val="-2"/>
          <w:sz w:val="24"/>
          <w:lang w:val="ru-RU"/>
        </w:rPr>
        <w:t>Іваненко</w:t>
      </w:r>
      <w:r w:rsidRPr="008A5EDA">
        <w:rPr>
          <w:sz w:val="24"/>
          <w:lang w:val="ru-RU"/>
        </w:rPr>
        <w:tab/>
      </w:r>
      <w:r w:rsidRPr="008A5EDA">
        <w:rPr>
          <w:spacing w:val="-2"/>
          <w:sz w:val="24"/>
          <w:lang w:val="ru-RU"/>
        </w:rPr>
        <w:t>В.О.,</w:t>
      </w:r>
      <w:r w:rsidRPr="008A5EDA">
        <w:rPr>
          <w:sz w:val="24"/>
          <w:lang w:val="ru-RU"/>
        </w:rPr>
        <w:tab/>
        <w:t>Кацуба</w:t>
      </w:r>
      <w:r w:rsidRPr="008A5EDA">
        <w:rPr>
          <w:spacing w:val="40"/>
          <w:sz w:val="24"/>
          <w:lang w:val="ru-RU"/>
        </w:rPr>
        <w:t xml:space="preserve">  </w:t>
      </w:r>
      <w:r w:rsidRPr="008A5EDA">
        <w:rPr>
          <w:sz w:val="24"/>
          <w:lang w:val="ru-RU"/>
        </w:rPr>
        <w:t>Р.М.,</w:t>
      </w:r>
      <w:r w:rsidRPr="008A5EDA">
        <w:rPr>
          <w:spacing w:val="40"/>
          <w:sz w:val="24"/>
          <w:lang w:val="ru-RU"/>
        </w:rPr>
        <w:t xml:space="preserve">  </w:t>
      </w:r>
      <w:r w:rsidRPr="008A5EDA">
        <w:rPr>
          <w:sz w:val="24"/>
          <w:lang w:val="ru-RU"/>
        </w:rPr>
        <w:t>Кравченко</w:t>
      </w:r>
      <w:r w:rsidRPr="008A5EDA">
        <w:rPr>
          <w:spacing w:val="40"/>
          <w:sz w:val="24"/>
          <w:lang w:val="ru-RU"/>
        </w:rPr>
        <w:t xml:space="preserve">  </w:t>
      </w:r>
      <w:r w:rsidRPr="008A5EDA">
        <w:rPr>
          <w:sz w:val="24"/>
          <w:lang w:val="ru-RU"/>
        </w:rPr>
        <w:t>В.Л., Шабанов Д.М., Токар О.А., Галкін Ю.О.</w:t>
      </w:r>
      <w:r w:rsidRPr="008A5EDA">
        <w:rPr>
          <w:rFonts w:ascii="Times New Roman" w:hAnsi="Times New Roman"/>
          <w:b/>
          <w:sz w:val="24"/>
          <w:lang w:val="ru-RU"/>
        </w:rPr>
        <w:tab/>
      </w:r>
      <w:r w:rsidRPr="008A5EDA">
        <w:rPr>
          <w:spacing w:val="-4"/>
          <w:sz w:val="24"/>
          <w:lang w:val="ru-RU"/>
        </w:rPr>
        <w:t>477</w:t>
      </w:r>
    </w:p>
    <w:p w:rsidR="007C6FEF" w:rsidRPr="008A5EDA" w:rsidRDefault="007C6FEF">
      <w:pPr>
        <w:pStyle w:val="a3"/>
        <w:spacing w:before="188"/>
        <w:jc w:val="left"/>
        <w:rPr>
          <w:sz w:val="24"/>
          <w:lang w:val="ru-RU"/>
        </w:rPr>
      </w:pPr>
    </w:p>
    <w:p w:rsidR="007C6FEF" w:rsidRPr="008A5EDA" w:rsidRDefault="008A5EDA">
      <w:pPr>
        <w:spacing w:before="1" w:line="380"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XV</w:t>
      </w:r>
      <w:r w:rsidRPr="008A5EDA">
        <w:rPr>
          <w:rFonts w:ascii="Arial Black" w:hAnsi="Arial Black"/>
          <w:spacing w:val="-5"/>
          <w:sz w:val="28"/>
          <w:lang w:val="ru-RU"/>
        </w:rPr>
        <w:t>.</w:t>
      </w:r>
    </w:p>
    <w:p w:rsidR="007C6FEF" w:rsidRPr="008A5EDA" w:rsidRDefault="008A5EDA">
      <w:pPr>
        <w:spacing w:line="380" w:lineRule="exact"/>
        <w:ind w:left="1135"/>
        <w:rPr>
          <w:rFonts w:ascii="Arial Black" w:hAnsi="Arial Black"/>
          <w:sz w:val="28"/>
          <w:lang w:val="ru-RU"/>
        </w:rPr>
      </w:pPr>
      <w:r w:rsidRPr="008A5EDA">
        <w:rPr>
          <w:rFonts w:ascii="Arial Black" w:hAnsi="Arial Black"/>
          <w:sz w:val="28"/>
          <w:lang w:val="ru-RU"/>
        </w:rPr>
        <w:t>ПОЖЕЖНА</w:t>
      </w:r>
      <w:r w:rsidRPr="008A5EDA">
        <w:rPr>
          <w:rFonts w:ascii="Arial Black" w:hAnsi="Arial Black"/>
          <w:spacing w:val="-8"/>
          <w:sz w:val="28"/>
          <w:lang w:val="ru-RU"/>
        </w:rPr>
        <w:t xml:space="preserve"> </w:t>
      </w:r>
      <w:r w:rsidRPr="008A5EDA">
        <w:rPr>
          <w:rFonts w:ascii="Arial Black" w:hAnsi="Arial Black"/>
          <w:sz w:val="28"/>
          <w:lang w:val="ru-RU"/>
        </w:rPr>
        <w:t>ТА</w:t>
      </w:r>
      <w:r w:rsidRPr="008A5EDA">
        <w:rPr>
          <w:rFonts w:ascii="Arial Black" w:hAnsi="Arial Black"/>
          <w:spacing w:val="-7"/>
          <w:sz w:val="28"/>
          <w:lang w:val="ru-RU"/>
        </w:rPr>
        <w:t xml:space="preserve"> </w:t>
      </w:r>
      <w:r w:rsidRPr="008A5EDA">
        <w:rPr>
          <w:rFonts w:ascii="Arial Black" w:hAnsi="Arial Black"/>
          <w:sz w:val="28"/>
          <w:lang w:val="ru-RU"/>
        </w:rPr>
        <w:t>ЦИВІЛЬНА</w:t>
      </w:r>
      <w:r w:rsidRPr="008A5EDA">
        <w:rPr>
          <w:rFonts w:ascii="Arial Black" w:hAnsi="Arial Black"/>
          <w:spacing w:val="-7"/>
          <w:sz w:val="28"/>
          <w:lang w:val="ru-RU"/>
        </w:rPr>
        <w:t xml:space="preserve"> </w:t>
      </w:r>
      <w:r w:rsidRPr="008A5EDA">
        <w:rPr>
          <w:rFonts w:ascii="Arial Black" w:hAnsi="Arial Black"/>
          <w:spacing w:val="-2"/>
          <w:sz w:val="28"/>
          <w:lang w:val="ru-RU"/>
        </w:rPr>
        <w:t>БЕЗПЕКА</w:t>
      </w:r>
    </w:p>
    <w:p w:rsidR="007C6FEF" w:rsidRPr="008A5EDA" w:rsidRDefault="008A5EDA">
      <w:pPr>
        <w:spacing w:before="221"/>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Pr="008A5EDA" w:rsidRDefault="008A5EDA">
      <w:pPr>
        <w:pStyle w:val="5"/>
        <w:spacing w:before="257" w:line="266" w:lineRule="auto"/>
        <w:ind w:left="1135" w:right="1271"/>
        <w:rPr>
          <w:lang w:val="ru-RU"/>
        </w:rPr>
      </w:pPr>
      <w:hyperlink w:anchor="_bookmark64" w:history="1">
        <w:r w:rsidRPr="008A5EDA">
          <w:rPr>
            <w:spacing w:val="-6"/>
            <w:lang w:val="ru-RU"/>
          </w:rPr>
          <w:t>ОЦІНЮВАННЯ</w:t>
        </w:r>
        <w:r w:rsidRPr="008A5EDA">
          <w:rPr>
            <w:spacing w:val="-9"/>
            <w:lang w:val="ru-RU"/>
          </w:rPr>
          <w:t xml:space="preserve"> </w:t>
        </w:r>
        <w:r w:rsidRPr="008A5EDA">
          <w:rPr>
            <w:spacing w:val="-6"/>
            <w:lang w:val="ru-RU"/>
          </w:rPr>
          <w:t>ПОЖЕЖНОЇ</w:t>
        </w:r>
        <w:r w:rsidRPr="008A5EDA">
          <w:rPr>
            <w:spacing w:val="-10"/>
            <w:lang w:val="ru-RU"/>
          </w:rPr>
          <w:t xml:space="preserve"> </w:t>
        </w:r>
        <w:r w:rsidRPr="008A5EDA">
          <w:rPr>
            <w:spacing w:val="-6"/>
            <w:lang w:val="ru-RU"/>
          </w:rPr>
          <w:t>НЕБЕЗПЕКИ</w:t>
        </w:r>
        <w:r w:rsidRPr="008A5EDA">
          <w:rPr>
            <w:spacing w:val="-10"/>
            <w:lang w:val="ru-RU"/>
          </w:rPr>
          <w:t xml:space="preserve"> </w:t>
        </w:r>
        <w:r w:rsidRPr="008A5EDA">
          <w:rPr>
            <w:spacing w:val="-6"/>
            <w:lang w:val="ru-RU"/>
          </w:rPr>
          <w:t>АЛЮМІНІЄВИХ</w:t>
        </w:r>
        <w:r w:rsidRPr="008A5EDA">
          <w:rPr>
            <w:spacing w:val="-9"/>
            <w:lang w:val="ru-RU"/>
          </w:rPr>
          <w:t xml:space="preserve"> </w:t>
        </w:r>
        <w:r w:rsidRPr="008A5EDA">
          <w:rPr>
            <w:spacing w:val="-6"/>
            <w:lang w:val="ru-RU"/>
          </w:rPr>
          <w:t>ПРОВОДІВ</w:t>
        </w:r>
        <w:r w:rsidRPr="008A5EDA">
          <w:rPr>
            <w:spacing w:val="-9"/>
            <w:lang w:val="ru-RU"/>
          </w:rPr>
          <w:t xml:space="preserve"> </w:t>
        </w:r>
        <w:r w:rsidRPr="008A5EDA">
          <w:rPr>
            <w:spacing w:val="-6"/>
            <w:lang w:val="ru-RU"/>
          </w:rPr>
          <w:t xml:space="preserve">ІЗ </w:t>
        </w:r>
        <w:r w:rsidRPr="008A5EDA">
          <w:rPr>
            <w:lang w:val="ru-RU"/>
          </w:rPr>
          <w:t xml:space="preserve">ПОЛІВІНІЛХЛОРИДНОЮ ТА ПОЛІЕТИЛЕНОВОЮ ІЗОЛЯЦІЄЮ ДЛЯ </w:t>
        </w:r>
        <w:r w:rsidRPr="008A5EDA">
          <w:rPr>
            <w:spacing w:val="-8"/>
            <w:lang w:val="ru-RU"/>
          </w:rPr>
          <w:t>ЗРАЗКІВ АВТОБРОНЕТАНКОВОЇ ТЕХНІКИ</w:t>
        </w:r>
      </w:hyperlink>
    </w:p>
    <w:p w:rsidR="007C6FEF" w:rsidRPr="008A5EDA" w:rsidRDefault="008A5EDA">
      <w:pPr>
        <w:spacing w:line="269" w:lineRule="exact"/>
        <w:ind w:left="1135"/>
        <w:rPr>
          <w:sz w:val="24"/>
          <w:lang w:val="ru-RU"/>
        </w:rPr>
      </w:pPr>
      <w:r w:rsidRPr="008A5EDA">
        <w:rPr>
          <w:spacing w:val="-2"/>
          <w:sz w:val="24"/>
          <w:lang w:val="ru-RU"/>
        </w:rPr>
        <w:t>Науково-дослідна</w:t>
      </w:r>
      <w:r w:rsidRPr="008A5EDA">
        <w:rPr>
          <w:spacing w:val="-4"/>
          <w:sz w:val="24"/>
          <w:lang w:val="ru-RU"/>
        </w:rPr>
        <w:t xml:space="preserve"> </w:t>
      </w:r>
      <w:r w:rsidRPr="008A5EDA">
        <w:rPr>
          <w:spacing w:val="-2"/>
          <w:sz w:val="24"/>
          <w:lang w:val="ru-RU"/>
        </w:rPr>
        <w:t>група:</w:t>
      </w:r>
    </w:p>
    <w:p w:rsidR="007C6FEF" w:rsidRPr="008A5EDA" w:rsidRDefault="008A5EDA">
      <w:pPr>
        <w:tabs>
          <w:tab w:val="left" w:pos="2291"/>
          <w:tab w:val="left" w:pos="2962"/>
          <w:tab w:val="left" w:pos="4169"/>
          <w:tab w:val="right" w:leader="dot" w:pos="9342"/>
        </w:tabs>
        <w:spacing w:before="28" w:line="266" w:lineRule="auto"/>
        <w:ind w:left="1135" w:right="859"/>
        <w:rPr>
          <w:sz w:val="24"/>
          <w:lang w:val="ru-RU"/>
        </w:rPr>
      </w:pPr>
      <w:r w:rsidRPr="008A5EDA">
        <w:rPr>
          <w:sz w:val="24"/>
          <w:lang w:val="ru-RU"/>
        </w:rPr>
        <w:t>Катунін</w:t>
      </w:r>
      <w:r w:rsidRPr="008A5EDA">
        <w:rPr>
          <w:spacing w:val="-4"/>
          <w:sz w:val="24"/>
          <w:lang w:val="ru-RU"/>
        </w:rPr>
        <w:t xml:space="preserve"> </w:t>
      </w:r>
      <w:r w:rsidRPr="008A5EDA">
        <w:rPr>
          <w:sz w:val="24"/>
          <w:lang w:val="ru-RU"/>
        </w:rPr>
        <w:t>А.М.,</w:t>
      </w:r>
      <w:r w:rsidRPr="008A5EDA">
        <w:rPr>
          <w:spacing w:val="-3"/>
          <w:sz w:val="24"/>
          <w:lang w:val="ru-RU"/>
        </w:rPr>
        <w:t xml:space="preserve"> </w:t>
      </w:r>
      <w:r w:rsidRPr="008A5EDA">
        <w:rPr>
          <w:sz w:val="24"/>
          <w:lang w:val="ru-RU"/>
        </w:rPr>
        <w:t>Коломійцев</w:t>
      </w:r>
      <w:r w:rsidRPr="008A5EDA">
        <w:rPr>
          <w:spacing w:val="-1"/>
          <w:sz w:val="24"/>
          <w:lang w:val="ru-RU"/>
        </w:rPr>
        <w:t xml:space="preserve"> </w:t>
      </w:r>
      <w:r w:rsidRPr="008A5EDA">
        <w:rPr>
          <w:sz w:val="24"/>
          <w:lang w:val="ru-RU"/>
        </w:rPr>
        <w:t>О.В.,</w:t>
      </w:r>
      <w:r w:rsidRPr="008A5EDA">
        <w:rPr>
          <w:spacing w:val="-3"/>
          <w:sz w:val="24"/>
          <w:lang w:val="ru-RU"/>
        </w:rPr>
        <w:t xml:space="preserve"> </w:t>
      </w:r>
      <w:r w:rsidRPr="008A5EDA">
        <w:rPr>
          <w:sz w:val="24"/>
          <w:lang w:val="ru-RU"/>
        </w:rPr>
        <w:t>Д’яков</w:t>
      </w:r>
      <w:r w:rsidRPr="008A5EDA">
        <w:rPr>
          <w:spacing w:val="-3"/>
          <w:sz w:val="24"/>
          <w:lang w:val="ru-RU"/>
        </w:rPr>
        <w:t xml:space="preserve"> </w:t>
      </w:r>
      <w:r w:rsidRPr="008A5EDA">
        <w:rPr>
          <w:sz w:val="24"/>
          <w:lang w:val="ru-RU"/>
        </w:rPr>
        <w:t>А.В.,</w:t>
      </w:r>
      <w:r w:rsidRPr="008A5EDA">
        <w:rPr>
          <w:spacing w:val="-6"/>
          <w:sz w:val="24"/>
          <w:lang w:val="ru-RU"/>
        </w:rPr>
        <w:t xml:space="preserve"> </w:t>
      </w:r>
      <w:r w:rsidRPr="008A5EDA">
        <w:rPr>
          <w:sz w:val="24"/>
          <w:lang w:val="ru-RU"/>
        </w:rPr>
        <w:t>Зарічняк</w:t>
      </w:r>
      <w:r w:rsidRPr="008A5EDA">
        <w:rPr>
          <w:spacing w:val="-3"/>
          <w:sz w:val="24"/>
          <w:lang w:val="ru-RU"/>
        </w:rPr>
        <w:t xml:space="preserve"> </w:t>
      </w:r>
      <w:r w:rsidRPr="008A5EDA">
        <w:rPr>
          <w:sz w:val="24"/>
          <w:lang w:val="ru-RU"/>
        </w:rPr>
        <w:t>Д.І.,</w:t>
      </w:r>
      <w:r w:rsidRPr="008A5EDA">
        <w:rPr>
          <w:spacing w:val="-4"/>
          <w:sz w:val="24"/>
          <w:lang w:val="ru-RU"/>
        </w:rPr>
        <w:t xml:space="preserve"> </w:t>
      </w:r>
      <w:r w:rsidRPr="008A5EDA">
        <w:rPr>
          <w:sz w:val="24"/>
          <w:lang w:val="ru-RU"/>
        </w:rPr>
        <w:t>Роянов</w:t>
      </w:r>
      <w:r w:rsidRPr="008A5EDA">
        <w:rPr>
          <w:spacing w:val="-4"/>
          <w:sz w:val="24"/>
          <w:lang w:val="ru-RU"/>
        </w:rPr>
        <w:t xml:space="preserve"> </w:t>
      </w:r>
      <w:r w:rsidRPr="008A5EDA">
        <w:rPr>
          <w:sz w:val="24"/>
          <w:lang w:val="ru-RU"/>
        </w:rPr>
        <w:t xml:space="preserve">О.М., </w:t>
      </w:r>
      <w:r w:rsidRPr="008A5EDA">
        <w:rPr>
          <w:spacing w:val="-2"/>
          <w:sz w:val="24"/>
          <w:lang w:val="ru-RU"/>
        </w:rPr>
        <w:t>Богатов</w:t>
      </w:r>
      <w:r w:rsidRPr="008A5EDA">
        <w:rPr>
          <w:sz w:val="24"/>
          <w:lang w:val="ru-RU"/>
        </w:rPr>
        <w:tab/>
      </w:r>
      <w:r w:rsidRPr="008A5EDA">
        <w:rPr>
          <w:spacing w:val="-2"/>
          <w:sz w:val="24"/>
          <w:lang w:val="ru-RU"/>
        </w:rPr>
        <w:t>О.І.,</w:t>
      </w:r>
      <w:r w:rsidRPr="008A5EDA">
        <w:rPr>
          <w:sz w:val="24"/>
          <w:lang w:val="ru-RU"/>
        </w:rPr>
        <w:tab/>
      </w:r>
      <w:r w:rsidRPr="008A5EDA">
        <w:rPr>
          <w:spacing w:val="-2"/>
          <w:sz w:val="24"/>
          <w:lang w:val="ru-RU"/>
        </w:rPr>
        <w:t>Сметана</w:t>
      </w:r>
      <w:r w:rsidRPr="008A5EDA">
        <w:rPr>
          <w:sz w:val="24"/>
          <w:lang w:val="ru-RU"/>
        </w:rPr>
        <w:tab/>
        <w:t>Є.А.,</w:t>
      </w:r>
      <w:r w:rsidRPr="008A5EDA">
        <w:rPr>
          <w:spacing w:val="80"/>
          <w:w w:val="150"/>
          <w:sz w:val="24"/>
          <w:lang w:val="ru-RU"/>
        </w:rPr>
        <w:t xml:space="preserve"> </w:t>
      </w:r>
      <w:r w:rsidRPr="008A5EDA">
        <w:rPr>
          <w:sz w:val="24"/>
          <w:lang w:val="ru-RU"/>
        </w:rPr>
        <w:t>Зарічняк</w:t>
      </w:r>
      <w:r w:rsidRPr="008A5EDA">
        <w:rPr>
          <w:spacing w:val="80"/>
          <w:w w:val="150"/>
          <w:sz w:val="24"/>
          <w:lang w:val="ru-RU"/>
        </w:rPr>
        <w:t xml:space="preserve"> </w:t>
      </w:r>
      <w:r w:rsidRPr="008A5EDA">
        <w:rPr>
          <w:sz w:val="24"/>
          <w:lang w:val="ru-RU"/>
        </w:rPr>
        <w:t>Є.М.,</w:t>
      </w:r>
      <w:r w:rsidRPr="008A5EDA">
        <w:rPr>
          <w:spacing w:val="80"/>
          <w:w w:val="150"/>
          <w:sz w:val="24"/>
          <w:lang w:val="ru-RU"/>
        </w:rPr>
        <w:t xml:space="preserve"> </w:t>
      </w:r>
      <w:r w:rsidRPr="008A5EDA">
        <w:rPr>
          <w:sz w:val="24"/>
          <w:lang w:val="ru-RU"/>
        </w:rPr>
        <w:t>Маляренко</w:t>
      </w:r>
      <w:r w:rsidRPr="008A5EDA">
        <w:rPr>
          <w:spacing w:val="80"/>
          <w:w w:val="150"/>
          <w:sz w:val="24"/>
          <w:lang w:val="ru-RU"/>
        </w:rPr>
        <w:t xml:space="preserve"> </w:t>
      </w:r>
      <w:r w:rsidRPr="008A5EDA">
        <w:rPr>
          <w:sz w:val="24"/>
          <w:lang w:val="ru-RU"/>
        </w:rPr>
        <w:t xml:space="preserve">О.С., Артюнов С.В., Семенченко </w:t>
      </w:r>
      <w:proofErr w:type="gramStart"/>
      <w:r w:rsidRPr="008A5EDA">
        <w:rPr>
          <w:sz w:val="24"/>
          <w:lang w:val="ru-RU"/>
        </w:rPr>
        <w:t>С.В</w:t>
      </w:r>
      <w:proofErr w:type="gramEnd"/>
      <w:r w:rsidRPr="008A5EDA">
        <w:rPr>
          <w:rFonts w:ascii="Times New Roman" w:hAnsi="Times New Roman"/>
          <w:b/>
          <w:sz w:val="24"/>
          <w:lang w:val="ru-RU"/>
        </w:rPr>
        <w:tab/>
      </w:r>
      <w:r w:rsidRPr="008A5EDA">
        <w:rPr>
          <w:spacing w:val="-4"/>
          <w:sz w:val="24"/>
          <w:lang w:val="ru-RU"/>
        </w:rPr>
        <w:t>492</w:t>
      </w:r>
    </w:p>
    <w:p w:rsidR="007C6FEF" w:rsidRPr="008A5EDA" w:rsidRDefault="007C6FEF">
      <w:pPr>
        <w:spacing w:line="266" w:lineRule="auto"/>
        <w:rPr>
          <w:sz w:val="24"/>
          <w:lang w:val="ru-RU"/>
        </w:rPr>
        <w:sectPr w:rsidR="007C6FEF" w:rsidRPr="008A5EDA">
          <w:pgSz w:w="11910" w:h="16850"/>
          <w:pgMar w:top="1400" w:right="850" w:bottom="1220" w:left="850" w:header="548" w:footer="1028" w:gutter="0"/>
          <w:cols w:space="720"/>
        </w:sectPr>
      </w:pPr>
    </w:p>
    <w:p w:rsidR="007C6FEF" w:rsidRPr="008A5EDA" w:rsidRDefault="008A5EDA">
      <w:pPr>
        <w:spacing w:before="1" w:line="363" w:lineRule="exact"/>
        <w:ind w:left="852"/>
        <w:rPr>
          <w:rFonts w:ascii="Arial Black" w:hAnsi="Arial Black"/>
          <w:sz w:val="28"/>
          <w:lang w:val="ru-RU"/>
        </w:rPr>
      </w:pPr>
      <w:r>
        <w:rPr>
          <w:rFonts w:ascii="Arial Black" w:hAnsi="Arial Black"/>
          <w:noProof/>
          <w:sz w:val="28"/>
        </w:rPr>
        <w:lastRenderedPageBreak/>
        <mc:AlternateContent>
          <mc:Choice Requires="wps">
            <w:drawing>
              <wp:anchor distT="0" distB="0" distL="0" distR="0" simplePos="0" relativeHeight="15741440" behindDoc="0" locked="0" layoutInCell="1" allowOverlap="1">
                <wp:simplePos x="0" y="0"/>
                <wp:positionH relativeFrom="page">
                  <wp:posOffset>6675755</wp:posOffset>
                </wp:positionH>
                <wp:positionV relativeFrom="paragraph">
                  <wp:posOffset>226215</wp:posOffset>
                </wp:positionV>
                <wp:extent cx="1270" cy="1436370"/>
                <wp:effectExtent l="0" t="0" r="0" b="0"/>
                <wp:wrapNone/>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E9671E5" id="Graphic 40" o:spid="_x0000_s1026" style="position:absolute;margin-left:525.65pt;margin-top:17.8pt;width:.1pt;height:113.1pt;z-index:15741440;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" path="m,l,1436370e" filled="f" strokeweight=".5pt">
                <v:path arrowok="t"/>
                <w10:wrap anchorx="page"/>
              </v:shape>
            </w:pict>
          </mc:Fallback>
        </mc:AlternateContent>
      </w: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XVI</w:t>
      </w:r>
      <w:r w:rsidRPr="008A5EDA">
        <w:rPr>
          <w:rFonts w:ascii="Arial Black" w:hAnsi="Arial Black"/>
          <w:spacing w:val="-4"/>
          <w:sz w:val="28"/>
          <w:lang w:val="ru-RU"/>
        </w:rPr>
        <w:t>.</w:t>
      </w:r>
    </w:p>
    <w:p w:rsidR="007C6FEF" w:rsidRPr="008A5EDA" w:rsidRDefault="008A5EDA">
      <w:pPr>
        <w:spacing w:line="363" w:lineRule="exact"/>
        <w:ind w:left="852"/>
        <w:rPr>
          <w:rFonts w:ascii="Arial Black" w:hAnsi="Arial Black"/>
          <w:sz w:val="28"/>
          <w:lang w:val="ru-RU"/>
        </w:rPr>
      </w:pPr>
      <w:r w:rsidRPr="008A5EDA">
        <w:rPr>
          <w:rFonts w:ascii="Arial Black" w:hAnsi="Arial Black"/>
          <w:sz w:val="28"/>
          <w:lang w:val="ru-RU"/>
        </w:rPr>
        <w:t>БІОЛОГІЯ</w:t>
      </w:r>
      <w:r w:rsidRPr="008A5EDA">
        <w:rPr>
          <w:rFonts w:ascii="Arial Black" w:hAnsi="Arial Black"/>
          <w:spacing w:val="-5"/>
          <w:sz w:val="28"/>
          <w:lang w:val="ru-RU"/>
        </w:rPr>
        <w:t xml:space="preserve"> </w:t>
      </w:r>
      <w:r w:rsidRPr="008A5EDA">
        <w:rPr>
          <w:rFonts w:ascii="Arial Black" w:hAnsi="Arial Black"/>
          <w:sz w:val="28"/>
          <w:lang w:val="ru-RU"/>
        </w:rPr>
        <w:t>ТА</w:t>
      </w:r>
      <w:r w:rsidRPr="008A5EDA">
        <w:rPr>
          <w:rFonts w:ascii="Arial Black" w:hAnsi="Arial Black"/>
          <w:spacing w:val="-5"/>
          <w:sz w:val="28"/>
          <w:lang w:val="ru-RU"/>
        </w:rPr>
        <w:t xml:space="preserve"> </w:t>
      </w:r>
      <w:r w:rsidRPr="008A5EDA">
        <w:rPr>
          <w:rFonts w:ascii="Arial Black" w:hAnsi="Arial Black"/>
          <w:spacing w:val="-2"/>
          <w:sz w:val="28"/>
          <w:lang w:val="ru-RU"/>
        </w:rPr>
        <w:t>БІОТЕХНОЛОГІЇ</w:t>
      </w:r>
    </w:p>
    <w:p w:rsidR="007C6FEF" w:rsidRPr="008A5EDA" w:rsidRDefault="008A5EDA">
      <w:pPr>
        <w:spacing w:before="175"/>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Default="008A5EDA">
      <w:pPr>
        <w:pStyle w:val="5"/>
        <w:spacing w:before="211" w:line="242" w:lineRule="auto"/>
        <w:ind w:right="1556"/>
      </w:pPr>
      <w:hyperlink w:anchor="_bookmark65" w:history="1">
        <w:r>
          <w:t>ASSESSING</w:t>
        </w:r>
        <w:r>
          <w:rPr>
            <w:spacing w:val="-1"/>
          </w:rPr>
          <w:t xml:space="preserve"> </w:t>
        </w:r>
        <w:r>
          <w:t>THE</w:t>
        </w:r>
        <w:r>
          <w:rPr>
            <w:spacing w:val="-1"/>
          </w:rPr>
          <w:t xml:space="preserve"> </w:t>
        </w:r>
        <w:r>
          <w:t>POPULATION</w:t>
        </w:r>
        <w:r>
          <w:rPr>
            <w:spacing w:val="-1"/>
          </w:rPr>
          <w:t xml:space="preserve"> </w:t>
        </w:r>
        <w:r>
          <w:t>OF</w:t>
        </w:r>
        <w:r>
          <w:rPr>
            <w:spacing w:val="-1"/>
          </w:rPr>
          <w:t xml:space="preserve"> </w:t>
        </w:r>
        <w:r>
          <w:t>THE</w:t>
        </w:r>
        <w:r>
          <w:rPr>
            <w:spacing w:val="-1"/>
          </w:rPr>
          <w:t xml:space="preserve"> </w:t>
        </w:r>
        <w:r>
          <w:t>TOMATO</w:t>
        </w:r>
        <w:r>
          <w:rPr>
            <w:spacing w:val="-1"/>
          </w:rPr>
          <w:t xml:space="preserve"> </w:t>
        </w:r>
        <w:r>
          <w:t>LEAF</w:t>
        </w:r>
        <w:r>
          <w:rPr>
            <w:spacing w:val="-1"/>
          </w:rPr>
          <w:t xml:space="preserve"> </w:t>
        </w:r>
        <w:r>
          <w:t>MINER TUTA ABSOLUTA</w:t>
        </w:r>
        <w:r>
          <w:rPr>
            <w:spacing w:val="-8"/>
          </w:rPr>
          <w:t xml:space="preserve"> </w:t>
        </w:r>
        <w:r>
          <w:t>IN</w:t>
        </w:r>
        <w:r>
          <w:rPr>
            <w:spacing w:val="-8"/>
          </w:rPr>
          <w:t xml:space="preserve"> </w:t>
        </w:r>
        <w:r>
          <w:t>THE</w:t>
        </w:r>
        <w:r>
          <w:rPr>
            <w:spacing w:val="-8"/>
          </w:rPr>
          <w:t xml:space="preserve"> </w:t>
        </w:r>
        <w:r>
          <w:t>AREAS</w:t>
        </w:r>
        <w:r>
          <w:rPr>
            <w:spacing w:val="-8"/>
          </w:rPr>
          <w:t xml:space="preserve"> </w:t>
        </w:r>
        <w:r>
          <w:t>OF</w:t>
        </w:r>
        <w:r>
          <w:rPr>
            <w:spacing w:val="-8"/>
          </w:rPr>
          <w:t xml:space="preserve"> </w:t>
        </w:r>
        <w:r>
          <w:t>SEVERAL</w:t>
        </w:r>
        <w:r>
          <w:rPr>
            <w:spacing w:val="-7"/>
          </w:rPr>
          <w:t xml:space="preserve"> </w:t>
        </w:r>
        <w:r>
          <w:t>MUNICIPALITIES</w:t>
        </w:r>
        <w:r>
          <w:rPr>
            <w:spacing w:val="-8"/>
          </w:rPr>
          <w:t xml:space="preserve"> </w:t>
        </w:r>
        <w:r>
          <w:t>(VANI</w:t>
        </w:r>
        <w:r>
          <w:rPr>
            <w:spacing w:val="-8"/>
          </w:rPr>
          <w:t xml:space="preserve"> </w:t>
        </w:r>
        <w:r>
          <w:t xml:space="preserve">AND </w:t>
        </w:r>
        <w:r>
          <w:rPr>
            <w:spacing w:val="-10"/>
          </w:rPr>
          <w:t>TSKALTUBO)</w:t>
        </w:r>
        <w:r>
          <w:rPr>
            <w:spacing w:val="-6"/>
          </w:rPr>
          <w:t xml:space="preserve"> </w:t>
        </w:r>
        <w:r>
          <w:rPr>
            <w:spacing w:val="-10"/>
          </w:rPr>
          <w:t>OF</w:t>
        </w:r>
        <w:r>
          <w:rPr>
            <w:spacing w:val="-6"/>
          </w:rPr>
          <w:t xml:space="preserve"> </w:t>
        </w:r>
        <w:r>
          <w:rPr>
            <w:spacing w:val="-10"/>
          </w:rPr>
          <w:t>WESTERN</w:t>
        </w:r>
        <w:r>
          <w:rPr>
            <w:spacing w:val="-6"/>
          </w:rPr>
          <w:t xml:space="preserve"> </w:t>
        </w:r>
        <w:r>
          <w:rPr>
            <w:spacing w:val="-10"/>
          </w:rPr>
          <w:t>GEORGIA</w:t>
        </w:r>
      </w:hyperlink>
    </w:p>
    <w:p w:rsidR="007C6FEF" w:rsidRDefault="008A5EDA">
      <w:pPr>
        <w:spacing w:before="3"/>
        <w:ind w:left="852"/>
        <w:rPr>
          <w:sz w:val="24"/>
        </w:rPr>
      </w:pPr>
      <w:r>
        <w:rPr>
          <w:noProof/>
          <w:sz w:val="24"/>
        </w:rPr>
        <mc:AlternateContent>
          <mc:Choice Requires="wps">
            <w:drawing>
              <wp:anchor distT="0" distB="0" distL="0" distR="0" simplePos="0" relativeHeight="15741952" behindDoc="0" locked="0" layoutInCell="1" allowOverlap="1">
                <wp:simplePos x="0" y="0"/>
                <wp:positionH relativeFrom="page">
                  <wp:posOffset>6580911</wp:posOffset>
                </wp:positionH>
                <wp:positionV relativeFrom="paragraph">
                  <wp:posOffset>402652</wp:posOffset>
                </wp:positionV>
                <wp:extent cx="198120" cy="434340"/>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41" o:spid="_x0000_s1033" type="#_x0000_t202" style="position:absolute;left:0;text-align:left;margin-left:518.2pt;margin-top:31.7pt;width:15.6pt;height:34.2pt;z-index:157419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right" w:leader="dot" w:pos="9059"/>
        </w:tabs>
        <w:spacing w:before="4"/>
        <w:ind w:left="852"/>
        <w:rPr>
          <w:sz w:val="24"/>
        </w:rPr>
      </w:pPr>
      <w:r>
        <w:rPr>
          <w:spacing w:val="-4"/>
          <w:sz w:val="24"/>
        </w:rPr>
        <w:t>Khetsuriani M.,</w:t>
      </w:r>
      <w:r>
        <w:rPr>
          <w:spacing w:val="-5"/>
          <w:sz w:val="24"/>
        </w:rPr>
        <w:t xml:space="preserve"> </w:t>
      </w:r>
      <w:r>
        <w:rPr>
          <w:spacing w:val="-4"/>
          <w:sz w:val="24"/>
        </w:rPr>
        <w:t>Julakidze N., Sanikidze A.,</w:t>
      </w:r>
      <w:r>
        <w:rPr>
          <w:spacing w:val="-5"/>
          <w:sz w:val="24"/>
        </w:rPr>
        <w:t xml:space="preserve"> </w:t>
      </w:r>
      <w:r>
        <w:rPr>
          <w:spacing w:val="-4"/>
          <w:sz w:val="24"/>
        </w:rPr>
        <w:t>Gamreklidze</w:t>
      </w:r>
      <w:r>
        <w:rPr>
          <w:spacing w:val="-5"/>
          <w:sz w:val="24"/>
        </w:rPr>
        <w:t xml:space="preserve"> </w:t>
      </w:r>
      <w:r>
        <w:rPr>
          <w:spacing w:val="-10"/>
          <w:sz w:val="24"/>
        </w:rPr>
        <w:t>E</w:t>
      </w:r>
      <w:r>
        <w:rPr>
          <w:sz w:val="24"/>
        </w:rPr>
        <w:tab/>
      </w:r>
      <w:r>
        <w:rPr>
          <w:spacing w:val="-5"/>
          <w:sz w:val="24"/>
        </w:rPr>
        <w:t>501</w:t>
      </w:r>
    </w:p>
    <w:p w:rsidR="007C6FEF" w:rsidRDefault="008A5EDA">
      <w:pPr>
        <w:pStyle w:val="5"/>
        <w:spacing w:before="233"/>
      </w:pPr>
      <w:hyperlink w:anchor="_bookmark66" w:history="1">
        <w:r>
          <w:rPr>
            <w:w w:val="90"/>
          </w:rPr>
          <w:t>BIODEGRADABLE</w:t>
        </w:r>
        <w:r>
          <w:rPr>
            <w:spacing w:val="-2"/>
          </w:rPr>
          <w:t xml:space="preserve"> </w:t>
        </w:r>
        <w:r>
          <w:rPr>
            <w:w w:val="90"/>
          </w:rPr>
          <w:t>MATERIALS</w:t>
        </w:r>
        <w:r>
          <w:rPr>
            <w:spacing w:val="-1"/>
          </w:rPr>
          <w:t xml:space="preserve"> </w:t>
        </w:r>
        <w:r>
          <w:rPr>
            <w:w w:val="90"/>
          </w:rPr>
          <w:t>BASED</w:t>
        </w:r>
        <w:r>
          <w:rPr>
            <w:spacing w:val="-2"/>
          </w:rPr>
          <w:t xml:space="preserve"> </w:t>
        </w:r>
        <w:r>
          <w:rPr>
            <w:w w:val="90"/>
          </w:rPr>
          <w:t>ON</w:t>
        </w:r>
        <w:r>
          <w:rPr>
            <w:spacing w:val="-2"/>
          </w:rPr>
          <w:t xml:space="preserve"> </w:t>
        </w:r>
        <w:r>
          <w:rPr>
            <w:w w:val="90"/>
          </w:rPr>
          <w:t>NATURAL</w:t>
        </w:r>
        <w:r>
          <w:rPr>
            <w:spacing w:val="-3"/>
          </w:rPr>
          <w:t xml:space="preserve"> </w:t>
        </w:r>
        <w:r>
          <w:rPr>
            <w:spacing w:val="-2"/>
            <w:w w:val="90"/>
          </w:rPr>
          <w:t>COMPONENTS</w:t>
        </w:r>
      </w:hyperlink>
    </w:p>
    <w:p w:rsidR="007C6FEF" w:rsidRDefault="008A5EDA">
      <w:pPr>
        <w:tabs>
          <w:tab w:val="right" w:leader="dot" w:pos="9059"/>
        </w:tabs>
        <w:spacing w:before="2"/>
        <w:ind w:left="852"/>
        <w:rPr>
          <w:sz w:val="24"/>
        </w:rPr>
      </w:pPr>
      <w:r>
        <w:rPr>
          <w:spacing w:val="-2"/>
          <w:sz w:val="24"/>
        </w:rPr>
        <w:t>Haiuk</w:t>
      </w:r>
      <w:r>
        <w:rPr>
          <w:spacing w:val="-9"/>
          <w:sz w:val="24"/>
        </w:rPr>
        <w:t xml:space="preserve"> </w:t>
      </w:r>
      <w:r>
        <w:rPr>
          <w:spacing w:val="-2"/>
          <w:sz w:val="24"/>
        </w:rPr>
        <w:t>N.,</w:t>
      </w:r>
      <w:r>
        <w:rPr>
          <w:spacing w:val="-5"/>
          <w:sz w:val="24"/>
        </w:rPr>
        <w:t xml:space="preserve"> </w:t>
      </w:r>
      <w:r>
        <w:rPr>
          <w:spacing w:val="-2"/>
          <w:sz w:val="24"/>
        </w:rPr>
        <w:t>Mykhaylenko</w:t>
      </w:r>
      <w:r>
        <w:rPr>
          <w:spacing w:val="-8"/>
          <w:sz w:val="24"/>
        </w:rPr>
        <w:t xml:space="preserve"> </w:t>
      </w:r>
      <w:r>
        <w:rPr>
          <w:spacing w:val="-10"/>
          <w:sz w:val="24"/>
        </w:rPr>
        <w:t>O</w:t>
      </w:r>
      <w:r>
        <w:rPr>
          <w:sz w:val="24"/>
        </w:rPr>
        <w:tab/>
      </w:r>
      <w:r>
        <w:rPr>
          <w:spacing w:val="-5"/>
          <w:sz w:val="24"/>
        </w:rPr>
        <w:t>512</w:t>
      </w:r>
    </w:p>
    <w:p w:rsidR="007C6FEF" w:rsidRDefault="008A5EDA">
      <w:pPr>
        <w:spacing w:before="419" w:line="364" w:lineRule="exact"/>
        <w:ind w:left="852"/>
        <w:rPr>
          <w:rFonts w:ascii="Arial Black" w:hAnsi="Arial Black"/>
          <w:sz w:val="28"/>
        </w:rPr>
      </w:pPr>
      <w:r>
        <w:rPr>
          <w:rFonts w:ascii="Arial Black" w:hAnsi="Arial Black"/>
          <w:sz w:val="28"/>
        </w:rPr>
        <w:t>РОЗДІЛ</w:t>
      </w:r>
      <w:r>
        <w:rPr>
          <w:rFonts w:ascii="Arial Black" w:hAnsi="Arial Black"/>
          <w:spacing w:val="-9"/>
          <w:sz w:val="28"/>
        </w:rPr>
        <w:t xml:space="preserve"> </w:t>
      </w:r>
      <w:r>
        <w:rPr>
          <w:rFonts w:ascii="Arial Black" w:hAnsi="Arial Black"/>
          <w:spacing w:val="-4"/>
          <w:sz w:val="28"/>
        </w:rPr>
        <w:t>XVII.</w:t>
      </w:r>
    </w:p>
    <w:p w:rsidR="007C6FEF" w:rsidRDefault="008A5EDA">
      <w:pPr>
        <w:spacing w:line="364" w:lineRule="exact"/>
        <w:ind w:left="852"/>
        <w:rPr>
          <w:rFonts w:ascii="Arial Black" w:hAnsi="Arial Black"/>
          <w:sz w:val="28"/>
        </w:rPr>
      </w:pPr>
      <w:r>
        <w:rPr>
          <w:rFonts w:ascii="Arial Black" w:hAnsi="Arial Black"/>
          <w:sz w:val="28"/>
        </w:rPr>
        <w:t>ХІМІЯ,</w:t>
      </w:r>
      <w:r>
        <w:rPr>
          <w:rFonts w:ascii="Arial Black" w:hAnsi="Arial Black"/>
          <w:spacing w:val="-7"/>
          <w:sz w:val="28"/>
        </w:rPr>
        <w:t xml:space="preserve"> </w:t>
      </w:r>
      <w:r>
        <w:rPr>
          <w:rFonts w:ascii="Arial Black" w:hAnsi="Arial Black"/>
          <w:sz w:val="28"/>
        </w:rPr>
        <w:t>ХІМІЧНА</w:t>
      </w:r>
      <w:r>
        <w:rPr>
          <w:rFonts w:ascii="Arial Black" w:hAnsi="Arial Black"/>
          <w:spacing w:val="-5"/>
          <w:sz w:val="28"/>
        </w:rPr>
        <w:t xml:space="preserve"> </w:t>
      </w:r>
      <w:r>
        <w:rPr>
          <w:rFonts w:ascii="Arial Black" w:hAnsi="Arial Black"/>
          <w:sz w:val="28"/>
        </w:rPr>
        <w:t>ТА</w:t>
      </w:r>
      <w:r>
        <w:rPr>
          <w:rFonts w:ascii="Arial Black" w:hAnsi="Arial Black"/>
          <w:spacing w:val="-6"/>
          <w:sz w:val="28"/>
        </w:rPr>
        <w:t xml:space="preserve"> </w:t>
      </w:r>
      <w:r>
        <w:rPr>
          <w:rFonts w:ascii="Arial Black" w:hAnsi="Arial Black"/>
          <w:spacing w:val="-2"/>
          <w:sz w:val="28"/>
        </w:rPr>
        <w:t>БІОІНЖЕНЕРІЯ</w:t>
      </w:r>
    </w:p>
    <w:p w:rsidR="007C6FEF" w:rsidRDefault="008A5EDA">
      <w:pPr>
        <w:spacing w:before="173"/>
        <w:ind w:left="852"/>
        <w:rPr>
          <w:rFonts w:ascii="Arial Black" w:hAnsi="Arial Black"/>
          <w:sz w:val="20"/>
        </w:rPr>
      </w:pPr>
      <w:r>
        <w:rPr>
          <w:rFonts w:ascii="Arial Black" w:hAnsi="Arial Black"/>
          <w:color w:val="000000"/>
          <w:spacing w:val="-2"/>
          <w:w w:val="95"/>
          <w:sz w:val="20"/>
          <w:highlight w:val="black"/>
        </w:rPr>
        <w:t>.</w:t>
      </w:r>
      <w:r>
        <w:rPr>
          <w:rFonts w:ascii="Arial Black" w:hAnsi="Arial Black"/>
          <w:color w:val="FFFFFF"/>
          <w:spacing w:val="-2"/>
          <w:w w:val="95"/>
          <w:sz w:val="20"/>
          <w:highlight w:val="black"/>
        </w:rPr>
        <w:t>СТАТТІ</w:t>
      </w:r>
      <w:r>
        <w:rPr>
          <w:rFonts w:ascii="Arial Black" w:hAnsi="Arial Black"/>
          <w:color w:val="000000"/>
          <w:spacing w:val="-2"/>
          <w:w w:val="95"/>
          <w:sz w:val="20"/>
          <w:highlight w:val="black"/>
        </w:rPr>
        <w:t>.</w:t>
      </w:r>
    </w:p>
    <w:p w:rsidR="007C6FEF" w:rsidRDefault="008A5EDA">
      <w:pPr>
        <w:pStyle w:val="5"/>
        <w:spacing w:before="212" w:line="244" w:lineRule="auto"/>
        <w:ind w:right="1558"/>
      </w:pPr>
      <w:hyperlink w:anchor="_bookmark67" w:history="1">
        <w:r>
          <w:t xml:space="preserve">ХІМІЯ І БІОЛОГІЧНА РОЛЬ КОМПЛЕКСІВ БІОГЕННИХ МЕТАЛІВ ІЗ </w:t>
        </w:r>
        <w:r>
          <w:rPr>
            <w:spacing w:val="-4"/>
          </w:rPr>
          <w:t>ЕНДОГЕННИМИ</w:t>
        </w:r>
        <w:r>
          <w:rPr>
            <w:spacing w:val="-12"/>
          </w:rPr>
          <w:t xml:space="preserve"> </w:t>
        </w:r>
        <w:r>
          <w:rPr>
            <w:spacing w:val="-4"/>
          </w:rPr>
          <w:t>ТА</w:t>
        </w:r>
        <w:r>
          <w:rPr>
            <w:spacing w:val="-12"/>
          </w:rPr>
          <w:t xml:space="preserve"> </w:t>
        </w:r>
        <w:r>
          <w:rPr>
            <w:spacing w:val="-4"/>
          </w:rPr>
          <w:t>ЕКЗОГЕННИМИ</w:t>
        </w:r>
        <w:r>
          <w:rPr>
            <w:spacing w:val="-12"/>
          </w:rPr>
          <w:t xml:space="preserve"> </w:t>
        </w:r>
        <w:r>
          <w:rPr>
            <w:spacing w:val="-4"/>
          </w:rPr>
          <w:t>ЛІГАНДАМИ</w:t>
        </w:r>
      </w:hyperlink>
    </w:p>
    <w:p w:rsidR="007C6FEF" w:rsidRPr="008A5EDA" w:rsidRDefault="008A5EDA">
      <w:pPr>
        <w:tabs>
          <w:tab w:val="right" w:leader="dot" w:pos="9059"/>
        </w:tabs>
        <w:spacing w:line="269" w:lineRule="exact"/>
        <w:ind w:left="852"/>
        <w:rPr>
          <w:sz w:val="24"/>
          <w:lang w:val="ru-RU"/>
        </w:rPr>
      </w:pPr>
      <w:r w:rsidRPr="008A5EDA">
        <w:rPr>
          <w:sz w:val="24"/>
          <w:lang w:val="ru-RU"/>
        </w:rPr>
        <w:t>Дорошенко</w:t>
      </w:r>
      <w:r w:rsidRPr="008A5EDA">
        <w:rPr>
          <w:spacing w:val="5"/>
          <w:sz w:val="24"/>
          <w:lang w:val="ru-RU"/>
        </w:rPr>
        <w:t xml:space="preserve"> </w:t>
      </w:r>
      <w:r w:rsidRPr="008A5EDA">
        <w:rPr>
          <w:spacing w:val="-4"/>
          <w:sz w:val="24"/>
          <w:lang w:val="ru-RU"/>
        </w:rPr>
        <w:t>М.М.</w:t>
      </w:r>
      <w:r w:rsidRPr="008A5EDA">
        <w:rPr>
          <w:rFonts w:ascii="Times New Roman" w:hAnsi="Times New Roman"/>
          <w:b/>
          <w:sz w:val="24"/>
          <w:lang w:val="ru-RU"/>
        </w:rPr>
        <w:tab/>
      </w:r>
      <w:r w:rsidRPr="008A5EDA">
        <w:rPr>
          <w:spacing w:val="-5"/>
          <w:sz w:val="24"/>
          <w:lang w:val="ru-RU"/>
        </w:rPr>
        <w:t>516</w:t>
      </w:r>
    </w:p>
    <w:p w:rsidR="007C6FEF" w:rsidRPr="008A5EDA" w:rsidRDefault="008A5EDA">
      <w:pPr>
        <w:spacing w:before="197"/>
        <w:ind w:left="852"/>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189"/>
        <w:ind w:left="852"/>
        <w:rPr>
          <w:lang w:val="ru-RU"/>
        </w:rPr>
      </w:pPr>
      <w:hyperlink w:anchor="_bookmark68" w:history="1">
        <w:r w:rsidRPr="008A5EDA">
          <w:rPr>
            <w:w w:val="90"/>
            <w:lang w:val="ru-RU"/>
          </w:rPr>
          <w:t>ПРО</w:t>
        </w:r>
        <w:r w:rsidRPr="008A5EDA">
          <w:rPr>
            <w:spacing w:val="17"/>
            <w:lang w:val="ru-RU"/>
          </w:rPr>
          <w:t xml:space="preserve"> </w:t>
        </w:r>
        <w:r w:rsidRPr="008A5EDA">
          <w:rPr>
            <w:w w:val="90"/>
            <w:lang w:val="ru-RU"/>
          </w:rPr>
          <w:t>ТОКСИЧНІСТЬ</w:t>
        </w:r>
        <w:r w:rsidRPr="008A5EDA">
          <w:rPr>
            <w:spacing w:val="19"/>
            <w:lang w:val="ru-RU"/>
          </w:rPr>
          <w:t xml:space="preserve"> </w:t>
        </w:r>
        <w:r w:rsidRPr="008A5EDA">
          <w:rPr>
            <w:w w:val="90"/>
            <w:lang w:val="ru-RU"/>
          </w:rPr>
          <w:t>ТИТАН</w:t>
        </w:r>
        <w:r w:rsidRPr="008A5EDA">
          <w:rPr>
            <w:spacing w:val="18"/>
            <w:lang w:val="ru-RU"/>
          </w:rPr>
          <w:t xml:space="preserve"> </w:t>
        </w:r>
        <w:r w:rsidRPr="008A5EDA">
          <w:rPr>
            <w:w w:val="90"/>
            <w:lang w:val="ru-RU"/>
          </w:rPr>
          <w:t>ДІОКСИДНОГО</w:t>
        </w:r>
        <w:r w:rsidRPr="008A5EDA">
          <w:rPr>
            <w:spacing w:val="17"/>
            <w:lang w:val="ru-RU"/>
          </w:rPr>
          <w:t xml:space="preserve"> </w:t>
        </w:r>
        <w:r w:rsidRPr="008A5EDA">
          <w:rPr>
            <w:spacing w:val="-2"/>
            <w:w w:val="90"/>
            <w:lang w:val="ru-RU"/>
          </w:rPr>
          <w:t>ФОТОКАТАЛІЗАТОРА</w:t>
        </w:r>
      </w:hyperlink>
    </w:p>
    <w:p w:rsidR="007C6FEF" w:rsidRPr="008A5EDA" w:rsidRDefault="008A5EDA">
      <w:pPr>
        <w:pStyle w:val="a3"/>
        <w:tabs>
          <w:tab w:val="right" w:leader="dot" w:pos="9026"/>
        </w:tabs>
        <w:spacing w:before="3"/>
        <w:ind w:left="852"/>
        <w:jc w:val="left"/>
        <w:rPr>
          <w:lang w:val="ru-RU"/>
        </w:rPr>
      </w:pPr>
      <w:r w:rsidRPr="008A5EDA">
        <w:rPr>
          <w:spacing w:val="-5"/>
          <w:lang w:val="ru-RU"/>
        </w:rPr>
        <w:t>Козьма</w:t>
      </w:r>
      <w:r w:rsidRPr="008A5EDA">
        <w:rPr>
          <w:spacing w:val="-6"/>
          <w:lang w:val="ru-RU"/>
        </w:rPr>
        <w:t xml:space="preserve"> </w:t>
      </w:r>
      <w:r w:rsidRPr="008A5EDA">
        <w:rPr>
          <w:spacing w:val="-4"/>
          <w:lang w:val="ru-RU"/>
        </w:rPr>
        <w:t>А.А.</w:t>
      </w:r>
      <w:r w:rsidRPr="008A5EDA">
        <w:rPr>
          <w:rFonts w:ascii="Times New Roman" w:hAnsi="Times New Roman"/>
          <w:b/>
          <w:lang w:val="ru-RU"/>
        </w:rPr>
        <w:tab/>
      </w:r>
      <w:r w:rsidRPr="008A5EDA">
        <w:rPr>
          <w:spacing w:val="-5"/>
          <w:lang w:val="ru-RU"/>
        </w:rPr>
        <w:t>523</w:t>
      </w:r>
    </w:p>
    <w:p w:rsidR="007C6FEF" w:rsidRPr="008A5EDA" w:rsidRDefault="008A5EDA">
      <w:pPr>
        <w:spacing w:before="419" w:line="363"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2"/>
          <w:sz w:val="28"/>
        </w:rPr>
        <w:t>XVIII</w:t>
      </w:r>
      <w:r w:rsidRPr="008A5EDA">
        <w:rPr>
          <w:rFonts w:ascii="Arial Black" w:hAnsi="Arial Black"/>
          <w:spacing w:val="-2"/>
          <w:sz w:val="28"/>
          <w:lang w:val="ru-RU"/>
        </w:rPr>
        <w:t>.</w:t>
      </w:r>
    </w:p>
    <w:p w:rsidR="007C6FEF" w:rsidRPr="008A5EDA" w:rsidRDefault="008A5EDA">
      <w:pPr>
        <w:spacing w:line="363" w:lineRule="exact"/>
        <w:ind w:left="852"/>
        <w:rPr>
          <w:rFonts w:ascii="Arial Black" w:hAnsi="Arial Black"/>
          <w:sz w:val="28"/>
          <w:lang w:val="ru-RU"/>
        </w:rPr>
      </w:pPr>
      <w:r w:rsidRPr="008A5EDA">
        <w:rPr>
          <w:rFonts w:ascii="Arial Black" w:hAnsi="Arial Black"/>
          <w:sz w:val="28"/>
          <w:lang w:val="ru-RU"/>
        </w:rPr>
        <w:t>ХАРЧОВЕ</w:t>
      </w:r>
      <w:r w:rsidRPr="008A5EDA">
        <w:rPr>
          <w:rFonts w:ascii="Arial Black" w:hAnsi="Arial Black"/>
          <w:spacing w:val="-11"/>
          <w:sz w:val="28"/>
          <w:lang w:val="ru-RU"/>
        </w:rPr>
        <w:t xml:space="preserve"> </w:t>
      </w:r>
      <w:r w:rsidRPr="008A5EDA">
        <w:rPr>
          <w:rFonts w:ascii="Arial Black" w:hAnsi="Arial Black"/>
          <w:sz w:val="28"/>
          <w:lang w:val="ru-RU"/>
        </w:rPr>
        <w:t>ВИРОБНИЦТВО</w:t>
      </w:r>
      <w:r w:rsidRPr="008A5EDA">
        <w:rPr>
          <w:rFonts w:ascii="Arial Black" w:hAnsi="Arial Black"/>
          <w:spacing w:val="-7"/>
          <w:sz w:val="28"/>
          <w:lang w:val="ru-RU"/>
        </w:rPr>
        <w:t xml:space="preserve"> </w:t>
      </w:r>
      <w:r w:rsidRPr="008A5EDA">
        <w:rPr>
          <w:rFonts w:ascii="Arial Black" w:hAnsi="Arial Black"/>
          <w:sz w:val="28"/>
          <w:lang w:val="ru-RU"/>
        </w:rPr>
        <w:t>ТА</w:t>
      </w:r>
      <w:r w:rsidRPr="008A5EDA">
        <w:rPr>
          <w:rFonts w:ascii="Arial Black" w:hAnsi="Arial Black"/>
          <w:spacing w:val="-9"/>
          <w:sz w:val="28"/>
          <w:lang w:val="ru-RU"/>
        </w:rPr>
        <w:t xml:space="preserve"> </w:t>
      </w:r>
      <w:r w:rsidRPr="008A5EDA">
        <w:rPr>
          <w:rFonts w:ascii="Arial Black" w:hAnsi="Arial Black"/>
          <w:spacing w:val="-2"/>
          <w:sz w:val="28"/>
          <w:lang w:val="ru-RU"/>
        </w:rPr>
        <w:t>ТЕХНОЛОГІЇ</w:t>
      </w:r>
    </w:p>
    <w:p w:rsidR="007C6FEF" w:rsidRPr="008A5EDA" w:rsidRDefault="008A5EDA">
      <w:pPr>
        <w:spacing w:before="176"/>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pStyle w:val="5"/>
        <w:spacing w:before="211" w:line="244" w:lineRule="auto"/>
        <w:ind w:right="1553"/>
        <w:rPr>
          <w:lang w:val="ru-RU"/>
        </w:rPr>
      </w:pPr>
      <w:hyperlink w:anchor="_bookmark69" w:history="1">
        <w:r w:rsidRPr="008A5EDA">
          <w:rPr>
            <w:lang w:val="ru-RU"/>
          </w:rPr>
          <w:t xml:space="preserve">РОЗРОБЛЕННЯ ТЕХНОЛОГІЇ БЕЗГЛЮТЕНОВИХ ХОТ–ДОГІВ ТА ЇЇ </w:t>
        </w:r>
        <w:r w:rsidRPr="008A5EDA">
          <w:rPr>
            <w:spacing w:val="-8"/>
            <w:lang w:val="ru-RU"/>
          </w:rPr>
          <w:t>ВПРОВАДЖЕННЯ В ТОЧКАХ МОБІЛЬНОГО ХАРЧУВАННЯ</w:t>
        </w:r>
      </w:hyperlink>
    </w:p>
    <w:p w:rsidR="007C6FEF" w:rsidRPr="008A5EDA" w:rsidRDefault="008A5EDA">
      <w:pPr>
        <w:tabs>
          <w:tab w:val="right" w:leader="dot" w:pos="9059"/>
        </w:tabs>
        <w:spacing w:line="267" w:lineRule="exact"/>
        <w:ind w:left="852"/>
        <w:rPr>
          <w:sz w:val="24"/>
          <w:lang w:val="ru-RU"/>
        </w:rPr>
      </w:pPr>
      <w:r w:rsidRPr="008A5EDA">
        <w:rPr>
          <w:spacing w:val="-4"/>
          <w:sz w:val="24"/>
          <w:lang w:val="ru-RU"/>
        </w:rPr>
        <w:t>Колеснікова</w:t>
      </w:r>
      <w:r w:rsidRPr="008A5EDA">
        <w:rPr>
          <w:spacing w:val="-8"/>
          <w:sz w:val="24"/>
          <w:lang w:val="ru-RU"/>
        </w:rPr>
        <w:t xml:space="preserve"> </w:t>
      </w:r>
      <w:r w:rsidRPr="008A5EDA">
        <w:rPr>
          <w:spacing w:val="-4"/>
          <w:sz w:val="24"/>
          <w:lang w:val="ru-RU"/>
        </w:rPr>
        <w:t>М.Б.,</w:t>
      </w:r>
      <w:r w:rsidRPr="008A5EDA">
        <w:rPr>
          <w:spacing w:val="-6"/>
          <w:sz w:val="24"/>
          <w:lang w:val="ru-RU"/>
        </w:rPr>
        <w:t xml:space="preserve"> </w:t>
      </w:r>
      <w:r w:rsidRPr="008A5EDA">
        <w:rPr>
          <w:spacing w:val="-4"/>
          <w:sz w:val="24"/>
          <w:lang w:val="ru-RU"/>
        </w:rPr>
        <w:t>Семененко</w:t>
      </w:r>
      <w:r w:rsidRPr="008A5EDA">
        <w:rPr>
          <w:spacing w:val="-7"/>
          <w:sz w:val="24"/>
          <w:lang w:val="ru-RU"/>
        </w:rPr>
        <w:t xml:space="preserve"> </w:t>
      </w:r>
      <w:r w:rsidRPr="008A5EDA">
        <w:rPr>
          <w:spacing w:val="-4"/>
          <w:sz w:val="24"/>
          <w:lang w:val="ru-RU"/>
        </w:rPr>
        <w:t>В.С.,</w:t>
      </w:r>
      <w:r w:rsidRPr="008A5EDA">
        <w:rPr>
          <w:spacing w:val="-6"/>
          <w:sz w:val="24"/>
          <w:lang w:val="ru-RU"/>
        </w:rPr>
        <w:t xml:space="preserve"> </w:t>
      </w:r>
      <w:r w:rsidRPr="008A5EDA">
        <w:rPr>
          <w:spacing w:val="-4"/>
          <w:sz w:val="24"/>
          <w:lang w:val="ru-RU"/>
        </w:rPr>
        <w:t>Кокшарова</w:t>
      </w:r>
      <w:r w:rsidRPr="008A5EDA">
        <w:rPr>
          <w:spacing w:val="-8"/>
          <w:sz w:val="24"/>
          <w:lang w:val="ru-RU"/>
        </w:rPr>
        <w:t xml:space="preserve"> </w:t>
      </w:r>
      <w:r w:rsidRPr="008A5EDA">
        <w:rPr>
          <w:spacing w:val="-4"/>
          <w:sz w:val="24"/>
          <w:lang w:val="ru-RU"/>
        </w:rPr>
        <w:t>М.В.</w:t>
      </w:r>
      <w:r w:rsidRPr="008A5EDA">
        <w:rPr>
          <w:rFonts w:ascii="Times New Roman" w:hAnsi="Times New Roman"/>
          <w:b/>
          <w:sz w:val="24"/>
          <w:lang w:val="ru-RU"/>
        </w:rPr>
        <w:tab/>
      </w:r>
      <w:r w:rsidRPr="008A5EDA">
        <w:rPr>
          <w:spacing w:val="-5"/>
          <w:sz w:val="24"/>
          <w:lang w:val="ru-RU"/>
        </w:rPr>
        <w:t>527</w:t>
      </w:r>
    </w:p>
    <w:p w:rsidR="007C6FEF" w:rsidRPr="008A5EDA" w:rsidRDefault="008A5EDA">
      <w:pPr>
        <w:spacing w:before="198"/>
        <w:ind w:left="852"/>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189" w:line="242" w:lineRule="auto"/>
        <w:ind w:left="852" w:right="1552"/>
        <w:rPr>
          <w:lang w:val="ru-RU"/>
        </w:rPr>
      </w:pPr>
      <w:hyperlink w:anchor="_bookmark70" w:history="1">
        <w:r w:rsidRPr="008A5EDA">
          <w:rPr>
            <w:w w:val="90"/>
            <w:lang w:val="ru-RU"/>
          </w:rPr>
          <w:t xml:space="preserve">СТАНДАРТИ НА ХАРЧОВІ ПРОДУКТИ В СИСТЕМІ УПРАВЛІННЯ ЯКІСТЮ: РОЛЬ </w:t>
        </w:r>
        <w:r w:rsidRPr="008A5EDA">
          <w:rPr>
            <w:spacing w:val="-4"/>
            <w:lang w:val="ru-RU"/>
          </w:rPr>
          <w:t>КОДЕКСУ</w:t>
        </w:r>
        <w:r w:rsidRPr="008A5EDA">
          <w:rPr>
            <w:spacing w:val="-11"/>
            <w:lang w:val="ru-RU"/>
          </w:rPr>
          <w:t xml:space="preserve"> </w:t>
        </w:r>
        <w:r w:rsidRPr="008A5EDA">
          <w:rPr>
            <w:spacing w:val="-4"/>
            <w:lang w:val="ru-RU"/>
          </w:rPr>
          <w:t>АЛІМЕНТАРІУС</w:t>
        </w:r>
      </w:hyperlink>
    </w:p>
    <w:p w:rsidR="007C6FEF" w:rsidRPr="008A5EDA" w:rsidRDefault="008A5EDA">
      <w:pPr>
        <w:pStyle w:val="a3"/>
        <w:tabs>
          <w:tab w:val="right" w:leader="dot" w:pos="9026"/>
        </w:tabs>
        <w:spacing w:before="1"/>
        <w:ind w:left="852"/>
        <w:jc w:val="left"/>
        <w:rPr>
          <w:lang w:val="ru-RU"/>
        </w:rPr>
      </w:pPr>
      <w:r w:rsidRPr="008A5EDA">
        <w:rPr>
          <w:spacing w:val="-2"/>
          <w:lang w:val="ru-RU"/>
        </w:rPr>
        <w:t>Данило</w:t>
      </w:r>
      <w:r w:rsidRPr="008A5EDA">
        <w:rPr>
          <w:spacing w:val="-8"/>
          <w:lang w:val="ru-RU"/>
        </w:rPr>
        <w:t xml:space="preserve"> </w:t>
      </w:r>
      <w:r w:rsidRPr="008A5EDA">
        <w:rPr>
          <w:spacing w:val="-2"/>
          <w:lang w:val="ru-RU"/>
        </w:rPr>
        <w:t>С.І.,</w:t>
      </w:r>
      <w:r w:rsidRPr="008A5EDA">
        <w:rPr>
          <w:spacing w:val="-7"/>
          <w:lang w:val="ru-RU"/>
        </w:rPr>
        <w:t xml:space="preserve"> </w:t>
      </w:r>
      <w:r w:rsidRPr="008A5EDA">
        <w:rPr>
          <w:spacing w:val="-2"/>
          <w:lang w:val="ru-RU"/>
        </w:rPr>
        <w:t>Маркович</w:t>
      </w:r>
      <w:r w:rsidRPr="008A5EDA">
        <w:rPr>
          <w:spacing w:val="-7"/>
          <w:lang w:val="ru-RU"/>
        </w:rPr>
        <w:t xml:space="preserve"> </w:t>
      </w:r>
      <w:r w:rsidRPr="008A5EDA">
        <w:rPr>
          <w:spacing w:val="-2"/>
          <w:lang w:val="ru-RU"/>
        </w:rPr>
        <w:t>Г.М.,</w:t>
      </w:r>
      <w:r w:rsidRPr="008A5EDA">
        <w:rPr>
          <w:spacing w:val="-7"/>
          <w:lang w:val="ru-RU"/>
        </w:rPr>
        <w:t xml:space="preserve"> </w:t>
      </w:r>
      <w:r w:rsidRPr="008A5EDA">
        <w:rPr>
          <w:spacing w:val="-2"/>
          <w:lang w:val="ru-RU"/>
        </w:rPr>
        <w:t>Пинтя</w:t>
      </w:r>
      <w:r w:rsidRPr="008A5EDA">
        <w:rPr>
          <w:spacing w:val="-6"/>
          <w:lang w:val="ru-RU"/>
        </w:rPr>
        <w:t xml:space="preserve"> </w:t>
      </w:r>
      <w:r w:rsidRPr="008A5EDA">
        <w:rPr>
          <w:spacing w:val="-4"/>
          <w:lang w:val="ru-RU"/>
        </w:rPr>
        <w:t>С.І.</w:t>
      </w:r>
      <w:r w:rsidRPr="008A5EDA">
        <w:rPr>
          <w:rFonts w:ascii="Times New Roman" w:hAnsi="Times New Roman"/>
          <w:b/>
          <w:lang w:val="ru-RU"/>
        </w:rPr>
        <w:tab/>
      </w:r>
      <w:r w:rsidRPr="008A5EDA">
        <w:rPr>
          <w:spacing w:val="-5"/>
          <w:lang w:val="ru-RU"/>
        </w:rPr>
        <w:t>535</w:t>
      </w:r>
    </w:p>
    <w:p w:rsidR="007C6FEF" w:rsidRPr="008A5EDA" w:rsidRDefault="008A5EDA">
      <w:pPr>
        <w:spacing w:before="418" w:line="364"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XIX</w:t>
      </w:r>
      <w:r w:rsidRPr="008A5EDA">
        <w:rPr>
          <w:rFonts w:ascii="Arial Black" w:hAnsi="Arial Black"/>
          <w:spacing w:val="-4"/>
          <w:sz w:val="28"/>
          <w:lang w:val="ru-RU"/>
        </w:rPr>
        <w:t>.</w:t>
      </w:r>
    </w:p>
    <w:p w:rsidR="007C6FEF" w:rsidRPr="008A5EDA" w:rsidRDefault="008A5EDA">
      <w:pPr>
        <w:spacing w:line="364" w:lineRule="exact"/>
        <w:ind w:left="852"/>
        <w:rPr>
          <w:rFonts w:ascii="Arial Black" w:hAnsi="Arial Black"/>
          <w:sz w:val="28"/>
          <w:lang w:val="ru-RU"/>
        </w:rPr>
      </w:pPr>
      <w:r w:rsidRPr="008A5EDA">
        <w:rPr>
          <w:rFonts w:ascii="Arial Black" w:hAnsi="Arial Black"/>
          <w:sz w:val="28"/>
          <w:lang w:val="ru-RU"/>
        </w:rPr>
        <w:t>ГІРНИЦТВО</w:t>
      </w:r>
      <w:r w:rsidRPr="008A5EDA">
        <w:rPr>
          <w:rFonts w:ascii="Arial Black" w:hAnsi="Arial Black"/>
          <w:spacing w:val="-8"/>
          <w:sz w:val="28"/>
          <w:lang w:val="ru-RU"/>
        </w:rPr>
        <w:t xml:space="preserve"> </w:t>
      </w:r>
      <w:r w:rsidRPr="008A5EDA">
        <w:rPr>
          <w:rFonts w:ascii="Arial Black" w:hAnsi="Arial Black"/>
          <w:sz w:val="28"/>
          <w:lang w:val="ru-RU"/>
        </w:rPr>
        <w:t>ТА</w:t>
      </w:r>
      <w:r w:rsidRPr="008A5EDA">
        <w:rPr>
          <w:rFonts w:ascii="Arial Black" w:hAnsi="Arial Black"/>
          <w:spacing w:val="-10"/>
          <w:sz w:val="28"/>
          <w:lang w:val="ru-RU"/>
        </w:rPr>
        <w:t xml:space="preserve"> </w:t>
      </w:r>
      <w:r w:rsidRPr="008A5EDA">
        <w:rPr>
          <w:rFonts w:ascii="Arial Black" w:hAnsi="Arial Black"/>
          <w:sz w:val="28"/>
          <w:lang w:val="ru-RU"/>
        </w:rPr>
        <w:t>НАФТОГАЗОВА</w:t>
      </w:r>
      <w:r w:rsidRPr="008A5EDA">
        <w:rPr>
          <w:rFonts w:ascii="Arial Black" w:hAnsi="Arial Black"/>
          <w:spacing w:val="-8"/>
          <w:sz w:val="28"/>
          <w:lang w:val="ru-RU"/>
        </w:rPr>
        <w:t xml:space="preserve"> </w:t>
      </w:r>
      <w:r w:rsidRPr="008A5EDA">
        <w:rPr>
          <w:rFonts w:ascii="Arial Black" w:hAnsi="Arial Black"/>
          <w:spacing w:val="-2"/>
          <w:sz w:val="28"/>
          <w:lang w:val="ru-RU"/>
        </w:rPr>
        <w:t>ІНЖЕНЕРІЯ</w:t>
      </w:r>
    </w:p>
    <w:p w:rsidR="007C6FEF" w:rsidRPr="008A5EDA" w:rsidRDefault="008A5EDA">
      <w:pPr>
        <w:spacing w:before="173"/>
        <w:ind w:left="852"/>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189" w:line="242" w:lineRule="auto"/>
        <w:ind w:left="852" w:right="1555"/>
        <w:rPr>
          <w:lang w:val="ru-RU"/>
        </w:rPr>
      </w:pPr>
      <w:hyperlink w:anchor="_bookmark71" w:history="1">
        <w:r w:rsidRPr="008A5EDA">
          <w:rPr>
            <w:lang w:val="ru-RU"/>
          </w:rPr>
          <w:t xml:space="preserve">ДО ПИТАННЯ ПРОГНОЗУВАННЯ ЕНЕРГОЕФЕКТИВНИХ РЕЖИМІВ </w:t>
        </w:r>
        <w:r w:rsidRPr="008A5EDA">
          <w:rPr>
            <w:spacing w:val="-8"/>
            <w:lang w:val="ru-RU"/>
          </w:rPr>
          <w:t>ЕКСПЛУАТАЦІЇ</w:t>
        </w:r>
        <w:r w:rsidRPr="008A5EDA">
          <w:rPr>
            <w:spacing w:val="-7"/>
            <w:lang w:val="ru-RU"/>
          </w:rPr>
          <w:t xml:space="preserve"> </w:t>
        </w:r>
        <w:r w:rsidRPr="008A5EDA">
          <w:rPr>
            <w:spacing w:val="-8"/>
            <w:lang w:val="ru-RU"/>
          </w:rPr>
          <w:t>НАФТОТРАНСПОРТНИХ</w:t>
        </w:r>
        <w:r w:rsidRPr="008A5EDA">
          <w:rPr>
            <w:spacing w:val="-7"/>
            <w:lang w:val="ru-RU"/>
          </w:rPr>
          <w:t xml:space="preserve"> </w:t>
        </w:r>
        <w:r w:rsidRPr="008A5EDA">
          <w:rPr>
            <w:spacing w:val="-8"/>
            <w:lang w:val="ru-RU"/>
          </w:rPr>
          <w:t>СИСТЕМ</w:t>
        </w:r>
      </w:hyperlink>
    </w:p>
    <w:p w:rsidR="007C6FEF" w:rsidRPr="008A5EDA" w:rsidRDefault="008A5EDA">
      <w:pPr>
        <w:pStyle w:val="a3"/>
        <w:tabs>
          <w:tab w:val="right" w:leader="dot" w:pos="9026"/>
        </w:tabs>
        <w:spacing w:before="2"/>
        <w:ind w:left="852"/>
        <w:jc w:val="left"/>
        <w:rPr>
          <w:lang w:val="ru-RU"/>
        </w:rPr>
      </w:pPr>
      <w:r w:rsidRPr="008A5EDA">
        <w:rPr>
          <w:spacing w:val="-4"/>
          <w:lang w:val="ru-RU"/>
        </w:rPr>
        <w:t>Бортняк</w:t>
      </w:r>
      <w:r w:rsidRPr="008A5EDA">
        <w:rPr>
          <w:spacing w:val="-3"/>
          <w:lang w:val="ru-RU"/>
        </w:rPr>
        <w:t xml:space="preserve"> </w:t>
      </w:r>
      <w:r w:rsidRPr="008A5EDA">
        <w:rPr>
          <w:spacing w:val="-4"/>
          <w:lang w:val="ru-RU"/>
        </w:rPr>
        <w:t>О.М.,</w:t>
      </w:r>
      <w:r w:rsidRPr="008A5EDA">
        <w:rPr>
          <w:spacing w:val="-1"/>
          <w:lang w:val="ru-RU"/>
        </w:rPr>
        <w:t xml:space="preserve"> </w:t>
      </w:r>
      <w:r w:rsidRPr="008A5EDA">
        <w:rPr>
          <w:spacing w:val="-4"/>
          <w:lang w:val="ru-RU"/>
        </w:rPr>
        <w:t>Сусліков Д.О.</w:t>
      </w:r>
      <w:r w:rsidRPr="008A5EDA">
        <w:rPr>
          <w:rFonts w:ascii="Times New Roman" w:hAnsi="Times New Roman"/>
          <w:b/>
          <w:lang w:val="ru-RU"/>
        </w:rPr>
        <w:tab/>
      </w:r>
      <w:r w:rsidRPr="008A5EDA">
        <w:rPr>
          <w:spacing w:val="-5"/>
          <w:lang w:val="ru-RU"/>
        </w:rPr>
        <w:t>539</w:t>
      </w:r>
    </w:p>
    <w:p w:rsidR="007C6FEF" w:rsidRPr="008A5EDA" w:rsidRDefault="007C6FEF">
      <w:pPr>
        <w:pStyle w:val="a3"/>
        <w:jc w:val="left"/>
        <w:rPr>
          <w:lang w:val="ru-RU"/>
        </w:rPr>
        <w:sectPr w:rsidR="007C6FEF" w:rsidRPr="008A5EDA">
          <w:pgSz w:w="11910" w:h="16850"/>
          <w:pgMar w:top="1380" w:right="850" w:bottom="1220" w:left="850" w:header="585" w:footer="1028" w:gutter="0"/>
          <w:cols w:space="720"/>
        </w:sectPr>
      </w:pPr>
    </w:p>
    <w:p w:rsidR="007C6FEF" w:rsidRPr="008A5EDA" w:rsidRDefault="008A5EDA">
      <w:pPr>
        <w:spacing w:before="1" w:line="369" w:lineRule="exact"/>
        <w:ind w:left="1135"/>
        <w:rPr>
          <w:rFonts w:ascii="Arial Black" w:hAnsi="Arial Black"/>
          <w:sz w:val="28"/>
          <w:lang w:val="ru-RU"/>
        </w:rPr>
      </w:pPr>
      <w:r>
        <w:rPr>
          <w:rFonts w:ascii="Arial Black" w:hAnsi="Arial Black"/>
          <w:noProof/>
          <w:sz w:val="28"/>
        </w:rPr>
        <w:lastRenderedPageBreak/>
        <mc:AlternateContent>
          <mc:Choice Requires="wps">
            <w:drawing>
              <wp:anchor distT="0" distB="0" distL="0" distR="0" simplePos="0" relativeHeight="15742464" behindDoc="0" locked="0" layoutInCell="1" allowOverlap="1">
                <wp:simplePos x="0" y="0"/>
                <wp:positionH relativeFrom="page">
                  <wp:posOffset>760094</wp:posOffset>
                </wp:positionH>
                <wp:positionV relativeFrom="paragraph">
                  <wp:posOffset>204498</wp:posOffset>
                </wp:positionV>
                <wp:extent cx="1270" cy="1436370"/>
                <wp:effectExtent l="0" t="0" r="0" b="0"/>
                <wp:wrapNone/>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7815F8E" id="Graphic 42" o:spid="_x0000_s1026" style="position:absolute;margin-left:59.85pt;margin-top:16.1pt;width:.1pt;height:113.1pt;z-index:1574246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" path="m,l,1436370e" filled="f" strokeweight=".5pt">
                <v:path arrowok="t"/>
                <w10:wrap anchorx="page"/>
              </v:shape>
            </w:pict>
          </mc:Fallback>
        </mc:AlternateContent>
      </w: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5"/>
          <w:sz w:val="28"/>
        </w:rPr>
        <w:t>XX</w:t>
      </w:r>
      <w:r w:rsidRPr="008A5EDA">
        <w:rPr>
          <w:rFonts w:ascii="Arial Black" w:hAnsi="Arial Black"/>
          <w:spacing w:val="-5"/>
          <w:sz w:val="28"/>
          <w:lang w:val="ru-RU"/>
        </w:rPr>
        <w:t>.</w:t>
      </w:r>
    </w:p>
    <w:p w:rsidR="007C6FEF" w:rsidRPr="008A5EDA" w:rsidRDefault="008A5EDA">
      <w:pPr>
        <w:spacing w:line="369" w:lineRule="exact"/>
        <w:ind w:left="1135"/>
        <w:rPr>
          <w:rFonts w:ascii="Arial Black" w:hAnsi="Arial Black"/>
          <w:sz w:val="28"/>
          <w:lang w:val="ru-RU"/>
        </w:rPr>
      </w:pPr>
      <w:r w:rsidRPr="008A5EDA">
        <w:rPr>
          <w:rFonts w:ascii="Arial Black" w:hAnsi="Arial Black"/>
          <w:sz w:val="28"/>
          <w:lang w:val="ru-RU"/>
        </w:rPr>
        <w:t>ЕЛЕКТРОНІКА</w:t>
      </w:r>
      <w:r w:rsidRPr="008A5EDA">
        <w:rPr>
          <w:rFonts w:ascii="Arial Black" w:hAnsi="Arial Black"/>
          <w:spacing w:val="-9"/>
          <w:sz w:val="28"/>
          <w:lang w:val="ru-RU"/>
        </w:rPr>
        <w:t xml:space="preserve"> </w:t>
      </w:r>
      <w:r w:rsidRPr="008A5EDA">
        <w:rPr>
          <w:rFonts w:ascii="Arial Black" w:hAnsi="Arial Black"/>
          <w:sz w:val="28"/>
          <w:lang w:val="ru-RU"/>
        </w:rPr>
        <w:t>ТА</w:t>
      </w:r>
      <w:r w:rsidRPr="008A5EDA">
        <w:rPr>
          <w:rFonts w:ascii="Arial Black" w:hAnsi="Arial Black"/>
          <w:spacing w:val="-9"/>
          <w:sz w:val="28"/>
          <w:lang w:val="ru-RU"/>
        </w:rPr>
        <w:t xml:space="preserve"> </w:t>
      </w:r>
      <w:r w:rsidRPr="008A5EDA">
        <w:rPr>
          <w:rFonts w:ascii="Arial Black" w:hAnsi="Arial Black"/>
          <w:spacing w:val="-2"/>
          <w:sz w:val="28"/>
          <w:lang w:val="ru-RU"/>
        </w:rPr>
        <w:t>ТЕЛЕКОМУНІКАЦІЇ</w:t>
      </w:r>
    </w:p>
    <w:p w:rsidR="007C6FEF" w:rsidRPr="008A5EDA" w:rsidRDefault="008A5EDA">
      <w:pPr>
        <w:spacing w:before="192"/>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Pr="008A5EDA" w:rsidRDefault="008A5EDA">
      <w:pPr>
        <w:pStyle w:val="5"/>
        <w:tabs>
          <w:tab w:val="left" w:pos="3719"/>
          <w:tab w:val="left" w:pos="5441"/>
          <w:tab w:val="left" w:pos="6943"/>
          <w:tab w:val="left" w:pos="8655"/>
        </w:tabs>
        <w:spacing w:before="228" w:line="249" w:lineRule="auto"/>
        <w:ind w:left="1135" w:right="1267"/>
        <w:jc w:val="left"/>
        <w:rPr>
          <w:lang w:val="ru-RU"/>
        </w:rPr>
      </w:pPr>
      <w:hyperlink w:anchor="_bookmark72" w:history="1">
        <w:r w:rsidRPr="008A5EDA">
          <w:rPr>
            <w:spacing w:val="-2"/>
            <w:lang w:val="ru-RU"/>
          </w:rPr>
          <w:t>ДЕЦЕНТРАЛІЗОВАНЕ</w:t>
        </w:r>
        <w:r w:rsidRPr="008A5EDA">
          <w:rPr>
            <w:lang w:val="ru-RU"/>
          </w:rPr>
          <w:tab/>
        </w:r>
        <w:r w:rsidRPr="008A5EDA">
          <w:rPr>
            <w:spacing w:val="-2"/>
            <w:lang w:val="ru-RU"/>
          </w:rPr>
          <w:t>УПРАВЛІННЯ</w:t>
        </w:r>
        <w:r w:rsidRPr="008A5EDA">
          <w:rPr>
            <w:lang w:val="ru-RU"/>
          </w:rPr>
          <w:tab/>
        </w:r>
        <w:r w:rsidRPr="008A5EDA">
          <w:rPr>
            <w:spacing w:val="-2"/>
            <w:lang w:val="ru-RU"/>
          </w:rPr>
          <w:t>МЕРЕЖЕЮ:</w:t>
        </w:r>
        <w:r w:rsidRPr="008A5EDA">
          <w:rPr>
            <w:lang w:val="ru-RU"/>
          </w:rPr>
          <w:tab/>
        </w:r>
        <w:r>
          <w:rPr>
            <w:spacing w:val="-2"/>
          </w:rPr>
          <w:t>BLOCKCHAIN</w:t>
        </w:r>
        <w:r w:rsidRPr="008A5EDA">
          <w:rPr>
            <w:lang w:val="ru-RU"/>
          </w:rPr>
          <w:tab/>
        </w:r>
        <w:r w:rsidRPr="008A5EDA">
          <w:rPr>
            <w:spacing w:val="-12"/>
            <w:w w:val="90"/>
            <w:lang w:val="ru-RU"/>
          </w:rPr>
          <w:t xml:space="preserve">ЯК </w:t>
        </w:r>
        <w:r w:rsidRPr="008A5EDA">
          <w:rPr>
            <w:lang w:val="ru-RU"/>
          </w:rPr>
          <w:t>ОСНОВА</w:t>
        </w:r>
        <w:r w:rsidRPr="008A5EDA">
          <w:rPr>
            <w:spacing w:val="-16"/>
            <w:lang w:val="ru-RU"/>
          </w:rPr>
          <w:t xml:space="preserve"> </w:t>
        </w:r>
        <w:r w:rsidRPr="008A5EDA">
          <w:rPr>
            <w:lang w:val="ru-RU"/>
          </w:rPr>
          <w:t>НАДІЙНОСТІ</w:t>
        </w:r>
        <w:r w:rsidRPr="008A5EDA">
          <w:rPr>
            <w:spacing w:val="-16"/>
            <w:lang w:val="ru-RU"/>
          </w:rPr>
          <w:t xml:space="preserve"> </w:t>
        </w:r>
        <w:r>
          <w:t>SDN</w:t>
        </w:r>
      </w:hyperlink>
    </w:p>
    <w:p w:rsidR="007C6FEF" w:rsidRPr="008A5EDA" w:rsidRDefault="008A5EDA">
      <w:pPr>
        <w:tabs>
          <w:tab w:val="right" w:leader="dot" w:pos="9342"/>
        </w:tabs>
        <w:spacing w:before="4"/>
        <w:ind w:left="1135"/>
        <w:rPr>
          <w:sz w:val="24"/>
          <w:lang w:val="ru-RU"/>
        </w:rPr>
      </w:pPr>
      <w:r w:rsidRPr="008A5EDA">
        <w:rPr>
          <w:sz w:val="24"/>
          <w:lang w:val="ru-RU"/>
        </w:rPr>
        <w:t>Банар</w:t>
      </w:r>
      <w:r w:rsidRPr="008A5EDA">
        <w:rPr>
          <w:spacing w:val="-14"/>
          <w:sz w:val="24"/>
          <w:lang w:val="ru-RU"/>
        </w:rPr>
        <w:t xml:space="preserve"> </w:t>
      </w:r>
      <w:r w:rsidRPr="008A5EDA">
        <w:rPr>
          <w:spacing w:val="-4"/>
          <w:sz w:val="24"/>
          <w:lang w:val="ru-RU"/>
        </w:rPr>
        <w:t>А.Ю.</w:t>
      </w:r>
      <w:r w:rsidRPr="008A5EDA">
        <w:rPr>
          <w:rFonts w:ascii="Times New Roman" w:hAnsi="Times New Roman"/>
          <w:b/>
          <w:sz w:val="24"/>
          <w:lang w:val="ru-RU"/>
        </w:rPr>
        <w:tab/>
      </w:r>
      <w:r w:rsidRPr="008A5EDA">
        <w:rPr>
          <w:spacing w:val="-5"/>
          <w:sz w:val="24"/>
          <w:lang w:val="ru-RU"/>
        </w:rPr>
        <w:t>541</w:t>
      </w:r>
    </w:p>
    <w:p w:rsidR="007C6FEF" w:rsidRPr="008A5EDA" w:rsidRDefault="007C6FEF">
      <w:pPr>
        <w:pStyle w:val="a3"/>
        <w:spacing w:before="173"/>
        <w:jc w:val="left"/>
        <w:rPr>
          <w:sz w:val="24"/>
          <w:lang w:val="ru-RU"/>
        </w:rPr>
      </w:pPr>
    </w:p>
    <w:p w:rsidR="007C6FEF" w:rsidRPr="008A5EDA" w:rsidRDefault="008A5EDA">
      <w:pPr>
        <w:spacing w:before="1" w:line="370" w:lineRule="exact"/>
        <w:ind w:left="1135"/>
        <w:rPr>
          <w:rFonts w:ascii="Arial Black" w:hAnsi="Arial Black"/>
          <w:sz w:val="28"/>
          <w:lang w:val="ru-RU"/>
        </w:rPr>
      </w:pPr>
      <w:r>
        <w:rPr>
          <w:rFonts w:ascii="Arial Black" w:hAnsi="Arial Black"/>
          <w:noProof/>
          <w:sz w:val="28"/>
        </w:rPr>
        <mc:AlternateContent>
          <mc:Choice Requires="wps">
            <w:drawing>
              <wp:anchor distT="0" distB="0" distL="0" distR="0" simplePos="0" relativeHeight="15742976" behindDoc="0" locked="0" layoutInCell="1" allowOverlap="1">
                <wp:simplePos x="0" y="0"/>
                <wp:positionH relativeFrom="page">
                  <wp:posOffset>669268</wp:posOffset>
                </wp:positionH>
                <wp:positionV relativeFrom="paragraph">
                  <wp:posOffset>83513</wp:posOffset>
                </wp:positionV>
                <wp:extent cx="198120" cy="662305"/>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43" o:spid="_x0000_s1034" type="#_x0000_t202" style="position:absolute;left:0;text-align:left;margin-left:52.7pt;margin-top:6.6pt;width:15.6pt;height:52.15pt;z-index:157429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XXI</w:t>
      </w:r>
      <w:r w:rsidRPr="008A5EDA">
        <w:rPr>
          <w:rFonts w:ascii="Arial Black" w:hAnsi="Arial Black"/>
          <w:spacing w:val="-4"/>
          <w:sz w:val="28"/>
          <w:lang w:val="ru-RU"/>
        </w:rPr>
        <w:t>.</w:t>
      </w:r>
    </w:p>
    <w:p w:rsidR="007C6FEF" w:rsidRPr="008A5EDA" w:rsidRDefault="008A5EDA">
      <w:pPr>
        <w:spacing w:before="15" w:line="208" w:lineRule="auto"/>
        <w:ind w:left="1135" w:right="736"/>
        <w:rPr>
          <w:rFonts w:ascii="Arial Black" w:hAnsi="Arial Black"/>
          <w:sz w:val="28"/>
          <w:lang w:val="ru-RU"/>
        </w:rPr>
      </w:pPr>
      <w:r w:rsidRPr="008A5EDA">
        <w:rPr>
          <w:rFonts w:ascii="Arial Black" w:hAnsi="Arial Black"/>
          <w:sz w:val="28"/>
          <w:lang w:val="ru-RU"/>
        </w:rPr>
        <w:t>ЕНЕРГЕТИКА</w:t>
      </w:r>
      <w:r w:rsidRPr="008A5EDA">
        <w:rPr>
          <w:rFonts w:ascii="Arial Black" w:hAnsi="Arial Black"/>
          <w:spacing w:val="-16"/>
          <w:sz w:val="28"/>
          <w:lang w:val="ru-RU"/>
        </w:rPr>
        <w:t xml:space="preserve"> </w:t>
      </w:r>
      <w:r w:rsidRPr="008A5EDA">
        <w:rPr>
          <w:rFonts w:ascii="Arial Black" w:hAnsi="Arial Black"/>
          <w:sz w:val="28"/>
          <w:lang w:val="ru-RU"/>
        </w:rPr>
        <w:t>ТА</w:t>
      </w:r>
      <w:r w:rsidRPr="008A5EDA">
        <w:rPr>
          <w:rFonts w:ascii="Arial Black" w:hAnsi="Arial Black"/>
          <w:spacing w:val="-16"/>
          <w:sz w:val="28"/>
          <w:lang w:val="ru-RU"/>
        </w:rPr>
        <w:t xml:space="preserve"> </w:t>
      </w:r>
      <w:r w:rsidRPr="008A5EDA">
        <w:rPr>
          <w:rFonts w:ascii="Arial Black" w:hAnsi="Arial Black"/>
          <w:sz w:val="28"/>
          <w:lang w:val="ru-RU"/>
        </w:rPr>
        <w:t xml:space="preserve">ЕНЕРГЕТИЧНЕ </w:t>
      </w:r>
      <w:r w:rsidRPr="008A5EDA">
        <w:rPr>
          <w:rFonts w:ascii="Arial Black" w:hAnsi="Arial Black"/>
          <w:spacing w:val="-2"/>
          <w:sz w:val="28"/>
          <w:lang w:val="ru-RU"/>
        </w:rPr>
        <w:t>МАШИНОБУДУВАННЯ</w:t>
      </w:r>
    </w:p>
    <w:p w:rsidR="007C6FEF" w:rsidRPr="008A5EDA" w:rsidRDefault="008A5EDA">
      <w:pPr>
        <w:spacing w:before="204"/>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Pr="008A5EDA" w:rsidRDefault="008A5EDA">
      <w:pPr>
        <w:pStyle w:val="5"/>
        <w:spacing w:before="226"/>
        <w:ind w:left="1135"/>
        <w:jc w:val="left"/>
        <w:rPr>
          <w:lang w:val="ru-RU"/>
        </w:rPr>
      </w:pPr>
      <w:hyperlink w:anchor="_bookmark73" w:history="1">
        <w:r w:rsidRPr="008A5EDA">
          <w:rPr>
            <w:w w:val="90"/>
            <w:lang w:val="ru-RU"/>
          </w:rPr>
          <w:t>ОСОБЛИВОСТІ</w:t>
        </w:r>
        <w:r w:rsidRPr="008A5EDA">
          <w:rPr>
            <w:spacing w:val="-4"/>
            <w:lang w:val="ru-RU"/>
          </w:rPr>
          <w:t xml:space="preserve"> </w:t>
        </w:r>
        <w:r w:rsidRPr="008A5EDA">
          <w:rPr>
            <w:w w:val="90"/>
            <w:lang w:val="ru-RU"/>
          </w:rPr>
          <w:t>РЕЗЕРВНИХ</w:t>
        </w:r>
        <w:r w:rsidRPr="008A5EDA">
          <w:rPr>
            <w:spacing w:val="-3"/>
            <w:lang w:val="ru-RU"/>
          </w:rPr>
          <w:t xml:space="preserve"> </w:t>
        </w:r>
        <w:r w:rsidRPr="008A5EDA">
          <w:rPr>
            <w:w w:val="90"/>
            <w:lang w:val="ru-RU"/>
          </w:rPr>
          <w:t>ДЖЕРЕЛ</w:t>
        </w:r>
        <w:r w:rsidRPr="008A5EDA">
          <w:rPr>
            <w:spacing w:val="-1"/>
            <w:lang w:val="ru-RU"/>
          </w:rPr>
          <w:t xml:space="preserve"> </w:t>
        </w:r>
        <w:r w:rsidRPr="008A5EDA">
          <w:rPr>
            <w:w w:val="90"/>
            <w:lang w:val="ru-RU"/>
          </w:rPr>
          <w:t>НА</w:t>
        </w:r>
        <w:r w:rsidRPr="008A5EDA">
          <w:rPr>
            <w:spacing w:val="-3"/>
            <w:lang w:val="ru-RU"/>
          </w:rPr>
          <w:t xml:space="preserve"> </w:t>
        </w:r>
        <w:r w:rsidRPr="008A5EDA">
          <w:rPr>
            <w:w w:val="90"/>
            <w:lang w:val="ru-RU"/>
          </w:rPr>
          <w:t>БАЗІ</w:t>
        </w:r>
        <w:r w:rsidRPr="008A5EDA">
          <w:rPr>
            <w:spacing w:val="-4"/>
            <w:lang w:val="ru-RU"/>
          </w:rPr>
          <w:t xml:space="preserve"> </w:t>
        </w:r>
        <w:r w:rsidRPr="008A5EDA">
          <w:rPr>
            <w:w w:val="90"/>
            <w:lang w:val="ru-RU"/>
          </w:rPr>
          <w:t>ГІБРИДНИХ</w:t>
        </w:r>
        <w:r w:rsidRPr="008A5EDA">
          <w:rPr>
            <w:spacing w:val="-3"/>
            <w:lang w:val="ru-RU"/>
          </w:rPr>
          <w:t xml:space="preserve"> </w:t>
        </w:r>
        <w:r w:rsidRPr="008A5EDA">
          <w:rPr>
            <w:spacing w:val="-2"/>
            <w:w w:val="90"/>
            <w:lang w:val="ru-RU"/>
          </w:rPr>
          <w:t>ІНВЕРТОРІВ</w:t>
        </w:r>
      </w:hyperlink>
    </w:p>
    <w:p w:rsidR="007C6FEF" w:rsidRPr="008A5EDA" w:rsidRDefault="008A5EDA">
      <w:pPr>
        <w:spacing w:before="14"/>
        <w:ind w:left="1135"/>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left" w:leader="dot" w:pos="8931"/>
        </w:tabs>
        <w:spacing w:before="11"/>
        <w:ind w:left="1135"/>
        <w:rPr>
          <w:sz w:val="24"/>
          <w:lang w:val="ru-RU"/>
        </w:rPr>
      </w:pPr>
      <w:r w:rsidRPr="008A5EDA">
        <w:rPr>
          <w:spacing w:val="-8"/>
          <w:sz w:val="24"/>
          <w:lang w:val="ru-RU"/>
        </w:rPr>
        <w:t>Соколовський</w:t>
      </w:r>
      <w:r w:rsidRPr="008A5EDA">
        <w:rPr>
          <w:spacing w:val="-4"/>
          <w:sz w:val="24"/>
          <w:lang w:val="ru-RU"/>
        </w:rPr>
        <w:t xml:space="preserve"> </w:t>
      </w:r>
      <w:r w:rsidRPr="008A5EDA">
        <w:rPr>
          <w:spacing w:val="-8"/>
          <w:sz w:val="24"/>
          <w:lang w:val="ru-RU"/>
        </w:rPr>
        <w:t>О.Ф.,</w:t>
      </w:r>
      <w:r w:rsidRPr="008A5EDA">
        <w:rPr>
          <w:spacing w:val="-2"/>
          <w:sz w:val="24"/>
          <w:lang w:val="ru-RU"/>
        </w:rPr>
        <w:t xml:space="preserve"> </w:t>
      </w:r>
      <w:r w:rsidRPr="008A5EDA">
        <w:rPr>
          <w:spacing w:val="-8"/>
          <w:sz w:val="24"/>
          <w:lang w:val="ru-RU"/>
        </w:rPr>
        <w:t>Сукманюк</w:t>
      </w:r>
      <w:r w:rsidRPr="008A5EDA">
        <w:rPr>
          <w:sz w:val="24"/>
          <w:lang w:val="ru-RU"/>
        </w:rPr>
        <w:t xml:space="preserve"> </w:t>
      </w:r>
      <w:r w:rsidRPr="008A5EDA">
        <w:rPr>
          <w:spacing w:val="-8"/>
          <w:sz w:val="24"/>
          <w:lang w:val="ru-RU"/>
        </w:rPr>
        <w:t>О.М.,</w:t>
      </w:r>
      <w:r w:rsidRPr="008A5EDA">
        <w:rPr>
          <w:spacing w:val="-4"/>
          <w:sz w:val="24"/>
          <w:lang w:val="ru-RU"/>
        </w:rPr>
        <w:t xml:space="preserve"> </w:t>
      </w:r>
      <w:r w:rsidRPr="008A5EDA">
        <w:rPr>
          <w:spacing w:val="-8"/>
          <w:sz w:val="24"/>
          <w:lang w:val="ru-RU"/>
        </w:rPr>
        <w:t>Гончаренко</w:t>
      </w:r>
      <w:r w:rsidRPr="008A5EDA">
        <w:rPr>
          <w:spacing w:val="-4"/>
          <w:sz w:val="24"/>
          <w:lang w:val="ru-RU"/>
        </w:rPr>
        <w:t xml:space="preserve"> </w:t>
      </w:r>
      <w:r w:rsidRPr="008A5EDA">
        <w:rPr>
          <w:spacing w:val="-8"/>
          <w:sz w:val="24"/>
          <w:lang w:val="ru-RU"/>
        </w:rPr>
        <w:t>Ю.П.,</w:t>
      </w:r>
      <w:r w:rsidRPr="008A5EDA">
        <w:rPr>
          <w:spacing w:val="-2"/>
          <w:sz w:val="24"/>
          <w:lang w:val="ru-RU"/>
        </w:rPr>
        <w:t xml:space="preserve"> </w:t>
      </w:r>
      <w:r w:rsidRPr="008A5EDA">
        <w:rPr>
          <w:spacing w:val="-8"/>
          <w:sz w:val="24"/>
          <w:lang w:val="ru-RU"/>
        </w:rPr>
        <w:t>Денисюк</w:t>
      </w:r>
      <w:r w:rsidRPr="008A5EDA">
        <w:rPr>
          <w:spacing w:val="-4"/>
          <w:sz w:val="24"/>
          <w:lang w:val="ru-RU"/>
        </w:rPr>
        <w:t xml:space="preserve"> </w:t>
      </w:r>
      <w:proofErr w:type="gramStart"/>
      <w:r w:rsidRPr="008A5EDA">
        <w:rPr>
          <w:spacing w:val="-8"/>
          <w:sz w:val="24"/>
          <w:lang w:val="ru-RU"/>
        </w:rPr>
        <w:t>А.Ю</w:t>
      </w:r>
      <w:proofErr w:type="gramEnd"/>
      <w:r w:rsidRPr="008A5EDA">
        <w:rPr>
          <w:rFonts w:ascii="Times New Roman" w:hAnsi="Times New Roman"/>
          <w:b/>
          <w:sz w:val="24"/>
          <w:lang w:val="ru-RU"/>
        </w:rPr>
        <w:tab/>
      </w:r>
      <w:r w:rsidRPr="008A5EDA">
        <w:rPr>
          <w:spacing w:val="-5"/>
          <w:sz w:val="24"/>
          <w:lang w:val="ru-RU"/>
        </w:rPr>
        <w:t>548</w:t>
      </w:r>
    </w:p>
    <w:p w:rsidR="007C6FEF" w:rsidRPr="008A5EDA" w:rsidRDefault="007C6FEF">
      <w:pPr>
        <w:pStyle w:val="a3"/>
        <w:spacing w:before="176"/>
        <w:jc w:val="left"/>
        <w:rPr>
          <w:sz w:val="24"/>
          <w:lang w:val="ru-RU"/>
        </w:rPr>
      </w:pPr>
    </w:p>
    <w:p w:rsidR="007C6FEF" w:rsidRPr="008A5EDA" w:rsidRDefault="008A5EDA">
      <w:pPr>
        <w:spacing w:line="369"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XXII</w:t>
      </w:r>
      <w:r w:rsidRPr="008A5EDA">
        <w:rPr>
          <w:rFonts w:ascii="Arial Black" w:hAnsi="Arial Black"/>
          <w:spacing w:val="-4"/>
          <w:sz w:val="28"/>
          <w:lang w:val="ru-RU"/>
        </w:rPr>
        <w:t>.</w:t>
      </w:r>
    </w:p>
    <w:p w:rsidR="007C6FEF" w:rsidRPr="008A5EDA" w:rsidRDefault="008A5EDA">
      <w:pPr>
        <w:spacing w:before="12" w:line="211" w:lineRule="auto"/>
        <w:ind w:left="1135" w:right="736"/>
        <w:rPr>
          <w:rFonts w:ascii="Arial Black" w:hAnsi="Arial Black"/>
          <w:sz w:val="28"/>
          <w:lang w:val="ru-RU"/>
        </w:rPr>
      </w:pPr>
      <w:r w:rsidRPr="008A5EDA">
        <w:rPr>
          <w:rFonts w:ascii="Arial Black" w:hAnsi="Arial Black"/>
          <w:sz w:val="28"/>
          <w:lang w:val="ru-RU"/>
        </w:rPr>
        <w:t>ЕКОЛОГІЯ</w:t>
      </w:r>
      <w:r w:rsidRPr="008A5EDA">
        <w:rPr>
          <w:rFonts w:ascii="Arial Black" w:hAnsi="Arial Black"/>
          <w:spacing w:val="-12"/>
          <w:sz w:val="28"/>
          <w:lang w:val="ru-RU"/>
        </w:rPr>
        <w:t xml:space="preserve"> </w:t>
      </w:r>
      <w:r w:rsidRPr="008A5EDA">
        <w:rPr>
          <w:rFonts w:ascii="Arial Black" w:hAnsi="Arial Black"/>
          <w:sz w:val="28"/>
          <w:lang w:val="ru-RU"/>
        </w:rPr>
        <w:t>ТА</w:t>
      </w:r>
      <w:r w:rsidRPr="008A5EDA">
        <w:rPr>
          <w:rFonts w:ascii="Arial Black" w:hAnsi="Arial Black"/>
          <w:spacing w:val="-12"/>
          <w:sz w:val="28"/>
          <w:lang w:val="ru-RU"/>
        </w:rPr>
        <w:t xml:space="preserve"> </w:t>
      </w:r>
      <w:r w:rsidRPr="008A5EDA">
        <w:rPr>
          <w:rFonts w:ascii="Arial Black" w:hAnsi="Arial Black"/>
          <w:sz w:val="28"/>
          <w:lang w:val="ru-RU"/>
        </w:rPr>
        <w:t>ТЕХНОЛОГІЇ</w:t>
      </w:r>
      <w:r w:rsidRPr="008A5EDA">
        <w:rPr>
          <w:rFonts w:ascii="Arial Black" w:hAnsi="Arial Black"/>
          <w:spacing w:val="-11"/>
          <w:sz w:val="28"/>
          <w:lang w:val="ru-RU"/>
        </w:rPr>
        <w:t xml:space="preserve"> </w:t>
      </w:r>
      <w:r w:rsidRPr="008A5EDA">
        <w:rPr>
          <w:rFonts w:ascii="Arial Black" w:hAnsi="Arial Black"/>
          <w:sz w:val="28"/>
          <w:lang w:val="ru-RU"/>
        </w:rPr>
        <w:t>ЗАХИСТУ НАВКОЛИШНЬОГО СЕРЕДОВИЩА</w:t>
      </w:r>
    </w:p>
    <w:p w:rsidR="007C6FEF" w:rsidRDefault="008A5EDA">
      <w:pPr>
        <w:spacing w:before="201"/>
        <w:ind w:left="1135"/>
        <w:rPr>
          <w:rFonts w:ascii="Arial Black" w:hAnsi="Arial Black"/>
          <w:sz w:val="20"/>
        </w:rPr>
      </w:pPr>
      <w:r>
        <w:rPr>
          <w:rFonts w:ascii="Arial Black" w:hAnsi="Arial Black"/>
          <w:color w:val="000000"/>
          <w:spacing w:val="-2"/>
          <w:w w:val="95"/>
          <w:sz w:val="20"/>
          <w:highlight w:val="black"/>
        </w:rPr>
        <w:t>.</w:t>
      </w:r>
      <w:r>
        <w:rPr>
          <w:rFonts w:ascii="Arial Black" w:hAnsi="Arial Black"/>
          <w:color w:val="FFFFFF"/>
          <w:spacing w:val="-2"/>
          <w:w w:val="95"/>
          <w:sz w:val="20"/>
          <w:highlight w:val="black"/>
        </w:rPr>
        <w:t>СТАТТІ</w:t>
      </w:r>
    </w:p>
    <w:p w:rsidR="007C6FEF" w:rsidRDefault="008A5EDA">
      <w:pPr>
        <w:pStyle w:val="5"/>
        <w:spacing w:before="226" w:line="252" w:lineRule="auto"/>
        <w:ind w:left="1135" w:right="1278"/>
        <w:jc w:val="left"/>
      </w:pPr>
      <w:hyperlink w:anchor="_bookmark74" w:history="1">
        <w:r>
          <w:rPr>
            <w:w w:val="90"/>
          </w:rPr>
          <w:t>TECHNOLOGY</w:t>
        </w:r>
        <w:r>
          <w:t xml:space="preserve"> </w:t>
        </w:r>
        <w:r>
          <w:rPr>
            <w:w w:val="90"/>
          </w:rPr>
          <w:t xml:space="preserve">OF WASTEWATER PURIFICATION OF HEAVY METAL IONS </w:t>
        </w:r>
        <w:r>
          <w:rPr>
            <w:spacing w:val="-6"/>
          </w:rPr>
          <w:t>USING</w:t>
        </w:r>
        <w:r>
          <w:rPr>
            <w:spacing w:val="-10"/>
          </w:rPr>
          <w:t xml:space="preserve"> </w:t>
        </w:r>
        <w:r>
          <w:rPr>
            <w:spacing w:val="-6"/>
          </w:rPr>
          <w:t>MODIFIED</w:t>
        </w:r>
        <w:r>
          <w:rPr>
            <w:spacing w:val="-10"/>
          </w:rPr>
          <w:t xml:space="preserve"> </w:t>
        </w:r>
        <w:r>
          <w:rPr>
            <w:spacing w:val="-6"/>
          </w:rPr>
          <w:t>NATURAL</w:t>
        </w:r>
        <w:r>
          <w:rPr>
            <w:spacing w:val="-10"/>
          </w:rPr>
          <w:t xml:space="preserve"> </w:t>
        </w:r>
        <w:r>
          <w:rPr>
            <w:spacing w:val="-6"/>
          </w:rPr>
          <w:t>SORBENT</w:t>
        </w:r>
      </w:hyperlink>
    </w:p>
    <w:p w:rsidR="007C6FEF" w:rsidRDefault="008A5EDA">
      <w:pPr>
        <w:tabs>
          <w:tab w:val="left" w:leader="dot" w:pos="8931"/>
        </w:tabs>
        <w:spacing w:line="270" w:lineRule="exact"/>
        <w:ind w:left="1135"/>
        <w:rPr>
          <w:sz w:val="24"/>
        </w:rPr>
      </w:pPr>
      <w:r>
        <w:rPr>
          <w:spacing w:val="-6"/>
          <w:sz w:val="24"/>
        </w:rPr>
        <w:t>Shybanova A.,</w:t>
      </w:r>
      <w:r>
        <w:rPr>
          <w:spacing w:val="-5"/>
          <w:sz w:val="24"/>
        </w:rPr>
        <w:t xml:space="preserve"> </w:t>
      </w:r>
      <w:r>
        <w:rPr>
          <w:spacing w:val="-6"/>
          <w:sz w:val="24"/>
        </w:rPr>
        <w:t>Ruda</w:t>
      </w:r>
      <w:r>
        <w:rPr>
          <w:spacing w:val="-5"/>
          <w:sz w:val="24"/>
        </w:rPr>
        <w:t xml:space="preserve"> </w:t>
      </w:r>
      <w:r>
        <w:rPr>
          <w:spacing w:val="-6"/>
          <w:sz w:val="24"/>
        </w:rPr>
        <w:t>M.,</w:t>
      </w:r>
      <w:r>
        <w:rPr>
          <w:spacing w:val="-5"/>
          <w:sz w:val="24"/>
        </w:rPr>
        <w:t xml:space="preserve"> </w:t>
      </w:r>
      <w:r>
        <w:rPr>
          <w:spacing w:val="-6"/>
          <w:sz w:val="24"/>
        </w:rPr>
        <w:t>Kozak</w:t>
      </w:r>
      <w:r>
        <w:rPr>
          <w:spacing w:val="-7"/>
          <w:sz w:val="24"/>
        </w:rPr>
        <w:t xml:space="preserve"> </w:t>
      </w:r>
      <w:r>
        <w:rPr>
          <w:spacing w:val="-6"/>
          <w:sz w:val="24"/>
        </w:rPr>
        <w:t>M.</w:t>
      </w:r>
      <w:r>
        <w:rPr>
          <w:sz w:val="24"/>
        </w:rPr>
        <w:tab/>
      </w:r>
      <w:r>
        <w:rPr>
          <w:spacing w:val="-5"/>
          <w:sz w:val="24"/>
        </w:rPr>
        <w:t>557</w:t>
      </w:r>
    </w:p>
    <w:p w:rsidR="007C6FEF" w:rsidRPr="008A5EDA" w:rsidRDefault="008A5EDA">
      <w:pPr>
        <w:spacing w:before="216"/>
        <w:ind w:left="1135"/>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03" w:line="252" w:lineRule="auto"/>
        <w:ind w:left="1135" w:right="736"/>
        <w:jc w:val="left"/>
        <w:rPr>
          <w:lang w:val="ru-RU"/>
        </w:rPr>
      </w:pPr>
      <w:hyperlink w:anchor="_bookmark75" w:history="1">
        <w:r w:rsidRPr="008A5EDA">
          <w:rPr>
            <w:spacing w:val="-6"/>
            <w:lang w:val="ru-RU"/>
          </w:rPr>
          <w:t>КЛЮЧОВІ</w:t>
        </w:r>
        <w:r w:rsidRPr="008A5EDA">
          <w:rPr>
            <w:spacing w:val="38"/>
            <w:lang w:val="ru-RU"/>
          </w:rPr>
          <w:t xml:space="preserve"> </w:t>
        </w:r>
        <w:r w:rsidRPr="008A5EDA">
          <w:rPr>
            <w:spacing w:val="-6"/>
            <w:lang w:val="ru-RU"/>
          </w:rPr>
          <w:t>АСПЕКТИ</w:t>
        </w:r>
        <w:r w:rsidRPr="008A5EDA">
          <w:rPr>
            <w:spacing w:val="38"/>
            <w:lang w:val="ru-RU"/>
          </w:rPr>
          <w:t xml:space="preserve"> </w:t>
        </w:r>
        <w:r w:rsidRPr="008A5EDA">
          <w:rPr>
            <w:spacing w:val="-6"/>
            <w:lang w:val="ru-RU"/>
          </w:rPr>
          <w:t>АЛГОРИТМІВ</w:t>
        </w:r>
        <w:r w:rsidRPr="008A5EDA">
          <w:rPr>
            <w:spacing w:val="38"/>
            <w:lang w:val="ru-RU"/>
          </w:rPr>
          <w:t xml:space="preserve"> </w:t>
        </w:r>
        <w:r w:rsidRPr="008A5EDA">
          <w:rPr>
            <w:spacing w:val="-6"/>
            <w:lang w:val="ru-RU"/>
          </w:rPr>
          <w:t>ШТУЧНОГО</w:t>
        </w:r>
        <w:r w:rsidRPr="008A5EDA">
          <w:rPr>
            <w:spacing w:val="38"/>
            <w:lang w:val="ru-RU"/>
          </w:rPr>
          <w:t xml:space="preserve"> </w:t>
        </w:r>
        <w:r w:rsidRPr="008A5EDA">
          <w:rPr>
            <w:spacing w:val="-6"/>
            <w:lang w:val="ru-RU"/>
          </w:rPr>
          <w:t>ІНТЕЛЕКТУ</w:t>
        </w:r>
        <w:r w:rsidRPr="008A5EDA">
          <w:rPr>
            <w:spacing w:val="38"/>
            <w:lang w:val="ru-RU"/>
          </w:rPr>
          <w:t xml:space="preserve"> </w:t>
        </w:r>
        <w:r w:rsidRPr="008A5EDA">
          <w:rPr>
            <w:spacing w:val="-6"/>
            <w:lang w:val="ru-RU"/>
          </w:rPr>
          <w:t>ДЛЯ</w:t>
        </w:r>
        <w:r w:rsidRPr="008A5EDA">
          <w:rPr>
            <w:spacing w:val="39"/>
            <w:lang w:val="ru-RU"/>
          </w:rPr>
          <w:t xml:space="preserve"> </w:t>
        </w:r>
        <w:r w:rsidRPr="008A5EDA">
          <w:rPr>
            <w:spacing w:val="-6"/>
            <w:lang w:val="ru-RU"/>
          </w:rPr>
          <w:t xml:space="preserve">ДІЄВОГО </w:t>
        </w:r>
        <w:r w:rsidRPr="008A5EDA">
          <w:rPr>
            <w:spacing w:val="-4"/>
            <w:lang w:val="ru-RU"/>
          </w:rPr>
          <w:t>ЗАСТОСУВАННЯ</w:t>
        </w:r>
        <w:r w:rsidRPr="008A5EDA">
          <w:rPr>
            <w:spacing w:val="-11"/>
            <w:lang w:val="ru-RU"/>
          </w:rPr>
          <w:t xml:space="preserve"> </w:t>
        </w:r>
        <w:r w:rsidRPr="008A5EDA">
          <w:rPr>
            <w:spacing w:val="-4"/>
            <w:lang w:val="ru-RU"/>
          </w:rPr>
          <w:t>В</w:t>
        </w:r>
        <w:r w:rsidRPr="008A5EDA">
          <w:rPr>
            <w:spacing w:val="-11"/>
            <w:lang w:val="ru-RU"/>
          </w:rPr>
          <w:t xml:space="preserve"> </w:t>
        </w:r>
        <w:r w:rsidRPr="008A5EDA">
          <w:rPr>
            <w:spacing w:val="-4"/>
            <w:lang w:val="ru-RU"/>
          </w:rPr>
          <w:t>ЕКОЛОГІЧНОМУ</w:t>
        </w:r>
        <w:r w:rsidRPr="008A5EDA">
          <w:rPr>
            <w:spacing w:val="-10"/>
            <w:lang w:val="ru-RU"/>
          </w:rPr>
          <w:t xml:space="preserve"> </w:t>
        </w:r>
        <w:r w:rsidRPr="008A5EDA">
          <w:rPr>
            <w:spacing w:val="-4"/>
            <w:lang w:val="ru-RU"/>
          </w:rPr>
          <w:t>МОНІТОРИНГОВІ</w:t>
        </w:r>
      </w:hyperlink>
    </w:p>
    <w:p w:rsidR="007C6FEF" w:rsidRPr="008A5EDA" w:rsidRDefault="008A5EDA">
      <w:pPr>
        <w:pStyle w:val="a3"/>
        <w:tabs>
          <w:tab w:val="left" w:leader="dot" w:pos="8931"/>
        </w:tabs>
        <w:spacing w:before="1"/>
        <w:ind w:left="1135"/>
        <w:jc w:val="left"/>
        <w:rPr>
          <w:lang w:val="ru-RU"/>
        </w:rPr>
      </w:pPr>
      <w:r w:rsidRPr="008A5EDA">
        <w:rPr>
          <w:lang w:val="ru-RU"/>
        </w:rPr>
        <w:t>Махняк</w:t>
      </w:r>
      <w:r w:rsidRPr="008A5EDA">
        <w:rPr>
          <w:spacing w:val="-5"/>
          <w:lang w:val="ru-RU"/>
        </w:rPr>
        <w:t xml:space="preserve"> </w:t>
      </w:r>
      <w:r w:rsidRPr="008A5EDA">
        <w:rPr>
          <w:spacing w:val="-4"/>
          <w:lang w:val="ru-RU"/>
        </w:rPr>
        <w:t>А.Я.</w:t>
      </w:r>
      <w:r w:rsidRPr="008A5EDA">
        <w:rPr>
          <w:rFonts w:ascii="Times New Roman" w:hAnsi="Times New Roman"/>
          <w:b/>
          <w:lang w:val="ru-RU"/>
        </w:rPr>
        <w:tab/>
      </w:r>
      <w:r w:rsidRPr="008A5EDA">
        <w:rPr>
          <w:spacing w:val="-5"/>
          <w:lang w:val="ru-RU"/>
        </w:rPr>
        <w:t>570</w:t>
      </w:r>
    </w:p>
    <w:p w:rsidR="007C6FEF" w:rsidRPr="008A5EDA" w:rsidRDefault="007C6FEF">
      <w:pPr>
        <w:pStyle w:val="a3"/>
        <w:spacing w:before="194"/>
        <w:jc w:val="left"/>
        <w:rPr>
          <w:lang w:val="ru-RU"/>
        </w:rPr>
      </w:pPr>
    </w:p>
    <w:p w:rsidR="007C6FEF" w:rsidRPr="008A5EDA" w:rsidRDefault="008A5EDA">
      <w:pPr>
        <w:spacing w:line="370"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2"/>
          <w:sz w:val="28"/>
        </w:rPr>
        <w:t>XXIII</w:t>
      </w:r>
      <w:r w:rsidRPr="008A5EDA">
        <w:rPr>
          <w:rFonts w:ascii="Arial Black" w:hAnsi="Arial Black"/>
          <w:spacing w:val="-2"/>
          <w:sz w:val="28"/>
          <w:lang w:val="ru-RU"/>
        </w:rPr>
        <w:t>.</w:t>
      </w:r>
    </w:p>
    <w:p w:rsidR="007C6FEF" w:rsidRPr="008A5EDA" w:rsidRDefault="008A5EDA">
      <w:pPr>
        <w:spacing w:line="370" w:lineRule="exact"/>
        <w:ind w:left="1135"/>
        <w:rPr>
          <w:rFonts w:ascii="Arial Black" w:hAnsi="Arial Black"/>
          <w:sz w:val="28"/>
          <w:lang w:val="ru-RU"/>
        </w:rPr>
      </w:pPr>
      <w:r w:rsidRPr="008A5EDA">
        <w:rPr>
          <w:rFonts w:ascii="Arial Black" w:hAnsi="Arial Black"/>
          <w:sz w:val="28"/>
          <w:lang w:val="ru-RU"/>
        </w:rPr>
        <w:t>КОМП'ЮТЕРНА</w:t>
      </w:r>
      <w:r w:rsidRPr="008A5EDA">
        <w:rPr>
          <w:rFonts w:ascii="Arial Black" w:hAnsi="Arial Black"/>
          <w:spacing w:val="-12"/>
          <w:sz w:val="28"/>
          <w:lang w:val="ru-RU"/>
        </w:rPr>
        <w:t xml:space="preserve"> </w:t>
      </w:r>
      <w:r w:rsidRPr="008A5EDA">
        <w:rPr>
          <w:rFonts w:ascii="Arial Black" w:hAnsi="Arial Black"/>
          <w:sz w:val="28"/>
          <w:lang w:val="ru-RU"/>
        </w:rPr>
        <w:t>ТА</w:t>
      </w:r>
      <w:r w:rsidRPr="008A5EDA">
        <w:rPr>
          <w:rFonts w:ascii="Arial Black" w:hAnsi="Arial Black"/>
          <w:spacing w:val="-10"/>
          <w:sz w:val="28"/>
          <w:lang w:val="ru-RU"/>
        </w:rPr>
        <w:t xml:space="preserve"> </w:t>
      </w:r>
      <w:r w:rsidRPr="008A5EDA">
        <w:rPr>
          <w:rFonts w:ascii="Arial Black" w:hAnsi="Arial Black"/>
          <w:sz w:val="28"/>
          <w:lang w:val="ru-RU"/>
        </w:rPr>
        <w:t>ПРОГРАМНА</w:t>
      </w:r>
      <w:r w:rsidRPr="008A5EDA">
        <w:rPr>
          <w:rFonts w:ascii="Arial Black" w:hAnsi="Arial Black"/>
          <w:spacing w:val="-7"/>
          <w:sz w:val="28"/>
          <w:lang w:val="ru-RU"/>
        </w:rPr>
        <w:t xml:space="preserve"> </w:t>
      </w:r>
      <w:r w:rsidRPr="008A5EDA">
        <w:rPr>
          <w:rFonts w:ascii="Arial Black" w:hAnsi="Arial Black"/>
          <w:spacing w:val="-2"/>
          <w:sz w:val="28"/>
          <w:lang w:val="ru-RU"/>
        </w:rPr>
        <w:t>ІНЖЕНЕРІЯ</w:t>
      </w:r>
    </w:p>
    <w:p w:rsidR="007C6FEF" w:rsidRPr="008A5EDA" w:rsidRDefault="008A5EDA">
      <w:pPr>
        <w:spacing w:before="192"/>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Pr="008A5EDA" w:rsidRDefault="008A5EDA">
      <w:pPr>
        <w:pStyle w:val="5"/>
        <w:spacing w:before="226" w:line="252" w:lineRule="auto"/>
        <w:ind w:left="1135" w:right="736"/>
        <w:jc w:val="left"/>
        <w:rPr>
          <w:lang w:val="ru-RU"/>
        </w:rPr>
      </w:pPr>
      <w:hyperlink w:anchor="_bookmark76" w:history="1">
        <w:r w:rsidRPr="008A5EDA">
          <w:rPr>
            <w:spacing w:val="-8"/>
            <w:lang w:val="ru-RU"/>
          </w:rPr>
          <w:t>ВАЛІДАЦІЯ</w:t>
        </w:r>
        <w:r w:rsidRPr="008A5EDA">
          <w:rPr>
            <w:spacing w:val="72"/>
            <w:lang w:val="ru-RU"/>
          </w:rPr>
          <w:t xml:space="preserve"> </w:t>
        </w:r>
        <w:r w:rsidRPr="008A5EDA">
          <w:rPr>
            <w:spacing w:val="-8"/>
            <w:lang w:val="ru-RU"/>
          </w:rPr>
          <w:t>ВХІДНИХ</w:t>
        </w:r>
        <w:r w:rsidRPr="008A5EDA">
          <w:rPr>
            <w:spacing w:val="72"/>
            <w:lang w:val="ru-RU"/>
          </w:rPr>
          <w:t xml:space="preserve"> </w:t>
        </w:r>
        <w:r w:rsidRPr="008A5EDA">
          <w:rPr>
            <w:spacing w:val="-8"/>
            <w:lang w:val="ru-RU"/>
          </w:rPr>
          <w:t>ДАНИХ:</w:t>
        </w:r>
        <w:r w:rsidRPr="008A5EDA">
          <w:rPr>
            <w:spacing w:val="72"/>
            <w:lang w:val="ru-RU"/>
          </w:rPr>
          <w:t xml:space="preserve"> </w:t>
        </w:r>
        <w:r w:rsidRPr="008A5EDA">
          <w:rPr>
            <w:spacing w:val="-8"/>
            <w:lang w:val="ru-RU"/>
          </w:rPr>
          <w:t>СУЧАСНІ</w:t>
        </w:r>
        <w:r w:rsidRPr="008A5EDA">
          <w:rPr>
            <w:spacing w:val="72"/>
            <w:lang w:val="ru-RU"/>
          </w:rPr>
          <w:t xml:space="preserve"> </w:t>
        </w:r>
        <w:r w:rsidRPr="008A5EDA">
          <w:rPr>
            <w:spacing w:val="-8"/>
            <w:lang w:val="ru-RU"/>
          </w:rPr>
          <w:t>ПІДХОДИ</w:t>
        </w:r>
        <w:r w:rsidRPr="008A5EDA">
          <w:rPr>
            <w:spacing w:val="72"/>
            <w:lang w:val="ru-RU"/>
          </w:rPr>
          <w:t xml:space="preserve"> </w:t>
        </w:r>
        <w:r w:rsidRPr="008A5EDA">
          <w:rPr>
            <w:spacing w:val="-8"/>
            <w:lang w:val="ru-RU"/>
          </w:rPr>
          <w:t>ТА</w:t>
        </w:r>
        <w:r w:rsidRPr="008A5EDA">
          <w:rPr>
            <w:spacing w:val="72"/>
            <w:lang w:val="ru-RU"/>
          </w:rPr>
          <w:t xml:space="preserve"> </w:t>
        </w:r>
        <w:r w:rsidRPr="008A5EDA">
          <w:rPr>
            <w:spacing w:val="-8"/>
            <w:lang w:val="ru-RU"/>
          </w:rPr>
          <w:t xml:space="preserve">ЕФЕКТИВНЕ ЗАСТОСУВАННЯ БІБЛІОТЕКИ </w:t>
        </w:r>
        <w:r>
          <w:rPr>
            <w:spacing w:val="-8"/>
          </w:rPr>
          <w:t>PYDANTIC</w:t>
        </w:r>
      </w:hyperlink>
    </w:p>
    <w:p w:rsidR="007C6FEF" w:rsidRPr="008A5EDA" w:rsidRDefault="008A5EDA">
      <w:pPr>
        <w:tabs>
          <w:tab w:val="left" w:leader="dot" w:pos="8931"/>
        </w:tabs>
        <w:spacing w:line="270" w:lineRule="exact"/>
        <w:ind w:left="1135"/>
        <w:rPr>
          <w:sz w:val="24"/>
          <w:lang w:val="ru-RU"/>
        </w:rPr>
      </w:pPr>
      <w:r w:rsidRPr="008A5EDA">
        <w:rPr>
          <w:spacing w:val="-4"/>
          <w:sz w:val="24"/>
          <w:lang w:val="ru-RU"/>
        </w:rPr>
        <w:t>Абраменко</w:t>
      </w:r>
      <w:r w:rsidRPr="008A5EDA">
        <w:rPr>
          <w:spacing w:val="-9"/>
          <w:sz w:val="24"/>
          <w:lang w:val="ru-RU"/>
        </w:rPr>
        <w:t xml:space="preserve"> </w:t>
      </w:r>
      <w:r w:rsidRPr="008A5EDA">
        <w:rPr>
          <w:spacing w:val="-4"/>
          <w:sz w:val="24"/>
          <w:lang w:val="ru-RU"/>
        </w:rPr>
        <w:t>Ю.І.,</w:t>
      </w:r>
      <w:r w:rsidRPr="008A5EDA">
        <w:rPr>
          <w:spacing w:val="-8"/>
          <w:sz w:val="24"/>
          <w:lang w:val="ru-RU"/>
        </w:rPr>
        <w:t xml:space="preserve"> </w:t>
      </w:r>
      <w:r w:rsidRPr="008A5EDA">
        <w:rPr>
          <w:spacing w:val="-4"/>
          <w:sz w:val="24"/>
          <w:lang w:val="ru-RU"/>
        </w:rPr>
        <w:t>Козуб</w:t>
      </w:r>
      <w:r w:rsidRPr="008A5EDA">
        <w:rPr>
          <w:spacing w:val="-8"/>
          <w:sz w:val="24"/>
          <w:lang w:val="ru-RU"/>
        </w:rPr>
        <w:t xml:space="preserve"> </w:t>
      </w:r>
      <w:r w:rsidRPr="008A5EDA">
        <w:rPr>
          <w:spacing w:val="-4"/>
          <w:sz w:val="24"/>
          <w:lang w:val="ru-RU"/>
        </w:rPr>
        <w:t>Г.О.</w:t>
      </w:r>
      <w:r w:rsidRPr="008A5EDA">
        <w:rPr>
          <w:rFonts w:ascii="Times New Roman" w:hAnsi="Times New Roman"/>
          <w:b/>
          <w:sz w:val="24"/>
          <w:lang w:val="ru-RU"/>
        </w:rPr>
        <w:tab/>
      </w:r>
      <w:r w:rsidRPr="008A5EDA">
        <w:rPr>
          <w:spacing w:val="-5"/>
          <w:sz w:val="24"/>
          <w:lang w:val="ru-RU"/>
        </w:rPr>
        <w:t>573</w:t>
      </w:r>
    </w:p>
    <w:p w:rsidR="007C6FEF" w:rsidRPr="008A5EDA" w:rsidRDefault="008A5EDA">
      <w:pPr>
        <w:spacing w:before="251" w:line="249" w:lineRule="auto"/>
        <w:ind w:left="1135" w:right="736"/>
        <w:rPr>
          <w:sz w:val="24"/>
          <w:lang w:val="ru-RU"/>
        </w:rPr>
      </w:pPr>
      <w:hyperlink w:anchor="_bookmark77" w:history="1">
        <w:r w:rsidRPr="008A5EDA">
          <w:rPr>
            <w:w w:val="90"/>
            <w:sz w:val="24"/>
            <w:lang w:val="ru-RU"/>
          </w:rPr>
          <w:t xml:space="preserve">ПРОГРАМНІ ЗАСОБИ </w:t>
        </w:r>
        <w:r>
          <w:rPr>
            <w:w w:val="90"/>
            <w:sz w:val="24"/>
          </w:rPr>
          <w:t>IoT</w:t>
        </w:r>
        <w:r w:rsidRPr="008A5EDA">
          <w:rPr>
            <w:w w:val="90"/>
            <w:sz w:val="24"/>
            <w:lang w:val="ru-RU"/>
          </w:rPr>
          <w:t xml:space="preserve"> УПРАВЛІННЯ ПОТОКАМИ ДАНИХ АГРАРНОЇ Й</w:t>
        </w:r>
        <w:r w:rsidRPr="008A5EDA">
          <w:rPr>
            <w:sz w:val="24"/>
            <w:lang w:val="ru-RU"/>
          </w:rPr>
          <w:t xml:space="preserve"> </w:t>
        </w:r>
        <w:r w:rsidRPr="008A5EDA">
          <w:rPr>
            <w:spacing w:val="-2"/>
            <w:sz w:val="24"/>
            <w:lang w:val="ru-RU"/>
          </w:rPr>
          <w:t>ПРАВОВОЇ</w:t>
        </w:r>
        <w:r w:rsidRPr="008A5EDA">
          <w:rPr>
            <w:spacing w:val="-14"/>
            <w:sz w:val="24"/>
            <w:lang w:val="ru-RU"/>
          </w:rPr>
          <w:t xml:space="preserve"> </w:t>
        </w:r>
        <w:r w:rsidRPr="008A5EDA">
          <w:rPr>
            <w:spacing w:val="-2"/>
            <w:sz w:val="24"/>
            <w:lang w:val="ru-RU"/>
          </w:rPr>
          <w:t>СФЕР</w:t>
        </w:r>
        <w:r w:rsidRPr="008A5EDA">
          <w:rPr>
            <w:spacing w:val="-14"/>
            <w:sz w:val="24"/>
            <w:lang w:val="ru-RU"/>
          </w:rPr>
          <w:t xml:space="preserve"> </w:t>
        </w:r>
        <w:r w:rsidRPr="008A5EDA">
          <w:rPr>
            <w:spacing w:val="-2"/>
            <w:sz w:val="24"/>
            <w:lang w:val="ru-RU"/>
          </w:rPr>
          <w:t>В</w:t>
        </w:r>
        <w:r w:rsidRPr="008A5EDA">
          <w:rPr>
            <w:spacing w:val="-14"/>
            <w:sz w:val="24"/>
            <w:lang w:val="ru-RU"/>
          </w:rPr>
          <w:t xml:space="preserve"> </w:t>
        </w:r>
        <w:r w:rsidRPr="008A5EDA">
          <w:rPr>
            <w:spacing w:val="-2"/>
            <w:sz w:val="24"/>
            <w:lang w:val="ru-RU"/>
          </w:rPr>
          <w:t>УКРАЇНІ</w:t>
        </w:r>
      </w:hyperlink>
    </w:p>
    <w:p w:rsidR="007C6FEF" w:rsidRPr="008A5EDA" w:rsidRDefault="008A5EDA">
      <w:pPr>
        <w:spacing w:before="5"/>
        <w:ind w:left="1135"/>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left" w:leader="dot" w:pos="8931"/>
        </w:tabs>
        <w:spacing w:before="11"/>
        <w:ind w:left="1135"/>
        <w:rPr>
          <w:sz w:val="24"/>
          <w:lang w:val="ru-RU"/>
        </w:rPr>
      </w:pPr>
      <w:r w:rsidRPr="008A5EDA">
        <w:rPr>
          <w:spacing w:val="-2"/>
          <w:sz w:val="24"/>
          <w:lang w:val="ru-RU"/>
        </w:rPr>
        <w:t>Сиротюк</w:t>
      </w:r>
      <w:r w:rsidRPr="008A5EDA">
        <w:rPr>
          <w:spacing w:val="-12"/>
          <w:sz w:val="24"/>
          <w:lang w:val="ru-RU"/>
        </w:rPr>
        <w:t xml:space="preserve"> </w:t>
      </w:r>
      <w:r w:rsidRPr="008A5EDA">
        <w:rPr>
          <w:spacing w:val="-2"/>
          <w:sz w:val="24"/>
          <w:lang w:val="ru-RU"/>
        </w:rPr>
        <w:t>С.В.,</w:t>
      </w:r>
      <w:r w:rsidRPr="008A5EDA">
        <w:rPr>
          <w:spacing w:val="-11"/>
          <w:sz w:val="24"/>
          <w:lang w:val="ru-RU"/>
        </w:rPr>
        <w:t xml:space="preserve"> </w:t>
      </w:r>
      <w:r w:rsidRPr="008A5EDA">
        <w:rPr>
          <w:spacing w:val="-2"/>
          <w:sz w:val="24"/>
          <w:lang w:val="ru-RU"/>
        </w:rPr>
        <w:t>Фелонюк</w:t>
      </w:r>
      <w:r w:rsidRPr="008A5EDA">
        <w:rPr>
          <w:spacing w:val="-11"/>
          <w:sz w:val="24"/>
          <w:lang w:val="ru-RU"/>
        </w:rPr>
        <w:t xml:space="preserve"> </w:t>
      </w:r>
      <w:r w:rsidRPr="008A5EDA">
        <w:rPr>
          <w:spacing w:val="-2"/>
          <w:sz w:val="24"/>
          <w:lang w:val="ru-RU"/>
        </w:rPr>
        <w:t>І.В.,</w:t>
      </w:r>
      <w:r w:rsidRPr="008A5EDA">
        <w:rPr>
          <w:spacing w:val="-12"/>
          <w:sz w:val="24"/>
          <w:lang w:val="ru-RU"/>
        </w:rPr>
        <w:t xml:space="preserve"> </w:t>
      </w:r>
      <w:r w:rsidRPr="008A5EDA">
        <w:rPr>
          <w:spacing w:val="-2"/>
          <w:sz w:val="24"/>
          <w:lang w:val="ru-RU"/>
        </w:rPr>
        <w:t>Швець</w:t>
      </w:r>
      <w:r w:rsidRPr="008A5EDA">
        <w:rPr>
          <w:spacing w:val="-12"/>
          <w:sz w:val="24"/>
          <w:lang w:val="ru-RU"/>
        </w:rPr>
        <w:t xml:space="preserve"> </w:t>
      </w:r>
      <w:r w:rsidRPr="008A5EDA">
        <w:rPr>
          <w:spacing w:val="-2"/>
          <w:sz w:val="24"/>
          <w:lang w:val="ru-RU"/>
        </w:rPr>
        <w:t>Ю.-М.Т.,</w:t>
      </w:r>
      <w:r w:rsidRPr="008A5EDA">
        <w:rPr>
          <w:spacing w:val="-11"/>
          <w:sz w:val="24"/>
          <w:lang w:val="ru-RU"/>
        </w:rPr>
        <w:t xml:space="preserve"> </w:t>
      </w:r>
      <w:r w:rsidRPr="008A5EDA">
        <w:rPr>
          <w:spacing w:val="-2"/>
          <w:sz w:val="24"/>
          <w:lang w:val="ru-RU"/>
        </w:rPr>
        <w:t>Павлик</w:t>
      </w:r>
      <w:r w:rsidRPr="008A5EDA">
        <w:rPr>
          <w:spacing w:val="-12"/>
          <w:sz w:val="24"/>
          <w:lang w:val="ru-RU"/>
        </w:rPr>
        <w:t xml:space="preserve"> </w:t>
      </w:r>
      <w:r w:rsidRPr="008A5EDA">
        <w:rPr>
          <w:spacing w:val="-4"/>
          <w:sz w:val="24"/>
          <w:lang w:val="ru-RU"/>
        </w:rPr>
        <w:t>В.О.</w:t>
      </w:r>
      <w:r w:rsidRPr="008A5EDA">
        <w:rPr>
          <w:rFonts w:ascii="Times New Roman" w:hAnsi="Times New Roman"/>
          <w:b/>
          <w:sz w:val="24"/>
          <w:lang w:val="ru-RU"/>
        </w:rPr>
        <w:tab/>
      </w:r>
      <w:r w:rsidRPr="008A5EDA">
        <w:rPr>
          <w:spacing w:val="-5"/>
          <w:sz w:val="24"/>
          <w:lang w:val="ru-RU"/>
        </w:rPr>
        <w:t>579</w:t>
      </w:r>
    </w:p>
    <w:p w:rsidR="007C6FEF" w:rsidRPr="008A5EDA" w:rsidRDefault="007C6FEF">
      <w:pPr>
        <w:rPr>
          <w:sz w:val="24"/>
          <w:lang w:val="ru-RU"/>
        </w:rPr>
        <w:sectPr w:rsidR="007C6FEF" w:rsidRPr="008A5EDA">
          <w:pgSz w:w="11910" w:h="16850"/>
          <w:pgMar w:top="1380" w:right="850" w:bottom="1220" w:left="850" w:header="548" w:footer="1028" w:gutter="0"/>
          <w:cols w:space="720"/>
        </w:sectPr>
      </w:pPr>
    </w:p>
    <w:p w:rsidR="007C6FEF" w:rsidRPr="008A5EDA" w:rsidRDefault="008A5EDA">
      <w:pPr>
        <w:spacing w:line="275" w:lineRule="exact"/>
        <w:ind w:left="852"/>
        <w:rPr>
          <w:rFonts w:ascii="Arial Black" w:hAnsi="Arial Black"/>
          <w:sz w:val="20"/>
          <w:lang w:val="ru-RU"/>
        </w:rPr>
      </w:pPr>
      <w:r>
        <w:rPr>
          <w:rFonts w:ascii="Arial Black" w:hAnsi="Arial Black"/>
          <w:noProof/>
          <w:sz w:val="20"/>
        </w:rPr>
        <w:lastRenderedPageBreak/>
        <mc:AlternateContent>
          <mc:Choice Requires="wps">
            <w:drawing>
              <wp:anchor distT="0" distB="0" distL="0" distR="0" simplePos="0" relativeHeight="15743488" behindDoc="0" locked="0" layoutInCell="1" allowOverlap="1">
                <wp:simplePos x="0" y="0"/>
                <wp:positionH relativeFrom="page">
                  <wp:posOffset>6675755</wp:posOffset>
                </wp:positionH>
                <wp:positionV relativeFrom="paragraph">
                  <wp:posOffset>204796</wp:posOffset>
                </wp:positionV>
                <wp:extent cx="1270" cy="1436370"/>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5C595F2" id="Graphic 44" o:spid="_x0000_s1026" style="position:absolute;margin-left:525.65pt;margin-top:16.15pt;width:.1pt;height:113.1pt;z-index:15743488;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" path="m,l,1436370e" filled="f" strokeweight=".5pt">
                <v:path arrowok="t"/>
                <w10:wrap anchorx="page"/>
              </v:shape>
            </w:pict>
          </mc:Fallback>
        </mc:AlternateContent>
      </w: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29" w:line="266" w:lineRule="auto"/>
        <w:ind w:left="852" w:right="1557"/>
        <w:rPr>
          <w:lang w:val="ru-RU"/>
        </w:rPr>
      </w:pPr>
      <w:hyperlink w:anchor="_bookmark78" w:history="1">
        <w:r w:rsidRPr="008A5EDA">
          <w:rPr>
            <w:spacing w:val="-4"/>
            <w:lang w:val="ru-RU"/>
          </w:rPr>
          <w:t>МАЙБУТНЄ</w:t>
        </w:r>
        <w:r w:rsidRPr="008A5EDA">
          <w:rPr>
            <w:spacing w:val="-11"/>
            <w:lang w:val="ru-RU"/>
          </w:rPr>
          <w:t xml:space="preserve"> </w:t>
        </w:r>
        <w:r>
          <w:rPr>
            <w:spacing w:val="-4"/>
          </w:rPr>
          <w:t>SAAS</w:t>
        </w:r>
        <w:r w:rsidRPr="008A5EDA">
          <w:rPr>
            <w:spacing w:val="-11"/>
            <w:lang w:val="ru-RU"/>
          </w:rPr>
          <w:t xml:space="preserve"> </w:t>
        </w:r>
        <w:r w:rsidRPr="008A5EDA">
          <w:rPr>
            <w:spacing w:val="-4"/>
            <w:lang w:val="ru-RU"/>
          </w:rPr>
          <w:t>ЗА</w:t>
        </w:r>
        <w:r w:rsidRPr="008A5EDA">
          <w:rPr>
            <w:spacing w:val="-10"/>
            <w:lang w:val="ru-RU"/>
          </w:rPr>
          <w:t xml:space="preserve"> </w:t>
        </w:r>
        <w:r w:rsidRPr="008A5EDA">
          <w:rPr>
            <w:spacing w:val="-4"/>
            <w:lang w:val="ru-RU"/>
          </w:rPr>
          <w:t>РОЗМОВНИМИ</w:t>
        </w:r>
        <w:r w:rsidRPr="008A5EDA">
          <w:rPr>
            <w:spacing w:val="-11"/>
            <w:lang w:val="ru-RU"/>
          </w:rPr>
          <w:t xml:space="preserve"> </w:t>
        </w:r>
        <w:r w:rsidRPr="008A5EDA">
          <w:rPr>
            <w:spacing w:val="-4"/>
            <w:lang w:val="ru-RU"/>
          </w:rPr>
          <w:t>ІНТЕРФЕЙСАМИ:</w:t>
        </w:r>
        <w:r w:rsidRPr="008A5EDA">
          <w:rPr>
            <w:spacing w:val="-11"/>
            <w:lang w:val="ru-RU"/>
          </w:rPr>
          <w:t xml:space="preserve"> </w:t>
        </w:r>
        <w:r w:rsidRPr="008A5EDA">
          <w:rPr>
            <w:spacing w:val="-4"/>
            <w:lang w:val="ru-RU"/>
          </w:rPr>
          <w:t>ЯК</w:t>
        </w:r>
        <w:r w:rsidRPr="008A5EDA">
          <w:rPr>
            <w:spacing w:val="-10"/>
            <w:lang w:val="ru-RU"/>
          </w:rPr>
          <w:t xml:space="preserve"> </w:t>
        </w:r>
        <w:r w:rsidRPr="008A5EDA">
          <w:rPr>
            <w:spacing w:val="-4"/>
            <w:lang w:val="ru-RU"/>
          </w:rPr>
          <w:t>ВММ</w:t>
        </w:r>
        <w:r w:rsidRPr="008A5EDA">
          <w:rPr>
            <w:spacing w:val="-11"/>
            <w:lang w:val="ru-RU"/>
          </w:rPr>
          <w:t xml:space="preserve"> </w:t>
        </w:r>
        <w:r w:rsidRPr="008A5EDA">
          <w:rPr>
            <w:spacing w:val="-4"/>
            <w:lang w:val="ru-RU"/>
          </w:rPr>
          <w:t>ЗМІНЮЮТЬ КОРИСТУВАЦЬКИЙ</w:t>
        </w:r>
        <w:r w:rsidRPr="008A5EDA">
          <w:rPr>
            <w:spacing w:val="-11"/>
            <w:lang w:val="ru-RU"/>
          </w:rPr>
          <w:t xml:space="preserve"> </w:t>
        </w:r>
        <w:r w:rsidRPr="008A5EDA">
          <w:rPr>
            <w:spacing w:val="-4"/>
            <w:lang w:val="ru-RU"/>
          </w:rPr>
          <w:t>ДОСВІД</w:t>
        </w:r>
      </w:hyperlink>
    </w:p>
    <w:p w:rsidR="007C6FEF" w:rsidRPr="008A5EDA" w:rsidRDefault="008A5EDA">
      <w:pPr>
        <w:pStyle w:val="a3"/>
        <w:tabs>
          <w:tab w:val="right" w:leader="dot" w:pos="9026"/>
        </w:tabs>
        <w:spacing w:line="248" w:lineRule="exact"/>
        <w:ind w:left="852"/>
        <w:jc w:val="left"/>
        <w:rPr>
          <w:lang w:val="ru-RU"/>
        </w:rPr>
      </w:pPr>
      <w:r w:rsidRPr="008A5EDA">
        <w:rPr>
          <w:spacing w:val="-2"/>
          <w:lang w:val="ru-RU"/>
        </w:rPr>
        <w:t>Романків</w:t>
      </w:r>
      <w:r w:rsidRPr="008A5EDA">
        <w:rPr>
          <w:spacing w:val="-6"/>
          <w:lang w:val="ru-RU"/>
        </w:rPr>
        <w:t xml:space="preserve"> </w:t>
      </w:r>
      <w:r w:rsidRPr="008A5EDA">
        <w:rPr>
          <w:spacing w:val="-4"/>
          <w:lang w:val="ru-RU"/>
        </w:rPr>
        <w:t>Н.Д.</w:t>
      </w:r>
      <w:r w:rsidRPr="008A5EDA">
        <w:rPr>
          <w:rFonts w:ascii="Times New Roman" w:hAnsi="Times New Roman"/>
          <w:b/>
          <w:lang w:val="ru-RU"/>
        </w:rPr>
        <w:tab/>
      </w:r>
      <w:r w:rsidRPr="008A5EDA">
        <w:rPr>
          <w:spacing w:val="-5"/>
          <w:lang w:val="ru-RU"/>
        </w:rPr>
        <w:t>586</w:t>
      </w:r>
    </w:p>
    <w:p w:rsidR="007C6FEF" w:rsidRPr="008A5EDA" w:rsidRDefault="008A5EDA">
      <w:pPr>
        <w:spacing w:before="491" w:line="380"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2"/>
          <w:sz w:val="28"/>
        </w:rPr>
        <w:t>XXIV</w:t>
      </w:r>
      <w:r w:rsidRPr="008A5EDA">
        <w:rPr>
          <w:rFonts w:ascii="Arial Black" w:hAnsi="Arial Black"/>
          <w:spacing w:val="-2"/>
          <w:sz w:val="28"/>
          <w:lang w:val="ru-RU"/>
        </w:rPr>
        <w:t>.</w:t>
      </w:r>
    </w:p>
    <w:p w:rsidR="007C6FEF" w:rsidRPr="008A5EDA" w:rsidRDefault="008A5EDA">
      <w:pPr>
        <w:spacing w:before="9" w:line="220" w:lineRule="auto"/>
        <w:ind w:left="852" w:right="3181"/>
        <w:rPr>
          <w:rFonts w:ascii="Arial Black" w:hAnsi="Arial Black"/>
          <w:sz w:val="28"/>
          <w:lang w:val="ru-RU"/>
        </w:rPr>
      </w:pPr>
      <w:r>
        <w:rPr>
          <w:rFonts w:ascii="Arial Black" w:hAnsi="Arial Black"/>
          <w:noProof/>
          <w:sz w:val="28"/>
        </w:rPr>
        <mc:AlternateContent>
          <mc:Choice Requires="wps">
            <w:drawing>
              <wp:anchor distT="0" distB="0" distL="0" distR="0" simplePos="0" relativeHeight="15744000" behindDoc="0" locked="0" layoutInCell="1" allowOverlap="1">
                <wp:simplePos x="0" y="0"/>
                <wp:positionH relativeFrom="page">
                  <wp:posOffset>6580911</wp:posOffset>
                </wp:positionH>
                <wp:positionV relativeFrom="paragraph">
                  <wp:posOffset>408215</wp:posOffset>
                </wp:positionV>
                <wp:extent cx="198120" cy="434340"/>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45" o:spid="_x0000_s1035" type="#_x0000_t202" style="position:absolute;left:0;text-align:left;margin-left:518.2pt;margin-top:32.15pt;width:15.6pt;height:34.2pt;z-index:157440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sidRPr="008A5EDA">
        <w:rPr>
          <w:rFonts w:ascii="Arial Black" w:hAnsi="Arial Black"/>
          <w:sz w:val="28"/>
          <w:lang w:val="ru-RU"/>
        </w:rPr>
        <w:t>СИСТЕМНИЙ</w:t>
      </w:r>
      <w:r w:rsidRPr="008A5EDA">
        <w:rPr>
          <w:rFonts w:ascii="Arial Black" w:hAnsi="Arial Black"/>
          <w:spacing w:val="-15"/>
          <w:sz w:val="28"/>
          <w:lang w:val="ru-RU"/>
        </w:rPr>
        <w:t xml:space="preserve"> </w:t>
      </w:r>
      <w:r w:rsidRPr="008A5EDA">
        <w:rPr>
          <w:rFonts w:ascii="Arial Black" w:hAnsi="Arial Black"/>
          <w:sz w:val="28"/>
          <w:lang w:val="ru-RU"/>
        </w:rPr>
        <w:t>АНАЛІЗ,</w:t>
      </w:r>
      <w:r w:rsidRPr="008A5EDA">
        <w:rPr>
          <w:rFonts w:ascii="Arial Black" w:hAnsi="Arial Black"/>
          <w:spacing w:val="-16"/>
          <w:sz w:val="28"/>
          <w:lang w:val="ru-RU"/>
        </w:rPr>
        <w:t xml:space="preserve"> </w:t>
      </w:r>
      <w:r w:rsidRPr="008A5EDA">
        <w:rPr>
          <w:rFonts w:ascii="Arial Black" w:hAnsi="Arial Black"/>
          <w:sz w:val="28"/>
          <w:lang w:val="ru-RU"/>
        </w:rPr>
        <w:t>МОДЕЛЮВАННЯ ТА ОПТИМІЗАЦІЯ</w:t>
      </w:r>
    </w:p>
    <w:p w:rsidR="007C6FEF" w:rsidRPr="008A5EDA" w:rsidRDefault="008A5EDA">
      <w:pPr>
        <w:spacing w:before="230"/>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pStyle w:val="5"/>
        <w:spacing w:before="255" w:line="266" w:lineRule="auto"/>
        <w:ind w:right="1554"/>
        <w:rPr>
          <w:lang w:val="ru-RU"/>
        </w:rPr>
      </w:pPr>
      <w:hyperlink w:anchor="_bookmark79" w:history="1">
        <w:r w:rsidRPr="008A5EDA">
          <w:rPr>
            <w:lang w:val="ru-RU"/>
          </w:rPr>
          <w:t xml:space="preserve">ВІЗУАЛІЗАЦІЯ ТА ЧИСЕЛЬНИЙ АНАЛІЗ ФАЗОВИХ ТРАЄКТОРІЙ НЕПЕРЕРВНИХ ДИНАМІЧНИХ СИСТЕМ З ВИКОРИСТАННЯМ </w:t>
        </w:r>
        <w:r>
          <w:rPr>
            <w:spacing w:val="-2"/>
          </w:rPr>
          <w:t>MATLAB</w:t>
        </w:r>
      </w:hyperlink>
    </w:p>
    <w:p w:rsidR="007C6FEF" w:rsidRPr="008A5EDA" w:rsidRDefault="008A5EDA">
      <w:pPr>
        <w:tabs>
          <w:tab w:val="right" w:leader="dot" w:pos="9059"/>
        </w:tabs>
        <w:ind w:left="852"/>
        <w:rPr>
          <w:sz w:val="24"/>
          <w:lang w:val="ru-RU"/>
        </w:rPr>
      </w:pPr>
      <w:r w:rsidRPr="008A5EDA">
        <w:rPr>
          <w:spacing w:val="-6"/>
          <w:sz w:val="24"/>
          <w:lang w:val="ru-RU"/>
        </w:rPr>
        <w:t>Лупаренко</w:t>
      </w:r>
      <w:r w:rsidRPr="008A5EDA">
        <w:rPr>
          <w:sz w:val="24"/>
          <w:lang w:val="ru-RU"/>
        </w:rPr>
        <w:t xml:space="preserve"> </w:t>
      </w:r>
      <w:r w:rsidRPr="008A5EDA">
        <w:rPr>
          <w:spacing w:val="-6"/>
          <w:sz w:val="24"/>
          <w:lang w:val="ru-RU"/>
        </w:rPr>
        <w:t>О.В.,</w:t>
      </w:r>
      <w:r w:rsidRPr="008A5EDA">
        <w:rPr>
          <w:sz w:val="24"/>
          <w:lang w:val="ru-RU"/>
        </w:rPr>
        <w:t xml:space="preserve"> </w:t>
      </w:r>
      <w:r w:rsidRPr="008A5EDA">
        <w:rPr>
          <w:spacing w:val="-6"/>
          <w:sz w:val="24"/>
          <w:lang w:val="ru-RU"/>
        </w:rPr>
        <w:t>Графов</w:t>
      </w:r>
      <w:r w:rsidRPr="008A5EDA">
        <w:rPr>
          <w:sz w:val="24"/>
          <w:lang w:val="ru-RU"/>
        </w:rPr>
        <w:t xml:space="preserve"> </w:t>
      </w:r>
      <w:r w:rsidRPr="008A5EDA">
        <w:rPr>
          <w:spacing w:val="-6"/>
          <w:sz w:val="24"/>
          <w:lang w:val="ru-RU"/>
        </w:rPr>
        <w:t>В.В.,</w:t>
      </w:r>
      <w:r w:rsidRPr="008A5EDA">
        <w:rPr>
          <w:sz w:val="24"/>
          <w:lang w:val="ru-RU"/>
        </w:rPr>
        <w:t xml:space="preserve"> </w:t>
      </w:r>
      <w:r w:rsidRPr="008A5EDA">
        <w:rPr>
          <w:spacing w:val="-6"/>
          <w:sz w:val="24"/>
          <w:lang w:val="ru-RU"/>
        </w:rPr>
        <w:t>Козлов</w:t>
      </w:r>
      <w:r w:rsidRPr="008A5EDA">
        <w:rPr>
          <w:spacing w:val="-1"/>
          <w:sz w:val="24"/>
          <w:lang w:val="ru-RU"/>
        </w:rPr>
        <w:t xml:space="preserve"> </w:t>
      </w:r>
      <w:r w:rsidRPr="008A5EDA">
        <w:rPr>
          <w:spacing w:val="-6"/>
          <w:sz w:val="24"/>
          <w:lang w:val="ru-RU"/>
        </w:rPr>
        <w:t>М.А.</w:t>
      </w:r>
      <w:r w:rsidRPr="008A5EDA">
        <w:rPr>
          <w:rFonts w:ascii="Times New Roman" w:hAnsi="Times New Roman"/>
          <w:b/>
          <w:sz w:val="24"/>
          <w:lang w:val="ru-RU"/>
        </w:rPr>
        <w:tab/>
      </w:r>
      <w:r w:rsidRPr="008A5EDA">
        <w:rPr>
          <w:spacing w:val="-5"/>
          <w:sz w:val="24"/>
          <w:lang w:val="ru-RU"/>
        </w:rPr>
        <w:t>589</w:t>
      </w:r>
    </w:p>
    <w:p w:rsidR="007C6FEF" w:rsidRPr="008A5EDA" w:rsidRDefault="007C6FEF">
      <w:pPr>
        <w:pStyle w:val="a3"/>
        <w:spacing w:before="220"/>
        <w:jc w:val="left"/>
        <w:rPr>
          <w:sz w:val="24"/>
          <w:lang w:val="ru-RU"/>
        </w:rPr>
      </w:pPr>
    </w:p>
    <w:p w:rsidR="007C6FEF" w:rsidRPr="008A5EDA" w:rsidRDefault="008A5EDA">
      <w:pPr>
        <w:spacing w:line="379"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XXV</w:t>
      </w:r>
      <w:r w:rsidRPr="008A5EDA">
        <w:rPr>
          <w:rFonts w:ascii="Arial Black" w:hAnsi="Arial Black"/>
          <w:spacing w:val="-4"/>
          <w:sz w:val="28"/>
          <w:lang w:val="ru-RU"/>
        </w:rPr>
        <w:t>.</w:t>
      </w:r>
    </w:p>
    <w:p w:rsidR="007C6FEF" w:rsidRPr="008A5EDA" w:rsidRDefault="008A5EDA">
      <w:pPr>
        <w:spacing w:line="379" w:lineRule="exact"/>
        <w:ind w:left="852"/>
        <w:rPr>
          <w:rFonts w:ascii="Arial Black" w:hAnsi="Arial Black"/>
          <w:sz w:val="28"/>
          <w:lang w:val="ru-RU"/>
        </w:rPr>
      </w:pPr>
      <w:r w:rsidRPr="008A5EDA">
        <w:rPr>
          <w:rFonts w:ascii="Arial Black" w:hAnsi="Arial Black"/>
          <w:sz w:val="28"/>
          <w:lang w:val="ru-RU"/>
        </w:rPr>
        <w:t>ІНФОРМАЦІЙНІ</w:t>
      </w:r>
      <w:r w:rsidRPr="008A5EDA">
        <w:rPr>
          <w:rFonts w:ascii="Arial Black" w:hAnsi="Arial Black"/>
          <w:spacing w:val="-14"/>
          <w:sz w:val="28"/>
          <w:lang w:val="ru-RU"/>
        </w:rPr>
        <w:t xml:space="preserve"> </w:t>
      </w:r>
      <w:r w:rsidRPr="008A5EDA">
        <w:rPr>
          <w:rFonts w:ascii="Arial Black" w:hAnsi="Arial Black"/>
          <w:sz w:val="28"/>
          <w:lang w:val="ru-RU"/>
        </w:rPr>
        <w:t>ТЕХНОЛОГІЇ</w:t>
      </w:r>
      <w:r w:rsidRPr="008A5EDA">
        <w:rPr>
          <w:rFonts w:ascii="Arial Black" w:hAnsi="Arial Black"/>
          <w:spacing w:val="-11"/>
          <w:sz w:val="28"/>
          <w:lang w:val="ru-RU"/>
        </w:rPr>
        <w:t xml:space="preserve"> </w:t>
      </w:r>
      <w:r w:rsidRPr="008A5EDA">
        <w:rPr>
          <w:rFonts w:ascii="Arial Black" w:hAnsi="Arial Black"/>
          <w:sz w:val="28"/>
          <w:lang w:val="ru-RU"/>
        </w:rPr>
        <w:t>ТА</w:t>
      </w:r>
      <w:r w:rsidRPr="008A5EDA">
        <w:rPr>
          <w:rFonts w:ascii="Arial Black" w:hAnsi="Arial Black"/>
          <w:spacing w:val="-9"/>
          <w:sz w:val="28"/>
          <w:lang w:val="ru-RU"/>
        </w:rPr>
        <w:t xml:space="preserve"> </w:t>
      </w:r>
      <w:r w:rsidRPr="008A5EDA">
        <w:rPr>
          <w:rFonts w:ascii="Arial Black" w:hAnsi="Arial Black"/>
          <w:spacing w:val="-2"/>
          <w:sz w:val="28"/>
          <w:lang w:val="ru-RU"/>
        </w:rPr>
        <w:t>СИСТЕМИ</w:t>
      </w:r>
    </w:p>
    <w:p w:rsidR="007C6FEF" w:rsidRPr="008A5EDA" w:rsidRDefault="008A5EDA">
      <w:pPr>
        <w:spacing w:before="223"/>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pStyle w:val="5"/>
        <w:spacing w:before="255" w:line="266" w:lineRule="auto"/>
        <w:ind w:right="1557"/>
        <w:rPr>
          <w:lang w:val="ru-RU"/>
        </w:rPr>
      </w:pPr>
      <w:hyperlink w:anchor="_bookmark80" w:history="1">
        <w:r w:rsidRPr="008A5EDA">
          <w:rPr>
            <w:spacing w:val="-2"/>
            <w:lang w:val="ru-RU"/>
          </w:rPr>
          <w:t>ДЕЯКІ</w:t>
        </w:r>
        <w:r w:rsidRPr="008A5EDA">
          <w:rPr>
            <w:spacing w:val="-14"/>
            <w:lang w:val="ru-RU"/>
          </w:rPr>
          <w:t xml:space="preserve"> </w:t>
        </w:r>
        <w:r w:rsidRPr="008A5EDA">
          <w:rPr>
            <w:spacing w:val="-2"/>
            <w:lang w:val="ru-RU"/>
          </w:rPr>
          <w:t>ОСОБЛИВОСТІ</w:t>
        </w:r>
        <w:r w:rsidRPr="008A5EDA">
          <w:rPr>
            <w:spacing w:val="-14"/>
            <w:lang w:val="ru-RU"/>
          </w:rPr>
          <w:t xml:space="preserve"> </w:t>
        </w:r>
        <w:r w:rsidRPr="008A5EDA">
          <w:rPr>
            <w:spacing w:val="-2"/>
            <w:lang w:val="ru-RU"/>
          </w:rPr>
          <w:t>ВИКОРИСТАННЯ</w:t>
        </w:r>
        <w:r w:rsidRPr="008A5EDA">
          <w:rPr>
            <w:spacing w:val="-14"/>
            <w:lang w:val="ru-RU"/>
          </w:rPr>
          <w:t xml:space="preserve"> </w:t>
        </w:r>
        <w:r w:rsidRPr="008A5EDA">
          <w:rPr>
            <w:spacing w:val="-2"/>
            <w:lang w:val="ru-RU"/>
          </w:rPr>
          <w:t>КРИМІНАЛЬНОГО</w:t>
        </w:r>
        <w:r w:rsidRPr="008A5EDA">
          <w:rPr>
            <w:spacing w:val="-14"/>
            <w:lang w:val="ru-RU"/>
          </w:rPr>
          <w:t xml:space="preserve"> </w:t>
        </w:r>
        <w:r w:rsidRPr="008A5EDA">
          <w:rPr>
            <w:spacing w:val="-2"/>
            <w:lang w:val="ru-RU"/>
          </w:rPr>
          <w:t xml:space="preserve">АНАЛІЗУ </w:t>
        </w:r>
        <w:r w:rsidRPr="008A5EDA">
          <w:rPr>
            <w:lang w:val="ru-RU"/>
          </w:rPr>
          <w:t>ПІДРОЗДІЛАМИ НАЦІОНАЛЬНОЇ ПОЛІЦІЇ УКРАЇНИ В УМОВАХ ВОЄННОГО СТАНУ</w:t>
        </w:r>
      </w:hyperlink>
    </w:p>
    <w:p w:rsidR="007C6FEF" w:rsidRPr="008A5EDA" w:rsidRDefault="008A5EDA">
      <w:pPr>
        <w:ind w:left="852"/>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left" w:leader="dot" w:pos="8648"/>
        </w:tabs>
        <w:spacing w:before="29"/>
        <w:ind w:left="852"/>
        <w:rPr>
          <w:sz w:val="24"/>
          <w:lang w:val="ru-RU"/>
        </w:rPr>
      </w:pPr>
      <w:r w:rsidRPr="008A5EDA">
        <w:rPr>
          <w:spacing w:val="-4"/>
          <w:sz w:val="24"/>
          <w:lang w:val="ru-RU"/>
        </w:rPr>
        <w:t>Аксьонов</w:t>
      </w:r>
      <w:r w:rsidRPr="008A5EDA">
        <w:rPr>
          <w:spacing w:val="-1"/>
          <w:sz w:val="24"/>
          <w:lang w:val="ru-RU"/>
        </w:rPr>
        <w:t xml:space="preserve"> </w:t>
      </w:r>
      <w:r w:rsidRPr="008A5EDA">
        <w:rPr>
          <w:spacing w:val="-4"/>
          <w:sz w:val="24"/>
          <w:lang w:val="ru-RU"/>
        </w:rPr>
        <w:t>А.Є.,</w:t>
      </w:r>
      <w:r w:rsidRPr="008A5EDA">
        <w:rPr>
          <w:spacing w:val="-1"/>
          <w:sz w:val="24"/>
          <w:lang w:val="ru-RU"/>
        </w:rPr>
        <w:t xml:space="preserve"> </w:t>
      </w:r>
      <w:r w:rsidRPr="008A5EDA">
        <w:rPr>
          <w:spacing w:val="-4"/>
          <w:sz w:val="24"/>
          <w:lang w:val="ru-RU"/>
        </w:rPr>
        <w:t>Величко</w:t>
      </w:r>
      <w:r w:rsidRPr="008A5EDA">
        <w:rPr>
          <w:spacing w:val="-1"/>
          <w:sz w:val="24"/>
          <w:lang w:val="ru-RU"/>
        </w:rPr>
        <w:t xml:space="preserve"> </w:t>
      </w:r>
      <w:r w:rsidRPr="008A5EDA">
        <w:rPr>
          <w:spacing w:val="-4"/>
          <w:sz w:val="24"/>
          <w:lang w:val="ru-RU"/>
        </w:rPr>
        <w:t>Р.О.,</w:t>
      </w:r>
      <w:r w:rsidRPr="008A5EDA">
        <w:rPr>
          <w:spacing w:val="-3"/>
          <w:sz w:val="24"/>
          <w:lang w:val="ru-RU"/>
        </w:rPr>
        <w:t xml:space="preserve"> </w:t>
      </w:r>
      <w:r w:rsidRPr="008A5EDA">
        <w:rPr>
          <w:spacing w:val="-4"/>
          <w:sz w:val="24"/>
          <w:lang w:val="ru-RU"/>
        </w:rPr>
        <w:t>Борисевич</w:t>
      </w:r>
      <w:r w:rsidRPr="008A5EDA">
        <w:rPr>
          <w:spacing w:val="-2"/>
          <w:sz w:val="24"/>
          <w:lang w:val="ru-RU"/>
        </w:rPr>
        <w:t xml:space="preserve"> </w:t>
      </w:r>
      <w:r w:rsidRPr="008A5EDA">
        <w:rPr>
          <w:spacing w:val="-4"/>
          <w:sz w:val="24"/>
          <w:lang w:val="ru-RU"/>
        </w:rPr>
        <w:t>Д.О.,</w:t>
      </w:r>
      <w:r w:rsidRPr="008A5EDA">
        <w:rPr>
          <w:sz w:val="24"/>
          <w:lang w:val="ru-RU"/>
        </w:rPr>
        <w:t xml:space="preserve"> </w:t>
      </w:r>
      <w:r w:rsidRPr="008A5EDA">
        <w:rPr>
          <w:spacing w:val="-4"/>
          <w:sz w:val="24"/>
          <w:lang w:val="ru-RU"/>
        </w:rPr>
        <w:t>Кисельов</w:t>
      </w:r>
      <w:r w:rsidRPr="008A5EDA">
        <w:rPr>
          <w:spacing w:val="-2"/>
          <w:sz w:val="24"/>
          <w:lang w:val="ru-RU"/>
        </w:rPr>
        <w:t xml:space="preserve"> </w:t>
      </w:r>
      <w:r w:rsidRPr="008A5EDA">
        <w:rPr>
          <w:spacing w:val="-4"/>
          <w:sz w:val="24"/>
          <w:lang w:val="ru-RU"/>
        </w:rPr>
        <w:t>А.О.</w:t>
      </w:r>
      <w:r w:rsidRPr="008A5EDA">
        <w:rPr>
          <w:rFonts w:ascii="Times New Roman" w:hAnsi="Times New Roman"/>
          <w:b/>
          <w:sz w:val="24"/>
          <w:lang w:val="ru-RU"/>
        </w:rPr>
        <w:tab/>
      </w:r>
      <w:r w:rsidRPr="008A5EDA">
        <w:rPr>
          <w:spacing w:val="-5"/>
          <w:sz w:val="24"/>
          <w:lang w:val="ru-RU"/>
        </w:rPr>
        <w:t>599</w:t>
      </w:r>
    </w:p>
    <w:p w:rsidR="007C6FEF" w:rsidRPr="008A5EDA" w:rsidRDefault="007C6FEF">
      <w:pPr>
        <w:pStyle w:val="a3"/>
        <w:spacing w:before="8"/>
        <w:jc w:val="left"/>
        <w:rPr>
          <w:sz w:val="24"/>
          <w:lang w:val="ru-RU"/>
        </w:rPr>
      </w:pPr>
    </w:p>
    <w:p w:rsidR="007C6FEF" w:rsidRPr="008A5EDA" w:rsidRDefault="008A5EDA">
      <w:pPr>
        <w:pStyle w:val="5"/>
        <w:spacing w:before="1" w:line="264" w:lineRule="auto"/>
        <w:ind w:right="1560"/>
        <w:rPr>
          <w:lang w:val="ru-RU"/>
        </w:rPr>
      </w:pPr>
      <w:hyperlink w:anchor="_bookmark81" w:history="1">
        <w:r w:rsidRPr="008A5EDA">
          <w:rPr>
            <w:lang w:val="ru-RU"/>
          </w:rPr>
          <w:t>ПРОПОЗИЦІЇ</w:t>
        </w:r>
        <w:r w:rsidRPr="008A5EDA">
          <w:rPr>
            <w:spacing w:val="-1"/>
            <w:lang w:val="ru-RU"/>
          </w:rPr>
          <w:t xml:space="preserve"> </w:t>
        </w:r>
        <w:r w:rsidRPr="008A5EDA">
          <w:rPr>
            <w:lang w:val="ru-RU"/>
          </w:rPr>
          <w:t>ЩОДО</w:t>
        </w:r>
        <w:r w:rsidRPr="008A5EDA">
          <w:rPr>
            <w:spacing w:val="-1"/>
            <w:lang w:val="ru-RU"/>
          </w:rPr>
          <w:t xml:space="preserve"> </w:t>
        </w:r>
        <w:r w:rsidRPr="008A5EDA">
          <w:rPr>
            <w:lang w:val="ru-RU"/>
          </w:rPr>
          <w:t>ОПТИМІЗАЦІЇ</w:t>
        </w:r>
        <w:r w:rsidRPr="008A5EDA">
          <w:rPr>
            <w:spacing w:val="-2"/>
            <w:lang w:val="ru-RU"/>
          </w:rPr>
          <w:t xml:space="preserve"> </w:t>
        </w:r>
        <w:r w:rsidRPr="008A5EDA">
          <w:rPr>
            <w:lang w:val="ru-RU"/>
          </w:rPr>
          <w:t>РОБОТИ</w:t>
        </w:r>
        <w:r w:rsidRPr="008A5EDA">
          <w:rPr>
            <w:spacing w:val="-1"/>
            <w:lang w:val="ru-RU"/>
          </w:rPr>
          <w:t xml:space="preserve"> </w:t>
        </w:r>
        <w:r w:rsidRPr="008A5EDA">
          <w:rPr>
            <w:lang w:val="ru-RU"/>
          </w:rPr>
          <w:t>САЙДКАРУ</w:t>
        </w:r>
        <w:r w:rsidRPr="008A5EDA">
          <w:rPr>
            <w:spacing w:val="-1"/>
            <w:lang w:val="ru-RU"/>
          </w:rPr>
          <w:t xml:space="preserve"> </w:t>
        </w:r>
        <w:r w:rsidRPr="008A5EDA">
          <w:rPr>
            <w:lang w:val="ru-RU"/>
          </w:rPr>
          <w:t>В</w:t>
        </w:r>
        <w:r w:rsidRPr="008A5EDA">
          <w:rPr>
            <w:spacing w:val="-1"/>
            <w:lang w:val="ru-RU"/>
          </w:rPr>
          <w:t xml:space="preserve"> </w:t>
        </w:r>
        <w:r w:rsidRPr="008A5EDA">
          <w:rPr>
            <w:lang w:val="ru-RU"/>
          </w:rPr>
          <w:t xml:space="preserve">УМОВАХ </w:t>
        </w:r>
        <w:r w:rsidRPr="008A5EDA">
          <w:rPr>
            <w:spacing w:val="-4"/>
            <w:lang w:val="ru-RU"/>
          </w:rPr>
          <w:t>ВИСОКИХ</w:t>
        </w:r>
        <w:r w:rsidRPr="008A5EDA">
          <w:rPr>
            <w:spacing w:val="-12"/>
            <w:lang w:val="ru-RU"/>
          </w:rPr>
          <w:t xml:space="preserve"> </w:t>
        </w:r>
        <w:r w:rsidRPr="008A5EDA">
          <w:rPr>
            <w:spacing w:val="-4"/>
            <w:lang w:val="ru-RU"/>
          </w:rPr>
          <w:t>НАВАНТАЖЕНЬ</w:t>
        </w:r>
      </w:hyperlink>
    </w:p>
    <w:p w:rsidR="007C6FEF" w:rsidRPr="008A5EDA" w:rsidRDefault="008A5EDA">
      <w:pPr>
        <w:spacing w:before="4"/>
        <w:ind w:left="852"/>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left" w:pos="2428"/>
          <w:tab w:val="left" w:pos="3180"/>
          <w:tab w:val="left" w:leader="dot" w:pos="8648"/>
        </w:tabs>
        <w:spacing w:before="29" w:line="266" w:lineRule="auto"/>
        <w:ind w:left="852" w:right="1142"/>
        <w:rPr>
          <w:sz w:val="24"/>
          <w:lang w:val="ru-RU"/>
        </w:rPr>
      </w:pPr>
      <w:r w:rsidRPr="008A5EDA">
        <w:rPr>
          <w:spacing w:val="-2"/>
          <w:sz w:val="24"/>
          <w:lang w:val="ru-RU"/>
        </w:rPr>
        <w:t>Коломійцев</w:t>
      </w:r>
      <w:r w:rsidRPr="008A5EDA">
        <w:rPr>
          <w:sz w:val="24"/>
          <w:lang w:val="ru-RU"/>
        </w:rPr>
        <w:tab/>
      </w:r>
      <w:r w:rsidRPr="008A5EDA">
        <w:rPr>
          <w:spacing w:val="-2"/>
          <w:sz w:val="24"/>
          <w:lang w:val="ru-RU"/>
        </w:rPr>
        <w:t>О.В.,</w:t>
      </w:r>
      <w:r w:rsidRPr="008A5EDA">
        <w:rPr>
          <w:sz w:val="24"/>
          <w:lang w:val="ru-RU"/>
        </w:rPr>
        <w:tab/>
        <w:t>Бульба</w:t>
      </w:r>
      <w:r w:rsidRPr="008A5EDA">
        <w:rPr>
          <w:spacing w:val="80"/>
          <w:w w:val="150"/>
          <w:sz w:val="24"/>
          <w:lang w:val="ru-RU"/>
        </w:rPr>
        <w:t xml:space="preserve"> </w:t>
      </w:r>
      <w:r w:rsidRPr="008A5EDA">
        <w:rPr>
          <w:sz w:val="24"/>
          <w:lang w:val="ru-RU"/>
        </w:rPr>
        <w:t>С.С.,</w:t>
      </w:r>
      <w:r w:rsidRPr="008A5EDA">
        <w:rPr>
          <w:spacing w:val="80"/>
          <w:w w:val="150"/>
          <w:sz w:val="24"/>
          <w:lang w:val="ru-RU"/>
        </w:rPr>
        <w:t xml:space="preserve"> </w:t>
      </w:r>
      <w:r w:rsidRPr="008A5EDA">
        <w:rPr>
          <w:sz w:val="24"/>
          <w:lang w:val="ru-RU"/>
        </w:rPr>
        <w:t>Носко</w:t>
      </w:r>
      <w:r w:rsidRPr="008A5EDA">
        <w:rPr>
          <w:spacing w:val="80"/>
          <w:w w:val="150"/>
          <w:sz w:val="24"/>
          <w:lang w:val="ru-RU"/>
        </w:rPr>
        <w:t xml:space="preserve"> </w:t>
      </w:r>
      <w:r w:rsidRPr="008A5EDA">
        <w:rPr>
          <w:sz w:val="24"/>
          <w:lang w:val="ru-RU"/>
        </w:rPr>
        <w:t>С.В.,</w:t>
      </w:r>
      <w:r w:rsidRPr="008A5EDA">
        <w:rPr>
          <w:spacing w:val="80"/>
          <w:w w:val="150"/>
          <w:sz w:val="24"/>
          <w:lang w:val="ru-RU"/>
        </w:rPr>
        <w:t xml:space="preserve"> </w:t>
      </w:r>
      <w:r w:rsidRPr="008A5EDA">
        <w:rPr>
          <w:sz w:val="24"/>
          <w:lang w:val="ru-RU"/>
        </w:rPr>
        <w:t>Скородєлов</w:t>
      </w:r>
      <w:r w:rsidRPr="008A5EDA">
        <w:rPr>
          <w:spacing w:val="80"/>
          <w:w w:val="150"/>
          <w:sz w:val="24"/>
          <w:lang w:val="ru-RU"/>
        </w:rPr>
        <w:t xml:space="preserve"> </w:t>
      </w:r>
      <w:r w:rsidRPr="008A5EDA">
        <w:rPr>
          <w:sz w:val="24"/>
          <w:lang w:val="ru-RU"/>
        </w:rPr>
        <w:t>В.В., Рєзніков Ю.В., Собора А.І., Гейко Г.В., Лільчицький В.І., Панченко В.І., Олійник Н.О., Рєзнікова О.Г.</w:t>
      </w:r>
      <w:r w:rsidRPr="008A5EDA">
        <w:rPr>
          <w:rFonts w:ascii="Times New Roman" w:hAnsi="Times New Roman"/>
          <w:b/>
          <w:sz w:val="24"/>
          <w:lang w:val="ru-RU"/>
        </w:rPr>
        <w:tab/>
      </w:r>
      <w:r w:rsidRPr="008A5EDA">
        <w:rPr>
          <w:spacing w:val="-4"/>
          <w:sz w:val="24"/>
          <w:lang w:val="ru-RU"/>
        </w:rPr>
        <w:t>606</w:t>
      </w:r>
    </w:p>
    <w:p w:rsidR="007C6FEF" w:rsidRPr="008A5EDA" w:rsidRDefault="008A5EDA">
      <w:pPr>
        <w:pStyle w:val="5"/>
        <w:spacing w:before="250" w:line="264" w:lineRule="auto"/>
        <w:ind w:right="1557"/>
        <w:rPr>
          <w:lang w:val="ru-RU"/>
        </w:rPr>
      </w:pPr>
      <w:hyperlink w:anchor="_bookmark82" w:history="1">
        <w:r w:rsidRPr="008A5EDA">
          <w:rPr>
            <w:lang w:val="ru-RU"/>
          </w:rPr>
          <w:t xml:space="preserve">РОЛЬ ШТУЧНОГО ІНТЕЛЕКТУ В ЦИФРОВІЙ ТРАНСФОРМАЦІЇ </w:t>
        </w:r>
        <w:r w:rsidRPr="008A5EDA">
          <w:rPr>
            <w:w w:val="90"/>
            <w:lang w:val="ru-RU"/>
          </w:rPr>
          <w:t>ДОКУМЕНТООБІГУ ДЕРЖАВНОГО СЕКТОРА: ХМАРНИЙ ПІДХІД</w:t>
        </w:r>
      </w:hyperlink>
    </w:p>
    <w:p w:rsidR="007C6FEF" w:rsidRPr="008A5EDA" w:rsidRDefault="008A5EDA">
      <w:pPr>
        <w:tabs>
          <w:tab w:val="left" w:leader="dot" w:pos="8648"/>
        </w:tabs>
        <w:spacing w:before="5"/>
        <w:ind w:left="852"/>
        <w:rPr>
          <w:sz w:val="24"/>
          <w:lang w:val="ru-RU"/>
        </w:rPr>
      </w:pPr>
      <w:r w:rsidRPr="008A5EDA">
        <w:rPr>
          <w:spacing w:val="-2"/>
          <w:sz w:val="24"/>
          <w:lang w:val="ru-RU"/>
        </w:rPr>
        <w:t>Шабуніна</w:t>
      </w:r>
      <w:r w:rsidRPr="008A5EDA">
        <w:rPr>
          <w:spacing w:val="-11"/>
          <w:sz w:val="24"/>
          <w:lang w:val="ru-RU"/>
        </w:rPr>
        <w:t xml:space="preserve"> </w:t>
      </w:r>
      <w:r w:rsidRPr="008A5EDA">
        <w:rPr>
          <w:spacing w:val="-2"/>
          <w:sz w:val="24"/>
          <w:lang w:val="ru-RU"/>
        </w:rPr>
        <w:t>В.В.,</w:t>
      </w:r>
      <w:r w:rsidRPr="008A5EDA">
        <w:rPr>
          <w:spacing w:val="-10"/>
          <w:sz w:val="24"/>
          <w:lang w:val="ru-RU"/>
        </w:rPr>
        <w:t xml:space="preserve"> </w:t>
      </w:r>
      <w:r w:rsidRPr="008A5EDA">
        <w:rPr>
          <w:spacing w:val="-2"/>
          <w:sz w:val="24"/>
          <w:lang w:val="ru-RU"/>
        </w:rPr>
        <w:t>Тур</w:t>
      </w:r>
      <w:r w:rsidRPr="008A5EDA">
        <w:rPr>
          <w:spacing w:val="-10"/>
          <w:sz w:val="24"/>
          <w:lang w:val="ru-RU"/>
        </w:rPr>
        <w:t xml:space="preserve"> </w:t>
      </w:r>
      <w:r w:rsidRPr="008A5EDA">
        <w:rPr>
          <w:spacing w:val="-2"/>
          <w:sz w:val="24"/>
          <w:lang w:val="ru-RU"/>
        </w:rPr>
        <w:t>О.М.,</w:t>
      </w:r>
      <w:r w:rsidRPr="008A5EDA">
        <w:rPr>
          <w:spacing w:val="-10"/>
          <w:sz w:val="24"/>
          <w:lang w:val="ru-RU"/>
        </w:rPr>
        <w:t xml:space="preserve"> </w:t>
      </w:r>
      <w:r w:rsidRPr="008A5EDA">
        <w:rPr>
          <w:spacing w:val="-2"/>
          <w:sz w:val="24"/>
          <w:lang w:val="ru-RU"/>
        </w:rPr>
        <w:t>Орел</w:t>
      </w:r>
      <w:r w:rsidRPr="008A5EDA">
        <w:rPr>
          <w:spacing w:val="-9"/>
          <w:sz w:val="24"/>
          <w:lang w:val="ru-RU"/>
        </w:rPr>
        <w:t xml:space="preserve"> </w:t>
      </w:r>
      <w:r w:rsidRPr="008A5EDA">
        <w:rPr>
          <w:spacing w:val="-4"/>
          <w:sz w:val="24"/>
          <w:lang w:val="ru-RU"/>
        </w:rPr>
        <w:t>О.О.</w:t>
      </w:r>
      <w:r w:rsidRPr="008A5EDA">
        <w:rPr>
          <w:rFonts w:ascii="Times New Roman" w:hAnsi="Times New Roman"/>
          <w:b/>
          <w:sz w:val="24"/>
          <w:lang w:val="ru-RU"/>
        </w:rPr>
        <w:tab/>
      </w:r>
      <w:r w:rsidRPr="008A5EDA">
        <w:rPr>
          <w:spacing w:val="-5"/>
          <w:sz w:val="24"/>
          <w:lang w:val="ru-RU"/>
        </w:rPr>
        <w:t>617</w:t>
      </w:r>
    </w:p>
    <w:p w:rsidR="007C6FEF" w:rsidRPr="008A5EDA" w:rsidRDefault="008A5EDA">
      <w:pPr>
        <w:spacing w:before="243"/>
        <w:ind w:left="852"/>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30"/>
        <w:ind w:left="852"/>
        <w:rPr>
          <w:lang w:val="ru-RU"/>
        </w:rPr>
      </w:pPr>
      <w:hyperlink w:anchor="_bookmark83" w:history="1">
        <w:r w:rsidRPr="008A5EDA">
          <w:rPr>
            <w:spacing w:val="-4"/>
            <w:lang w:val="ru-RU"/>
          </w:rPr>
          <w:t>ВІЗУАЛІЗАЦІЯ</w:t>
        </w:r>
        <w:r w:rsidRPr="008A5EDA">
          <w:rPr>
            <w:spacing w:val="44"/>
            <w:lang w:val="ru-RU"/>
          </w:rPr>
          <w:t xml:space="preserve"> </w:t>
        </w:r>
        <w:r w:rsidRPr="008A5EDA">
          <w:rPr>
            <w:spacing w:val="-4"/>
            <w:lang w:val="ru-RU"/>
          </w:rPr>
          <w:t>НАУКОВИХ</w:t>
        </w:r>
        <w:r w:rsidRPr="008A5EDA">
          <w:rPr>
            <w:spacing w:val="46"/>
            <w:lang w:val="ru-RU"/>
          </w:rPr>
          <w:t xml:space="preserve"> </w:t>
        </w:r>
        <w:r w:rsidRPr="008A5EDA">
          <w:rPr>
            <w:spacing w:val="-4"/>
            <w:lang w:val="ru-RU"/>
          </w:rPr>
          <w:t>РЕЗУЛЬТАТІВ</w:t>
        </w:r>
        <w:r w:rsidRPr="008A5EDA">
          <w:rPr>
            <w:spacing w:val="45"/>
            <w:lang w:val="ru-RU"/>
          </w:rPr>
          <w:t xml:space="preserve"> </w:t>
        </w:r>
        <w:r w:rsidRPr="008A5EDA">
          <w:rPr>
            <w:spacing w:val="-4"/>
            <w:lang w:val="ru-RU"/>
          </w:rPr>
          <w:t>У</w:t>
        </w:r>
        <w:r w:rsidRPr="008A5EDA">
          <w:rPr>
            <w:spacing w:val="44"/>
            <w:lang w:val="ru-RU"/>
          </w:rPr>
          <w:t xml:space="preserve"> </w:t>
        </w:r>
        <w:r w:rsidRPr="008A5EDA">
          <w:rPr>
            <w:spacing w:val="-4"/>
            <w:lang w:val="ru-RU"/>
          </w:rPr>
          <w:t>МАШИННОМУ</w:t>
        </w:r>
        <w:r w:rsidRPr="008A5EDA">
          <w:rPr>
            <w:spacing w:val="44"/>
            <w:lang w:val="ru-RU"/>
          </w:rPr>
          <w:t xml:space="preserve"> </w:t>
        </w:r>
        <w:r w:rsidRPr="008A5EDA">
          <w:rPr>
            <w:spacing w:val="-4"/>
            <w:lang w:val="ru-RU"/>
          </w:rPr>
          <w:t>НАВЧАННІ:</w:t>
        </w:r>
        <w:r w:rsidRPr="008A5EDA">
          <w:rPr>
            <w:spacing w:val="45"/>
            <w:lang w:val="ru-RU"/>
          </w:rPr>
          <w:t xml:space="preserve"> </w:t>
        </w:r>
        <w:r w:rsidRPr="008A5EDA">
          <w:rPr>
            <w:spacing w:val="-5"/>
            <w:lang w:val="ru-RU"/>
          </w:rPr>
          <w:t>ЯК</w:t>
        </w:r>
      </w:hyperlink>
    </w:p>
    <w:p w:rsidR="007C6FEF" w:rsidRPr="008A5EDA" w:rsidRDefault="008A5EDA">
      <w:pPr>
        <w:pStyle w:val="a3"/>
        <w:spacing w:before="27"/>
        <w:ind w:left="852"/>
        <w:rPr>
          <w:lang w:val="ru-RU"/>
        </w:rPr>
      </w:pPr>
      <w:hyperlink w:anchor="_bookmark83" w:history="1">
        <w:r w:rsidRPr="008A5EDA">
          <w:rPr>
            <w:w w:val="90"/>
            <w:lang w:val="ru-RU"/>
          </w:rPr>
          <w:t>«ПОКАЗАТИ»</w:t>
        </w:r>
        <w:r w:rsidRPr="008A5EDA">
          <w:rPr>
            <w:spacing w:val="9"/>
            <w:lang w:val="ru-RU"/>
          </w:rPr>
          <w:t xml:space="preserve"> </w:t>
        </w:r>
        <w:r w:rsidRPr="008A5EDA">
          <w:rPr>
            <w:w w:val="90"/>
            <w:lang w:val="ru-RU"/>
          </w:rPr>
          <w:t>НАВЧАННЯ</w:t>
        </w:r>
        <w:r w:rsidRPr="008A5EDA">
          <w:rPr>
            <w:spacing w:val="13"/>
            <w:lang w:val="ru-RU"/>
          </w:rPr>
          <w:t xml:space="preserve"> </w:t>
        </w:r>
        <w:r>
          <w:rPr>
            <w:w w:val="90"/>
          </w:rPr>
          <w:t>LS</w:t>
        </w:r>
        <w:r w:rsidRPr="008A5EDA">
          <w:rPr>
            <w:w w:val="90"/>
            <w:lang w:val="ru-RU"/>
          </w:rPr>
          <w:t>-</w:t>
        </w:r>
        <w:r>
          <w:rPr>
            <w:spacing w:val="-5"/>
            <w:w w:val="90"/>
          </w:rPr>
          <w:t>SVM</w:t>
        </w:r>
      </w:hyperlink>
    </w:p>
    <w:p w:rsidR="007C6FEF" w:rsidRPr="008A5EDA" w:rsidRDefault="008A5EDA">
      <w:pPr>
        <w:pStyle w:val="a3"/>
        <w:tabs>
          <w:tab w:val="left" w:leader="dot" w:pos="8648"/>
        </w:tabs>
        <w:spacing w:before="27"/>
        <w:ind w:left="852"/>
        <w:jc w:val="left"/>
        <w:rPr>
          <w:lang w:val="ru-RU"/>
        </w:rPr>
      </w:pPr>
      <w:r w:rsidRPr="008A5EDA">
        <w:rPr>
          <w:spacing w:val="-6"/>
          <w:lang w:val="ru-RU"/>
        </w:rPr>
        <w:t>Глушаєв</w:t>
      </w:r>
      <w:r w:rsidRPr="008A5EDA">
        <w:rPr>
          <w:spacing w:val="-5"/>
          <w:lang w:val="ru-RU"/>
        </w:rPr>
        <w:t xml:space="preserve"> </w:t>
      </w:r>
      <w:r w:rsidRPr="008A5EDA">
        <w:rPr>
          <w:spacing w:val="-6"/>
          <w:lang w:val="ru-RU"/>
        </w:rPr>
        <w:t>Д.Я.,</w:t>
      </w:r>
      <w:r w:rsidRPr="008A5EDA">
        <w:rPr>
          <w:spacing w:val="-4"/>
          <w:lang w:val="ru-RU"/>
        </w:rPr>
        <w:t xml:space="preserve"> </w:t>
      </w:r>
      <w:r w:rsidRPr="008A5EDA">
        <w:rPr>
          <w:spacing w:val="-6"/>
          <w:lang w:val="ru-RU"/>
        </w:rPr>
        <w:t>Явтушенко</w:t>
      </w:r>
      <w:r w:rsidRPr="008A5EDA">
        <w:rPr>
          <w:spacing w:val="-4"/>
          <w:lang w:val="ru-RU"/>
        </w:rPr>
        <w:t xml:space="preserve"> </w:t>
      </w:r>
      <w:proofErr w:type="gramStart"/>
      <w:r w:rsidRPr="008A5EDA">
        <w:rPr>
          <w:spacing w:val="-6"/>
          <w:lang w:val="ru-RU"/>
        </w:rPr>
        <w:t>В.М</w:t>
      </w:r>
      <w:proofErr w:type="gramEnd"/>
      <w:r w:rsidRPr="008A5EDA">
        <w:rPr>
          <w:rFonts w:ascii="Times New Roman" w:hAnsi="Times New Roman"/>
          <w:b/>
          <w:lang w:val="ru-RU"/>
        </w:rPr>
        <w:tab/>
      </w:r>
      <w:r w:rsidRPr="008A5EDA">
        <w:rPr>
          <w:spacing w:val="-5"/>
          <w:lang w:val="ru-RU"/>
        </w:rPr>
        <w:t>623</w:t>
      </w:r>
    </w:p>
    <w:p w:rsidR="007C6FEF" w:rsidRPr="008A5EDA" w:rsidRDefault="007C6FEF">
      <w:pPr>
        <w:pStyle w:val="a3"/>
        <w:jc w:val="left"/>
        <w:rPr>
          <w:lang w:val="ru-RU"/>
        </w:rPr>
        <w:sectPr w:rsidR="007C6FEF" w:rsidRPr="008A5EDA">
          <w:pgSz w:w="11910" w:h="16850"/>
          <w:pgMar w:top="1400" w:right="850" w:bottom="1220" w:left="850" w:header="585" w:footer="1028" w:gutter="0"/>
          <w:cols w:space="720"/>
        </w:sectPr>
      </w:pPr>
    </w:p>
    <w:p w:rsidR="007C6FEF" w:rsidRPr="008A5EDA" w:rsidRDefault="008A5EDA">
      <w:pPr>
        <w:spacing w:before="1" w:line="370" w:lineRule="exact"/>
        <w:ind w:left="1135"/>
        <w:rPr>
          <w:rFonts w:ascii="Arial Black" w:hAnsi="Arial Black"/>
          <w:sz w:val="28"/>
          <w:lang w:val="ru-RU"/>
        </w:rPr>
      </w:pPr>
      <w:r>
        <w:rPr>
          <w:rFonts w:ascii="Arial Black" w:hAnsi="Arial Black"/>
          <w:noProof/>
          <w:sz w:val="28"/>
        </w:rPr>
        <w:lastRenderedPageBreak/>
        <mc:AlternateContent>
          <mc:Choice Requires="wps">
            <w:drawing>
              <wp:anchor distT="0" distB="0" distL="0" distR="0" simplePos="0" relativeHeight="15744512" behindDoc="0" locked="0" layoutInCell="1" allowOverlap="1">
                <wp:simplePos x="0" y="0"/>
                <wp:positionH relativeFrom="page">
                  <wp:posOffset>760094</wp:posOffset>
                </wp:positionH>
                <wp:positionV relativeFrom="paragraph">
                  <wp:posOffset>202974</wp:posOffset>
                </wp:positionV>
                <wp:extent cx="1270" cy="1436370"/>
                <wp:effectExtent l="0" t="0" r="0" b="0"/>
                <wp:wrapNone/>
                <wp:docPr id="46" name="Graphic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EFFE8D4" id="Graphic 46" o:spid="_x0000_s1026" style="position:absolute;margin-left:59.85pt;margin-top:16pt;width:.1pt;height:113.1pt;z-index:15744512;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" path="m,l,1436370e" filled="f" strokeweight=".5pt">
                <v:path arrowok="t"/>
                <w10:wrap anchorx="page"/>
              </v:shape>
            </w:pict>
          </mc:Fallback>
        </mc:AlternateContent>
      </w: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XXVI</w:t>
      </w:r>
      <w:r w:rsidRPr="008A5EDA">
        <w:rPr>
          <w:rFonts w:ascii="Arial Black" w:hAnsi="Arial Black"/>
          <w:spacing w:val="-4"/>
          <w:sz w:val="28"/>
          <w:lang w:val="ru-RU"/>
        </w:rPr>
        <w:t>.</w:t>
      </w:r>
    </w:p>
    <w:p w:rsidR="007C6FEF" w:rsidRPr="008A5EDA" w:rsidRDefault="008A5EDA">
      <w:pPr>
        <w:spacing w:line="370" w:lineRule="exact"/>
        <w:ind w:left="1135"/>
        <w:rPr>
          <w:rFonts w:ascii="Arial Black" w:hAnsi="Arial Black"/>
          <w:sz w:val="28"/>
          <w:lang w:val="ru-RU"/>
        </w:rPr>
      </w:pPr>
      <w:r w:rsidRPr="008A5EDA">
        <w:rPr>
          <w:rFonts w:ascii="Arial Black" w:hAnsi="Arial Black"/>
          <w:sz w:val="28"/>
          <w:lang w:val="ru-RU"/>
        </w:rPr>
        <w:t>ФІЗИКО-МАТЕМАТИЧНІ</w:t>
      </w:r>
      <w:r w:rsidRPr="008A5EDA">
        <w:rPr>
          <w:rFonts w:ascii="Arial Black" w:hAnsi="Arial Black"/>
          <w:spacing w:val="-22"/>
          <w:sz w:val="28"/>
          <w:lang w:val="ru-RU"/>
        </w:rPr>
        <w:t xml:space="preserve"> </w:t>
      </w:r>
      <w:r w:rsidRPr="008A5EDA">
        <w:rPr>
          <w:rFonts w:ascii="Arial Black" w:hAnsi="Arial Black"/>
          <w:spacing w:val="-4"/>
          <w:sz w:val="28"/>
          <w:lang w:val="ru-RU"/>
        </w:rPr>
        <w:t>НАУКИ</w:t>
      </w:r>
    </w:p>
    <w:p w:rsidR="007C6FEF" w:rsidRPr="008A5EDA" w:rsidRDefault="008A5EDA">
      <w:pPr>
        <w:spacing w:before="199"/>
        <w:ind w:left="1135"/>
        <w:rPr>
          <w:rFonts w:ascii="Arial Black" w:hAnsi="Arial Black"/>
          <w:sz w:val="20"/>
          <w:lang w:val="ru-RU"/>
        </w:rPr>
      </w:pPr>
      <w:r>
        <w:rPr>
          <w:rFonts w:ascii="Arial Black" w:hAnsi="Arial Black"/>
          <w:noProof/>
          <w:sz w:val="20"/>
        </w:rPr>
        <mc:AlternateContent>
          <mc:Choice Requires="wps">
            <w:drawing>
              <wp:anchor distT="0" distB="0" distL="0" distR="0" simplePos="0" relativeHeight="15745024" behindDoc="0" locked="0" layoutInCell="1" allowOverlap="1">
                <wp:simplePos x="0" y="0"/>
                <wp:positionH relativeFrom="page">
                  <wp:posOffset>669268</wp:posOffset>
                </wp:positionH>
                <wp:positionV relativeFrom="paragraph">
                  <wp:posOffset>1342416</wp:posOffset>
                </wp:positionV>
                <wp:extent cx="198120" cy="662305"/>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47" o:spid="_x0000_s1036" type="#_x0000_t202" style="position:absolute;left:0;text-align:left;margin-left:52.7pt;margin-top:105.7pt;width:15.6pt;height:52.15pt;z-index:157450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Default="008A5EDA">
      <w:pPr>
        <w:tabs>
          <w:tab w:val="left" w:leader="dot" w:pos="8931"/>
        </w:tabs>
        <w:spacing w:before="231" w:line="254" w:lineRule="auto"/>
        <w:ind w:left="1135" w:right="859"/>
        <w:rPr>
          <w:sz w:val="24"/>
        </w:rPr>
      </w:pPr>
      <w:hyperlink w:anchor="_bookmark84" w:history="1">
        <w:r>
          <w:rPr>
            <w:spacing w:val="-8"/>
            <w:sz w:val="24"/>
          </w:rPr>
          <w:t>DIFFERENT</w:t>
        </w:r>
        <w:r>
          <w:rPr>
            <w:spacing w:val="40"/>
            <w:sz w:val="24"/>
          </w:rPr>
          <w:t xml:space="preserve"> </w:t>
        </w:r>
        <w:r>
          <w:rPr>
            <w:spacing w:val="-8"/>
            <w:sz w:val="24"/>
          </w:rPr>
          <w:t>APPROACHES</w:t>
        </w:r>
        <w:r>
          <w:rPr>
            <w:spacing w:val="40"/>
            <w:sz w:val="24"/>
          </w:rPr>
          <w:t xml:space="preserve"> </w:t>
        </w:r>
        <w:r>
          <w:rPr>
            <w:spacing w:val="-8"/>
            <w:sz w:val="24"/>
          </w:rPr>
          <w:t>TO</w:t>
        </w:r>
        <w:r>
          <w:rPr>
            <w:spacing w:val="40"/>
            <w:sz w:val="24"/>
          </w:rPr>
          <w:t xml:space="preserve"> </w:t>
        </w:r>
        <w:r>
          <w:rPr>
            <w:spacing w:val="-8"/>
            <w:sz w:val="24"/>
          </w:rPr>
          <w:t>THE</w:t>
        </w:r>
        <w:r>
          <w:rPr>
            <w:spacing w:val="40"/>
            <w:sz w:val="24"/>
          </w:rPr>
          <w:t xml:space="preserve"> </w:t>
        </w:r>
        <w:r>
          <w:rPr>
            <w:spacing w:val="-8"/>
            <w:sz w:val="24"/>
          </w:rPr>
          <w:t>APPROXIMATION</w:t>
        </w:r>
        <w:r>
          <w:rPr>
            <w:spacing w:val="40"/>
            <w:sz w:val="24"/>
          </w:rPr>
          <w:t xml:space="preserve"> </w:t>
        </w:r>
        <w:r>
          <w:rPr>
            <w:spacing w:val="-8"/>
            <w:sz w:val="24"/>
          </w:rPr>
          <w:t>OF</w:t>
        </w:r>
        <w:r>
          <w:rPr>
            <w:spacing w:val="40"/>
            <w:sz w:val="24"/>
          </w:rPr>
          <w:t xml:space="preserve"> </w:t>
        </w:r>
        <w:r>
          <w:rPr>
            <w:spacing w:val="-8"/>
            <w:sz w:val="24"/>
          </w:rPr>
          <w:t xml:space="preserve">DEFLECTION </w:t>
        </w:r>
        <w:r>
          <w:rPr>
            <w:w w:val="90"/>
            <w:sz w:val="24"/>
          </w:rPr>
          <w:t>FUNCTION OF A CIRCULAR PLATE USING THE LEAST SQUARES METHOD</w:t>
        </w:r>
      </w:hyperlink>
      <w:r>
        <w:rPr>
          <w:w w:val="90"/>
          <w:sz w:val="24"/>
        </w:rPr>
        <w:t xml:space="preserve"> </w:t>
      </w:r>
      <w:r>
        <w:rPr>
          <w:sz w:val="24"/>
        </w:rPr>
        <w:t>Horbonos A.</w:t>
      </w:r>
      <w:r>
        <w:rPr>
          <w:sz w:val="24"/>
        </w:rPr>
        <w:tab/>
      </w:r>
      <w:r>
        <w:rPr>
          <w:spacing w:val="-4"/>
          <w:sz w:val="24"/>
        </w:rPr>
        <w:t>626</w:t>
      </w:r>
    </w:p>
    <w:p w:rsidR="007C6FEF" w:rsidRDefault="008A5EDA">
      <w:pPr>
        <w:pStyle w:val="5"/>
        <w:spacing w:before="237"/>
        <w:ind w:left="1135"/>
        <w:jc w:val="left"/>
      </w:pPr>
      <w:hyperlink w:anchor="_bookmark85" w:history="1">
        <w:r>
          <w:rPr>
            <w:spacing w:val="-8"/>
          </w:rPr>
          <w:t>OPTIMALITY</w:t>
        </w:r>
        <w:r>
          <w:rPr>
            <w:spacing w:val="33"/>
          </w:rPr>
          <w:t xml:space="preserve"> </w:t>
        </w:r>
        <w:r>
          <w:rPr>
            <w:spacing w:val="-8"/>
          </w:rPr>
          <w:t>OF</w:t>
        </w:r>
        <w:r>
          <w:rPr>
            <w:spacing w:val="32"/>
          </w:rPr>
          <w:t xml:space="preserve"> </w:t>
        </w:r>
        <w:r>
          <w:rPr>
            <w:spacing w:val="-8"/>
          </w:rPr>
          <w:t>“FIGHT</w:t>
        </w:r>
        <w:r>
          <w:rPr>
            <w:spacing w:val="32"/>
          </w:rPr>
          <w:t xml:space="preserve"> </w:t>
        </w:r>
        <w:r>
          <w:rPr>
            <w:spacing w:val="-8"/>
          </w:rPr>
          <w:t>AGAINST</w:t>
        </w:r>
        <w:r>
          <w:rPr>
            <w:spacing w:val="33"/>
          </w:rPr>
          <w:t xml:space="preserve"> </w:t>
        </w:r>
        <w:r>
          <w:rPr>
            <w:spacing w:val="-8"/>
          </w:rPr>
          <w:t>INEQUALITY”</w:t>
        </w:r>
        <w:r>
          <w:rPr>
            <w:spacing w:val="33"/>
          </w:rPr>
          <w:t xml:space="preserve"> </w:t>
        </w:r>
        <w:r>
          <w:rPr>
            <w:spacing w:val="-8"/>
          </w:rPr>
          <w:t>AS</w:t>
        </w:r>
        <w:r>
          <w:rPr>
            <w:spacing w:val="33"/>
          </w:rPr>
          <w:t xml:space="preserve"> </w:t>
        </w:r>
        <w:r>
          <w:rPr>
            <w:spacing w:val="-8"/>
          </w:rPr>
          <w:t>A</w:t>
        </w:r>
        <w:r>
          <w:rPr>
            <w:spacing w:val="33"/>
          </w:rPr>
          <w:t xml:space="preserve"> </w:t>
        </w:r>
        <w:r>
          <w:rPr>
            <w:spacing w:val="-8"/>
          </w:rPr>
          <w:t>SOCIAL</w:t>
        </w:r>
        <w:r>
          <w:rPr>
            <w:spacing w:val="33"/>
          </w:rPr>
          <w:t xml:space="preserve"> </w:t>
        </w:r>
        <w:r>
          <w:rPr>
            <w:spacing w:val="-8"/>
          </w:rPr>
          <w:t>CHOICE</w:t>
        </w:r>
      </w:hyperlink>
    </w:p>
    <w:p w:rsidR="007C6FEF" w:rsidRDefault="008A5EDA">
      <w:pPr>
        <w:pStyle w:val="5"/>
        <w:spacing w:before="17"/>
        <w:ind w:left="1135"/>
        <w:jc w:val="left"/>
      </w:pPr>
      <w:hyperlink w:anchor="_bookmark85" w:history="1">
        <w:r>
          <w:rPr>
            <w:spacing w:val="-2"/>
          </w:rPr>
          <w:t>FUNCTION</w:t>
        </w:r>
      </w:hyperlink>
    </w:p>
    <w:p w:rsidR="007C6FEF" w:rsidRDefault="008A5EDA">
      <w:pPr>
        <w:tabs>
          <w:tab w:val="left" w:leader="dot" w:pos="8931"/>
        </w:tabs>
        <w:spacing w:before="16"/>
        <w:ind w:left="1135"/>
        <w:rPr>
          <w:sz w:val="24"/>
        </w:rPr>
      </w:pPr>
      <w:r>
        <w:rPr>
          <w:spacing w:val="-2"/>
          <w:sz w:val="24"/>
        </w:rPr>
        <w:t>Yakobson</w:t>
      </w:r>
      <w:r>
        <w:rPr>
          <w:spacing w:val="-9"/>
          <w:sz w:val="24"/>
        </w:rPr>
        <w:t xml:space="preserve"> </w:t>
      </w:r>
      <w:r>
        <w:rPr>
          <w:spacing w:val="-5"/>
          <w:sz w:val="24"/>
        </w:rPr>
        <w:t>O.</w:t>
      </w:r>
      <w:r>
        <w:rPr>
          <w:sz w:val="24"/>
        </w:rPr>
        <w:tab/>
      </w:r>
      <w:r>
        <w:rPr>
          <w:spacing w:val="-5"/>
          <w:sz w:val="24"/>
        </w:rPr>
        <w:t>643</w:t>
      </w:r>
    </w:p>
    <w:p w:rsidR="007C6FEF" w:rsidRDefault="008A5EDA">
      <w:pPr>
        <w:pStyle w:val="5"/>
        <w:spacing w:before="255"/>
        <w:ind w:left="1135"/>
        <w:jc w:val="left"/>
      </w:pPr>
      <w:hyperlink w:anchor="_bookmark86" w:history="1">
        <w:r>
          <w:rPr>
            <w:w w:val="85"/>
          </w:rPr>
          <w:t>TENSEGRITY:</w:t>
        </w:r>
        <w:r>
          <w:rPr>
            <w:spacing w:val="21"/>
          </w:rPr>
          <w:t xml:space="preserve"> </w:t>
        </w:r>
        <w:r>
          <w:rPr>
            <w:w w:val="85"/>
          </w:rPr>
          <w:t>NEW</w:t>
        </w:r>
        <w:r>
          <w:rPr>
            <w:spacing w:val="20"/>
          </w:rPr>
          <w:t xml:space="preserve"> </w:t>
        </w:r>
        <w:r>
          <w:rPr>
            <w:spacing w:val="-2"/>
            <w:w w:val="85"/>
          </w:rPr>
          <w:t>HORIZONS</w:t>
        </w:r>
      </w:hyperlink>
    </w:p>
    <w:p w:rsidR="007C6FEF" w:rsidRDefault="008A5EDA">
      <w:pPr>
        <w:tabs>
          <w:tab w:val="left" w:leader="dot" w:pos="8931"/>
        </w:tabs>
        <w:spacing w:before="16"/>
        <w:ind w:left="1135"/>
        <w:rPr>
          <w:sz w:val="24"/>
        </w:rPr>
      </w:pPr>
      <w:r>
        <w:rPr>
          <w:spacing w:val="-2"/>
          <w:sz w:val="24"/>
        </w:rPr>
        <w:t>Hulyi</w:t>
      </w:r>
      <w:r>
        <w:rPr>
          <w:spacing w:val="-7"/>
          <w:sz w:val="24"/>
        </w:rPr>
        <w:t xml:space="preserve"> </w:t>
      </w:r>
      <w:r>
        <w:rPr>
          <w:spacing w:val="-2"/>
          <w:sz w:val="24"/>
        </w:rPr>
        <w:t>Yu.,</w:t>
      </w:r>
      <w:r>
        <w:rPr>
          <w:spacing w:val="-6"/>
          <w:sz w:val="24"/>
        </w:rPr>
        <w:t xml:space="preserve"> </w:t>
      </w:r>
      <w:r>
        <w:rPr>
          <w:spacing w:val="-2"/>
          <w:sz w:val="24"/>
        </w:rPr>
        <w:t>Andreoletti</w:t>
      </w:r>
      <w:r>
        <w:rPr>
          <w:spacing w:val="-6"/>
          <w:sz w:val="24"/>
        </w:rPr>
        <w:t xml:space="preserve"> </w:t>
      </w:r>
      <w:r>
        <w:rPr>
          <w:spacing w:val="-2"/>
          <w:sz w:val="24"/>
        </w:rPr>
        <w:t>F.,</w:t>
      </w:r>
      <w:r>
        <w:rPr>
          <w:spacing w:val="-6"/>
          <w:sz w:val="24"/>
        </w:rPr>
        <w:t xml:space="preserve"> </w:t>
      </w:r>
      <w:r>
        <w:rPr>
          <w:spacing w:val="-2"/>
          <w:sz w:val="24"/>
        </w:rPr>
        <w:t>Bezperstova</w:t>
      </w:r>
      <w:r>
        <w:rPr>
          <w:spacing w:val="-6"/>
          <w:sz w:val="24"/>
        </w:rPr>
        <w:t xml:space="preserve"> </w:t>
      </w:r>
      <w:r>
        <w:rPr>
          <w:spacing w:val="-5"/>
          <w:sz w:val="24"/>
        </w:rPr>
        <w:t>L.</w:t>
      </w:r>
      <w:r>
        <w:rPr>
          <w:sz w:val="24"/>
        </w:rPr>
        <w:tab/>
      </w:r>
      <w:r>
        <w:rPr>
          <w:spacing w:val="-5"/>
          <w:sz w:val="24"/>
        </w:rPr>
        <w:t>647</w:t>
      </w:r>
    </w:p>
    <w:p w:rsidR="007C6FEF" w:rsidRDefault="008A5EDA">
      <w:pPr>
        <w:pStyle w:val="5"/>
        <w:spacing w:before="254" w:line="254" w:lineRule="auto"/>
        <w:ind w:left="1135" w:right="1278"/>
      </w:pPr>
      <w:hyperlink w:anchor="_bookmark87" w:history="1">
        <w:r>
          <w:rPr>
            <w:spacing w:val="-6"/>
          </w:rPr>
          <w:t>WEIERSTRASS</w:t>
        </w:r>
        <w:r>
          <w:rPr>
            <w:spacing w:val="-7"/>
          </w:rPr>
          <w:t xml:space="preserve"> </w:t>
        </w:r>
        <w:r>
          <w:rPr>
            <w:spacing w:val="-6"/>
          </w:rPr>
          <w:t>FUNCTIONS</w:t>
        </w:r>
        <w:r>
          <w:rPr>
            <w:spacing w:val="-7"/>
          </w:rPr>
          <w:t xml:space="preserve"> </w:t>
        </w:r>
        <w:r>
          <w:rPr>
            <w:spacing w:val="-6"/>
          </w:rPr>
          <w:t>IN</w:t>
        </w:r>
        <w:r>
          <w:rPr>
            <w:spacing w:val="-8"/>
          </w:rPr>
          <w:t xml:space="preserve"> </w:t>
        </w:r>
        <w:r>
          <w:rPr>
            <w:spacing w:val="-6"/>
          </w:rPr>
          <w:t>FRACTAL</w:t>
        </w:r>
        <w:r>
          <w:rPr>
            <w:spacing w:val="-8"/>
          </w:rPr>
          <w:t xml:space="preserve"> </w:t>
        </w:r>
        <w:r>
          <w:rPr>
            <w:spacing w:val="-6"/>
          </w:rPr>
          <w:t>PHYSICS</w:t>
        </w:r>
        <w:r>
          <w:rPr>
            <w:spacing w:val="-7"/>
          </w:rPr>
          <w:t xml:space="preserve"> </w:t>
        </w:r>
        <w:r>
          <w:rPr>
            <w:spacing w:val="-6"/>
          </w:rPr>
          <w:t>AND</w:t>
        </w:r>
        <w:r>
          <w:rPr>
            <w:spacing w:val="-7"/>
          </w:rPr>
          <w:t xml:space="preserve"> </w:t>
        </w:r>
        <w:r>
          <w:rPr>
            <w:spacing w:val="-6"/>
          </w:rPr>
          <w:t>MODELING</w:t>
        </w:r>
        <w:r>
          <w:rPr>
            <w:spacing w:val="-8"/>
          </w:rPr>
          <w:t xml:space="preserve"> </w:t>
        </w:r>
        <w:r>
          <w:rPr>
            <w:spacing w:val="-6"/>
          </w:rPr>
          <w:t xml:space="preserve">OF </w:t>
        </w:r>
        <w:r>
          <w:rPr>
            <w:spacing w:val="-10"/>
          </w:rPr>
          <w:t>MATERIAL</w:t>
        </w:r>
        <w:r>
          <w:rPr>
            <w:spacing w:val="-6"/>
          </w:rPr>
          <w:t xml:space="preserve"> </w:t>
        </w:r>
        <w:r>
          <w:rPr>
            <w:spacing w:val="-10"/>
          </w:rPr>
          <w:t>PROPERTIES</w:t>
        </w:r>
      </w:hyperlink>
    </w:p>
    <w:p w:rsidR="007C6FEF" w:rsidRDefault="008A5EDA">
      <w:pPr>
        <w:tabs>
          <w:tab w:val="left" w:leader="dot" w:pos="8931"/>
        </w:tabs>
        <w:ind w:left="1135"/>
        <w:rPr>
          <w:sz w:val="24"/>
        </w:rPr>
      </w:pPr>
      <w:r>
        <w:rPr>
          <w:spacing w:val="-2"/>
          <w:sz w:val="24"/>
        </w:rPr>
        <w:t>Samar</w:t>
      </w:r>
      <w:r>
        <w:rPr>
          <w:spacing w:val="-14"/>
          <w:sz w:val="24"/>
        </w:rPr>
        <w:t xml:space="preserve"> </w:t>
      </w:r>
      <w:r>
        <w:rPr>
          <w:spacing w:val="-5"/>
          <w:sz w:val="24"/>
        </w:rPr>
        <w:t>H.</w:t>
      </w:r>
      <w:r>
        <w:rPr>
          <w:sz w:val="24"/>
        </w:rPr>
        <w:tab/>
      </w:r>
      <w:r>
        <w:rPr>
          <w:spacing w:val="-5"/>
          <w:sz w:val="24"/>
        </w:rPr>
        <w:t>654</w:t>
      </w:r>
    </w:p>
    <w:p w:rsidR="007C6FEF" w:rsidRDefault="008A5EDA">
      <w:pPr>
        <w:pStyle w:val="5"/>
        <w:tabs>
          <w:tab w:val="left" w:pos="3614"/>
          <w:tab w:val="left" w:pos="5682"/>
          <w:tab w:val="left" w:pos="7369"/>
        </w:tabs>
        <w:spacing w:before="254" w:line="254" w:lineRule="auto"/>
        <w:ind w:left="1135" w:right="1272"/>
      </w:pPr>
      <w:hyperlink w:anchor="_bookmark88" w:history="1">
        <w:r>
          <w:rPr>
            <w:spacing w:val="-2"/>
          </w:rPr>
          <w:t>ЗАСТОСУВАННЯ</w:t>
        </w:r>
        <w:r>
          <w:tab/>
        </w:r>
        <w:r>
          <w:rPr>
            <w:spacing w:val="-2"/>
          </w:rPr>
          <w:t>ЧИСЕЛЬНИХ</w:t>
        </w:r>
        <w:r>
          <w:tab/>
        </w:r>
        <w:r>
          <w:rPr>
            <w:spacing w:val="-2"/>
          </w:rPr>
          <w:t>МЕТОДІВ</w:t>
        </w:r>
        <w:r>
          <w:tab/>
        </w:r>
        <w:r>
          <w:rPr>
            <w:spacing w:val="-2"/>
            <w:w w:val="90"/>
          </w:rPr>
          <w:t xml:space="preserve">РОЗВ'ЯЗАННЯ </w:t>
        </w:r>
        <w:r>
          <w:t xml:space="preserve">ДИФЕРЕНЦІАЛЬНИХ РІВНЯНЬ ЛЬОВНЕРА-КУФАРЄВА ДЛЯ </w:t>
        </w:r>
        <w:r>
          <w:rPr>
            <w:spacing w:val="-6"/>
          </w:rPr>
          <w:t>ВІЗУАЛІЗАЦІЇ ОДНОЛИСТИХ ФУНКЦІЙ</w:t>
        </w:r>
      </w:hyperlink>
    </w:p>
    <w:p w:rsidR="007C6FEF" w:rsidRPr="008A5EDA" w:rsidRDefault="008A5EDA">
      <w:pPr>
        <w:tabs>
          <w:tab w:val="left" w:leader="dot" w:pos="8931"/>
        </w:tabs>
        <w:spacing w:line="269" w:lineRule="exact"/>
        <w:ind w:left="1135"/>
        <w:rPr>
          <w:sz w:val="24"/>
          <w:lang w:val="ru-RU"/>
        </w:rPr>
      </w:pPr>
      <w:r w:rsidRPr="008A5EDA">
        <w:rPr>
          <w:spacing w:val="-4"/>
          <w:sz w:val="24"/>
          <w:lang w:val="ru-RU"/>
        </w:rPr>
        <w:t>Десятський</w:t>
      </w:r>
      <w:r w:rsidRPr="008A5EDA">
        <w:rPr>
          <w:spacing w:val="-3"/>
          <w:sz w:val="24"/>
          <w:lang w:val="ru-RU"/>
        </w:rPr>
        <w:t xml:space="preserve"> </w:t>
      </w:r>
      <w:r w:rsidRPr="008A5EDA">
        <w:rPr>
          <w:spacing w:val="-4"/>
          <w:sz w:val="24"/>
          <w:lang w:val="ru-RU"/>
        </w:rPr>
        <w:t>С.П., Бородін</w:t>
      </w:r>
      <w:r w:rsidRPr="008A5EDA">
        <w:rPr>
          <w:spacing w:val="-3"/>
          <w:sz w:val="24"/>
          <w:lang w:val="ru-RU"/>
        </w:rPr>
        <w:t xml:space="preserve"> </w:t>
      </w:r>
      <w:r w:rsidRPr="008A5EDA">
        <w:rPr>
          <w:spacing w:val="-4"/>
          <w:sz w:val="24"/>
          <w:lang w:val="ru-RU"/>
        </w:rPr>
        <w:t>Д.Р.</w:t>
      </w:r>
      <w:r w:rsidRPr="008A5EDA">
        <w:rPr>
          <w:rFonts w:ascii="Times New Roman" w:hAnsi="Times New Roman"/>
          <w:b/>
          <w:sz w:val="24"/>
          <w:lang w:val="ru-RU"/>
        </w:rPr>
        <w:tab/>
      </w:r>
      <w:r w:rsidRPr="008A5EDA">
        <w:rPr>
          <w:spacing w:val="-5"/>
          <w:sz w:val="24"/>
          <w:lang w:val="ru-RU"/>
        </w:rPr>
        <w:t>657</w:t>
      </w:r>
    </w:p>
    <w:p w:rsidR="007C6FEF" w:rsidRPr="008A5EDA" w:rsidRDefault="008A5EDA">
      <w:pPr>
        <w:spacing w:before="456" w:line="370"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7"/>
          <w:sz w:val="28"/>
          <w:lang w:val="ru-RU"/>
        </w:rPr>
        <w:t xml:space="preserve"> </w:t>
      </w:r>
      <w:r>
        <w:rPr>
          <w:rFonts w:ascii="Arial Black" w:hAnsi="Arial Black"/>
          <w:spacing w:val="-2"/>
          <w:sz w:val="28"/>
        </w:rPr>
        <w:t>XXVII</w:t>
      </w:r>
      <w:r w:rsidRPr="008A5EDA">
        <w:rPr>
          <w:rFonts w:ascii="Arial Black" w:hAnsi="Arial Black"/>
          <w:spacing w:val="-2"/>
          <w:sz w:val="28"/>
          <w:lang w:val="ru-RU"/>
        </w:rPr>
        <w:t>.</w:t>
      </w:r>
    </w:p>
    <w:p w:rsidR="007C6FEF" w:rsidRPr="008A5EDA" w:rsidRDefault="008A5EDA">
      <w:pPr>
        <w:spacing w:line="370" w:lineRule="exact"/>
        <w:ind w:left="1135"/>
        <w:rPr>
          <w:rFonts w:ascii="Arial Black" w:hAnsi="Arial Black"/>
          <w:sz w:val="28"/>
          <w:lang w:val="ru-RU"/>
        </w:rPr>
      </w:pPr>
      <w:r w:rsidRPr="008A5EDA">
        <w:rPr>
          <w:rFonts w:ascii="Arial Black" w:hAnsi="Arial Black"/>
          <w:sz w:val="28"/>
          <w:lang w:val="ru-RU"/>
        </w:rPr>
        <w:t>ФІЛОЛОГІЯ</w:t>
      </w:r>
      <w:r w:rsidRPr="008A5EDA">
        <w:rPr>
          <w:rFonts w:ascii="Arial Black" w:hAnsi="Arial Black"/>
          <w:spacing w:val="-6"/>
          <w:sz w:val="28"/>
          <w:lang w:val="ru-RU"/>
        </w:rPr>
        <w:t xml:space="preserve"> </w:t>
      </w:r>
      <w:r w:rsidRPr="008A5EDA">
        <w:rPr>
          <w:rFonts w:ascii="Arial Black" w:hAnsi="Arial Black"/>
          <w:sz w:val="28"/>
          <w:lang w:val="ru-RU"/>
        </w:rPr>
        <w:t>ТА</w:t>
      </w:r>
      <w:r w:rsidRPr="008A5EDA">
        <w:rPr>
          <w:rFonts w:ascii="Arial Black" w:hAnsi="Arial Black"/>
          <w:spacing w:val="-7"/>
          <w:sz w:val="28"/>
          <w:lang w:val="ru-RU"/>
        </w:rPr>
        <w:t xml:space="preserve"> </w:t>
      </w:r>
      <w:r w:rsidRPr="008A5EDA">
        <w:rPr>
          <w:rFonts w:ascii="Arial Black" w:hAnsi="Arial Black"/>
          <w:spacing w:val="-2"/>
          <w:sz w:val="28"/>
          <w:lang w:val="ru-RU"/>
        </w:rPr>
        <w:t>ЖУРНАЛІСТИКА</w:t>
      </w:r>
    </w:p>
    <w:p w:rsidR="007C6FEF" w:rsidRPr="008A5EDA" w:rsidRDefault="008A5EDA">
      <w:pPr>
        <w:spacing w:before="199"/>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Default="008A5EDA">
      <w:pPr>
        <w:tabs>
          <w:tab w:val="left" w:pos="2634"/>
          <w:tab w:val="left" w:pos="3289"/>
          <w:tab w:val="left" w:leader="dot" w:pos="8931"/>
        </w:tabs>
        <w:spacing w:before="231" w:line="254" w:lineRule="auto"/>
        <w:ind w:left="1135" w:right="859"/>
        <w:rPr>
          <w:sz w:val="24"/>
        </w:rPr>
      </w:pPr>
      <w:hyperlink w:anchor="_bookmark89" w:history="1">
        <w:r>
          <w:rPr>
            <w:spacing w:val="-2"/>
            <w:sz w:val="24"/>
          </w:rPr>
          <w:t>NARRATING</w:t>
        </w:r>
        <w:r>
          <w:rPr>
            <w:sz w:val="24"/>
          </w:rPr>
          <w:tab/>
        </w:r>
        <w:r>
          <w:rPr>
            <w:spacing w:val="-4"/>
            <w:sz w:val="24"/>
          </w:rPr>
          <w:t>THE</w:t>
        </w:r>
        <w:r>
          <w:rPr>
            <w:sz w:val="24"/>
          </w:rPr>
          <w:tab/>
        </w:r>
        <w:r>
          <w:rPr>
            <w:spacing w:val="-2"/>
            <w:sz w:val="24"/>
          </w:rPr>
          <w:t>UKRAINIAN</w:t>
        </w:r>
        <w:r>
          <w:rPr>
            <w:spacing w:val="56"/>
            <w:w w:val="150"/>
            <w:sz w:val="24"/>
          </w:rPr>
          <w:t xml:space="preserve"> </w:t>
        </w:r>
        <w:r>
          <w:rPr>
            <w:spacing w:val="-2"/>
            <w:sz w:val="24"/>
          </w:rPr>
          <w:t>REFUGEES:</w:t>
        </w:r>
        <w:r>
          <w:rPr>
            <w:spacing w:val="55"/>
            <w:w w:val="150"/>
            <w:sz w:val="24"/>
          </w:rPr>
          <w:t xml:space="preserve"> </w:t>
        </w:r>
        <w:r>
          <w:rPr>
            <w:spacing w:val="-2"/>
            <w:sz w:val="24"/>
          </w:rPr>
          <w:t>MEDIA</w:t>
        </w:r>
        <w:r>
          <w:rPr>
            <w:spacing w:val="54"/>
            <w:w w:val="150"/>
            <w:sz w:val="24"/>
          </w:rPr>
          <w:t xml:space="preserve"> </w:t>
        </w:r>
        <w:r>
          <w:rPr>
            <w:spacing w:val="-2"/>
            <w:sz w:val="24"/>
          </w:rPr>
          <w:t>DISCOURSE</w:t>
        </w:r>
        <w:r>
          <w:rPr>
            <w:spacing w:val="54"/>
            <w:w w:val="150"/>
            <w:sz w:val="24"/>
          </w:rPr>
          <w:t xml:space="preserve"> </w:t>
        </w:r>
        <w:r>
          <w:rPr>
            <w:spacing w:val="-2"/>
            <w:sz w:val="24"/>
          </w:rPr>
          <w:t xml:space="preserve">ON </w:t>
        </w:r>
        <w:r>
          <w:rPr>
            <w:w w:val="90"/>
            <w:sz w:val="24"/>
          </w:rPr>
          <w:t>UKRAINIAN IMMIGRATION IN THE UK (CRITICAL DISCOURSE ANALYSIS)</w:t>
        </w:r>
      </w:hyperlink>
      <w:r>
        <w:rPr>
          <w:w w:val="90"/>
          <w:sz w:val="24"/>
        </w:rPr>
        <w:t xml:space="preserve"> </w:t>
      </w:r>
      <w:r>
        <w:rPr>
          <w:sz w:val="24"/>
        </w:rPr>
        <w:t>Pavlichenko L., Bilas L.</w:t>
      </w:r>
      <w:r>
        <w:rPr>
          <w:sz w:val="24"/>
        </w:rPr>
        <w:tab/>
      </w:r>
      <w:r>
        <w:rPr>
          <w:spacing w:val="-4"/>
          <w:sz w:val="24"/>
        </w:rPr>
        <w:t>667</w:t>
      </w:r>
    </w:p>
    <w:p w:rsidR="007C6FEF" w:rsidRDefault="008A5EDA">
      <w:pPr>
        <w:pStyle w:val="5"/>
        <w:spacing w:before="237" w:line="254" w:lineRule="auto"/>
        <w:ind w:left="1135" w:right="1268"/>
      </w:pPr>
      <w:hyperlink w:anchor="_bookmark90" w:history="1">
        <w:r>
          <w:rPr>
            <w:w w:val="90"/>
          </w:rPr>
          <w:t xml:space="preserve">UNNATURAL NARRATIVE IN KAZUO ISHIGURO’S NOVEL “KLARA AND THE </w:t>
        </w:r>
        <w:r>
          <w:rPr>
            <w:spacing w:val="-4"/>
          </w:rPr>
          <w:t>SUN”</w:t>
        </w:r>
      </w:hyperlink>
    </w:p>
    <w:p w:rsidR="007C6FEF" w:rsidRDefault="008A5EDA">
      <w:pPr>
        <w:tabs>
          <w:tab w:val="left" w:leader="dot" w:pos="8931"/>
        </w:tabs>
        <w:spacing w:before="1"/>
        <w:ind w:left="1135"/>
        <w:rPr>
          <w:sz w:val="24"/>
        </w:rPr>
      </w:pPr>
      <w:r>
        <w:rPr>
          <w:spacing w:val="-4"/>
          <w:sz w:val="24"/>
        </w:rPr>
        <w:t>Bieliekhova</w:t>
      </w:r>
      <w:r>
        <w:rPr>
          <w:spacing w:val="-8"/>
          <w:sz w:val="24"/>
        </w:rPr>
        <w:t xml:space="preserve"> </w:t>
      </w:r>
      <w:r>
        <w:rPr>
          <w:spacing w:val="-4"/>
          <w:sz w:val="24"/>
        </w:rPr>
        <w:t>L.,</w:t>
      </w:r>
      <w:r>
        <w:rPr>
          <w:spacing w:val="-9"/>
          <w:sz w:val="24"/>
        </w:rPr>
        <w:t xml:space="preserve"> </w:t>
      </w:r>
      <w:r>
        <w:rPr>
          <w:spacing w:val="-4"/>
          <w:sz w:val="24"/>
        </w:rPr>
        <w:t>Shapoval</w:t>
      </w:r>
      <w:r>
        <w:rPr>
          <w:spacing w:val="-8"/>
          <w:sz w:val="24"/>
        </w:rPr>
        <w:t xml:space="preserve"> </w:t>
      </w:r>
      <w:r>
        <w:rPr>
          <w:spacing w:val="-5"/>
          <w:sz w:val="24"/>
        </w:rPr>
        <w:t>O.</w:t>
      </w:r>
      <w:r>
        <w:rPr>
          <w:sz w:val="24"/>
        </w:rPr>
        <w:tab/>
      </w:r>
      <w:r>
        <w:rPr>
          <w:spacing w:val="-5"/>
          <w:sz w:val="24"/>
        </w:rPr>
        <w:t>675</w:t>
      </w:r>
    </w:p>
    <w:p w:rsidR="007C6FEF" w:rsidRDefault="008A5EDA">
      <w:pPr>
        <w:pStyle w:val="5"/>
        <w:spacing w:before="254" w:line="254" w:lineRule="auto"/>
        <w:ind w:left="1135" w:right="1273"/>
      </w:pPr>
      <w:hyperlink w:anchor="_bookmark91" w:history="1">
        <w:r>
          <w:t xml:space="preserve">ОСОБЛИВОСТІ ТВОРЕННЯ ОБРАЗУ УКРАЇНСЬКОЇ ДІАСПОРИ В </w:t>
        </w:r>
        <w:r>
          <w:rPr>
            <w:spacing w:val="-2"/>
          </w:rPr>
          <w:t>НОВЕЛІСТИЦІ</w:t>
        </w:r>
        <w:r>
          <w:rPr>
            <w:spacing w:val="-14"/>
          </w:rPr>
          <w:t xml:space="preserve"> </w:t>
        </w:r>
        <w:r>
          <w:rPr>
            <w:spacing w:val="-2"/>
          </w:rPr>
          <w:t>МИКОЛИ</w:t>
        </w:r>
        <w:r>
          <w:rPr>
            <w:spacing w:val="-14"/>
          </w:rPr>
          <w:t xml:space="preserve"> </w:t>
        </w:r>
        <w:r>
          <w:rPr>
            <w:spacing w:val="-2"/>
          </w:rPr>
          <w:t>ПОНЕДІЛКА</w:t>
        </w:r>
      </w:hyperlink>
    </w:p>
    <w:p w:rsidR="007C6FEF" w:rsidRPr="008A5EDA" w:rsidRDefault="008A5EDA">
      <w:pPr>
        <w:tabs>
          <w:tab w:val="left" w:leader="dot" w:pos="8931"/>
        </w:tabs>
        <w:ind w:left="1135"/>
        <w:rPr>
          <w:sz w:val="24"/>
          <w:lang w:val="ru-RU"/>
        </w:rPr>
      </w:pPr>
      <w:r w:rsidRPr="008A5EDA">
        <w:rPr>
          <w:sz w:val="24"/>
          <w:lang w:val="ru-RU"/>
        </w:rPr>
        <w:t>Немченко</w:t>
      </w:r>
      <w:r w:rsidRPr="008A5EDA">
        <w:rPr>
          <w:spacing w:val="5"/>
          <w:sz w:val="24"/>
          <w:lang w:val="ru-RU"/>
        </w:rPr>
        <w:t xml:space="preserve"> </w:t>
      </w:r>
      <w:r w:rsidRPr="008A5EDA">
        <w:rPr>
          <w:spacing w:val="-4"/>
          <w:sz w:val="24"/>
          <w:lang w:val="ru-RU"/>
        </w:rPr>
        <w:t>І.В.</w:t>
      </w:r>
      <w:r w:rsidRPr="008A5EDA">
        <w:rPr>
          <w:rFonts w:ascii="Times New Roman" w:hAnsi="Times New Roman"/>
          <w:b/>
          <w:sz w:val="24"/>
          <w:lang w:val="ru-RU"/>
        </w:rPr>
        <w:tab/>
      </w:r>
      <w:r w:rsidRPr="008A5EDA">
        <w:rPr>
          <w:spacing w:val="-5"/>
          <w:sz w:val="24"/>
          <w:lang w:val="ru-RU"/>
        </w:rPr>
        <w:t>683</w:t>
      </w:r>
    </w:p>
    <w:p w:rsidR="007C6FEF" w:rsidRPr="008A5EDA" w:rsidRDefault="008A5EDA">
      <w:pPr>
        <w:pStyle w:val="5"/>
        <w:spacing w:before="254"/>
        <w:ind w:left="1135"/>
        <w:jc w:val="left"/>
        <w:rPr>
          <w:lang w:val="ru-RU"/>
        </w:rPr>
      </w:pPr>
      <w:hyperlink w:anchor="_bookmark92" w:history="1">
        <w:r w:rsidRPr="008A5EDA">
          <w:rPr>
            <w:w w:val="90"/>
            <w:lang w:val="ru-RU"/>
          </w:rPr>
          <w:t>СИНХРОННИЙ</w:t>
        </w:r>
        <w:r w:rsidRPr="008A5EDA">
          <w:rPr>
            <w:spacing w:val="19"/>
            <w:lang w:val="ru-RU"/>
          </w:rPr>
          <w:t xml:space="preserve"> </w:t>
        </w:r>
        <w:r w:rsidRPr="008A5EDA">
          <w:rPr>
            <w:w w:val="90"/>
            <w:lang w:val="ru-RU"/>
          </w:rPr>
          <w:t>ПЕРЕКЛАД</w:t>
        </w:r>
        <w:r w:rsidRPr="008A5EDA">
          <w:rPr>
            <w:spacing w:val="19"/>
            <w:lang w:val="ru-RU"/>
          </w:rPr>
          <w:t xml:space="preserve"> </w:t>
        </w:r>
        <w:r w:rsidRPr="008A5EDA">
          <w:rPr>
            <w:w w:val="90"/>
            <w:lang w:val="ru-RU"/>
          </w:rPr>
          <w:t>ТА</w:t>
        </w:r>
        <w:r w:rsidRPr="008A5EDA">
          <w:rPr>
            <w:spacing w:val="19"/>
            <w:lang w:val="ru-RU"/>
          </w:rPr>
          <w:t xml:space="preserve"> </w:t>
        </w:r>
        <w:r w:rsidRPr="008A5EDA">
          <w:rPr>
            <w:w w:val="90"/>
            <w:lang w:val="ru-RU"/>
          </w:rPr>
          <w:t>ЙОГО</w:t>
        </w:r>
        <w:r w:rsidRPr="008A5EDA">
          <w:rPr>
            <w:spacing w:val="18"/>
            <w:lang w:val="ru-RU"/>
          </w:rPr>
          <w:t xml:space="preserve"> </w:t>
        </w:r>
        <w:r w:rsidRPr="008A5EDA">
          <w:rPr>
            <w:spacing w:val="-2"/>
            <w:w w:val="90"/>
            <w:lang w:val="ru-RU"/>
          </w:rPr>
          <w:t>ТРУДНОЩІ</w:t>
        </w:r>
      </w:hyperlink>
    </w:p>
    <w:p w:rsidR="007C6FEF" w:rsidRPr="008A5EDA" w:rsidRDefault="008A5EDA">
      <w:pPr>
        <w:tabs>
          <w:tab w:val="left" w:leader="dot" w:pos="8931"/>
        </w:tabs>
        <w:spacing w:before="16"/>
        <w:ind w:left="1135"/>
        <w:rPr>
          <w:sz w:val="24"/>
          <w:lang w:val="ru-RU"/>
        </w:rPr>
      </w:pPr>
      <w:r w:rsidRPr="008A5EDA">
        <w:rPr>
          <w:spacing w:val="-6"/>
          <w:sz w:val="24"/>
          <w:lang w:val="ru-RU"/>
        </w:rPr>
        <w:t>Кабуш</w:t>
      </w:r>
      <w:r w:rsidRPr="008A5EDA">
        <w:rPr>
          <w:spacing w:val="-10"/>
          <w:sz w:val="24"/>
          <w:lang w:val="ru-RU"/>
        </w:rPr>
        <w:t xml:space="preserve"> </w:t>
      </w:r>
      <w:r w:rsidRPr="008A5EDA">
        <w:rPr>
          <w:spacing w:val="-6"/>
          <w:sz w:val="24"/>
          <w:lang w:val="ru-RU"/>
        </w:rPr>
        <w:t>О.,</w:t>
      </w:r>
      <w:r w:rsidRPr="008A5EDA">
        <w:rPr>
          <w:spacing w:val="-10"/>
          <w:sz w:val="24"/>
          <w:lang w:val="ru-RU"/>
        </w:rPr>
        <w:t xml:space="preserve"> </w:t>
      </w:r>
      <w:r w:rsidRPr="008A5EDA">
        <w:rPr>
          <w:spacing w:val="-6"/>
          <w:sz w:val="24"/>
          <w:lang w:val="ru-RU"/>
        </w:rPr>
        <w:t>Галаздра</w:t>
      </w:r>
      <w:r w:rsidRPr="008A5EDA">
        <w:rPr>
          <w:spacing w:val="-9"/>
          <w:sz w:val="24"/>
          <w:lang w:val="ru-RU"/>
        </w:rPr>
        <w:t xml:space="preserve"> </w:t>
      </w:r>
      <w:r w:rsidRPr="008A5EDA">
        <w:rPr>
          <w:spacing w:val="-6"/>
          <w:sz w:val="24"/>
          <w:lang w:val="ru-RU"/>
        </w:rPr>
        <w:t>С.І.</w:t>
      </w:r>
      <w:r w:rsidRPr="008A5EDA">
        <w:rPr>
          <w:rFonts w:ascii="Times New Roman" w:hAnsi="Times New Roman"/>
          <w:b/>
          <w:sz w:val="24"/>
          <w:lang w:val="ru-RU"/>
        </w:rPr>
        <w:tab/>
      </w:r>
      <w:r w:rsidRPr="008A5EDA">
        <w:rPr>
          <w:spacing w:val="-5"/>
          <w:sz w:val="24"/>
          <w:lang w:val="ru-RU"/>
        </w:rPr>
        <w:t>697</w:t>
      </w:r>
    </w:p>
    <w:p w:rsidR="007C6FEF" w:rsidRPr="008A5EDA" w:rsidRDefault="008A5EDA">
      <w:pPr>
        <w:spacing w:before="220"/>
        <w:ind w:left="1135"/>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08" w:line="254" w:lineRule="auto"/>
        <w:ind w:left="1135" w:right="1274"/>
        <w:rPr>
          <w:lang w:val="ru-RU"/>
        </w:rPr>
      </w:pPr>
      <w:hyperlink w:anchor="_bookmark93" w:history="1">
        <w:r w:rsidRPr="008A5EDA">
          <w:rPr>
            <w:lang w:val="ru-RU"/>
          </w:rPr>
          <w:t xml:space="preserve">ПРОБЛЕМИ ВИКЛАДАННЯ УКРАЇНСЬКОЇ МОВИ ЯК ІНОЗЕМНОЇ У </w:t>
        </w:r>
        <w:r w:rsidRPr="008A5EDA">
          <w:rPr>
            <w:spacing w:val="-6"/>
            <w:lang w:val="ru-RU"/>
          </w:rPr>
          <w:t>РІЗНОРІВНЕВИХ</w:t>
        </w:r>
        <w:r w:rsidRPr="008A5EDA">
          <w:rPr>
            <w:spacing w:val="-7"/>
            <w:lang w:val="ru-RU"/>
          </w:rPr>
          <w:t xml:space="preserve"> </w:t>
        </w:r>
        <w:r w:rsidRPr="008A5EDA">
          <w:rPr>
            <w:spacing w:val="-6"/>
            <w:lang w:val="ru-RU"/>
          </w:rPr>
          <w:t>ГРУПАХ ТА</w:t>
        </w:r>
        <w:r w:rsidRPr="008A5EDA">
          <w:rPr>
            <w:spacing w:val="-9"/>
            <w:lang w:val="ru-RU"/>
          </w:rPr>
          <w:t xml:space="preserve"> </w:t>
        </w:r>
        <w:r w:rsidRPr="008A5EDA">
          <w:rPr>
            <w:spacing w:val="-6"/>
            <w:lang w:val="ru-RU"/>
          </w:rPr>
          <w:t>ШЛЯХИ ЇХ</w:t>
        </w:r>
        <w:r w:rsidRPr="008A5EDA">
          <w:rPr>
            <w:spacing w:val="-7"/>
            <w:lang w:val="ru-RU"/>
          </w:rPr>
          <w:t xml:space="preserve"> </w:t>
        </w:r>
        <w:r w:rsidRPr="008A5EDA">
          <w:rPr>
            <w:spacing w:val="-6"/>
            <w:lang w:val="ru-RU"/>
          </w:rPr>
          <w:t>ВИРІШЕННЯ</w:t>
        </w:r>
      </w:hyperlink>
    </w:p>
    <w:p w:rsidR="007C6FEF" w:rsidRPr="008A5EDA" w:rsidRDefault="008A5EDA">
      <w:pPr>
        <w:pStyle w:val="a3"/>
        <w:tabs>
          <w:tab w:val="left" w:leader="dot" w:pos="8931"/>
        </w:tabs>
        <w:ind w:left="1135"/>
        <w:jc w:val="left"/>
        <w:rPr>
          <w:lang w:val="ru-RU"/>
        </w:rPr>
      </w:pPr>
      <w:r w:rsidRPr="008A5EDA">
        <w:rPr>
          <w:spacing w:val="-4"/>
          <w:lang w:val="ru-RU"/>
        </w:rPr>
        <w:t>Вятчаніна</w:t>
      </w:r>
      <w:r w:rsidRPr="008A5EDA">
        <w:rPr>
          <w:spacing w:val="-1"/>
          <w:lang w:val="ru-RU"/>
        </w:rPr>
        <w:t xml:space="preserve"> </w:t>
      </w:r>
      <w:r w:rsidRPr="008A5EDA">
        <w:rPr>
          <w:spacing w:val="-4"/>
          <w:lang w:val="ru-RU"/>
        </w:rPr>
        <w:t>С.В.,</w:t>
      </w:r>
      <w:r w:rsidRPr="008A5EDA">
        <w:rPr>
          <w:spacing w:val="-3"/>
          <w:lang w:val="ru-RU"/>
        </w:rPr>
        <w:t xml:space="preserve"> </w:t>
      </w:r>
      <w:r w:rsidRPr="008A5EDA">
        <w:rPr>
          <w:spacing w:val="-4"/>
          <w:lang w:val="ru-RU"/>
        </w:rPr>
        <w:t>Ханикіна</w:t>
      </w:r>
      <w:r w:rsidRPr="008A5EDA">
        <w:rPr>
          <w:lang w:val="ru-RU"/>
        </w:rPr>
        <w:t xml:space="preserve"> </w:t>
      </w:r>
      <w:r w:rsidRPr="008A5EDA">
        <w:rPr>
          <w:spacing w:val="-4"/>
          <w:lang w:val="ru-RU"/>
        </w:rPr>
        <w:t>Н.В.</w:t>
      </w:r>
      <w:r w:rsidRPr="008A5EDA">
        <w:rPr>
          <w:rFonts w:ascii="Times New Roman" w:hAnsi="Times New Roman"/>
          <w:b/>
          <w:lang w:val="ru-RU"/>
        </w:rPr>
        <w:tab/>
      </w:r>
      <w:r w:rsidRPr="008A5EDA">
        <w:rPr>
          <w:spacing w:val="-5"/>
          <w:lang w:val="ru-RU"/>
        </w:rPr>
        <w:t>703</w:t>
      </w:r>
    </w:p>
    <w:p w:rsidR="007C6FEF" w:rsidRPr="008A5EDA" w:rsidRDefault="007C6FEF">
      <w:pPr>
        <w:pStyle w:val="a3"/>
        <w:jc w:val="left"/>
        <w:rPr>
          <w:lang w:val="ru-RU"/>
        </w:rPr>
        <w:sectPr w:rsidR="007C6FEF" w:rsidRPr="008A5EDA">
          <w:pgSz w:w="11910" w:h="16850"/>
          <w:pgMar w:top="1380" w:right="850" w:bottom="1220" w:left="850" w:header="548" w:footer="1028" w:gutter="0"/>
          <w:cols w:space="720"/>
        </w:sectPr>
      </w:pPr>
    </w:p>
    <w:p w:rsidR="007C6FEF" w:rsidRPr="008A5EDA" w:rsidRDefault="008A5EDA">
      <w:pPr>
        <w:pStyle w:val="a3"/>
        <w:spacing w:before="33" w:line="259" w:lineRule="auto"/>
        <w:ind w:left="852" w:right="1552"/>
        <w:rPr>
          <w:lang w:val="ru-RU"/>
        </w:rPr>
      </w:pPr>
      <w:r>
        <w:rPr>
          <w:noProof/>
        </w:rPr>
        <w:lastRenderedPageBreak/>
        <mc:AlternateContent>
          <mc:Choice Requires="wps">
            <w:drawing>
              <wp:anchor distT="0" distB="0" distL="0" distR="0" simplePos="0" relativeHeight="15745536" behindDoc="0" locked="0" layoutInCell="1" allowOverlap="1">
                <wp:simplePos x="0" y="0"/>
                <wp:positionH relativeFrom="page">
                  <wp:posOffset>6675755</wp:posOffset>
                </wp:positionH>
                <wp:positionV relativeFrom="paragraph">
                  <wp:posOffset>210312</wp:posOffset>
                </wp:positionV>
                <wp:extent cx="1270" cy="1436370"/>
                <wp:effectExtent l="0" t="0" r="0" b="0"/>
                <wp:wrapNone/>
                <wp:docPr id="48" name="Graphic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8994966" id="Graphic 48" o:spid="_x0000_s1026" style="position:absolute;margin-left:525.65pt;margin-top:16.55pt;width:.1pt;height:113.1pt;z-index:15745536;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" path="m,l,1436370e" filled="f" strokeweight=".5pt">
                <v:path arrowok="t"/>
                <w10:wrap anchorx="page"/>
              </v:shape>
            </w:pict>
          </mc:Fallback>
        </mc:AlternateContent>
      </w:r>
      <w:r>
        <w:rPr>
          <w:noProof/>
        </w:rPr>
        <mc:AlternateContent>
          <mc:Choice Requires="wps">
            <w:drawing>
              <wp:anchor distT="0" distB="0" distL="0" distR="0" simplePos="0" relativeHeight="15746048" behindDoc="0" locked="0" layoutInCell="1" allowOverlap="1">
                <wp:simplePos x="0" y="0"/>
                <wp:positionH relativeFrom="page">
                  <wp:posOffset>6580911</wp:posOffset>
                </wp:positionH>
                <wp:positionV relativeFrom="paragraph">
                  <wp:posOffset>1795272</wp:posOffset>
                </wp:positionV>
                <wp:extent cx="198120" cy="434340"/>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49" o:spid="_x0000_s1037" type="#_x0000_t202" style="position:absolute;left:0;text-align:left;margin-left:518.2pt;margin-top:141.35pt;width:15.6pt;height:34.2pt;z-index:157460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hyperlink w:anchor="_bookmark94" w:history="1">
        <w:r w:rsidRPr="008A5EDA">
          <w:rPr>
            <w:spacing w:val="-8"/>
            <w:lang w:val="ru-RU"/>
          </w:rPr>
          <w:t>СЛОВОТВІР</w:t>
        </w:r>
        <w:r w:rsidRPr="008A5EDA">
          <w:rPr>
            <w:spacing w:val="-7"/>
            <w:lang w:val="ru-RU"/>
          </w:rPr>
          <w:t xml:space="preserve"> </w:t>
        </w:r>
        <w:r w:rsidRPr="008A5EDA">
          <w:rPr>
            <w:spacing w:val="-8"/>
            <w:lang w:val="ru-RU"/>
          </w:rPr>
          <w:t>ЯК</w:t>
        </w:r>
        <w:r w:rsidRPr="008A5EDA">
          <w:rPr>
            <w:spacing w:val="-7"/>
            <w:lang w:val="ru-RU"/>
          </w:rPr>
          <w:t xml:space="preserve"> </w:t>
        </w:r>
        <w:r w:rsidRPr="008A5EDA">
          <w:rPr>
            <w:spacing w:val="-8"/>
            <w:lang w:val="ru-RU"/>
          </w:rPr>
          <w:t>МОДЕЛЬ</w:t>
        </w:r>
        <w:r w:rsidRPr="008A5EDA">
          <w:rPr>
            <w:spacing w:val="-6"/>
            <w:lang w:val="ru-RU"/>
          </w:rPr>
          <w:t xml:space="preserve"> </w:t>
        </w:r>
        <w:r w:rsidRPr="008A5EDA">
          <w:rPr>
            <w:spacing w:val="-8"/>
            <w:lang w:val="ru-RU"/>
          </w:rPr>
          <w:t>ДОСЛІДЖЕННЯ</w:t>
        </w:r>
        <w:r w:rsidRPr="008A5EDA">
          <w:rPr>
            <w:spacing w:val="-7"/>
            <w:lang w:val="ru-RU"/>
          </w:rPr>
          <w:t xml:space="preserve"> </w:t>
        </w:r>
        <w:r w:rsidRPr="008A5EDA">
          <w:rPr>
            <w:spacing w:val="-8"/>
            <w:lang w:val="ru-RU"/>
          </w:rPr>
          <w:t>ЛЕКСИКО-СЕМАНТИЧНОГО</w:t>
        </w:r>
        <w:r w:rsidRPr="008A5EDA">
          <w:rPr>
            <w:spacing w:val="-7"/>
            <w:lang w:val="ru-RU"/>
          </w:rPr>
          <w:t xml:space="preserve"> </w:t>
        </w:r>
        <w:r w:rsidRPr="008A5EDA">
          <w:rPr>
            <w:spacing w:val="-8"/>
            <w:lang w:val="ru-RU"/>
          </w:rPr>
          <w:t xml:space="preserve">ПОЛЯ </w:t>
        </w:r>
        <w:r w:rsidRPr="008A5EDA">
          <w:rPr>
            <w:spacing w:val="-4"/>
            <w:lang w:val="ru-RU"/>
          </w:rPr>
          <w:t>НОМІНАЦІЇ</w:t>
        </w:r>
        <w:r w:rsidRPr="008A5EDA">
          <w:rPr>
            <w:spacing w:val="-10"/>
            <w:lang w:val="ru-RU"/>
          </w:rPr>
          <w:t xml:space="preserve"> </w:t>
        </w:r>
        <w:r w:rsidRPr="008A5EDA">
          <w:rPr>
            <w:spacing w:val="-4"/>
            <w:lang w:val="ru-RU"/>
          </w:rPr>
          <w:t>«</w:t>
        </w:r>
        <w:r>
          <w:rPr>
            <w:spacing w:val="-4"/>
          </w:rPr>
          <w:t>SOLDAT</w:t>
        </w:r>
        <w:r w:rsidRPr="008A5EDA">
          <w:rPr>
            <w:spacing w:val="-4"/>
            <w:lang w:val="ru-RU"/>
          </w:rPr>
          <w:t>»</w:t>
        </w:r>
        <w:r w:rsidRPr="008A5EDA">
          <w:rPr>
            <w:spacing w:val="-10"/>
            <w:lang w:val="ru-RU"/>
          </w:rPr>
          <w:t xml:space="preserve"> </w:t>
        </w:r>
        <w:r w:rsidRPr="008A5EDA">
          <w:rPr>
            <w:spacing w:val="-4"/>
            <w:lang w:val="ru-RU"/>
          </w:rPr>
          <w:t>(ВІЙСЬКОВИЙ)</w:t>
        </w:r>
      </w:hyperlink>
    </w:p>
    <w:p w:rsidR="007C6FEF" w:rsidRPr="008A5EDA" w:rsidRDefault="008A5EDA">
      <w:pPr>
        <w:pStyle w:val="a3"/>
        <w:tabs>
          <w:tab w:val="right" w:leader="dot" w:pos="9026"/>
        </w:tabs>
        <w:spacing w:before="2"/>
        <w:ind w:left="852"/>
        <w:jc w:val="left"/>
        <w:rPr>
          <w:lang w:val="ru-RU"/>
        </w:rPr>
      </w:pPr>
      <w:r w:rsidRPr="008A5EDA">
        <w:rPr>
          <w:lang w:val="ru-RU"/>
        </w:rPr>
        <w:t>Андрухович</w:t>
      </w:r>
      <w:r w:rsidRPr="008A5EDA">
        <w:rPr>
          <w:spacing w:val="5"/>
          <w:lang w:val="ru-RU"/>
        </w:rPr>
        <w:t xml:space="preserve"> </w:t>
      </w:r>
      <w:r w:rsidRPr="008A5EDA">
        <w:rPr>
          <w:spacing w:val="-4"/>
          <w:lang w:val="ru-RU"/>
        </w:rPr>
        <w:t>А.А.</w:t>
      </w:r>
      <w:r w:rsidRPr="008A5EDA">
        <w:rPr>
          <w:rFonts w:ascii="Times New Roman" w:hAnsi="Times New Roman"/>
          <w:b/>
          <w:lang w:val="ru-RU"/>
        </w:rPr>
        <w:tab/>
      </w:r>
      <w:r w:rsidRPr="008A5EDA">
        <w:rPr>
          <w:spacing w:val="-5"/>
          <w:lang w:val="ru-RU"/>
        </w:rPr>
        <w:t>706</w:t>
      </w:r>
    </w:p>
    <w:p w:rsidR="007C6FEF" w:rsidRPr="008A5EDA" w:rsidRDefault="008A5EDA">
      <w:pPr>
        <w:spacing w:before="471" w:line="375"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7"/>
          <w:sz w:val="28"/>
          <w:lang w:val="ru-RU"/>
        </w:rPr>
        <w:t xml:space="preserve"> </w:t>
      </w:r>
      <w:r>
        <w:rPr>
          <w:rFonts w:ascii="Arial Black" w:hAnsi="Arial Black"/>
          <w:spacing w:val="-2"/>
          <w:sz w:val="28"/>
        </w:rPr>
        <w:t>XXVIII</w:t>
      </w:r>
      <w:r w:rsidRPr="008A5EDA">
        <w:rPr>
          <w:rFonts w:ascii="Arial Black" w:hAnsi="Arial Black"/>
          <w:spacing w:val="-2"/>
          <w:sz w:val="28"/>
          <w:lang w:val="ru-RU"/>
        </w:rPr>
        <w:t>.</w:t>
      </w:r>
    </w:p>
    <w:p w:rsidR="007C6FEF" w:rsidRDefault="008A5EDA">
      <w:pPr>
        <w:spacing w:line="375" w:lineRule="exact"/>
        <w:ind w:left="852"/>
        <w:rPr>
          <w:rFonts w:ascii="Arial Black" w:hAnsi="Arial Black"/>
          <w:sz w:val="28"/>
        </w:rPr>
      </w:pPr>
      <w:r>
        <w:rPr>
          <w:rFonts w:ascii="Arial Black" w:hAnsi="Arial Black"/>
          <w:sz w:val="28"/>
        </w:rPr>
        <w:t>ФІЛОСОФІЯ</w:t>
      </w:r>
      <w:r>
        <w:rPr>
          <w:rFonts w:ascii="Arial Black" w:hAnsi="Arial Black"/>
          <w:spacing w:val="-6"/>
          <w:sz w:val="28"/>
        </w:rPr>
        <w:t xml:space="preserve"> </w:t>
      </w:r>
      <w:r>
        <w:rPr>
          <w:rFonts w:ascii="Arial Black" w:hAnsi="Arial Black"/>
          <w:sz w:val="28"/>
        </w:rPr>
        <w:t>ТА</w:t>
      </w:r>
      <w:r>
        <w:rPr>
          <w:rFonts w:ascii="Arial Black" w:hAnsi="Arial Black"/>
          <w:spacing w:val="-7"/>
          <w:sz w:val="28"/>
        </w:rPr>
        <w:t xml:space="preserve"> </w:t>
      </w:r>
      <w:r>
        <w:rPr>
          <w:rFonts w:ascii="Arial Black" w:hAnsi="Arial Black"/>
          <w:spacing w:val="-2"/>
          <w:sz w:val="28"/>
        </w:rPr>
        <w:t>ПОЛІТОЛОГІЯ</w:t>
      </w:r>
    </w:p>
    <w:p w:rsidR="007C6FEF" w:rsidRDefault="008A5EDA">
      <w:pPr>
        <w:spacing w:before="209"/>
        <w:ind w:left="852"/>
        <w:rPr>
          <w:rFonts w:ascii="Arial Black" w:hAnsi="Arial Black"/>
          <w:sz w:val="20"/>
        </w:rPr>
      </w:pPr>
      <w:r>
        <w:rPr>
          <w:rFonts w:ascii="Arial Black" w:hAnsi="Arial Black"/>
          <w:color w:val="000000"/>
          <w:spacing w:val="-2"/>
          <w:w w:val="95"/>
          <w:sz w:val="20"/>
          <w:highlight w:val="black"/>
        </w:rPr>
        <w:t>.</w:t>
      </w:r>
      <w:r>
        <w:rPr>
          <w:rFonts w:ascii="Arial Black" w:hAnsi="Arial Black"/>
          <w:color w:val="FFFFFF"/>
          <w:spacing w:val="-2"/>
          <w:w w:val="95"/>
          <w:sz w:val="20"/>
          <w:highlight w:val="black"/>
        </w:rPr>
        <w:t>СТАТТІ</w:t>
      </w:r>
      <w:r>
        <w:rPr>
          <w:rFonts w:ascii="Arial Black" w:hAnsi="Arial Black"/>
          <w:color w:val="000000"/>
          <w:spacing w:val="-2"/>
          <w:w w:val="95"/>
          <w:sz w:val="20"/>
          <w:highlight w:val="black"/>
        </w:rPr>
        <w:t>.</w:t>
      </w:r>
    </w:p>
    <w:p w:rsidR="007C6FEF" w:rsidRDefault="008A5EDA">
      <w:pPr>
        <w:pStyle w:val="5"/>
        <w:spacing w:before="245" w:line="261" w:lineRule="auto"/>
        <w:ind w:right="1556"/>
      </w:pPr>
      <w:hyperlink w:anchor="_bookmark95" w:history="1">
        <w:r>
          <w:t xml:space="preserve">CONCEPTUAL-SYMBOLIC ANALYSIS OF A PHILOSOPHICAL TEXT </w:t>
        </w:r>
        <w:r>
          <w:rPr>
            <w:spacing w:val="-12"/>
          </w:rPr>
          <w:t>THROUGH</w:t>
        </w:r>
        <w:r>
          <w:t xml:space="preserve"> </w:t>
        </w:r>
        <w:r>
          <w:rPr>
            <w:spacing w:val="-12"/>
          </w:rPr>
          <w:t>THE</w:t>
        </w:r>
        <w:r>
          <w:t xml:space="preserve"> </w:t>
        </w:r>
        <w:r>
          <w:rPr>
            <w:spacing w:val="-12"/>
          </w:rPr>
          <w:t>PRISM</w:t>
        </w:r>
        <w:r>
          <w:t xml:space="preserve"> </w:t>
        </w:r>
        <w:r>
          <w:rPr>
            <w:spacing w:val="-12"/>
          </w:rPr>
          <w:t>OF</w:t>
        </w:r>
        <w:r>
          <w:t xml:space="preserve"> </w:t>
        </w:r>
        <w:r>
          <w:rPr>
            <w:spacing w:val="-12"/>
          </w:rPr>
          <w:t>A</w:t>
        </w:r>
        <w:r>
          <w:t xml:space="preserve"> </w:t>
        </w:r>
        <w:r>
          <w:rPr>
            <w:spacing w:val="-12"/>
          </w:rPr>
          <w:t>DECONSTRUCTIONIST</w:t>
        </w:r>
        <w:r>
          <w:t xml:space="preserve"> </w:t>
        </w:r>
        <w:r>
          <w:rPr>
            <w:spacing w:val="-12"/>
          </w:rPr>
          <w:t>APPROACH</w:t>
        </w:r>
      </w:hyperlink>
    </w:p>
    <w:p w:rsidR="007C6FEF" w:rsidRDefault="008A5EDA">
      <w:pPr>
        <w:tabs>
          <w:tab w:val="right" w:leader="dot" w:pos="9059"/>
        </w:tabs>
        <w:spacing w:line="268" w:lineRule="exact"/>
        <w:ind w:left="852"/>
        <w:rPr>
          <w:sz w:val="24"/>
        </w:rPr>
      </w:pPr>
      <w:r>
        <w:rPr>
          <w:spacing w:val="-5"/>
          <w:sz w:val="24"/>
        </w:rPr>
        <w:t>Tyukmaeva</w:t>
      </w:r>
      <w:r>
        <w:rPr>
          <w:spacing w:val="-4"/>
          <w:sz w:val="24"/>
        </w:rPr>
        <w:t xml:space="preserve"> A.M.</w:t>
      </w:r>
      <w:r>
        <w:rPr>
          <w:sz w:val="24"/>
        </w:rPr>
        <w:tab/>
      </w:r>
      <w:r>
        <w:rPr>
          <w:spacing w:val="-5"/>
          <w:sz w:val="24"/>
        </w:rPr>
        <w:t>709</w:t>
      </w:r>
    </w:p>
    <w:p w:rsidR="007C6FEF" w:rsidRDefault="008A5EDA">
      <w:pPr>
        <w:pStyle w:val="5"/>
        <w:spacing w:before="269" w:line="261" w:lineRule="auto"/>
        <w:ind w:right="1555"/>
      </w:pPr>
      <w:hyperlink w:anchor="_bookmark96" w:history="1">
        <w:r>
          <w:t xml:space="preserve">КЛЮЧОВІ АСПЕКТИ РЕІНТЕГРАЦІЇ ОКУПОВАНИХ ТЕРИТОРІЙ В </w:t>
        </w:r>
        <w:r>
          <w:rPr>
            <w:spacing w:val="-4"/>
          </w:rPr>
          <w:t>КОНТЕКСТІ</w:t>
        </w:r>
        <w:r>
          <w:rPr>
            <w:spacing w:val="-12"/>
          </w:rPr>
          <w:t xml:space="preserve"> </w:t>
        </w:r>
        <w:r>
          <w:rPr>
            <w:spacing w:val="-4"/>
          </w:rPr>
          <w:t>ІНФОРМАЦІЙНОЇ</w:t>
        </w:r>
        <w:r>
          <w:rPr>
            <w:spacing w:val="-12"/>
          </w:rPr>
          <w:t xml:space="preserve"> </w:t>
        </w:r>
        <w:r>
          <w:rPr>
            <w:spacing w:val="-4"/>
          </w:rPr>
          <w:t>ПОЛІТИКИ</w:t>
        </w:r>
      </w:hyperlink>
    </w:p>
    <w:p w:rsidR="007C6FEF" w:rsidRPr="008A5EDA" w:rsidRDefault="008A5EDA">
      <w:pPr>
        <w:tabs>
          <w:tab w:val="right" w:leader="dot" w:pos="9059"/>
        </w:tabs>
        <w:spacing w:line="267" w:lineRule="exact"/>
        <w:ind w:left="852"/>
        <w:rPr>
          <w:sz w:val="24"/>
          <w:lang w:val="ru-RU"/>
        </w:rPr>
      </w:pPr>
      <w:r w:rsidRPr="008A5EDA">
        <w:rPr>
          <w:spacing w:val="-4"/>
          <w:sz w:val="24"/>
          <w:lang w:val="ru-RU"/>
        </w:rPr>
        <w:t>Руденко</w:t>
      </w:r>
      <w:r w:rsidRPr="008A5EDA">
        <w:rPr>
          <w:spacing w:val="-9"/>
          <w:sz w:val="24"/>
          <w:lang w:val="ru-RU"/>
        </w:rPr>
        <w:t xml:space="preserve"> </w:t>
      </w:r>
      <w:r w:rsidRPr="008A5EDA">
        <w:rPr>
          <w:spacing w:val="-4"/>
          <w:sz w:val="24"/>
          <w:lang w:val="ru-RU"/>
        </w:rPr>
        <w:t>Ю.Ю.</w:t>
      </w:r>
      <w:r w:rsidRPr="008A5EDA">
        <w:rPr>
          <w:rFonts w:ascii="Times New Roman" w:hAnsi="Times New Roman"/>
          <w:b/>
          <w:sz w:val="24"/>
          <w:lang w:val="ru-RU"/>
        </w:rPr>
        <w:tab/>
      </w:r>
      <w:r w:rsidRPr="008A5EDA">
        <w:rPr>
          <w:spacing w:val="-5"/>
          <w:sz w:val="24"/>
          <w:lang w:val="ru-RU"/>
        </w:rPr>
        <w:t>717</w:t>
      </w:r>
    </w:p>
    <w:p w:rsidR="007C6FEF" w:rsidRPr="008A5EDA" w:rsidRDefault="008A5EDA">
      <w:pPr>
        <w:pStyle w:val="5"/>
        <w:spacing w:before="268"/>
        <w:rPr>
          <w:lang w:val="ru-RU"/>
        </w:rPr>
      </w:pPr>
      <w:hyperlink w:anchor="_bookmark97" w:history="1">
        <w:r w:rsidRPr="008A5EDA">
          <w:rPr>
            <w:spacing w:val="-12"/>
            <w:lang w:val="ru-RU"/>
          </w:rPr>
          <w:t>ПРО</w:t>
        </w:r>
        <w:r w:rsidRPr="008A5EDA">
          <w:rPr>
            <w:spacing w:val="2"/>
            <w:lang w:val="ru-RU"/>
          </w:rPr>
          <w:t xml:space="preserve"> </w:t>
        </w:r>
        <w:r w:rsidRPr="008A5EDA">
          <w:rPr>
            <w:spacing w:val="-12"/>
            <w:lang w:val="ru-RU"/>
          </w:rPr>
          <w:t>МАЙБУТНЄ</w:t>
        </w:r>
        <w:r w:rsidRPr="008A5EDA">
          <w:rPr>
            <w:spacing w:val="3"/>
            <w:lang w:val="ru-RU"/>
          </w:rPr>
          <w:t xml:space="preserve"> </w:t>
        </w:r>
        <w:r w:rsidRPr="008A5EDA">
          <w:rPr>
            <w:spacing w:val="-12"/>
            <w:lang w:val="ru-RU"/>
          </w:rPr>
          <w:t>ФІЛОСОФІЇ</w:t>
        </w:r>
      </w:hyperlink>
    </w:p>
    <w:p w:rsidR="007C6FEF" w:rsidRPr="008A5EDA" w:rsidRDefault="008A5EDA">
      <w:pPr>
        <w:tabs>
          <w:tab w:val="right" w:leader="dot" w:pos="9059"/>
        </w:tabs>
        <w:spacing w:before="24"/>
        <w:ind w:left="852"/>
        <w:rPr>
          <w:sz w:val="24"/>
          <w:lang w:val="ru-RU"/>
        </w:rPr>
      </w:pPr>
      <w:r w:rsidRPr="008A5EDA">
        <w:rPr>
          <w:sz w:val="24"/>
          <w:lang w:val="ru-RU"/>
        </w:rPr>
        <w:t>Дротенко</w:t>
      </w:r>
      <w:r w:rsidRPr="008A5EDA">
        <w:rPr>
          <w:spacing w:val="-11"/>
          <w:sz w:val="24"/>
          <w:lang w:val="ru-RU"/>
        </w:rPr>
        <w:t xml:space="preserve"> </w:t>
      </w:r>
      <w:r w:rsidRPr="008A5EDA">
        <w:rPr>
          <w:spacing w:val="-4"/>
          <w:sz w:val="24"/>
          <w:lang w:val="ru-RU"/>
        </w:rPr>
        <w:t>В.І.</w:t>
      </w:r>
      <w:r w:rsidRPr="008A5EDA">
        <w:rPr>
          <w:rFonts w:ascii="Times New Roman" w:hAnsi="Times New Roman"/>
          <w:b/>
          <w:sz w:val="24"/>
          <w:lang w:val="ru-RU"/>
        </w:rPr>
        <w:tab/>
      </w:r>
      <w:r w:rsidRPr="008A5EDA">
        <w:rPr>
          <w:spacing w:val="-5"/>
          <w:sz w:val="24"/>
          <w:lang w:val="ru-RU"/>
        </w:rPr>
        <w:t>721</w:t>
      </w:r>
    </w:p>
    <w:p w:rsidR="007C6FEF" w:rsidRPr="008A5EDA" w:rsidRDefault="008A5EDA">
      <w:pPr>
        <w:spacing w:before="471" w:line="375"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2"/>
          <w:sz w:val="28"/>
        </w:rPr>
        <w:t>XXIX</w:t>
      </w:r>
      <w:r w:rsidRPr="008A5EDA">
        <w:rPr>
          <w:rFonts w:ascii="Arial Black" w:hAnsi="Arial Black"/>
          <w:spacing w:val="-2"/>
          <w:sz w:val="28"/>
          <w:lang w:val="ru-RU"/>
        </w:rPr>
        <w:t>.</w:t>
      </w:r>
    </w:p>
    <w:p w:rsidR="007C6FEF" w:rsidRPr="008A5EDA" w:rsidRDefault="008A5EDA">
      <w:pPr>
        <w:spacing w:line="375" w:lineRule="exact"/>
        <w:ind w:left="852"/>
        <w:rPr>
          <w:rFonts w:ascii="Arial Black" w:hAnsi="Arial Black"/>
          <w:sz w:val="28"/>
          <w:lang w:val="ru-RU"/>
        </w:rPr>
      </w:pPr>
      <w:r w:rsidRPr="008A5EDA">
        <w:rPr>
          <w:rFonts w:ascii="Arial Black" w:hAnsi="Arial Black"/>
          <w:sz w:val="28"/>
          <w:lang w:val="ru-RU"/>
        </w:rPr>
        <w:t>ПЕДАГОГІКА</w:t>
      </w:r>
      <w:r w:rsidRPr="008A5EDA">
        <w:rPr>
          <w:rFonts w:ascii="Arial Black" w:hAnsi="Arial Black"/>
          <w:spacing w:val="-9"/>
          <w:sz w:val="28"/>
          <w:lang w:val="ru-RU"/>
        </w:rPr>
        <w:t xml:space="preserve"> </w:t>
      </w:r>
      <w:r w:rsidRPr="008A5EDA">
        <w:rPr>
          <w:rFonts w:ascii="Arial Black" w:hAnsi="Arial Black"/>
          <w:sz w:val="28"/>
          <w:lang w:val="ru-RU"/>
        </w:rPr>
        <w:t>ТА</w:t>
      </w:r>
      <w:r w:rsidRPr="008A5EDA">
        <w:rPr>
          <w:rFonts w:ascii="Arial Black" w:hAnsi="Arial Black"/>
          <w:spacing w:val="-5"/>
          <w:sz w:val="28"/>
          <w:lang w:val="ru-RU"/>
        </w:rPr>
        <w:t xml:space="preserve"> </w:t>
      </w:r>
      <w:r w:rsidRPr="008A5EDA">
        <w:rPr>
          <w:rFonts w:ascii="Arial Black" w:hAnsi="Arial Black"/>
          <w:spacing w:val="-2"/>
          <w:sz w:val="28"/>
          <w:lang w:val="ru-RU"/>
        </w:rPr>
        <w:t>ОСВІТА</w:t>
      </w:r>
    </w:p>
    <w:p w:rsidR="007C6FEF" w:rsidRPr="008A5EDA" w:rsidRDefault="008A5EDA">
      <w:pPr>
        <w:spacing w:before="208"/>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pStyle w:val="5"/>
        <w:spacing w:before="247" w:line="259" w:lineRule="auto"/>
        <w:ind w:right="1558"/>
        <w:rPr>
          <w:lang w:val="ru-RU"/>
        </w:rPr>
      </w:pPr>
      <w:hyperlink w:anchor="_bookmark98" w:history="1">
        <w:r w:rsidRPr="008A5EDA">
          <w:rPr>
            <w:lang w:val="ru-RU"/>
          </w:rPr>
          <w:t xml:space="preserve">АКТУАЛЬНІ ПРОБЛЕМИ ФОРМУВАННЯ МОРАЛЬНОЇ СВІДОМОСТІ </w:t>
        </w:r>
        <w:r w:rsidRPr="008A5EDA">
          <w:rPr>
            <w:spacing w:val="-8"/>
            <w:lang w:val="ru-RU"/>
          </w:rPr>
          <w:t>ЗДОБУВАЧІВ</w:t>
        </w:r>
        <w:r w:rsidRPr="008A5EDA">
          <w:rPr>
            <w:spacing w:val="-6"/>
            <w:lang w:val="ru-RU"/>
          </w:rPr>
          <w:t xml:space="preserve"> </w:t>
        </w:r>
        <w:r w:rsidRPr="008A5EDA">
          <w:rPr>
            <w:spacing w:val="-8"/>
            <w:lang w:val="ru-RU"/>
          </w:rPr>
          <w:t>ВИЩОЇ</w:t>
        </w:r>
        <w:r w:rsidRPr="008A5EDA">
          <w:rPr>
            <w:spacing w:val="-5"/>
            <w:lang w:val="ru-RU"/>
          </w:rPr>
          <w:t xml:space="preserve"> </w:t>
        </w:r>
        <w:r w:rsidRPr="008A5EDA">
          <w:rPr>
            <w:spacing w:val="-8"/>
            <w:lang w:val="ru-RU"/>
          </w:rPr>
          <w:t>ОСВІТИ</w:t>
        </w:r>
        <w:r w:rsidRPr="008A5EDA">
          <w:rPr>
            <w:spacing w:val="-6"/>
            <w:lang w:val="ru-RU"/>
          </w:rPr>
          <w:t xml:space="preserve"> </w:t>
        </w:r>
        <w:r w:rsidRPr="008A5EDA">
          <w:rPr>
            <w:spacing w:val="-8"/>
            <w:lang w:val="ru-RU"/>
          </w:rPr>
          <w:t>У</w:t>
        </w:r>
        <w:r w:rsidRPr="008A5EDA">
          <w:rPr>
            <w:spacing w:val="-4"/>
            <w:lang w:val="ru-RU"/>
          </w:rPr>
          <w:t xml:space="preserve"> </w:t>
        </w:r>
        <w:r w:rsidRPr="008A5EDA">
          <w:rPr>
            <w:spacing w:val="-8"/>
            <w:lang w:val="ru-RU"/>
          </w:rPr>
          <w:t>ПРОЦЕСІ</w:t>
        </w:r>
        <w:r w:rsidRPr="008A5EDA">
          <w:rPr>
            <w:spacing w:val="-5"/>
            <w:lang w:val="ru-RU"/>
          </w:rPr>
          <w:t xml:space="preserve"> </w:t>
        </w:r>
        <w:r w:rsidRPr="008A5EDA">
          <w:rPr>
            <w:spacing w:val="-8"/>
            <w:lang w:val="ru-RU"/>
          </w:rPr>
          <w:t>ПРОФЕСІЙНОЇ</w:t>
        </w:r>
        <w:r w:rsidRPr="008A5EDA">
          <w:rPr>
            <w:spacing w:val="-5"/>
            <w:lang w:val="ru-RU"/>
          </w:rPr>
          <w:t xml:space="preserve"> </w:t>
        </w:r>
        <w:r w:rsidRPr="008A5EDA">
          <w:rPr>
            <w:spacing w:val="-8"/>
            <w:lang w:val="ru-RU"/>
          </w:rPr>
          <w:t xml:space="preserve">ПІДГОТОВКИ </w:t>
        </w:r>
        <w:r w:rsidRPr="008A5EDA">
          <w:rPr>
            <w:lang w:val="ru-RU"/>
          </w:rPr>
          <w:t>В</w:t>
        </w:r>
        <w:r w:rsidRPr="008A5EDA">
          <w:rPr>
            <w:spacing w:val="-16"/>
            <w:lang w:val="ru-RU"/>
          </w:rPr>
          <w:t xml:space="preserve"> </w:t>
        </w:r>
        <w:r w:rsidRPr="008A5EDA">
          <w:rPr>
            <w:lang w:val="ru-RU"/>
          </w:rPr>
          <w:t>УНІВЕРСИТЕТІ</w:t>
        </w:r>
      </w:hyperlink>
    </w:p>
    <w:p w:rsidR="007C6FEF" w:rsidRPr="008A5EDA" w:rsidRDefault="008A5EDA">
      <w:pPr>
        <w:tabs>
          <w:tab w:val="right" w:leader="dot" w:pos="9059"/>
        </w:tabs>
        <w:spacing w:before="3"/>
        <w:ind w:left="852"/>
        <w:rPr>
          <w:sz w:val="24"/>
          <w:lang w:val="ru-RU"/>
        </w:rPr>
      </w:pPr>
      <w:r w:rsidRPr="008A5EDA">
        <w:rPr>
          <w:sz w:val="24"/>
          <w:lang w:val="ru-RU"/>
        </w:rPr>
        <w:t>Павленко</w:t>
      </w:r>
      <w:r w:rsidRPr="008A5EDA">
        <w:rPr>
          <w:spacing w:val="-7"/>
          <w:sz w:val="24"/>
          <w:lang w:val="ru-RU"/>
        </w:rPr>
        <w:t xml:space="preserve"> </w:t>
      </w:r>
      <w:r w:rsidRPr="008A5EDA">
        <w:rPr>
          <w:spacing w:val="-4"/>
          <w:sz w:val="24"/>
          <w:lang w:val="ru-RU"/>
        </w:rPr>
        <w:t>І.Г.</w:t>
      </w:r>
      <w:r w:rsidRPr="008A5EDA">
        <w:rPr>
          <w:rFonts w:ascii="Times New Roman" w:hAnsi="Times New Roman"/>
          <w:b/>
          <w:sz w:val="24"/>
          <w:lang w:val="ru-RU"/>
        </w:rPr>
        <w:tab/>
      </w:r>
      <w:r w:rsidRPr="008A5EDA">
        <w:rPr>
          <w:spacing w:val="-5"/>
          <w:sz w:val="24"/>
          <w:lang w:val="ru-RU"/>
        </w:rPr>
        <w:t>725</w:t>
      </w:r>
    </w:p>
    <w:p w:rsidR="007C6FEF" w:rsidRPr="008A5EDA" w:rsidRDefault="008A5EDA">
      <w:pPr>
        <w:pStyle w:val="5"/>
        <w:spacing w:before="266" w:line="261" w:lineRule="auto"/>
        <w:ind w:right="1559"/>
        <w:rPr>
          <w:lang w:val="ru-RU"/>
        </w:rPr>
      </w:pPr>
      <w:hyperlink w:anchor="_bookmark99" w:history="1">
        <w:r w:rsidRPr="008A5EDA">
          <w:rPr>
            <w:spacing w:val="-4"/>
            <w:lang w:val="ru-RU"/>
          </w:rPr>
          <w:t xml:space="preserve">ІНТЕРАКТИВНІ ТЕХНОЛОГІЇ В ОСВІТІ: КОНЦЕПЦІЯ, КЛАСИФІКАЦІЯ, </w:t>
        </w:r>
        <w:r w:rsidRPr="008A5EDA">
          <w:rPr>
            <w:spacing w:val="-10"/>
            <w:lang w:val="ru-RU"/>
          </w:rPr>
          <w:t>ПРАКТИЧНЕ</w:t>
        </w:r>
        <w:r w:rsidRPr="008A5EDA">
          <w:rPr>
            <w:spacing w:val="-2"/>
            <w:lang w:val="ru-RU"/>
          </w:rPr>
          <w:t xml:space="preserve"> </w:t>
        </w:r>
        <w:r w:rsidRPr="008A5EDA">
          <w:rPr>
            <w:spacing w:val="-10"/>
            <w:lang w:val="ru-RU"/>
          </w:rPr>
          <w:t>ЗАСТОСУВАННЯ</w:t>
        </w:r>
        <w:r w:rsidRPr="008A5EDA">
          <w:rPr>
            <w:spacing w:val="-1"/>
            <w:lang w:val="ru-RU"/>
          </w:rPr>
          <w:t xml:space="preserve"> </w:t>
        </w:r>
        <w:r w:rsidRPr="008A5EDA">
          <w:rPr>
            <w:spacing w:val="-10"/>
            <w:lang w:val="ru-RU"/>
          </w:rPr>
          <w:t>ТА</w:t>
        </w:r>
        <w:r w:rsidRPr="008A5EDA">
          <w:rPr>
            <w:spacing w:val="-2"/>
            <w:lang w:val="ru-RU"/>
          </w:rPr>
          <w:t xml:space="preserve"> </w:t>
        </w:r>
        <w:r w:rsidRPr="008A5EDA">
          <w:rPr>
            <w:spacing w:val="-10"/>
            <w:lang w:val="ru-RU"/>
          </w:rPr>
          <w:t>ПЕРСПЕКТИВИ</w:t>
        </w:r>
      </w:hyperlink>
    </w:p>
    <w:p w:rsidR="007C6FEF" w:rsidRPr="008A5EDA" w:rsidRDefault="008A5EDA">
      <w:pPr>
        <w:tabs>
          <w:tab w:val="right" w:leader="dot" w:pos="9059"/>
        </w:tabs>
        <w:spacing w:line="267" w:lineRule="exact"/>
        <w:ind w:left="852"/>
        <w:rPr>
          <w:sz w:val="24"/>
          <w:lang w:val="ru-RU"/>
        </w:rPr>
      </w:pPr>
      <w:r w:rsidRPr="008A5EDA">
        <w:rPr>
          <w:sz w:val="24"/>
          <w:lang w:val="ru-RU"/>
        </w:rPr>
        <w:t>Островершенко</w:t>
      </w:r>
      <w:r w:rsidRPr="008A5EDA">
        <w:rPr>
          <w:spacing w:val="27"/>
          <w:sz w:val="24"/>
          <w:lang w:val="ru-RU"/>
        </w:rPr>
        <w:t xml:space="preserve"> </w:t>
      </w:r>
      <w:r w:rsidRPr="008A5EDA">
        <w:rPr>
          <w:spacing w:val="-4"/>
          <w:sz w:val="24"/>
          <w:lang w:val="ru-RU"/>
        </w:rPr>
        <w:t>А.П.</w:t>
      </w:r>
      <w:r w:rsidRPr="008A5EDA">
        <w:rPr>
          <w:rFonts w:ascii="Times New Roman" w:hAnsi="Times New Roman"/>
          <w:b/>
          <w:sz w:val="24"/>
          <w:lang w:val="ru-RU"/>
        </w:rPr>
        <w:tab/>
      </w:r>
      <w:r w:rsidRPr="008A5EDA">
        <w:rPr>
          <w:spacing w:val="-5"/>
          <w:sz w:val="24"/>
          <w:lang w:val="ru-RU"/>
        </w:rPr>
        <w:t>732</w:t>
      </w:r>
    </w:p>
    <w:p w:rsidR="007C6FEF" w:rsidRPr="008A5EDA" w:rsidRDefault="008A5EDA">
      <w:pPr>
        <w:pStyle w:val="5"/>
        <w:spacing w:before="269"/>
        <w:rPr>
          <w:lang w:val="ru-RU"/>
        </w:rPr>
      </w:pPr>
      <w:hyperlink w:anchor="_bookmark100" w:history="1">
        <w:r w:rsidRPr="008A5EDA">
          <w:rPr>
            <w:w w:val="90"/>
            <w:lang w:val="ru-RU"/>
          </w:rPr>
          <w:t>ЛІТНЯ</w:t>
        </w:r>
        <w:r w:rsidRPr="008A5EDA">
          <w:rPr>
            <w:spacing w:val="15"/>
            <w:lang w:val="ru-RU"/>
          </w:rPr>
          <w:t xml:space="preserve"> </w:t>
        </w:r>
        <w:r w:rsidRPr="008A5EDA">
          <w:rPr>
            <w:w w:val="90"/>
            <w:lang w:val="ru-RU"/>
          </w:rPr>
          <w:t>ШКОЛА:</w:t>
        </w:r>
        <w:r w:rsidRPr="008A5EDA">
          <w:rPr>
            <w:spacing w:val="14"/>
            <w:lang w:val="ru-RU"/>
          </w:rPr>
          <w:t xml:space="preserve"> </w:t>
        </w:r>
        <w:r>
          <w:rPr>
            <w:w w:val="90"/>
          </w:rPr>
          <w:t>STEM</w:t>
        </w:r>
        <w:r w:rsidRPr="008A5EDA">
          <w:rPr>
            <w:w w:val="90"/>
            <w:lang w:val="ru-RU"/>
          </w:rPr>
          <w:t>-ПРОЄКТ</w:t>
        </w:r>
        <w:r w:rsidRPr="008A5EDA">
          <w:rPr>
            <w:spacing w:val="13"/>
            <w:lang w:val="ru-RU"/>
          </w:rPr>
          <w:t xml:space="preserve"> </w:t>
        </w:r>
        <w:r w:rsidRPr="008A5EDA">
          <w:rPr>
            <w:w w:val="90"/>
            <w:lang w:val="ru-RU"/>
          </w:rPr>
          <w:t>«ЦИФРИ</w:t>
        </w:r>
        <w:r w:rsidRPr="008A5EDA">
          <w:rPr>
            <w:spacing w:val="14"/>
            <w:lang w:val="ru-RU"/>
          </w:rPr>
          <w:t xml:space="preserve"> </w:t>
        </w:r>
        <w:r w:rsidRPr="008A5EDA">
          <w:rPr>
            <w:w w:val="90"/>
            <w:lang w:val="ru-RU"/>
          </w:rPr>
          <w:t>У</w:t>
        </w:r>
        <w:r w:rsidRPr="008A5EDA">
          <w:rPr>
            <w:spacing w:val="14"/>
            <w:lang w:val="ru-RU"/>
          </w:rPr>
          <w:t xml:space="preserve"> </w:t>
        </w:r>
        <w:r w:rsidRPr="008A5EDA">
          <w:rPr>
            <w:spacing w:val="-2"/>
            <w:w w:val="90"/>
            <w:lang w:val="ru-RU"/>
          </w:rPr>
          <w:t>ВСЕСВІТІ»</w:t>
        </w:r>
      </w:hyperlink>
    </w:p>
    <w:p w:rsidR="007C6FEF" w:rsidRPr="008A5EDA" w:rsidRDefault="008A5EDA">
      <w:pPr>
        <w:spacing w:before="23"/>
        <w:ind w:left="852"/>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right" w:leader="dot" w:pos="9059"/>
        </w:tabs>
        <w:spacing w:before="22"/>
        <w:ind w:left="852"/>
        <w:rPr>
          <w:sz w:val="24"/>
          <w:lang w:val="ru-RU"/>
        </w:rPr>
      </w:pPr>
      <w:r w:rsidRPr="008A5EDA">
        <w:rPr>
          <w:spacing w:val="-4"/>
          <w:sz w:val="24"/>
          <w:lang w:val="ru-RU"/>
        </w:rPr>
        <w:t>Рубан</w:t>
      </w:r>
      <w:r w:rsidRPr="008A5EDA">
        <w:rPr>
          <w:spacing w:val="-5"/>
          <w:sz w:val="24"/>
          <w:lang w:val="ru-RU"/>
        </w:rPr>
        <w:t xml:space="preserve"> </w:t>
      </w:r>
      <w:r w:rsidRPr="008A5EDA">
        <w:rPr>
          <w:spacing w:val="-4"/>
          <w:sz w:val="24"/>
          <w:lang w:val="ru-RU"/>
        </w:rPr>
        <w:t>А.А.,</w:t>
      </w:r>
      <w:r w:rsidRPr="008A5EDA">
        <w:rPr>
          <w:spacing w:val="-3"/>
          <w:sz w:val="24"/>
          <w:lang w:val="ru-RU"/>
        </w:rPr>
        <w:t xml:space="preserve"> </w:t>
      </w:r>
      <w:r w:rsidRPr="008A5EDA">
        <w:rPr>
          <w:spacing w:val="-4"/>
          <w:sz w:val="24"/>
          <w:lang w:val="ru-RU"/>
        </w:rPr>
        <w:t>Гончаренко</w:t>
      </w:r>
      <w:r w:rsidRPr="008A5EDA">
        <w:rPr>
          <w:spacing w:val="-3"/>
          <w:sz w:val="24"/>
          <w:lang w:val="ru-RU"/>
        </w:rPr>
        <w:t xml:space="preserve"> </w:t>
      </w:r>
      <w:r w:rsidRPr="008A5EDA">
        <w:rPr>
          <w:spacing w:val="-4"/>
          <w:sz w:val="24"/>
          <w:lang w:val="ru-RU"/>
        </w:rPr>
        <w:t>Г.М.,</w:t>
      </w:r>
      <w:r w:rsidRPr="008A5EDA">
        <w:rPr>
          <w:spacing w:val="-2"/>
          <w:sz w:val="24"/>
          <w:lang w:val="ru-RU"/>
        </w:rPr>
        <w:t xml:space="preserve"> </w:t>
      </w:r>
      <w:r w:rsidRPr="008A5EDA">
        <w:rPr>
          <w:spacing w:val="-4"/>
          <w:sz w:val="24"/>
          <w:lang w:val="ru-RU"/>
        </w:rPr>
        <w:t>Матвєєва</w:t>
      </w:r>
      <w:r w:rsidRPr="008A5EDA">
        <w:rPr>
          <w:spacing w:val="-3"/>
          <w:sz w:val="24"/>
          <w:lang w:val="ru-RU"/>
        </w:rPr>
        <w:t xml:space="preserve"> </w:t>
      </w:r>
      <w:r w:rsidRPr="008A5EDA">
        <w:rPr>
          <w:spacing w:val="-4"/>
          <w:sz w:val="24"/>
          <w:lang w:val="ru-RU"/>
        </w:rPr>
        <w:t>Ю.В.,</w:t>
      </w:r>
      <w:r w:rsidRPr="008A5EDA">
        <w:rPr>
          <w:spacing w:val="-3"/>
          <w:sz w:val="24"/>
          <w:lang w:val="ru-RU"/>
        </w:rPr>
        <w:t xml:space="preserve"> </w:t>
      </w:r>
      <w:r w:rsidRPr="008A5EDA">
        <w:rPr>
          <w:spacing w:val="-4"/>
          <w:sz w:val="24"/>
          <w:lang w:val="ru-RU"/>
        </w:rPr>
        <w:t>Плутенко</w:t>
      </w:r>
      <w:r w:rsidRPr="008A5EDA">
        <w:rPr>
          <w:spacing w:val="-2"/>
          <w:sz w:val="24"/>
          <w:lang w:val="ru-RU"/>
        </w:rPr>
        <w:t xml:space="preserve"> </w:t>
      </w:r>
      <w:r w:rsidRPr="008A5EDA">
        <w:rPr>
          <w:spacing w:val="-5"/>
          <w:sz w:val="24"/>
          <w:lang w:val="ru-RU"/>
        </w:rPr>
        <w:t>К.В</w:t>
      </w:r>
      <w:r w:rsidRPr="008A5EDA">
        <w:rPr>
          <w:rFonts w:ascii="Times New Roman" w:hAnsi="Times New Roman"/>
          <w:b/>
          <w:sz w:val="24"/>
          <w:lang w:val="ru-RU"/>
        </w:rPr>
        <w:tab/>
      </w:r>
      <w:r w:rsidRPr="008A5EDA">
        <w:rPr>
          <w:spacing w:val="-5"/>
          <w:sz w:val="24"/>
          <w:lang w:val="ru-RU"/>
        </w:rPr>
        <w:t>740</w:t>
      </w:r>
    </w:p>
    <w:p w:rsidR="007C6FEF" w:rsidRPr="008A5EDA" w:rsidRDefault="008A5EDA">
      <w:pPr>
        <w:spacing w:before="268" w:line="259" w:lineRule="auto"/>
        <w:ind w:left="852" w:right="1558"/>
        <w:jc w:val="both"/>
        <w:rPr>
          <w:sz w:val="24"/>
          <w:lang w:val="ru-RU"/>
        </w:rPr>
      </w:pPr>
      <w:hyperlink w:anchor="_bookmark101" w:history="1">
        <w:r w:rsidRPr="008A5EDA">
          <w:rPr>
            <w:spacing w:val="-10"/>
            <w:sz w:val="24"/>
            <w:lang w:val="ru-RU"/>
          </w:rPr>
          <w:t>ПЕДАГОГІЧНИЙ</w:t>
        </w:r>
        <w:r w:rsidRPr="008A5EDA">
          <w:rPr>
            <w:sz w:val="24"/>
            <w:lang w:val="ru-RU"/>
          </w:rPr>
          <w:t xml:space="preserve"> </w:t>
        </w:r>
        <w:r w:rsidRPr="008A5EDA">
          <w:rPr>
            <w:spacing w:val="-10"/>
            <w:sz w:val="24"/>
            <w:lang w:val="ru-RU"/>
          </w:rPr>
          <w:t>ПОТЕНЦІАЛ</w:t>
        </w:r>
        <w:r w:rsidRPr="008A5EDA">
          <w:rPr>
            <w:sz w:val="24"/>
            <w:lang w:val="ru-RU"/>
          </w:rPr>
          <w:t xml:space="preserve"> </w:t>
        </w:r>
        <w:r w:rsidRPr="008A5EDA">
          <w:rPr>
            <w:spacing w:val="-10"/>
            <w:sz w:val="24"/>
            <w:lang w:val="ru-RU"/>
          </w:rPr>
          <w:t>ЗАСТОСУВАННЯ</w:t>
        </w:r>
        <w:r w:rsidRPr="008A5EDA">
          <w:rPr>
            <w:sz w:val="24"/>
            <w:lang w:val="ru-RU"/>
          </w:rPr>
          <w:t xml:space="preserve"> </w:t>
        </w:r>
        <w:r w:rsidRPr="008A5EDA">
          <w:rPr>
            <w:spacing w:val="-10"/>
            <w:sz w:val="24"/>
            <w:lang w:val="ru-RU"/>
          </w:rPr>
          <w:t>ШТУЧНОГО</w:t>
        </w:r>
        <w:r w:rsidRPr="008A5EDA">
          <w:rPr>
            <w:sz w:val="24"/>
            <w:lang w:val="ru-RU"/>
          </w:rPr>
          <w:t xml:space="preserve"> </w:t>
        </w:r>
        <w:r w:rsidRPr="008A5EDA">
          <w:rPr>
            <w:spacing w:val="-10"/>
            <w:sz w:val="24"/>
            <w:lang w:val="ru-RU"/>
          </w:rPr>
          <w:t xml:space="preserve">ІНТЕЛЕКТУ </w:t>
        </w:r>
        <w:r w:rsidRPr="008A5EDA">
          <w:rPr>
            <w:sz w:val="24"/>
            <w:lang w:val="ru-RU"/>
          </w:rPr>
          <w:t xml:space="preserve">(НА ПРИКЛАДІ </w:t>
        </w:r>
        <w:r>
          <w:rPr>
            <w:sz w:val="24"/>
          </w:rPr>
          <w:t>ChatGPT</w:t>
        </w:r>
        <w:r w:rsidRPr="008A5EDA">
          <w:rPr>
            <w:sz w:val="24"/>
            <w:lang w:val="ru-RU"/>
          </w:rPr>
          <w:t xml:space="preserve">) У ВИКЛАДАННІ ІНОЗЕМНОЇ МОВИ У </w:t>
        </w:r>
        <w:r w:rsidRPr="008A5EDA">
          <w:rPr>
            <w:spacing w:val="-2"/>
            <w:sz w:val="24"/>
            <w:lang w:val="ru-RU"/>
          </w:rPr>
          <w:t>ЗАКЛАДАХ</w:t>
        </w:r>
        <w:r w:rsidRPr="008A5EDA">
          <w:rPr>
            <w:spacing w:val="-13"/>
            <w:sz w:val="24"/>
            <w:lang w:val="ru-RU"/>
          </w:rPr>
          <w:t xml:space="preserve"> </w:t>
        </w:r>
        <w:r w:rsidRPr="008A5EDA">
          <w:rPr>
            <w:spacing w:val="-2"/>
            <w:sz w:val="24"/>
            <w:lang w:val="ru-RU"/>
          </w:rPr>
          <w:t>ВИЩОЇ</w:t>
        </w:r>
        <w:r w:rsidRPr="008A5EDA">
          <w:rPr>
            <w:spacing w:val="-13"/>
            <w:sz w:val="24"/>
            <w:lang w:val="ru-RU"/>
          </w:rPr>
          <w:t xml:space="preserve"> </w:t>
        </w:r>
        <w:r w:rsidRPr="008A5EDA">
          <w:rPr>
            <w:spacing w:val="-2"/>
            <w:sz w:val="24"/>
            <w:lang w:val="ru-RU"/>
          </w:rPr>
          <w:t>ОСВІТИ</w:t>
        </w:r>
      </w:hyperlink>
    </w:p>
    <w:p w:rsidR="007C6FEF" w:rsidRPr="008A5EDA" w:rsidRDefault="008A5EDA">
      <w:pPr>
        <w:tabs>
          <w:tab w:val="right" w:leader="dot" w:pos="9059"/>
        </w:tabs>
        <w:spacing w:before="3"/>
        <w:ind w:left="852"/>
        <w:rPr>
          <w:sz w:val="24"/>
          <w:lang w:val="ru-RU"/>
        </w:rPr>
      </w:pPr>
      <w:r w:rsidRPr="008A5EDA">
        <w:rPr>
          <w:spacing w:val="-6"/>
          <w:sz w:val="24"/>
          <w:lang w:val="ru-RU"/>
        </w:rPr>
        <w:t>Гулян</w:t>
      </w:r>
      <w:r w:rsidRPr="008A5EDA">
        <w:rPr>
          <w:spacing w:val="-7"/>
          <w:sz w:val="24"/>
          <w:lang w:val="ru-RU"/>
        </w:rPr>
        <w:t xml:space="preserve"> </w:t>
      </w:r>
      <w:r w:rsidRPr="008A5EDA">
        <w:rPr>
          <w:spacing w:val="-6"/>
          <w:sz w:val="24"/>
          <w:lang w:val="ru-RU"/>
        </w:rPr>
        <w:t>Б.І., Януш Х.М.,</w:t>
      </w:r>
      <w:r w:rsidRPr="008A5EDA">
        <w:rPr>
          <w:spacing w:val="-7"/>
          <w:sz w:val="24"/>
          <w:lang w:val="ru-RU"/>
        </w:rPr>
        <w:t xml:space="preserve"> </w:t>
      </w:r>
      <w:r w:rsidRPr="008A5EDA">
        <w:rPr>
          <w:spacing w:val="-6"/>
          <w:sz w:val="24"/>
          <w:lang w:val="ru-RU"/>
        </w:rPr>
        <w:t>Дудишин</w:t>
      </w:r>
      <w:r w:rsidRPr="008A5EDA">
        <w:rPr>
          <w:spacing w:val="-5"/>
          <w:sz w:val="24"/>
          <w:lang w:val="ru-RU"/>
        </w:rPr>
        <w:t xml:space="preserve"> </w:t>
      </w:r>
      <w:r w:rsidRPr="008A5EDA">
        <w:rPr>
          <w:spacing w:val="-6"/>
          <w:sz w:val="24"/>
          <w:lang w:val="ru-RU"/>
        </w:rPr>
        <w:t>Т.С.</w:t>
      </w:r>
      <w:r w:rsidRPr="008A5EDA">
        <w:rPr>
          <w:rFonts w:ascii="Times New Roman" w:hAnsi="Times New Roman"/>
          <w:b/>
          <w:sz w:val="24"/>
          <w:lang w:val="ru-RU"/>
        </w:rPr>
        <w:tab/>
      </w:r>
      <w:r w:rsidRPr="008A5EDA">
        <w:rPr>
          <w:spacing w:val="-5"/>
          <w:sz w:val="24"/>
          <w:lang w:val="ru-RU"/>
        </w:rPr>
        <w:t>748</w:t>
      </w:r>
    </w:p>
    <w:p w:rsidR="007C6FEF" w:rsidRPr="008A5EDA" w:rsidRDefault="008A5EDA">
      <w:pPr>
        <w:pStyle w:val="5"/>
        <w:spacing w:before="266" w:line="261" w:lineRule="auto"/>
        <w:ind w:right="1558"/>
        <w:rPr>
          <w:lang w:val="ru-RU"/>
        </w:rPr>
      </w:pPr>
      <w:hyperlink w:anchor="_bookmark102" w:history="1">
        <w:r w:rsidRPr="008A5EDA">
          <w:rPr>
            <w:lang w:val="ru-RU"/>
          </w:rPr>
          <w:t xml:space="preserve">ПРАКТИЧНІ АСПЕКТИ ФОРМУВАННЯ УСНОГО МОВЛЕННЯ </w:t>
        </w:r>
        <w:r w:rsidRPr="008A5EDA">
          <w:rPr>
            <w:spacing w:val="-2"/>
            <w:lang w:val="ru-RU"/>
          </w:rPr>
          <w:t>МОЛОДШИХ</w:t>
        </w:r>
        <w:r w:rsidRPr="008A5EDA">
          <w:rPr>
            <w:spacing w:val="-13"/>
            <w:lang w:val="ru-RU"/>
          </w:rPr>
          <w:t xml:space="preserve"> </w:t>
        </w:r>
        <w:r w:rsidRPr="008A5EDA">
          <w:rPr>
            <w:spacing w:val="-2"/>
            <w:lang w:val="ru-RU"/>
          </w:rPr>
          <w:t>ШКОЛЯРІВ</w:t>
        </w:r>
        <w:r w:rsidRPr="008A5EDA">
          <w:rPr>
            <w:spacing w:val="-13"/>
            <w:lang w:val="ru-RU"/>
          </w:rPr>
          <w:t xml:space="preserve"> </w:t>
        </w:r>
        <w:r w:rsidRPr="008A5EDA">
          <w:rPr>
            <w:spacing w:val="-2"/>
            <w:lang w:val="ru-RU"/>
          </w:rPr>
          <w:t>В</w:t>
        </w:r>
        <w:r w:rsidRPr="008A5EDA">
          <w:rPr>
            <w:spacing w:val="-12"/>
            <w:lang w:val="ru-RU"/>
          </w:rPr>
          <w:t xml:space="preserve"> </w:t>
        </w:r>
        <w:r w:rsidRPr="008A5EDA">
          <w:rPr>
            <w:spacing w:val="-2"/>
            <w:lang w:val="ru-RU"/>
          </w:rPr>
          <w:t>УМОВАХ</w:t>
        </w:r>
        <w:r w:rsidRPr="008A5EDA">
          <w:rPr>
            <w:spacing w:val="-13"/>
            <w:lang w:val="ru-RU"/>
          </w:rPr>
          <w:t xml:space="preserve"> </w:t>
        </w:r>
        <w:r w:rsidRPr="008A5EDA">
          <w:rPr>
            <w:spacing w:val="-2"/>
            <w:lang w:val="ru-RU"/>
          </w:rPr>
          <w:t>ЗМІШАНОГО</w:t>
        </w:r>
        <w:r w:rsidRPr="008A5EDA">
          <w:rPr>
            <w:spacing w:val="-14"/>
            <w:lang w:val="ru-RU"/>
          </w:rPr>
          <w:t xml:space="preserve"> </w:t>
        </w:r>
        <w:r w:rsidRPr="008A5EDA">
          <w:rPr>
            <w:spacing w:val="-2"/>
            <w:lang w:val="ru-RU"/>
          </w:rPr>
          <w:t>НАВЧАННЯ</w:t>
        </w:r>
      </w:hyperlink>
    </w:p>
    <w:p w:rsidR="007C6FEF" w:rsidRPr="008A5EDA" w:rsidRDefault="008A5EDA">
      <w:pPr>
        <w:tabs>
          <w:tab w:val="right" w:leader="dot" w:pos="9059"/>
        </w:tabs>
        <w:spacing w:line="267" w:lineRule="exact"/>
        <w:ind w:left="852"/>
        <w:rPr>
          <w:sz w:val="24"/>
          <w:lang w:val="ru-RU"/>
        </w:rPr>
      </w:pPr>
      <w:r w:rsidRPr="008A5EDA">
        <w:rPr>
          <w:spacing w:val="-4"/>
          <w:sz w:val="24"/>
          <w:lang w:val="ru-RU"/>
        </w:rPr>
        <w:t>Гнатенко</w:t>
      </w:r>
      <w:r w:rsidRPr="008A5EDA">
        <w:rPr>
          <w:spacing w:val="-5"/>
          <w:sz w:val="24"/>
          <w:lang w:val="ru-RU"/>
        </w:rPr>
        <w:t xml:space="preserve"> </w:t>
      </w:r>
      <w:r w:rsidRPr="008A5EDA">
        <w:rPr>
          <w:spacing w:val="-4"/>
          <w:sz w:val="24"/>
          <w:lang w:val="ru-RU"/>
        </w:rPr>
        <w:t>А.Г.,</w:t>
      </w:r>
      <w:r w:rsidRPr="008A5EDA">
        <w:rPr>
          <w:spacing w:val="-5"/>
          <w:sz w:val="24"/>
          <w:lang w:val="ru-RU"/>
        </w:rPr>
        <w:t xml:space="preserve"> </w:t>
      </w:r>
      <w:r w:rsidRPr="008A5EDA">
        <w:rPr>
          <w:spacing w:val="-4"/>
          <w:sz w:val="24"/>
          <w:lang w:val="ru-RU"/>
        </w:rPr>
        <w:t>Ілясов</w:t>
      </w:r>
      <w:r w:rsidRPr="008A5EDA">
        <w:rPr>
          <w:spacing w:val="-7"/>
          <w:sz w:val="24"/>
          <w:lang w:val="ru-RU"/>
        </w:rPr>
        <w:t xml:space="preserve"> </w:t>
      </w:r>
      <w:r w:rsidRPr="008A5EDA">
        <w:rPr>
          <w:spacing w:val="-5"/>
          <w:sz w:val="24"/>
          <w:lang w:val="ru-RU"/>
        </w:rPr>
        <w:t>О.О</w:t>
      </w:r>
      <w:r w:rsidRPr="008A5EDA">
        <w:rPr>
          <w:rFonts w:ascii="Times New Roman" w:hAnsi="Times New Roman"/>
          <w:b/>
          <w:sz w:val="24"/>
          <w:lang w:val="ru-RU"/>
        </w:rPr>
        <w:tab/>
      </w:r>
      <w:r w:rsidRPr="008A5EDA">
        <w:rPr>
          <w:spacing w:val="-5"/>
          <w:sz w:val="24"/>
          <w:lang w:val="ru-RU"/>
        </w:rPr>
        <w:t>755</w:t>
      </w:r>
    </w:p>
    <w:p w:rsidR="007C6FEF" w:rsidRPr="008A5EDA" w:rsidRDefault="007C6FEF">
      <w:pPr>
        <w:spacing w:line="267" w:lineRule="exact"/>
        <w:rPr>
          <w:sz w:val="24"/>
          <w:lang w:val="ru-RU"/>
        </w:rPr>
        <w:sectPr w:rsidR="007C6FEF" w:rsidRPr="008A5EDA">
          <w:pgSz w:w="11910" w:h="16850"/>
          <w:pgMar w:top="1400" w:right="850" w:bottom="1220" w:left="850" w:header="585" w:footer="1028" w:gutter="0"/>
          <w:cols w:space="720"/>
        </w:sectPr>
      </w:pPr>
    </w:p>
    <w:p w:rsidR="007C6FEF" w:rsidRPr="008A5EDA" w:rsidRDefault="008A5EDA">
      <w:pPr>
        <w:tabs>
          <w:tab w:val="left" w:leader="dot" w:pos="8931"/>
        </w:tabs>
        <w:spacing w:before="35" w:line="259" w:lineRule="auto"/>
        <w:ind w:left="1135" w:right="859"/>
        <w:rPr>
          <w:sz w:val="24"/>
          <w:lang w:val="ru-RU"/>
        </w:rPr>
      </w:pPr>
      <w:r>
        <w:rPr>
          <w:noProof/>
          <w:sz w:val="24"/>
        </w:rPr>
        <w:lastRenderedPageBreak/>
        <mc:AlternateContent>
          <mc:Choice Requires="wps">
            <w:drawing>
              <wp:anchor distT="0" distB="0" distL="0" distR="0" simplePos="0" relativeHeight="15746560" behindDoc="0" locked="0" layoutInCell="1" allowOverlap="1">
                <wp:simplePos x="0" y="0"/>
                <wp:positionH relativeFrom="page">
                  <wp:posOffset>760094</wp:posOffset>
                </wp:positionH>
                <wp:positionV relativeFrom="page">
                  <wp:posOffset>1090548</wp:posOffset>
                </wp:positionV>
                <wp:extent cx="1270" cy="1436370"/>
                <wp:effectExtent l="0" t="0" r="0" b="0"/>
                <wp:wrapNone/>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FF2FA6B" id="Graphic 50" o:spid="_x0000_s1026" style="position:absolute;margin-left:59.85pt;margin-top:85.85pt;width:.1pt;height:113.1pt;z-index:15746560;visibility:visible;mso-wrap-style:square;mso-wrap-distance-left:0;mso-wrap-distance-top:0;mso-wrap-distance-right:0;mso-wrap-distance-bottom:0;mso-position-horizontal:absolute;mso-position-horizontal-relative:page;mso-position-vertical:absolute;mso-position-vertical-relative:page;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" path="m,l,1436370e" filled="f" strokeweight=".5pt">
                <v:path arrowok="t"/>
                <w10:wrap anchorx="page" anchory="page"/>
              </v:shape>
            </w:pict>
          </mc:Fallback>
        </mc:AlternateContent>
      </w:r>
      <w:r>
        <w:rPr>
          <w:noProof/>
          <w:sz w:val="24"/>
        </w:rPr>
        <mc:AlternateContent>
          <mc:Choice Requires="wps">
            <w:drawing>
              <wp:anchor distT="0" distB="0" distL="0" distR="0" simplePos="0" relativeHeight="15747072" behindDoc="0" locked="0" layoutInCell="1" allowOverlap="1">
                <wp:simplePos x="0" y="0"/>
                <wp:positionH relativeFrom="page">
                  <wp:posOffset>669268</wp:posOffset>
                </wp:positionH>
                <wp:positionV relativeFrom="page">
                  <wp:posOffset>2700808</wp:posOffset>
                </wp:positionV>
                <wp:extent cx="198120" cy="662305"/>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51" o:spid="_x0000_s1038" type="#_x0000_t202" style="position:absolute;left:0;text-align:left;margin-left:52.7pt;margin-top:212.65pt;width:15.6pt;height:52.15pt;z-index:15747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anchory="page"/>
              </v:shape>
            </w:pict>
          </mc:Fallback>
        </mc:AlternateContent>
      </w:r>
      <w:hyperlink w:anchor="_bookmark103" w:history="1">
        <w:r w:rsidRPr="008A5EDA">
          <w:rPr>
            <w:sz w:val="24"/>
            <w:lang w:val="ru-RU"/>
          </w:rPr>
          <w:t>ПРОФЕСІЙНО-ОРІЄНТОВАНІ</w:t>
        </w:r>
        <w:r w:rsidRPr="008A5EDA">
          <w:rPr>
            <w:spacing w:val="75"/>
            <w:sz w:val="24"/>
            <w:lang w:val="ru-RU"/>
          </w:rPr>
          <w:t xml:space="preserve"> </w:t>
        </w:r>
        <w:r w:rsidRPr="008A5EDA">
          <w:rPr>
            <w:sz w:val="24"/>
            <w:lang w:val="ru-RU"/>
          </w:rPr>
          <w:t>ЗАДАЧІ</w:t>
        </w:r>
        <w:r w:rsidRPr="008A5EDA">
          <w:rPr>
            <w:spacing w:val="76"/>
            <w:sz w:val="24"/>
            <w:lang w:val="ru-RU"/>
          </w:rPr>
          <w:t xml:space="preserve"> </w:t>
        </w:r>
        <w:r w:rsidRPr="008A5EDA">
          <w:rPr>
            <w:sz w:val="24"/>
            <w:lang w:val="ru-RU"/>
          </w:rPr>
          <w:t>З</w:t>
        </w:r>
        <w:r w:rsidRPr="008A5EDA">
          <w:rPr>
            <w:spacing w:val="75"/>
            <w:sz w:val="24"/>
            <w:lang w:val="ru-RU"/>
          </w:rPr>
          <w:t xml:space="preserve"> </w:t>
        </w:r>
        <w:r w:rsidRPr="008A5EDA">
          <w:rPr>
            <w:sz w:val="24"/>
            <w:lang w:val="ru-RU"/>
          </w:rPr>
          <w:t>ТЕОРІЇ</w:t>
        </w:r>
        <w:r w:rsidRPr="008A5EDA">
          <w:rPr>
            <w:spacing w:val="76"/>
            <w:sz w:val="24"/>
            <w:lang w:val="ru-RU"/>
          </w:rPr>
          <w:t xml:space="preserve"> </w:t>
        </w:r>
        <w:r w:rsidRPr="008A5EDA">
          <w:rPr>
            <w:sz w:val="24"/>
            <w:lang w:val="ru-RU"/>
          </w:rPr>
          <w:t>ЙМОВІРНОСТЕЙ</w:t>
        </w:r>
        <w:r w:rsidRPr="008A5EDA">
          <w:rPr>
            <w:spacing w:val="75"/>
            <w:sz w:val="24"/>
            <w:lang w:val="ru-RU"/>
          </w:rPr>
          <w:t xml:space="preserve"> </w:t>
        </w:r>
        <w:r w:rsidRPr="008A5EDA">
          <w:rPr>
            <w:sz w:val="24"/>
            <w:lang w:val="ru-RU"/>
          </w:rPr>
          <w:t>І МАТЕМАТИЧНОЇ</w:t>
        </w:r>
        <w:r w:rsidRPr="008A5EDA">
          <w:rPr>
            <w:spacing w:val="80"/>
            <w:sz w:val="24"/>
            <w:lang w:val="ru-RU"/>
          </w:rPr>
          <w:t xml:space="preserve">  </w:t>
        </w:r>
        <w:r w:rsidRPr="008A5EDA">
          <w:rPr>
            <w:sz w:val="24"/>
            <w:lang w:val="ru-RU"/>
          </w:rPr>
          <w:t>СТАТИСТИКИ</w:t>
        </w:r>
        <w:r w:rsidRPr="008A5EDA">
          <w:rPr>
            <w:spacing w:val="80"/>
            <w:sz w:val="24"/>
            <w:lang w:val="ru-RU"/>
          </w:rPr>
          <w:t xml:space="preserve">  </w:t>
        </w:r>
        <w:r w:rsidRPr="008A5EDA">
          <w:rPr>
            <w:sz w:val="24"/>
            <w:lang w:val="ru-RU"/>
          </w:rPr>
          <w:t>У</w:t>
        </w:r>
        <w:r w:rsidRPr="008A5EDA">
          <w:rPr>
            <w:spacing w:val="80"/>
            <w:sz w:val="24"/>
            <w:lang w:val="ru-RU"/>
          </w:rPr>
          <w:t xml:space="preserve">  </w:t>
        </w:r>
        <w:r w:rsidRPr="008A5EDA">
          <w:rPr>
            <w:sz w:val="24"/>
            <w:lang w:val="ru-RU"/>
          </w:rPr>
          <w:t>ПІДГОТОВЦІ</w:t>
        </w:r>
        <w:r w:rsidRPr="008A5EDA">
          <w:rPr>
            <w:spacing w:val="80"/>
            <w:sz w:val="24"/>
            <w:lang w:val="ru-RU"/>
          </w:rPr>
          <w:t xml:space="preserve">  </w:t>
        </w:r>
        <w:r w:rsidRPr="008A5EDA">
          <w:rPr>
            <w:sz w:val="24"/>
            <w:lang w:val="ru-RU"/>
          </w:rPr>
          <w:t xml:space="preserve">СТУДЕНТІВ </w:t>
        </w:r>
        <w:r w:rsidRPr="008A5EDA">
          <w:rPr>
            <w:w w:val="90"/>
            <w:sz w:val="24"/>
            <w:lang w:val="ru-RU"/>
          </w:rPr>
          <w:t>ТРАНСПОРТНИХ СПЕЦІАЛЬНОСТЕЙ: ОГЛЯД ПІДХОДІВ ТА ПРАКТИК</w:t>
        </w:r>
      </w:hyperlink>
      <w:r w:rsidRPr="008A5EDA">
        <w:rPr>
          <w:w w:val="90"/>
          <w:sz w:val="24"/>
          <w:lang w:val="ru-RU"/>
        </w:rPr>
        <w:t xml:space="preserve"> </w:t>
      </w:r>
      <w:r w:rsidRPr="008A5EDA">
        <w:rPr>
          <w:sz w:val="24"/>
          <w:lang w:val="ru-RU"/>
        </w:rPr>
        <w:t>Носовська С.Є.</w:t>
      </w:r>
      <w:r w:rsidRPr="008A5EDA">
        <w:rPr>
          <w:rFonts w:ascii="Times New Roman" w:hAnsi="Times New Roman"/>
          <w:b/>
          <w:sz w:val="24"/>
          <w:lang w:val="ru-RU"/>
        </w:rPr>
        <w:tab/>
      </w:r>
      <w:r w:rsidRPr="008A5EDA">
        <w:rPr>
          <w:spacing w:val="-4"/>
          <w:sz w:val="24"/>
          <w:lang w:val="ru-RU"/>
        </w:rPr>
        <w:t>763</w:t>
      </w:r>
    </w:p>
    <w:p w:rsidR="007C6FEF" w:rsidRPr="008A5EDA" w:rsidRDefault="008A5EDA">
      <w:pPr>
        <w:pStyle w:val="5"/>
        <w:spacing w:before="250" w:line="259" w:lineRule="auto"/>
        <w:ind w:left="1135" w:right="1275"/>
        <w:rPr>
          <w:lang w:val="ru-RU"/>
        </w:rPr>
      </w:pPr>
      <w:hyperlink w:anchor="_bookmark104" w:history="1">
        <w:r w:rsidRPr="008A5EDA">
          <w:rPr>
            <w:spacing w:val="-4"/>
            <w:lang w:val="ru-RU"/>
          </w:rPr>
          <w:t>ТЕОРІЯ</w:t>
        </w:r>
        <w:r w:rsidRPr="008A5EDA">
          <w:rPr>
            <w:spacing w:val="-10"/>
            <w:lang w:val="ru-RU"/>
          </w:rPr>
          <w:t xml:space="preserve"> </w:t>
        </w:r>
        <w:r w:rsidRPr="008A5EDA">
          <w:rPr>
            <w:spacing w:val="-4"/>
            <w:lang w:val="ru-RU"/>
          </w:rPr>
          <w:t>КОМПЛЕКСУ</w:t>
        </w:r>
        <w:r w:rsidRPr="008A5EDA">
          <w:rPr>
            <w:spacing w:val="-9"/>
            <w:lang w:val="ru-RU"/>
          </w:rPr>
          <w:t xml:space="preserve"> </w:t>
        </w:r>
        <w:r w:rsidRPr="008A5EDA">
          <w:rPr>
            <w:spacing w:val="-4"/>
            <w:lang w:val="ru-RU"/>
          </w:rPr>
          <w:t>НЕПОВНОЦІННОСТІ</w:t>
        </w:r>
        <w:r w:rsidRPr="008A5EDA">
          <w:rPr>
            <w:spacing w:val="-10"/>
            <w:lang w:val="ru-RU"/>
          </w:rPr>
          <w:t xml:space="preserve"> </w:t>
        </w:r>
        <w:r w:rsidRPr="008A5EDA">
          <w:rPr>
            <w:spacing w:val="-4"/>
            <w:lang w:val="ru-RU"/>
          </w:rPr>
          <w:t>А.</w:t>
        </w:r>
        <w:r w:rsidRPr="008A5EDA">
          <w:rPr>
            <w:spacing w:val="-10"/>
            <w:lang w:val="ru-RU"/>
          </w:rPr>
          <w:t xml:space="preserve"> </w:t>
        </w:r>
        <w:r w:rsidRPr="008A5EDA">
          <w:rPr>
            <w:spacing w:val="-4"/>
            <w:lang w:val="ru-RU"/>
          </w:rPr>
          <w:t>АДЛЕРА:</w:t>
        </w:r>
        <w:r w:rsidRPr="008A5EDA">
          <w:rPr>
            <w:spacing w:val="-10"/>
            <w:lang w:val="ru-RU"/>
          </w:rPr>
          <w:t xml:space="preserve"> </w:t>
        </w:r>
        <w:r w:rsidRPr="008A5EDA">
          <w:rPr>
            <w:spacing w:val="-4"/>
            <w:lang w:val="ru-RU"/>
          </w:rPr>
          <w:t xml:space="preserve">ПОДОЛАННЯ </w:t>
        </w:r>
        <w:r w:rsidRPr="008A5EDA">
          <w:rPr>
            <w:lang w:val="ru-RU"/>
          </w:rPr>
          <w:t xml:space="preserve">ПСИХОЛОГІЧНИХ БАР'ЄРІВ ТА ЇЇ ПОТЕНЦІАЛ В ОСВІТНЬОМУ </w:t>
        </w:r>
        <w:r w:rsidRPr="008A5EDA">
          <w:rPr>
            <w:spacing w:val="-2"/>
            <w:lang w:val="ru-RU"/>
          </w:rPr>
          <w:t>СЕРЕДОВИЩІ</w:t>
        </w:r>
      </w:hyperlink>
    </w:p>
    <w:p w:rsidR="007C6FEF" w:rsidRPr="008A5EDA" w:rsidRDefault="008A5EDA">
      <w:pPr>
        <w:tabs>
          <w:tab w:val="left" w:leader="dot" w:pos="8931"/>
        </w:tabs>
        <w:spacing w:before="3"/>
        <w:ind w:left="1135"/>
        <w:rPr>
          <w:sz w:val="24"/>
          <w:lang w:val="ru-RU"/>
        </w:rPr>
      </w:pPr>
      <w:r w:rsidRPr="008A5EDA">
        <w:rPr>
          <w:spacing w:val="-2"/>
          <w:sz w:val="24"/>
          <w:lang w:val="ru-RU"/>
        </w:rPr>
        <w:t>Гапіченко</w:t>
      </w:r>
      <w:r w:rsidRPr="008A5EDA">
        <w:rPr>
          <w:spacing w:val="-4"/>
          <w:sz w:val="24"/>
          <w:lang w:val="ru-RU"/>
        </w:rPr>
        <w:t xml:space="preserve"> </w:t>
      </w:r>
      <w:r w:rsidRPr="008A5EDA">
        <w:rPr>
          <w:spacing w:val="-2"/>
          <w:sz w:val="24"/>
          <w:lang w:val="ru-RU"/>
        </w:rPr>
        <w:t>А.М.,</w:t>
      </w:r>
      <w:r w:rsidRPr="008A5EDA">
        <w:rPr>
          <w:spacing w:val="-4"/>
          <w:sz w:val="24"/>
          <w:lang w:val="ru-RU"/>
        </w:rPr>
        <w:t xml:space="preserve"> </w:t>
      </w:r>
      <w:r w:rsidRPr="008A5EDA">
        <w:rPr>
          <w:spacing w:val="-2"/>
          <w:sz w:val="24"/>
          <w:lang w:val="ru-RU"/>
        </w:rPr>
        <w:t xml:space="preserve">Коробкіна </w:t>
      </w:r>
      <w:r w:rsidRPr="008A5EDA">
        <w:rPr>
          <w:spacing w:val="-5"/>
          <w:sz w:val="24"/>
          <w:lang w:val="ru-RU"/>
        </w:rPr>
        <w:t>Т.В</w:t>
      </w:r>
      <w:r w:rsidRPr="008A5EDA">
        <w:rPr>
          <w:rFonts w:ascii="Times New Roman" w:hAnsi="Times New Roman"/>
          <w:b/>
          <w:sz w:val="24"/>
          <w:lang w:val="ru-RU"/>
        </w:rPr>
        <w:tab/>
      </w:r>
      <w:r w:rsidRPr="008A5EDA">
        <w:rPr>
          <w:spacing w:val="-5"/>
          <w:sz w:val="24"/>
          <w:lang w:val="ru-RU"/>
        </w:rPr>
        <w:t>772</w:t>
      </w:r>
    </w:p>
    <w:p w:rsidR="007C6FEF" w:rsidRPr="008A5EDA" w:rsidRDefault="008A5EDA">
      <w:pPr>
        <w:pStyle w:val="5"/>
        <w:spacing w:before="266"/>
        <w:ind w:left="1135"/>
        <w:jc w:val="left"/>
        <w:rPr>
          <w:lang w:val="ru-RU"/>
        </w:rPr>
      </w:pPr>
      <w:hyperlink w:anchor="_bookmark105" w:history="1">
        <w:r w:rsidRPr="008A5EDA">
          <w:rPr>
            <w:w w:val="90"/>
            <w:lang w:val="ru-RU"/>
          </w:rPr>
          <w:t>ФОРМУВАННЯ</w:t>
        </w:r>
        <w:r w:rsidRPr="008A5EDA">
          <w:rPr>
            <w:spacing w:val="16"/>
            <w:lang w:val="ru-RU"/>
          </w:rPr>
          <w:t xml:space="preserve"> </w:t>
        </w:r>
        <w:r w:rsidRPr="008A5EDA">
          <w:rPr>
            <w:w w:val="90"/>
            <w:lang w:val="ru-RU"/>
          </w:rPr>
          <w:t>ЕКСПРЕСИВНОГО</w:t>
        </w:r>
        <w:r w:rsidRPr="008A5EDA">
          <w:rPr>
            <w:spacing w:val="14"/>
            <w:lang w:val="ru-RU"/>
          </w:rPr>
          <w:t xml:space="preserve"> </w:t>
        </w:r>
        <w:r w:rsidRPr="008A5EDA">
          <w:rPr>
            <w:w w:val="90"/>
            <w:lang w:val="ru-RU"/>
          </w:rPr>
          <w:t>МОВЛЕННЯ</w:t>
        </w:r>
        <w:r w:rsidRPr="008A5EDA">
          <w:rPr>
            <w:spacing w:val="16"/>
            <w:lang w:val="ru-RU"/>
          </w:rPr>
          <w:t xml:space="preserve"> </w:t>
        </w:r>
        <w:r w:rsidRPr="008A5EDA">
          <w:rPr>
            <w:w w:val="90"/>
            <w:lang w:val="ru-RU"/>
          </w:rPr>
          <w:t>У</w:t>
        </w:r>
        <w:r w:rsidRPr="008A5EDA">
          <w:rPr>
            <w:spacing w:val="15"/>
            <w:lang w:val="ru-RU"/>
          </w:rPr>
          <w:t xml:space="preserve"> </w:t>
        </w:r>
        <w:r w:rsidRPr="008A5EDA">
          <w:rPr>
            <w:w w:val="90"/>
            <w:lang w:val="ru-RU"/>
          </w:rPr>
          <w:t>ДІТЕЙ</w:t>
        </w:r>
        <w:r w:rsidRPr="008A5EDA">
          <w:rPr>
            <w:spacing w:val="14"/>
            <w:lang w:val="ru-RU"/>
          </w:rPr>
          <w:t xml:space="preserve"> </w:t>
        </w:r>
        <w:r w:rsidRPr="008A5EDA">
          <w:rPr>
            <w:w w:val="90"/>
            <w:lang w:val="ru-RU"/>
          </w:rPr>
          <w:t>З</w:t>
        </w:r>
        <w:r w:rsidRPr="008A5EDA">
          <w:rPr>
            <w:spacing w:val="15"/>
            <w:lang w:val="ru-RU"/>
          </w:rPr>
          <w:t xml:space="preserve"> </w:t>
        </w:r>
        <w:r w:rsidRPr="008A5EDA">
          <w:rPr>
            <w:spacing w:val="-2"/>
            <w:w w:val="90"/>
            <w:lang w:val="ru-RU"/>
          </w:rPr>
          <w:t>АЛАЛІЄЮ</w:t>
        </w:r>
      </w:hyperlink>
    </w:p>
    <w:p w:rsidR="007C6FEF" w:rsidRPr="008A5EDA" w:rsidRDefault="008A5EDA">
      <w:pPr>
        <w:tabs>
          <w:tab w:val="left" w:leader="dot" w:pos="8931"/>
        </w:tabs>
        <w:spacing w:before="23"/>
        <w:ind w:left="1135"/>
        <w:rPr>
          <w:sz w:val="24"/>
          <w:lang w:val="ru-RU"/>
        </w:rPr>
      </w:pPr>
      <w:r w:rsidRPr="008A5EDA">
        <w:rPr>
          <w:spacing w:val="-4"/>
          <w:sz w:val="24"/>
          <w:lang w:val="ru-RU"/>
        </w:rPr>
        <w:t>Рібцун</w:t>
      </w:r>
      <w:r w:rsidRPr="008A5EDA">
        <w:rPr>
          <w:spacing w:val="-12"/>
          <w:sz w:val="24"/>
          <w:lang w:val="ru-RU"/>
        </w:rPr>
        <w:t xml:space="preserve"> </w:t>
      </w:r>
      <w:r w:rsidRPr="008A5EDA">
        <w:rPr>
          <w:spacing w:val="-4"/>
          <w:sz w:val="24"/>
          <w:lang w:val="ru-RU"/>
        </w:rPr>
        <w:t>Ю.В.,</w:t>
      </w:r>
      <w:r w:rsidRPr="008A5EDA">
        <w:rPr>
          <w:spacing w:val="-10"/>
          <w:sz w:val="24"/>
          <w:lang w:val="ru-RU"/>
        </w:rPr>
        <w:t xml:space="preserve"> </w:t>
      </w:r>
      <w:r w:rsidRPr="008A5EDA">
        <w:rPr>
          <w:spacing w:val="-4"/>
          <w:sz w:val="24"/>
          <w:lang w:val="ru-RU"/>
        </w:rPr>
        <w:t>Хмарна</w:t>
      </w:r>
      <w:r w:rsidRPr="008A5EDA">
        <w:rPr>
          <w:spacing w:val="-11"/>
          <w:sz w:val="24"/>
          <w:lang w:val="ru-RU"/>
        </w:rPr>
        <w:t xml:space="preserve"> </w:t>
      </w:r>
      <w:r w:rsidRPr="008A5EDA">
        <w:rPr>
          <w:spacing w:val="-5"/>
          <w:sz w:val="24"/>
          <w:lang w:val="ru-RU"/>
        </w:rPr>
        <w:t>Н.Я</w:t>
      </w:r>
      <w:r w:rsidRPr="008A5EDA">
        <w:rPr>
          <w:rFonts w:ascii="Times New Roman" w:hAnsi="Times New Roman"/>
          <w:b/>
          <w:sz w:val="24"/>
          <w:lang w:val="ru-RU"/>
        </w:rPr>
        <w:tab/>
      </w:r>
      <w:r w:rsidRPr="008A5EDA">
        <w:rPr>
          <w:spacing w:val="-5"/>
          <w:sz w:val="24"/>
          <w:lang w:val="ru-RU"/>
        </w:rPr>
        <w:t>777</w:t>
      </w:r>
    </w:p>
    <w:p w:rsidR="007C6FEF" w:rsidRPr="008A5EDA" w:rsidRDefault="008A5EDA">
      <w:pPr>
        <w:spacing w:before="230"/>
        <w:ind w:left="1135"/>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13"/>
        <w:ind w:left="1135"/>
        <w:jc w:val="left"/>
        <w:rPr>
          <w:lang w:val="ru-RU"/>
        </w:rPr>
      </w:pPr>
      <w:hyperlink w:anchor="_bookmark106" w:history="1">
        <w:r>
          <w:rPr>
            <w:w w:val="90"/>
          </w:rPr>
          <w:t>T</w:t>
        </w:r>
        <w:r w:rsidRPr="008A5EDA">
          <w:rPr>
            <w:rFonts w:ascii="Calibri" w:hAnsi="Calibri"/>
            <w:w w:val="90"/>
            <w:lang w:val="ru-RU"/>
          </w:rPr>
          <w:t>Ə</w:t>
        </w:r>
        <w:r>
          <w:rPr>
            <w:w w:val="90"/>
          </w:rPr>
          <w:t>HS</w:t>
        </w:r>
        <w:r w:rsidRPr="008A5EDA">
          <w:rPr>
            <w:w w:val="90"/>
            <w:lang w:val="ru-RU"/>
          </w:rPr>
          <w:t>İ</w:t>
        </w:r>
        <w:r>
          <w:rPr>
            <w:w w:val="90"/>
          </w:rPr>
          <w:t>L</w:t>
        </w:r>
        <w:r w:rsidRPr="008A5EDA">
          <w:rPr>
            <w:spacing w:val="12"/>
            <w:lang w:val="ru-RU"/>
          </w:rPr>
          <w:t xml:space="preserve"> </w:t>
        </w:r>
        <w:r>
          <w:rPr>
            <w:w w:val="90"/>
          </w:rPr>
          <w:t>PROSES</w:t>
        </w:r>
        <w:r w:rsidRPr="008A5EDA">
          <w:rPr>
            <w:w w:val="90"/>
            <w:lang w:val="ru-RU"/>
          </w:rPr>
          <w:t>İ</w:t>
        </w:r>
        <w:r>
          <w:rPr>
            <w:w w:val="90"/>
          </w:rPr>
          <w:t>ND</w:t>
        </w:r>
        <w:r w:rsidRPr="008A5EDA">
          <w:rPr>
            <w:rFonts w:ascii="Calibri" w:hAnsi="Calibri"/>
            <w:w w:val="90"/>
            <w:lang w:val="ru-RU"/>
          </w:rPr>
          <w:t>Ə</w:t>
        </w:r>
        <w:r w:rsidRPr="008A5EDA">
          <w:rPr>
            <w:rFonts w:ascii="Calibri" w:hAnsi="Calibri"/>
            <w:spacing w:val="22"/>
            <w:lang w:val="ru-RU"/>
          </w:rPr>
          <w:t xml:space="preserve"> </w:t>
        </w:r>
        <w:r w:rsidRPr="008A5EDA">
          <w:rPr>
            <w:w w:val="90"/>
            <w:lang w:val="ru-RU"/>
          </w:rPr>
          <w:t>İ</w:t>
        </w:r>
        <w:r>
          <w:rPr>
            <w:w w:val="90"/>
          </w:rPr>
          <w:t>KT</w:t>
        </w:r>
        <w:r w:rsidRPr="008A5EDA">
          <w:rPr>
            <w:w w:val="90"/>
            <w:lang w:val="ru-RU"/>
          </w:rPr>
          <w:t>-</w:t>
        </w:r>
        <w:r>
          <w:rPr>
            <w:w w:val="90"/>
          </w:rPr>
          <w:t>D</w:t>
        </w:r>
        <w:r w:rsidRPr="008A5EDA">
          <w:rPr>
            <w:rFonts w:ascii="Calibri" w:hAnsi="Calibri"/>
            <w:w w:val="90"/>
            <w:lang w:val="ru-RU"/>
          </w:rPr>
          <w:t>Ə</w:t>
        </w:r>
        <w:r>
          <w:rPr>
            <w:w w:val="90"/>
          </w:rPr>
          <w:t>N</w:t>
        </w:r>
        <w:r w:rsidRPr="008A5EDA">
          <w:rPr>
            <w:spacing w:val="12"/>
            <w:lang w:val="ru-RU"/>
          </w:rPr>
          <w:t xml:space="preserve"> </w:t>
        </w:r>
        <w:r w:rsidRPr="008A5EDA">
          <w:rPr>
            <w:w w:val="90"/>
            <w:lang w:val="ru-RU"/>
          </w:rPr>
          <w:t>İ</w:t>
        </w:r>
        <w:r>
          <w:rPr>
            <w:w w:val="90"/>
          </w:rPr>
          <w:t>ST</w:t>
        </w:r>
        <w:r w:rsidRPr="008A5EDA">
          <w:rPr>
            <w:w w:val="90"/>
            <w:lang w:val="ru-RU"/>
          </w:rPr>
          <w:t>İ</w:t>
        </w:r>
        <w:r>
          <w:rPr>
            <w:w w:val="90"/>
          </w:rPr>
          <w:t>FAD</w:t>
        </w:r>
        <w:r w:rsidRPr="008A5EDA">
          <w:rPr>
            <w:rFonts w:ascii="Calibri" w:hAnsi="Calibri"/>
            <w:w w:val="90"/>
            <w:lang w:val="ru-RU"/>
          </w:rPr>
          <w:t>Ə</w:t>
        </w:r>
        <w:r>
          <w:rPr>
            <w:w w:val="90"/>
          </w:rPr>
          <w:t>N</w:t>
        </w:r>
        <w:r w:rsidRPr="008A5EDA">
          <w:rPr>
            <w:w w:val="90"/>
            <w:lang w:val="ru-RU"/>
          </w:rPr>
          <w:t>İ</w:t>
        </w:r>
        <w:r>
          <w:rPr>
            <w:w w:val="90"/>
          </w:rPr>
          <w:t>N</w:t>
        </w:r>
        <w:r w:rsidRPr="008A5EDA">
          <w:rPr>
            <w:spacing w:val="13"/>
            <w:lang w:val="ru-RU"/>
          </w:rPr>
          <w:t xml:space="preserve"> </w:t>
        </w:r>
        <w:r>
          <w:rPr>
            <w:spacing w:val="-2"/>
            <w:w w:val="90"/>
          </w:rPr>
          <w:t>Z</w:t>
        </w:r>
        <w:r w:rsidRPr="008A5EDA">
          <w:rPr>
            <w:rFonts w:ascii="Calibri" w:hAnsi="Calibri"/>
            <w:spacing w:val="-2"/>
            <w:w w:val="90"/>
            <w:lang w:val="ru-RU"/>
          </w:rPr>
          <w:t>Ə</w:t>
        </w:r>
        <w:r>
          <w:rPr>
            <w:spacing w:val="-2"/>
            <w:w w:val="90"/>
          </w:rPr>
          <w:t>RUR</w:t>
        </w:r>
        <w:r w:rsidRPr="008A5EDA">
          <w:rPr>
            <w:spacing w:val="-2"/>
            <w:w w:val="90"/>
            <w:lang w:val="ru-RU"/>
          </w:rPr>
          <w:t>İ</w:t>
        </w:r>
        <w:r>
          <w:rPr>
            <w:spacing w:val="-2"/>
            <w:w w:val="90"/>
          </w:rPr>
          <w:t>L</w:t>
        </w:r>
        <w:r w:rsidRPr="008A5EDA">
          <w:rPr>
            <w:spacing w:val="-2"/>
            <w:w w:val="90"/>
            <w:lang w:val="ru-RU"/>
          </w:rPr>
          <w:t>İ</w:t>
        </w:r>
        <w:r>
          <w:rPr>
            <w:spacing w:val="-2"/>
            <w:w w:val="90"/>
          </w:rPr>
          <w:t>Y</w:t>
        </w:r>
        <w:r w:rsidRPr="008A5EDA">
          <w:rPr>
            <w:spacing w:val="-2"/>
            <w:w w:val="90"/>
            <w:lang w:val="ru-RU"/>
          </w:rPr>
          <w:t>İ</w:t>
        </w:r>
      </w:hyperlink>
    </w:p>
    <w:p w:rsidR="007C6FEF" w:rsidRPr="008A5EDA" w:rsidRDefault="008A5EDA">
      <w:pPr>
        <w:pStyle w:val="a3"/>
        <w:tabs>
          <w:tab w:val="left" w:leader="dot" w:pos="8931"/>
        </w:tabs>
        <w:spacing w:before="3"/>
        <w:ind w:left="1135"/>
        <w:jc w:val="left"/>
        <w:rPr>
          <w:lang w:val="ru-RU"/>
        </w:rPr>
      </w:pPr>
      <w:r>
        <w:rPr>
          <w:spacing w:val="-4"/>
        </w:rPr>
        <w:t>Mirz</w:t>
      </w:r>
      <w:r w:rsidRPr="008A5EDA">
        <w:rPr>
          <w:rFonts w:ascii="Arial" w:hAnsi="Arial"/>
          <w:b/>
          <w:spacing w:val="-4"/>
          <w:lang w:val="ru-RU"/>
        </w:rPr>
        <w:t>ə</w:t>
      </w:r>
      <w:r>
        <w:rPr>
          <w:spacing w:val="-4"/>
        </w:rPr>
        <w:t>yeva</w:t>
      </w:r>
      <w:r w:rsidRPr="008A5EDA">
        <w:rPr>
          <w:spacing w:val="-4"/>
          <w:lang w:val="ru-RU"/>
        </w:rPr>
        <w:t xml:space="preserve"> </w:t>
      </w:r>
      <w:r>
        <w:rPr>
          <w:spacing w:val="-4"/>
        </w:rPr>
        <w:t>Sevinc</w:t>
      </w:r>
      <w:r w:rsidRPr="008A5EDA">
        <w:rPr>
          <w:spacing w:val="-3"/>
          <w:lang w:val="ru-RU"/>
        </w:rPr>
        <w:t xml:space="preserve"> </w:t>
      </w:r>
      <w:r>
        <w:rPr>
          <w:spacing w:val="-4"/>
        </w:rPr>
        <w:t>Tofiq</w:t>
      </w:r>
      <w:r w:rsidRPr="008A5EDA">
        <w:rPr>
          <w:lang w:val="ru-RU"/>
        </w:rPr>
        <w:tab/>
      </w:r>
      <w:r w:rsidRPr="008A5EDA">
        <w:rPr>
          <w:spacing w:val="-5"/>
          <w:lang w:val="ru-RU"/>
        </w:rPr>
        <w:t>784</w:t>
      </w:r>
    </w:p>
    <w:p w:rsidR="007C6FEF" w:rsidRPr="008A5EDA" w:rsidRDefault="008A5EDA">
      <w:pPr>
        <w:pStyle w:val="a3"/>
        <w:spacing w:before="243" w:line="259" w:lineRule="auto"/>
        <w:ind w:left="1135" w:right="1273"/>
        <w:rPr>
          <w:lang w:val="ru-RU"/>
        </w:rPr>
      </w:pPr>
      <w:hyperlink w:anchor="_bookmark107" w:history="1">
        <w:r w:rsidRPr="008A5EDA">
          <w:rPr>
            <w:spacing w:val="-8"/>
            <w:lang w:val="ru-RU"/>
          </w:rPr>
          <w:t>ВПЛИВ</w:t>
        </w:r>
        <w:r w:rsidRPr="008A5EDA">
          <w:rPr>
            <w:spacing w:val="-4"/>
            <w:lang w:val="ru-RU"/>
          </w:rPr>
          <w:t xml:space="preserve"> </w:t>
        </w:r>
        <w:r w:rsidRPr="008A5EDA">
          <w:rPr>
            <w:spacing w:val="-8"/>
            <w:lang w:val="ru-RU"/>
          </w:rPr>
          <w:t>ШТУЧНОГО</w:t>
        </w:r>
        <w:r w:rsidRPr="008A5EDA">
          <w:rPr>
            <w:spacing w:val="-3"/>
            <w:lang w:val="ru-RU"/>
          </w:rPr>
          <w:t xml:space="preserve"> </w:t>
        </w:r>
        <w:r w:rsidRPr="008A5EDA">
          <w:rPr>
            <w:spacing w:val="-8"/>
            <w:lang w:val="ru-RU"/>
          </w:rPr>
          <w:t>ІНТЕЛЕКТУ</w:t>
        </w:r>
        <w:r w:rsidRPr="008A5EDA">
          <w:rPr>
            <w:spacing w:val="-5"/>
            <w:lang w:val="ru-RU"/>
          </w:rPr>
          <w:t xml:space="preserve"> </w:t>
        </w:r>
        <w:r w:rsidRPr="008A5EDA">
          <w:rPr>
            <w:spacing w:val="-8"/>
            <w:lang w:val="ru-RU"/>
          </w:rPr>
          <w:t>НА</w:t>
        </w:r>
        <w:r w:rsidRPr="008A5EDA">
          <w:rPr>
            <w:spacing w:val="-3"/>
            <w:lang w:val="ru-RU"/>
          </w:rPr>
          <w:t xml:space="preserve"> </w:t>
        </w:r>
        <w:r w:rsidRPr="008A5EDA">
          <w:rPr>
            <w:spacing w:val="-8"/>
            <w:lang w:val="ru-RU"/>
          </w:rPr>
          <w:t>МОТИВАЦІЮ</w:t>
        </w:r>
        <w:r w:rsidRPr="008A5EDA">
          <w:rPr>
            <w:spacing w:val="-1"/>
            <w:lang w:val="ru-RU"/>
          </w:rPr>
          <w:t xml:space="preserve"> </w:t>
        </w:r>
        <w:r w:rsidRPr="008A5EDA">
          <w:rPr>
            <w:spacing w:val="-8"/>
            <w:lang w:val="ru-RU"/>
          </w:rPr>
          <w:t>СТУДЕНТІВ</w:t>
        </w:r>
        <w:r w:rsidRPr="008A5EDA">
          <w:rPr>
            <w:spacing w:val="-4"/>
            <w:lang w:val="ru-RU"/>
          </w:rPr>
          <w:t xml:space="preserve"> </w:t>
        </w:r>
        <w:r w:rsidRPr="008A5EDA">
          <w:rPr>
            <w:spacing w:val="-8"/>
            <w:lang w:val="ru-RU"/>
          </w:rPr>
          <w:t>У</w:t>
        </w:r>
        <w:r w:rsidRPr="008A5EDA">
          <w:rPr>
            <w:spacing w:val="-5"/>
            <w:lang w:val="ru-RU"/>
          </w:rPr>
          <w:t xml:space="preserve"> </w:t>
        </w:r>
        <w:r w:rsidRPr="008A5EDA">
          <w:rPr>
            <w:spacing w:val="-8"/>
            <w:lang w:val="ru-RU"/>
          </w:rPr>
          <w:t xml:space="preserve">ЦИФРОВОМУ </w:t>
        </w:r>
        <w:r w:rsidRPr="008A5EDA">
          <w:rPr>
            <w:lang w:val="ru-RU"/>
          </w:rPr>
          <w:t>ОСВІТНЬОМУ</w:t>
        </w:r>
        <w:r w:rsidRPr="008A5EDA">
          <w:rPr>
            <w:spacing w:val="-15"/>
            <w:lang w:val="ru-RU"/>
          </w:rPr>
          <w:t xml:space="preserve"> </w:t>
        </w:r>
        <w:r w:rsidRPr="008A5EDA">
          <w:rPr>
            <w:lang w:val="ru-RU"/>
          </w:rPr>
          <w:t>СЕРЕДОВИЩІ</w:t>
        </w:r>
      </w:hyperlink>
    </w:p>
    <w:p w:rsidR="007C6FEF" w:rsidRPr="008A5EDA" w:rsidRDefault="008A5EDA">
      <w:pPr>
        <w:pStyle w:val="a3"/>
        <w:tabs>
          <w:tab w:val="left" w:leader="dot" w:pos="8931"/>
        </w:tabs>
        <w:spacing w:line="249" w:lineRule="exact"/>
        <w:ind w:left="1135"/>
        <w:jc w:val="left"/>
        <w:rPr>
          <w:lang w:val="ru-RU"/>
        </w:rPr>
      </w:pPr>
      <w:r w:rsidRPr="008A5EDA">
        <w:rPr>
          <w:spacing w:val="-4"/>
          <w:lang w:val="ru-RU"/>
        </w:rPr>
        <w:t>Коробкіна</w:t>
      </w:r>
      <w:r w:rsidRPr="008A5EDA">
        <w:rPr>
          <w:lang w:val="ru-RU"/>
        </w:rPr>
        <w:t xml:space="preserve"> </w:t>
      </w:r>
      <w:r w:rsidRPr="008A5EDA">
        <w:rPr>
          <w:spacing w:val="-4"/>
          <w:lang w:val="ru-RU"/>
        </w:rPr>
        <w:t>Т.В.,</w:t>
      </w:r>
      <w:r w:rsidRPr="008A5EDA">
        <w:rPr>
          <w:lang w:val="ru-RU"/>
        </w:rPr>
        <w:t xml:space="preserve"> </w:t>
      </w:r>
      <w:r w:rsidRPr="008A5EDA">
        <w:rPr>
          <w:spacing w:val="-4"/>
          <w:lang w:val="ru-RU"/>
        </w:rPr>
        <w:t>Ніколаєнко</w:t>
      </w:r>
      <w:r w:rsidRPr="008A5EDA">
        <w:rPr>
          <w:lang w:val="ru-RU"/>
        </w:rPr>
        <w:t xml:space="preserve"> </w:t>
      </w:r>
      <w:r w:rsidRPr="008A5EDA">
        <w:rPr>
          <w:spacing w:val="-4"/>
          <w:lang w:val="ru-RU"/>
        </w:rPr>
        <w:t>Д.С.</w:t>
      </w:r>
      <w:r w:rsidRPr="008A5EDA">
        <w:rPr>
          <w:rFonts w:ascii="Times New Roman" w:hAnsi="Times New Roman"/>
          <w:b/>
          <w:lang w:val="ru-RU"/>
        </w:rPr>
        <w:tab/>
      </w:r>
      <w:r w:rsidRPr="008A5EDA">
        <w:rPr>
          <w:spacing w:val="-5"/>
          <w:lang w:val="ru-RU"/>
        </w:rPr>
        <w:t>786</w:t>
      </w:r>
    </w:p>
    <w:p w:rsidR="007C6FEF" w:rsidRPr="008A5EDA" w:rsidRDefault="008A5EDA">
      <w:pPr>
        <w:pStyle w:val="a3"/>
        <w:spacing w:before="243" w:line="259" w:lineRule="auto"/>
        <w:ind w:left="1135" w:right="1271"/>
        <w:rPr>
          <w:lang w:val="ru-RU"/>
        </w:rPr>
      </w:pPr>
      <w:hyperlink w:anchor="_bookmark108" w:history="1">
        <w:r w:rsidRPr="008A5EDA">
          <w:rPr>
            <w:w w:val="90"/>
            <w:lang w:val="ru-RU"/>
          </w:rPr>
          <w:t xml:space="preserve">ОСВІТНІ МОЖЛИВОСТІ ТА ВИКЛИКИ ЧАТ-БОТІВ ЯК ІННОВАЦІЙНОГО ЗАСОБУ </w:t>
        </w:r>
        <w:r w:rsidRPr="008A5EDA">
          <w:rPr>
            <w:spacing w:val="-2"/>
            <w:lang w:val="ru-RU"/>
          </w:rPr>
          <w:t>НАВЧАННЯ</w:t>
        </w:r>
      </w:hyperlink>
    </w:p>
    <w:p w:rsidR="007C6FEF" w:rsidRPr="008A5EDA" w:rsidRDefault="008A5EDA">
      <w:pPr>
        <w:pStyle w:val="a3"/>
        <w:tabs>
          <w:tab w:val="left" w:leader="dot" w:pos="8931"/>
        </w:tabs>
        <w:spacing w:line="249" w:lineRule="exact"/>
        <w:ind w:left="1135"/>
        <w:jc w:val="left"/>
        <w:rPr>
          <w:lang w:val="ru-RU"/>
        </w:rPr>
      </w:pPr>
      <w:r w:rsidRPr="008A5EDA">
        <w:rPr>
          <w:spacing w:val="-2"/>
          <w:lang w:val="ru-RU"/>
        </w:rPr>
        <w:t>Погромська</w:t>
      </w:r>
      <w:r w:rsidRPr="008A5EDA">
        <w:rPr>
          <w:spacing w:val="-6"/>
          <w:lang w:val="ru-RU"/>
        </w:rPr>
        <w:t xml:space="preserve"> </w:t>
      </w:r>
      <w:r w:rsidRPr="008A5EDA">
        <w:rPr>
          <w:spacing w:val="-2"/>
          <w:lang w:val="ru-RU"/>
        </w:rPr>
        <w:t>Г.С.,</w:t>
      </w:r>
      <w:r w:rsidRPr="008A5EDA">
        <w:rPr>
          <w:spacing w:val="-6"/>
          <w:lang w:val="ru-RU"/>
        </w:rPr>
        <w:t xml:space="preserve"> </w:t>
      </w:r>
      <w:r w:rsidRPr="008A5EDA">
        <w:rPr>
          <w:spacing w:val="-2"/>
          <w:lang w:val="ru-RU"/>
        </w:rPr>
        <w:t>Махровська</w:t>
      </w:r>
      <w:r w:rsidRPr="008A5EDA">
        <w:rPr>
          <w:spacing w:val="-6"/>
          <w:lang w:val="ru-RU"/>
        </w:rPr>
        <w:t xml:space="preserve"> </w:t>
      </w:r>
      <w:r w:rsidRPr="008A5EDA">
        <w:rPr>
          <w:spacing w:val="-4"/>
          <w:lang w:val="ru-RU"/>
        </w:rPr>
        <w:t>Н.А.</w:t>
      </w:r>
      <w:r w:rsidRPr="008A5EDA">
        <w:rPr>
          <w:rFonts w:ascii="Times New Roman" w:hAnsi="Times New Roman"/>
          <w:b/>
          <w:lang w:val="ru-RU"/>
        </w:rPr>
        <w:tab/>
      </w:r>
      <w:r w:rsidRPr="008A5EDA">
        <w:rPr>
          <w:spacing w:val="-5"/>
          <w:lang w:val="ru-RU"/>
        </w:rPr>
        <w:t>789</w:t>
      </w:r>
    </w:p>
    <w:p w:rsidR="007C6FEF" w:rsidRPr="008A5EDA" w:rsidRDefault="008A5EDA">
      <w:pPr>
        <w:spacing w:before="474" w:line="375" w:lineRule="exact"/>
        <w:ind w:left="1135"/>
        <w:jc w:val="both"/>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XXX</w:t>
      </w:r>
      <w:r w:rsidRPr="008A5EDA">
        <w:rPr>
          <w:rFonts w:ascii="Arial Black" w:hAnsi="Arial Black"/>
          <w:spacing w:val="-4"/>
          <w:sz w:val="28"/>
          <w:lang w:val="ru-RU"/>
        </w:rPr>
        <w:t>.</w:t>
      </w:r>
    </w:p>
    <w:p w:rsidR="007C6FEF" w:rsidRPr="008A5EDA" w:rsidRDefault="008A5EDA">
      <w:pPr>
        <w:spacing w:line="375" w:lineRule="exact"/>
        <w:ind w:left="1135"/>
        <w:jc w:val="both"/>
        <w:rPr>
          <w:rFonts w:ascii="Arial Black" w:hAnsi="Arial Black"/>
          <w:sz w:val="28"/>
          <w:lang w:val="ru-RU"/>
        </w:rPr>
      </w:pPr>
      <w:r w:rsidRPr="008A5EDA">
        <w:rPr>
          <w:rFonts w:ascii="Arial Black" w:hAnsi="Arial Black"/>
          <w:sz w:val="28"/>
          <w:lang w:val="ru-RU"/>
        </w:rPr>
        <w:t>ПСИХОЛОГІЯ</w:t>
      </w:r>
      <w:r w:rsidRPr="008A5EDA">
        <w:rPr>
          <w:rFonts w:ascii="Arial Black" w:hAnsi="Arial Black"/>
          <w:spacing w:val="-8"/>
          <w:sz w:val="28"/>
          <w:lang w:val="ru-RU"/>
        </w:rPr>
        <w:t xml:space="preserve"> </w:t>
      </w:r>
      <w:r w:rsidRPr="008A5EDA">
        <w:rPr>
          <w:rFonts w:ascii="Arial Black" w:hAnsi="Arial Black"/>
          <w:sz w:val="28"/>
          <w:lang w:val="ru-RU"/>
        </w:rPr>
        <w:t>ТА</w:t>
      </w:r>
      <w:r w:rsidRPr="008A5EDA">
        <w:rPr>
          <w:rFonts w:ascii="Arial Black" w:hAnsi="Arial Black"/>
          <w:spacing w:val="-5"/>
          <w:sz w:val="28"/>
          <w:lang w:val="ru-RU"/>
        </w:rPr>
        <w:t xml:space="preserve"> </w:t>
      </w:r>
      <w:r w:rsidRPr="008A5EDA">
        <w:rPr>
          <w:rFonts w:ascii="Arial Black" w:hAnsi="Arial Black"/>
          <w:spacing w:val="-2"/>
          <w:sz w:val="28"/>
          <w:lang w:val="ru-RU"/>
        </w:rPr>
        <w:t>ПСИХІАТРІЯ</w:t>
      </w:r>
    </w:p>
    <w:p w:rsidR="007C6FEF" w:rsidRPr="008A5EDA" w:rsidRDefault="008A5EDA">
      <w:pPr>
        <w:spacing w:before="207"/>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Default="008A5EDA">
      <w:pPr>
        <w:pStyle w:val="5"/>
        <w:spacing w:before="247" w:line="261" w:lineRule="auto"/>
        <w:ind w:left="1135" w:right="1276"/>
      </w:pPr>
      <w:hyperlink w:anchor="_bookmark109" w:history="1">
        <w:r>
          <w:t>APPLICATION</w:t>
        </w:r>
        <w:r>
          <w:rPr>
            <w:spacing w:val="80"/>
          </w:rPr>
          <w:t xml:space="preserve"> </w:t>
        </w:r>
        <w:r>
          <w:t>OF</w:t>
        </w:r>
        <w:r>
          <w:rPr>
            <w:spacing w:val="80"/>
          </w:rPr>
          <w:t xml:space="preserve"> </w:t>
        </w:r>
        <w:r>
          <w:t>BIOSUGGESTIVE</w:t>
        </w:r>
        <w:r>
          <w:rPr>
            <w:spacing w:val="80"/>
          </w:rPr>
          <w:t xml:space="preserve"> </w:t>
        </w:r>
        <w:r>
          <w:t>THERAPY</w:t>
        </w:r>
        <w:r>
          <w:rPr>
            <w:spacing w:val="80"/>
          </w:rPr>
          <w:t xml:space="preserve"> </w:t>
        </w:r>
        <w:r>
          <w:t>IN</w:t>
        </w:r>
        <w:r>
          <w:rPr>
            <w:spacing w:val="80"/>
          </w:rPr>
          <w:t xml:space="preserve"> </w:t>
        </w:r>
        <w:r>
          <w:t xml:space="preserve">MANAGING </w:t>
        </w:r>
        <w:r>
          <w:rPr>
            <w:w w:val="90"/>
          </w:rPr>
          <w:t>WAR-INDUCED POST-TRAUMATIC DISORDERS IN UKRAINE</w:t>
        </w:r>
      </w:hyperlink>
    </w:p>
    <w:p w:rsidR="007C6FEF" w:rsidRDefault="008A5EDA">
      <w:pPr>
        <w:tabs>
          <w:tab w:val="left" w:leader="dot" w:pos="8931"/>
        </w:tabs>
        <w:spacing w:line="267" w:lineRule="exact"/>
        <w:ind w:left="1135"/>
        <w:rPr>
          <w:sz w:val="24"/>
        </w:rPr>
      </w:pPr>
      <w:r>
        <w:rPr>
          <w:spacing w:val="-2"/>
          <w:sz w:val="24"/>
        </w:rPr>
        <w:t>Ivanitska-Diaсhun</w:t>
      </w:r>
      <w:r>
        <w:rPr>
          <w:spacing w:val="-14"/>
          <w:sz w:val="24"/>
        </w:rPr>
        <w:t xml:space="preserve"> </w:t>
      </w:r>
      <w:r>
        <w:rPr>
          <w:spacing w:val="-2"/>
          <w:sz w:val="24"/>
        </w:rPr>
        <w:t>T.,</w:t>
      </w:r>
      <w:r>
        <w:rPr>
          <w:spacing w:val="-14"/>
          <w:sz w:val="24"/>
        </w:rPr>
        <w:t xml:space="preserve"> </w:t>
      </w:r>
      <w:r>
        <w:rPr>
          <w:spacing w:val="-2"/>
          <w:sz w:val="24"/>
        </w:rPr>
        <w:t>Kharkhalis</w:t>
      </w:r>
      <w:r>
        <w:rPr>
          <w:spacing w:val="-14"/>
          <w:sz w:val="24"/>
        </w:rPr>
        <w:t xml:space="preserve"> </w:t>
      </w:r>
      <w:r>
        <w:rPr>
          <w:spacing w:val="-5"/>
          <w:sz w:val="24"/>
        </w:rPr>
        <w:t>Yu</w:t>
      </w:r>
      <w:r>
        <w:rPr>
          <w:sz w:val="24"/>
        </w:rPr>
        <w:tab/>
      </w:r>
      <w:r>
        <w:rPr>
          <w:spacing w:val="-5"/>
          <w:sz w:val="24"/>
        </w:rPr>
        <w:t>792</w:t>
      </w:r>
    </w:p>
    <w:p w:rsidR="007C6FEF" w:rsidRPr="008A5EDA" w:rsidRDefault="008A5EDA">
      <w:pPr>
        <w:spacing w:before="229"/>
        <w:ind w:left="1135"/>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20"/>
        <w:ind w:left="1135"/>
        <w:jc w:val="left"/>
        <w:rPr>
          <w:lang w:val="ru-RU"/>
        </w:rPr>
      </w:pPr>
      <w:hyperlink w:anchor="_bookmark110" w:history="1">
        <w:r w:rsidRPr="008A5EDA">
          <w:rPr>
            <w:w w:val="90"/>
            <w:lang w:val="ru-RU"/>
          </w:rPr>
          <w:t>АНАЛІЗ</w:t>
        </w:r>
        <w:r w:rsidRPr="008A5EDA">
          <w:rPr>
            <w:spacing w:val="22"/>
            <w:lang w:val="ru-RU"/>
          </w:rPr>
          <w:t xml:space="preserve"> </w:t>
        </w:r>
        <w:r w:rsidRPr="008A5EDA">
          <w:rPr>
            <w:w w:val="90"/>
            <w:lang w:val="ru-RU"/>
          </w:rPr>
          <w:t>ЦИФРОВИХ</w:t>
        </w:r>
        <w:r w:rsidRPr="008A5EDA">
          <w:rPr>
            <w:spacing w:val="26"/>
            <w:lang w:val="ru-RU"/>
          </w:rPr>
          <w:t xml:space="preserve"> </w:t>
        </w:r>
        <w:r w:rsidRPr="008A5EDA">
          <w:rPr>
            <w:w w:val="90"/>
            <w:lang w:val="ru-RU"/>
          </w:rPr>
          <w:t>СЛІДІВ</w:t>
        </w:r>
        <w:r w:rsidRPr="008A5EDA">
          <w:rPr>
            <w:spacing w:val="24"/>
            <w:lang w:val="ru-RU"/>
          </w:rPr>
          <w:t xml:space="preserve"> </w:t>
        </w:r>
        <w:r w:rsidRPr="008A5EDA">
          <w:rPr>
            <w:w w:val="90"/>
            <w:lang w:val="ru-RU"/>
          </w:rPr>
          <w:t>ДЛЯ</w:t>
        </w:r>
        <w:r w:rsidRPr="008A5EDA">
          <w:rPr>
            <w:spacing w:val="24"/>
            <w:lang w:val="ru-RU"/>
          </w:rPr>
          <w:t xml:space="preserve"> </w:t>
        </w:r>
        <w:r w:rsidRPr="008A5EDA">
          <w:rPr>
            <w:w w:val="90"/>
            <w:lang w:val="ru-RU"/>
          </w:rPr>
          <w:t>ОЦІНКИ</w:t>
        </w:r>
        <w:r w:rsidRPr="008A5EDA">
          <w:rPr>
            <w:spacing w:val="20"/>
            <w:lang w:val="ru-RU"/>
          </w:rPr>
          <w:t xml:space="preserve"> </w:t>
        </w:r>
        <w:r w:rsidRPr="008A5EDA">
          <w:rPr>
            <w:w w:val="90"/>
            <w:lang w:val="ru-RU"/>
          </w:rPr>
          <w:t>ПСИХОЛОГІЧНОГО</w:t>
        </w:r>
        <w:r w:rsidRPr="008A5EDA">
          <w:rPr>
            <w:spacing w:val="22"/>
            <w:lang w:val="ru-RU"/>
          </w:rPr>
          <w:t xml:space="preserve"> </w:t>
        </w:r>
        <w:r w:rsidRPr="008A5EDA">
          <w:rPr>
            <w:spacing w:val="-2"/>
            <w:w w:val="90"/>
            <w:lang w:val="ru-RU"/>
          </w:rPr>
          <w:t>СТАНУ</w:t>
        </w:r>
      </w:hyperlink>
    </w:p>
    <w:p w:rsidR="007C6FEF" w:rsidRPr="008A5EDA" w:rsidRDefault="008A5EDA">
      <w:pPr>
        <w:pStyle w:val="a3"/>
        <w:tabs>
          <w:tab w:val="left" w:leader="dot" w:pos="8931"/>
        </w:tabs>
        <w:spacing w:before="23"/>
        <w:ind w:left="1135"/>
        <w:jc w:val="left"/>
        <w:rPr>
          <w:lang w:val="ru-RU"/>
        </w:rPr>
      </w:pPr>
      <w:r w:rsidRPr="008A5EDA">
        <w:rPr>
          <w:lang w:val="ru-RU"/>
        </w:rPr>
        <w:t>Самойлов</w:t>
      </w:r>
      <w:r w:rsidRPr="008A5EDA">
        <w:rPr>
          <w:spacing w:val="-13"/>
          <w:lang w:val="ru-RU"/>
        </w:rPr>
        <w:t xml:space="preserve"> </w:t>
      </w:r>
      <w:r w:rsidRPr="008A5EDA">
        <w:rPr>
          <w:spacing w:val="-4"/>
          <w:lang w:val="ru-RU"/>
        </w:rPr>
        <w:t>І.А.</w:t>
      </w:r>
      <w:r w:rsidRPr="008A5EDA">
        <w:rPr>
          <w:rFonts w:ascii="Times New Roman" w:hAnsi="Times New Roman"/>
          <w:b/>
          <w:lang w:val="ru-RU"/>
        </w:rPr>
        <w:tab/>
      </w:r>
      <w:r w:rsidRPr="008A5EDA">
        <w:rPr>
          <w:spacing w:val="-5"/>
          <w:lang w:val="ru-RU"/>
        </w:rPr>
        <w:t>805</w:t>
      </w:r>
    </w:p>
    <w:p w:rsidR="007C6FEF" w:rsidRPr="008A5EDA" w:rsidRDefault="008A5EDA">
      <w:pPr>
        <w:pStyle w:val="a3"/>
        <w:spacing w:before="240" w:line="259" w:lineRule="auto"/>
        <w:ind w:left="1135" w:right="1270"/>
        <w:rPr>
          <w:lang w:val="ru-RU"/>
        </w:rPr>
      </w:pPr>
      <w:hyperlink w:anchor="_bookmark111" w:history="1">
        <w:r w:rsidRPr="008A5EDA">
          <w:rPr>
            <w:spacing w:val="-10"/>
            <w:lang w:val="ru-RU"/>
          </w:rPr>
          <w:t>МІЖНАРОДНІ</w:t>
        </w:r>
        <w:r w:rsidRPr="008A5EDA">
          <w:rPr>
            <w:spacing w:val="-5"/>
            <w:lang w:val="ru-RU"/>
          </w:rPr>
          <w:t xml:space="preserve"> </w:t>
        </w:r>
        <w:r w:rsidRPr="008A5EDA">
          <w:rPr>
            <w:spacing w:val="-10"/>
            <w:lang w:val="ru-RU"/>
          </w:rPr>
          <w:t>МОДЕЛІ</w:t>
        </w:r>
        <w:r w:rsidRPr="008A5EDA">
          <w:rPr>
            <w:spacing w:val="-4"/>
            <w:lang w:val="ru-RU"/>
          </w:rPr>
          <w:t xml:space="preserve"> </w:t>
        </w:r>
        <w:r w:rsidRPr="008A5EDA">
          <w:rPr>
            <w:spacing w:val="-10"/>
            <w:lang w:val="ru-RU"/>
          </w:rPr>
          <w:t>ДІАГНОСТИКИ</w:t>
        </w:r>
        <w:r w:rsidRPr="008A5EDA">
          <w:rPr>
            <w:spacing w:val="-5"/>
            <w:lang w:val="ru-RU"/>
          </w:rPr>
          <w:t xml:space="preserve"> </w:t>
        </w:r>
        <w:r w:rsidRPr="008A5EDA">
          <w:rPr>
            <w:spacing w:val="-10"/>
            <w:lang w:val="ru-RU"/>
          </w:rPr>
          <w:t>ПОРУШЕНЬ</w:t>
        </w:r>
        <w:r w:rsidRPr="008A5EDA">
          <w:rPr>
            <w:spacing w:val="-4"/>
            <w:lang w:val="ru-RU"/>
          </w:rPr>
          <w:t xml:space="preserve"> </w:t>
        </w:r>
        <w:r w:rsidRPr="008A5EDA">
          <w:rPr>
            <w:spacing w:val="-10"/>
            <w:lang w:val="ru-RU"/>
          </w:rPr>
          <w:t>ПСИХІЧНОГО</w:t>
        </w:r>
        <w:r w:rsidRPr="008A5EDA">
          <w:rPr>
            <w:spacing w:val="-5"/>
            <w:lang w:val="ru-RU"/>
          </w:rPr>
          <w:t xml:space="preserve"> </w:t>
        </w:r>
        <w:r w:rsidRPr="008A5EDA">
          <w:rPr>
            <w:spacing w:val="-10"/>
            <w:lang w:val="ru-RU"/>
          </w:rPr>
          <w:t>РОЗВИТКУ</w:t>
        </w:r>
        <w:r w:rsidRPr="008A5EDA">
          <w:rPr>
            <w:spacing w:val="-3"/>
            <w:lang w:val="ru-RU"/>
          </w:rPr>
          <w:t xml:space="preserve"> </w:t>
        </w:r>
        <w:r w:rsidRPr="008A5EDA">
          <w:rPr>
            <w:spacing w:val="-10"/>
            <w:lang w:val="ru-RU"/>
          </w:rPr>
          <w:t xml:space="preserve">У </w:t>
        </w:r>
        <w:r w:rsidRPr="008A5EDA">
          <w:rPr>
            <w:spacing w:val="-8"/>
            <w:lang w:val="ru-RU"/>
          </w:rPr>
          <w:t>ДІТЕЙ</w:t>
        </w:r>
        <w:r w:rsidRPr="008A5EDA">
          <w:rPr>
            <w:spacing w:val="-7"/>
            <w:lang w:val="ru-RU"/>
          </w:rPr>
          <w:t xml:space="preserve"> </w:t>
        </w:r>
        <w:r w:rsidRPr="008A5EDA">
          <w:rPr>
            <w:spacing w:val="-8"/>
            <w:lang w:val="ru-RU"/>
          </w:rPr>
          <w:t>(НА</w:t>
        </w:r>
        <w:r w:rsidRPr="008A5EDA">
          <w:rPr>
            <w:spacing w:val="-7"/>
            <w:lang w:val="ru-RU"/>
          </w:rPr>
          <w:t xml:space="preserve"> </w:t>
        </w:r>
        <w:r w:rsidRPr="008A5EDA">
          <w:rPr>
            <w:spacing w:val="-8"/>
            <w:lang w:val="ru-RU"/>
          </w:rPr>
          <w:t>ОСНОВІ</w:t>
        </w:r>
        <w:r w:rsidRPr="008A5EDA">
          <w:rPr>
            <w:spacing w:val="-6"/>
            <w:lang w:val="ru-RU"/>
          </w:rPr>
          <w:t xml:space="preserve"> </w:t>
        </w:r>
        <w:r w:rsidRPr="008A5EDA">
          <w:rPr>
            <w:spacing w:val="-8"/>
            <w:lang w:val="ru-RU"/>
          </w:rPr>
          <w:t>ЗАРУБІЖНИХ</w:t>
        </w:r>
        <w:r w:rsidRPr="008A5EDA">
          <w:rPr>
            <w:spacing w:val="-7"/>
            <w:lang w:val="ru-RU"/>
          </w:rPr>
          <w:t xml:space="preserve"> </w:t>
        </w:r>
        <w:r w:rsidRPr="008A5EDA">
          <w:rPr>
            <w:spacing w:val="-8"/>
            <w:lang w:val="ru-RU"/>
          </w:rPr>
          <w:t>ДОСЛІДЖЕНЬ)</w:t>
        </w:r>
      </w:hyperlink>
    </w:p>
    <w:p w:rsidR="007C6FEF" w:rsidRPr="008A5EDA" w:rsidRDefault="008A5EDA">
      <w:pPr>
        <w:pStyle w:val="a3"/>
        <w:tabs>
          <w:tab w:val="left" w:leader="dot" w:pos="8931"/>
        </w:tabs>
        <w:spacing w:before="2"/>
        <w:ind w:left="1135"/>
        <w:jc w:val="left"/>
        <w:rPr>
          <w:lang w:val="ru-RU"/>
        </w:rPr>
      </w:pPr>
      <w:r w:rsidRPr="008A5EDA">
        <w:rPr>
          <w:lang w:val="ru-RU"/>
        </w:rPr>
        <w:t>Кудрявченко</w:t>
      </w:r>
      <w:r w:rsidRPr="008A5EDA">
        <w:rPr>
          <w:spacing w:val="-15"/>
          <w:lang w:val="ru-RU"/>
        </w:rPr>
        <w:t xml:space="preserve"> </w:t>
      </w:r>
      <w:r w:rsidRPr="008A5EDA">
        <w:rPr>
          <w:spacing w:val="-10"/>
          <w:lang w:val="ru-RU"/>
        </w:rPr>
        <w:t>М</w:t>
      </w:r>
      <w:r w:rsidRPr="008A5EDA">
        <w:rPr>
          <w:rFonts w:ascii="Times New Roman" w:hAnsi="Times New Roman"/>
          <w:b/>
          <w:lang w:val="ru-RU"/>
        </w:rPr>
        <w:tab/>
      </w:r>
      <w:r w:rsidRPr="008A5EDA">
        <w:rPr>
          <w:spacing w:val="-5"/>
          <w:lang w:val="ru-RU"/>
        </w:rPr>
        <w:t>808</w:t>
      </w:r>
    </w:p>
    <w:p w:rsidR="007C6FEF" w:rsidRPr="008A5EDA" w:rsidRDefault="008A5EDA">
      <w:pPr>
        <w:pStyle w:val="a3"/>
        <w:spacing w:before="241" w:line="259" w:lineRule="auto"/>
        <w:ind w:left="1135" w:right="1273"/>
        <w:rPr>
          <w:lang w:val="ru-RU"/>
        </w:rPr>
      </w:pPr>
      <w:hyperlink w:anchor="_bookmark112" w:history="1">
        <w:r w:rsidRPr="008A5EDA">
          <w:rPr>
            <w:spacing w:val="-6"/>
            <w:lang w:val="ru-RU"/>
          </w:rPr>
          <w:t xml:space="preserve">ПАМ’ЯТЬ У НЕЙРОПСИХОЛОГІЇ ТА В МАШИННОМУ НАВЧАННІ: КОНЦЕПТИ, </w:t>
        </w:r>
        <w:r w:rsidRPr="008A5EDA">
          <w:rPr>
            <w:lang w:val="ru-RU"/>
          </w:rPr>
          <w:t>МОДЕЛІ,</w:t>
        </w:r>
        <w:r w:rsidRPr="008A5EDA">
          <w:rPr>
            <w:spacing w:val="-15"/>
            <w:lang w:val="ru-RU"/>
          </w:rPr>
          <w:t xml:space="preserve"> </w:t>
        </w:r>
        <w:r w:rsidRPr="008A5EDA">
          <w:rPr>
            <w:lang w:val="ru-RU"/>
          </w:rPr>
          <w:t>ОБМЕЖЕННЯ</w:t>
        </w:r>
      </w:hyperlink>
    </w:p>
    <w:p w:rsidR="007C6FEF" w:rsidRPr="008A5EDA" w:rsidRDefault="008A5EDA">
      <w:pPr>
        <w:pStyle w:val="a3"/>
        <w:tabs>
          <w:tab w:val="left" w:leader="dot" w:pos="8931"/>
        </w:tabs>
        <w:spacing w:before="2"/>
        <w:ind w:left="1135"/>
        <w:jc w:val="left"/>
        <w:rPr>
          <w:lang w:val="ru-RU"/>
        </w:rPr>
      </w:pPr>
      <w:r w:rsidRPr="008A5EDA">
        <w:rPr>
          <w:spacing w:val="-2"/>
          <w:lang w:val="ru-RU"/>
        </w:rPr>
        <w:t>Глушаєв</w:t>
      </w:r>
      <w:r w:rsidRPr="008A5EDA">
        <w:rPr>
          <w:spacing w:val="-9"/>
          <w:lang w:val="ru-RU"/>
        </w:rPr>
        <w:t xml:space="preserve"> </w:t>
      </w:r>
      <w:r w:rsidRPr="008A5EDA">
        <w:rPr>
          <w:spacing w:val="-4"/>
          <w:lang w:val="ru-RU"/>
        </w:rPr>
        <w:t>Д.Я.</w:t>
      </w:r>
      <w:r w:rsidRPr="008A5EDA">
        <w:rPr>
          <w:rFonts w:ascii="Times New Roman" w:hAnsi="Times New Roman"/>
          <w:b/>
          <w:lang w:val="ru-RU"/>
        </w:rPr>
        <w:tab/>
      </w:r>
      <w:r w:rsidRPr="008A5EDA">
        <w:rPr>
          <w:spacing w:val="-5"/>
          <w:lang w:val="ru-RU"/>
        </w:rPr>
        <w:t>811</w:t>
      </w:r>
    </w:p>
    <w:p w:rsidR="007C6FEF" w:rsidRPr="008A5EDA" w:rsidRDefault="008A5EDA">
      <w:pPr>
        <w:pStyle w:val="a3"/>
        <w:spacing w:before="241" w:line="259" w:lineRule="auto"/>
        <w:ind w:left="1135" w:right="1272"/>
        <w:rPr>
          <w:lang w:val="ru-RU"/>
        </w:rPr>
      </w:pPr>
      <w:hyperlink w:anchor="_bookmark113" w:history="1">
        <w:r w:rsidRPr="008A5EDA">
          <w:rPr>
            <w:spacing w:val="-6"/>
            <w:lang w:val="ru-RU"/>
          </w:rPr>
          <w:t>ПСИХОЛОГІЧНА</w:t>
        </w:r>
        <w:r w:rsidRPr="008A5EDA">
          <w:rPr>
            <w:spacing w:val="-9"/>
            <w:lang w:val="ru-RU"/>
          </w:rPr>
          <w:t xml:space="preserve"> </w:t>
        </w:r>
        <w:r w:rsidRPr="008A5EDA">
          <w:rPr>
            <w:spacing w:val="-6"/>
            <w:lang w:val="ru-RU"/>
          </w:rPr>
          <w:t>ОЦІНКА</w:t>
        </w:r>
        <w:r w:rsidRPr="008A5EDA">
          <w:rPr>
            <w:spacing w:val="-9"/>
            <w:lang w:val="ru-RU"/>
          </w:rPr>
          <w:t xml:space="preserve"> </w:t>
        </w:r>
        <w:r w:rsidRPr="008A5EDA">
          <w:rPr>
            <w:spacing w:val="-6"/>
            <w:lang w:val="ru-RU"/>
          </w:rPr>
          <w:t>ПСИХОЛОГІЧНОГО</w:t>
        </w:r>
        <w:r w:rsidRPr="008A5EDA">
          <w:rPr>
            <w:spacing w:val="-8"/>
            <w:lang w:val="ru-RU"/>
          </w:rPr>
          <w:t xml:space="preserve"> </w:t>
        </w:r>
        <w:r w:rsidRPr="008A5EDA">
          <w:rPr>
            <w:spacing w:val="-6"/>
            <w:lang w:val="ru-RU"/>
          </w:rPr>
          <w:t>БЛАГОПОЛУЧЧЯ</w:t>
        </w:r>
        <w:r w:rsidRPr="008A5EDA">
          <w:rPr>
            <w:spacing w:val="-9"/>
            <w:lang w:val="ru-RU"/>
          </w:rPr>
          <w:t xml:space="preserve"> </w:t>
        </w:r>
        <w:r w:rsidRPr="008A5EDA">
          <w:rPr>
            <w:spacing w:val="-6"/>
            <w:lang w:val="ru-RU"/>
          </w:rPr>
          <w:t>ПАЦІЄНТІВ</w:t>
        </w:r>
        <w:r w:rsidRPr="008A5EDA">
          <w:rPr>
            <w:spacing w:val="-9"/>
            <w:lang w:val="ru-RU"/>
          </w:rPr>
          <w:t xml:space="preserve"> </w:t>
        </w:r>
        <w:r w:rsidRPr="008A5EDA">
          <w:rPr>
            <w:spacing w:val="-6"/>
            <w:lang w:val="ru-RU"/>
          </w:rPr>
          <w:t xml:space="preserve">З </w:t>
        </w:r>
        <w:r w:rsidRPr="008A5EDA">
          <w:rPr>
            <w:spacing w:val="-2"/>
            <w:lang w:val="ru-RU"/>
          </w:rPr>
          <w:t>ЕПІЛЕПСІЄЮ</w:t>
        </w:r>
      </w:hyperlink>
    </w:p>
    <w:p w:rsidR="007C6FEF" w:rsidRPr="008A5EDA" w:rsidRDefault="008A5EDA">
      <w:pPr>
        <w:pStyle w:val="a3"/>
        <w:tabs>
          <w:tab w:val="left" w:leader="dot" w:pos="8931"/>
        </w:tabs>
        <w:spacing w:before="2"/>
        <w:ind w:left="1135"/>
        <w:jc w:val="left"/>
        <w:rPr>
          <w:lang w:val="ru-RU"/>
        </w:rPr>
      </w:pPr>
      <w:r w:rsidRPr="008A5EDA">
        <w:rPr>
          <w:spacing w:val="-2"/>
          <w:lang w:val="ru-RU"/>
        </w:rPr>
        <w:t>Музичук</w:t>
      </w:r>
      <w:r w:rsidRPr="008A5EDA">
        <w:rPr>
          <w:spacing w:val="-7"/>
          <w:lang w:val="ru-RU"/>
        </w:rPr>
        <w:t xml:space="preserve"> </w:t>
      </w:r>
      <w:r w:rsidRPr="008A5EDA">
        <w:rPr>
          <w:spacing w:val="-4"/>
          <w:lang w:val="ru-RU"/>
        </w:rPr>
        <w:t>Г.О.</w:t>
      </w:r>
      <w:r w:rsidRPr="008A5EDA">
        <w:rPr>
          <w:rFonts w:ascii="Times New Roman" w:hAnsi="Times New Roman"/>
          <w:b/>
          <w:lang w:val="ru-RU"/>
        </w:rPr>
        <w:tab/>
      </w:r>
      <w:r w:rsidRPr="008A5EDA">
        <w:rPr>
          <w:spacing w:val="-5"/>
          <w:lang w:val="ru-RU"/>
        </w:rPr>
        <w:t>814</w:t>
      </w:r>
    </w:p>
    <w:p w:rsidR="007C6FEF" w:rsidRPr="008A5EDA" w:rsidRDefault="007C6FEF">
      <w:pPr>
        <w:pStyle w:val="a3"/>
        <w:jc w:val="left"/>
        <w:rPr>
          <w:lang w:val="ru-RU"/>
        </w:rPr>
        <w:sectPr w:rsidR="007C6FEF" w:rsidRPr="008A5EDA">
          <w:pgSz w:w="11910" w:h="16850"/>
          <w:pgMar w:top="1400" w:right="850" w:bottom="1220" w:left="850" w:header="548" w:footer="1028" w:gutter="0"/>
          <w:cols w:space="720"/>
        </w:sectPr>
      </w:pPr>
    </w:p>
    <w:p w:rsidR="007C6FEF" w:rsidRPr="008A5EDA" w:rsidRDefault="008A5EDA">
      <w:pPr>
        <w:spacing w:before="1" w:line="375" w:lineRule="exact"/>
        <w:ind w:left="852"/>
        <w:rPr>
          <w:rFonts w:ascii="Arial Black" w:hAnsi="Arial Black"/>
          <w:sz w:val="28"/>
          <w:lang w:val="ru-RU"/>
        </w:rPr>
      </w:pPr>
      <w:r>
        <w:rPr>
          <w:rFonts w:ascii="Arial Black" w:hAnsi="Arial Black"/>
          <w:noProof/>
          <w:sz w:val="28"/>
        </w:rPr>
        <w:lastRenderedPageBreak/>
        <mc:AlternateContent>
          <mc:Choice Requires="wps">
            <w:drawing>
              <wp:anchor distT="0" distB="0" distL="0" distR="0" simplePos="0" relativeHeight="15747584" behindDoc="0" locked="0" layoutInCell="1" allowOverlap="1">
                <wp:simplePos x="0" y="0"/>
                <wp:positionH relativeFrom="page">
                  <wp:posOffset>6675755</wp:posOffset>
                </wp:positionH>
                <wp:positionV relativeFrom="paragraph">
                  <wp:posOffset>214023</wp:posOffset>
                </wp:positionV>
                <wp:extent cx="1270" cy="1436370"/>
                <wp:effectExtent l="0" t="0" r="0" b="0"/>
                <wp:wrapNone/>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C8E09FF" id="Graphic 52" o:spid="_x0000_s1026" style="position:absolute;margin-left:525.65pt;margin-top:16.85pt;width:.1pt;height:113.1pt;z-index:1574758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" path="m,l,1436370e" filled="f" strokeweight=".5pt">
                <v:path arrowok="t"/>
                <w10:wrap anchorx="page"/>
              </v:shape>
            </w:pict>
          </mc:Fallback>
        </mc:AlternateContent>
      </w: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4"/>
          <w:sz w:val="28"/>
        </w:rPr>
        <w:t>XXXI</w:t>
      </w:r>
      <w:r w:rsidRPr="008A5EDA">
        <w:rPr>
          <w:rFonts w:ascii="Arial Black" w:hAnsi="Arial Black"/>
          <w:spacing w:val="-4"/>
          <w:sz w:val="28"/>
          <w:lang w:val="ru-RU"/>
        </w:rPr>
        <w:t>.</w:t>
      </w:r>
    </w:p>
    <w:p w:rsidR="007C6FEF" w:rsidRPr="008A5EDA" w:rsidRDefault="008A5EDA">
      <w:pPr>
        <w:spacing w:line="375" w:lineRule="exact"/>
        <w:ind w:left="852"/>
        <w:rPr>
          <w:rFonts w:ascii="Arial Black" w:hAnsi="Arial Black"/>
          <w:sz w:val="28"/>
          <w:lang w:val="ru-RU"/>
        </w:rPr>
      </w:pPr>
      <w:r w:rsidRPr="008A5EDA">
        <w:rPr>
          <w:rFonts w:ascii="Arial Black" w:hAnsi="Arial Black"/>
          <w:sz w:val="28"/>
          <w:lang w:val="ru-RU"/>
        </w:rPr>
        <w:t>МЕДИЧНІ</w:t>
      </w:r>
      <w:r w:rsidRPr="008A5EDA">
        <w:rPr>
          <w:rFonts w:ascii="Arial Black" w:hAnsi="Arial Black"/>
          <w:spacing w:val="-10"/>
          <w:sz w:val="28"/>
          <w:lang w:val="ru-RU"/>
        </w:rPr>
        <w:t xml:space="preserve"> </w:t>
      </w:r>
      <w:r w:rsidRPr="008A5EDA">
        <w:rPr>
          <w:rFonts w:ascii="Arial Black" w:hAnsi="Arial Black"/>
          <w:sz w:val="28"/>
          <w:lang w:val="ru-RU"/>
        </w:rPr>
        <w:t>НАУКИ</w:t>
      </w:r>
      <w:r w:rsidRPr="008A5EDA">
        <w:rPr>
          <w:rFonts w:ascii="Arial Black" w:hAnsi="Arial Black"/>
          <w:spacing w:val="-7"/>
          <w:sz w:val="28"/>
          <w:lang w:val="ru-RU"/>
        </w:rPr>
        <w:t xml:space="preserve"> </w:t>
      </w:r>
      <w:r w:rsidRPr="008A5EDA">
        <w:rPr>
          <w:rFonts w:ascii="Arial Black" w:hAnsi="Arial Black"/>
          <w:sz w:val="28"/>
          <w:lang w:val="ru-RU"/>
        </w:rPr>
        <w:t>ТА</w:t>
      </w:r>
      <w:r w:rsidRPr="008A5EDA">
        <w:rPr>
          <w:rFonts w:ascii="Arial Black" w:hAnsi="Arial Black"/>
          <w:spacing w:val="-6"/>
          <w:sz w:val="28"/>
          <w:lang w:val="ru-RU"/>
        </w:rPr>
        <w:t xml:space="preserve"> </w:t>
      </w:r>
      <w:r w:rsidRPr="008A5EDA">
        <w:rPr>
          <w:rFonts w:ascii="Arial Black" w:hAnsi="Arial Black"/>
          <w:sz w:val="28"/>
          <w:lang w:val="ru-RU"/>
        </w:rPr>
        <w:t>ГРОМАДСЬКЕ</w:t>
      </w:r>
      <w:r w:rsidRPr="008A5EDA">
        <w:rPr>
          <w:rFonts w:ascii="Arial Black" w:hAnsi="Arial Black"/>
          <w:spacing w:val="-7"/>
          <w:sz w:val="28"/>
          <w:lang w:val="ru-RU"/>
        </w:rPr>
        <w:t xml:space="preserve"> </w:t>
      </w:r>
      <w:r w:rsidRPr="008A5EDA">
        <w:rPr>
          <w:rFonts w:ascii="Arial Black" w:hAnsi="Arial Black"/>
          <w:spacing w:val="-2"/>
          <w:sz w:val="28"/>
          <w:lang w:val="ru-RU"/>
        </w:rPr>
        <w:t>ЗДОРОВ’Я</w:t>
      </w:r>
    </w:p>
    <w:p w:rsidR="007C6FEF" w:rsidRPr="008A5EDA" w:rsidRDefault="008A5EDA">
      <w:pPr>
        <w:spacing w:before="206"/>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Default="008A5EDA">
      <w:pPr>
        <w:pStyle w:val="5"/>
        <w:spacing w:before="248"/>
      </w:pPr>
      <w:hyperlink w:anchor="_bookmark114" w:history="1">
        <w:r>
          <w:rPr>
            <w:w w:val="90"/>
          </w:rPr>
          <w:t>STATUS</w:t>
        </w:r>
        <w:r>
          <w:rPr>
            <w:spacing w:val="-3"/>
            <w:w w:val="90"/>
          </w:rPr>
          <w:t xml:space="preserve"> </w:t>
        </w:r>
        <w:r>
          <w:rPr>
            <w:w w:val="90"/>
          </w:rPr>
          <w:t>OF</w:t>
        </w:r>
        <w:r>
          <w:rPr>
            <w:spacing w:val="-4"/>
            <w:w w:val="90"/>
          </w:rPr>
          <w:t xml:space="preserve"> </w:t>
        </w:r>
        <w:r>
          <w:rPr>
            <w:w w:val="90"/>
          </w:rPr>
          <w:t>THE</w:t>
        </w:r>
        <w:r>
          <w:rPr>
            <w:spacing w:val="-4"/>
            <w:w w:val="90"/>
          </w:rPr>
          <w:t xml:space="preserve"> </w:t>
        </w:r>
        <w:r>
          <w:rPr>
            <w:w w:val="90"/>
          </w:rPr>
          <w:t>LIPID</w:t>
        </w:r>
        <w:r>
          <w:rPr>
            <w:spacing w:val="-1"/>
            <w:w w:val="90"/>
          </w:rPr>
          <w:t xml:space="preserve"> </w:t>
        </w:r>
        <w:r>
          <w:rPr>
            <w:w w:val="90"/>
          </w:rPr>
          <w:t>PEROXIDATION</w:t>
        </w:r>
        <w:r>
          <w:rPr>
            <w:spacing w:val="-4"/>
            <w:w w:val="90"/>
          </w:rPr>
          <w:t xml:space="preserve"> </w:t>
        </w:r>
        <w:r>
          <w:rPr>
            <w:w w:val="90"/>
          </w:rPr>
          <w:t>SYSTEM</w:t>
        </w:r>
        <w:r>
          <w:rPr>
            <w:spacing w:val="-5"/>
            <w:w w:val="90"/>
          </w:rPr>
          <w:t xml:space="preserve"> </w:t>
        </w:r>
        <w:r>
          <w:rPr>
            <w:w w:val="90"/>
          </w:rPr>
          <w:t>IN</w:t>
        </w:r>
        <w:r>
          <w:rPr>
            <w:spacing w:val="-5"/>
            <w:w w:val="90"/>
          </w:rPr>
          <w:t xml:space="preserve"> </w:t>
        </w:r>
        <w:r>
          <w:rPr>
            <w:spacing w:val="-2"/>
            <w:w w:val="90"/>
          </w:rPr>
          <w:t>ADENOMYOSA</w:t>
        </w:r>
      </w:hyperlink>
    </w:p>
    <w:p w:rsidR="007C6FEF" w:rsidRDefault="008A5EDA">
      <w:pPr>
        <w:spacing w:before="23"/>
        <w:ind w:left="852"/>
        <w:rPr>
          <w:sz w:val="24"/>
        </w:rPr>
      </w:pPr>
      <w:r>
        <w:rPr>
          <w:noProof/>
          <w:sz w:val="24"/>
        </w:rPr>
        <mc:AlternateContent>
          <mc:Choice Requires="wps">
            <w:drawing>
              <wp:anchor distT="0" distB="0" distL="0" distR="0" simplePos="0" relativeHeight="15748096" behindDoc="0" locked="0" layoutInCell="1" allowOverlap="1">
                <wp:simplePos x="0" y="0"/>
                <wp:positionH relativeFrom="page">
                  <wp:posOffset>6580911</wp:posOffset>
                </wp:positionH>
                <wp:positionV relativeFrom="paragraph">
                  <wp:posOffset>682198</wp:posOffset>
                </wp:positionV>
                <wp:extent cx="198120" cy="434340"/>
                <wp:effectExtent l="0" t="0" r="0" b="0"/>
                <wp:wrapNone/>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53" o:spid="_x0000_s1039" type="#_x0000_t202" style="position:absolute;left:0;text-align:left;margin-left:518.2pt;margin-top:53.7pt;width:15.6pt;height:34.2pt;z-index:157480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21"/>
        <w:ind w:left="852"/>
        <w:rPr>
          <w:sz w:val="24"/>
        </w:rPr>
      </w:pPr>
      <w:r>
        <w:rPr>
          <w:spacing w:val="-2"/>
          <w:sz w:val="24"/>
        </w:rPr>
        <w:t>Semenyna</w:t>
      </w:r>
      <w:r>
        <w:rPr>
          <w:spacing w:val="-13"/>
          <w:sz w:val="24"/>
        </w:rPr>
        <w:t xml:space="preserve"> </w:t>
      </w:r>
      <w:r>
        <w:rPr>
          <w:spacing w:val="-2"/>
          <w:sz w:val="24"/>
        </w:rPr>
        <w:t>H.,</w:t>
      </w:r>
      <w:r>
        <w:rPr>
          <w:spacing w:val="-10"/>
          <w:sz w:val="24"/>
        </w:rPr>
        <w:t xml:space="preserve"> </w:t>
      </w:r>
      <w:r>
        <w:rPr>
          <w:spacing w:val="-2"/>
          <w:sz w:val="24"/>
        </w:rPr>
        <w:t>Mandziy</w:t>
      </w:r>
      <w:r>
        <w:rPr>
          <w:spacing w:val="-13"/>
          <w:sz w:val="24"/>
        </w:rPr>
        <w:t xml:space="preserve"> </w:t>
      </w:r>
      <w:r>
        <w:rPr>
          <w:spacing w:val="-2"/>
          <w:sz w:val="24"/>
        </w:rPr>
        <w:t>I.,</w:t>
      </w:r>
      <w:r>
        <w:rPr>
          <w:spacing w:val="-10"/>
          <w:sz w:val="24"/>
        </w:rPr>
        <w:t xml:space="preserve"> </w:t>
      </w:r>
      <w:r>
        <w:rPr>
          <w:spacing w:val="-2"/>
          <w:sz w:val="24"/>
        </w:rPr>
        <w:t>Fartushok</w:t>
      </w:r>
      <w:r>
        <w:rPr>
          <w:spacing w:val="-12"/>
          <w:sz w:val="24"/>
        </w:rPr>
        <w:t xml:space="preserve"> </w:t>
      </w:r>
      <w:r>
        <w:rPr>
          <w:spacing w:val="-2"/>
          <w:sz w:val="24"/>
        </w:rPr>
        <w:t>T.,</w:t>
      </w:r>
      <w:r>
        <w:rPr>
          <w:spacing w:val="-11"/>
          <w:sz w:val="24"/>
        </w:rPr>
        <w:t xml:space="preserve"> </w:t>
      </w:r>
      <w:r>
        <w:rPr>
          <w:spacing w:val="-2"/>
          <w:sz w:val="24"/>
        </w:rPr>
        <w:t>Doroshenko-Kravchyk</w:t>
      </w:r>
      <w:r>
        <w:rPr>
          <w:spacing w:val="-10"/>
          <w:sz w:val="24"/>
        </w:rPr>
        <w:t xml:space="preserve"> M</w:t>
      </w:r>
      <w:r>
        <w:rPr>
          <w:sz w:val="24"/>
        </w:rPr>
        <w:tab/>
      </w:r>
      <w:r>
        <w:rPr>
          <w:spacing w:val="-5"/>
          <w:sz w:val="24"/>
        </w:rPr>
        <w:t>816</w:t>
      </w:r>
    </w:p>
    <w:p w:rsidR="007C6FEF" w:rsidRPr="008A5EDA" w:rsidRDefault="008A5EDA">
      <w:pPr>
        <w:pStyle w:val="5"/>
        <w:spacing w:before="269" w:line="259" w:lineRule="auto"/>
        <w:ind w:right="1559"/>
        <w:rPr>
          <w:lang w:val="ru-RU"/>
        </w:rPr>
      </w:pPr>
      <w:hyperlink w:anchor="_bookmark115" w:history="1">
        <w:r w:rsidRPr="008A5EDA">
          <w:rPr>
            <w:lang w:val="ru-RU"/>
          </w:rPr>
          <w:t xml:space="preserve">ОСОБЛИВОСТІ КЛІНІЧНОЇ КАРТИНИ УТРУДНЕНОГО НОСОВОГО </w:t>
        </w:r>
        <w:r w:rsidRPr="008A5EDA">
          <w:rPr>
            <w:spacing w:val="-6"/>
            <w:lang w:val="ru-RU"/>
          </w:rPr>
          <w:t>ДИХАННЯ</w:t>
        </w:r>
        <w:r w:rsidRPr="008A5EDA">
          <w:rPr>
            <w:spacing w:val="-10"/>
            <w:lang w:val="ru-RU"/>
          </w:rPr>
          <w:t xml:space="preserve"> </w:t>
        </w:r>
        <w:r w:rsidRPr="008A5EDA">
          <w:rPr>
            <w:spacing w:val="-6"/>
            <w:lang w:val="ru-RU"/>
          </w:rPr>
          <w:t>У</w:t>
        </w:r>
        <w:r w:rsidRPr="008A5EDA">
          <w:rPr>
            <w:spacing w:val="-10"/>
            <w:lang w:val="ru-RU"/>
          </w:rPr>
          <w:t xml:space="preserve"> </w:t>
        </w:r>
        <w:r w:rsidRPr="008A5EDA">
          <w:rPr>
            <w:spacing w:val="-6"/>
            <w:lang w:val="ru-RU"/>
          </w:rPr>
          <w:t>СТУДЕНТІВ</w:t>
        </w:r>
        <w:r w:rsidRPr="008A5EDA">
          <w:rPr>
            <w:spacing w:val="-10"/>
            <w:lang w:val="ru-RU"/>
          </w:rPr>
          <w:t xml:space="preserve"> </w:t>
        </w:r>
        <w:r w:rsidRPr="008A5EDA">
          <w:rPr>
            <w:spacing w:val="-6"/>
            <w:lang w:val="ru-RU"/>
          </w:rPr>
          <w:t>ВНЗ</w:t>
        </w:r>
      </w:hyperlink>
    </w:p>
    <w:p w:rsidR="007C6FEF" w:rsidRPr="008A5EDA" w:rsidRDefault="008A5EDA">
      <w:pPr>
        <w:tabs>
          <w:tab w:val="left" w:leader="dot" w:pos="8648"/>
        </w:tabs>
        <w:spacing w:before="1"/>
        <w:ind w:left="852"/>
        <w:rPr>
          <w:sz w:val="24"/>
          <w:lang w:val="ru-RU"/>
        </w:rPr>
      </w:pPr>
      <w:r w:rsidRPr="008A5EDA">
        <w:rPr>
          <w:spacing w:val="-4"/>
          <w:sz w:val="24"/>
          <w:lang w:val="ru-RU"/>
        </w:rPr>
        <w:t>Морока</w:t>
      </w:r>
      <w:r w:rsidRPr="008A5EDA">
        <w:rPr>
          <w:spacing w:val="-3"/>
          <w:sz w:val="24"/>
          <w:lang w:val="ru-RU"/>
        </w:rPr>
        <w:t xml:space="preserve"> </w:t>
      </w:r>
      <w:r w:rsidRPr="008A5EDA">
        <w:rPr>
          <w:spacing w:val="-4"/>
          <w:sz w:val="24"/>
          <w:lang w:val="ru-RU"/>
        </w:rPr>
        <w:t>Р.К.,</w:t>
      </w:r>
      <w:r w:rsidRPr="008A5EDA">
        <w:rPr>
          <w:spacing w:val="-1"/>
          <w:sz w:val="24"/>
          <w:lang w:val="ru-RU"/>
        </w:rPr>
        <w:t xml:space="preserve"> </w:t>
      </w:r>
      <w:r w:rsidRPr="008A5EDA">
        <w:rPr>
          <w:spacing w:val="-4"/>
          <w:sz w:val="24"/>
          <w:lang w:val="ru-RU"/>
        </w:rPr>
        <w:t>Калашник-Вакуленко</w:t>
      </w:r>
      <w:r w:rsidRPr="008A5EDA">
        <w:rPr>
          <w:spacing w:val="-1"/>
          <w:sz w:val="24"/>
          <w:lang w:val="ru-RU"/>
        </w:rPr>
        <w:t xml:space="preserve"> </w:t>
      </w:r>
      <w:r w:rsidRPr="008A5EDA">
        <w:rPr>
          <w:spacing w:val="-4"/>
          <w:sz w:val="24"/>
          <w:lang w:val="ru-RU"/>
        </w:rPr>
        <w:t>Ю.М.,</w:t>
      </w:r>
      <w:r w:rsidRPr="008A5EDA">
        <w:rPr>
          <w:spacing w:val="-1"/>
          <w:sz w:val="24"/>
          <w:lang w:val="ru-RU"/>
        </w:rPr>
        <w:t xml:space="preserve"> </w:t>
      </w:r>
      <w:r w:rsidRPr="008A5EDA">
        <w:rPr>
          <w:spacing w:val="-4"/>
          <w:sz w:val="24"/>
          <w:lang w:val="ru-RU"/>
        </w:rPr>
        <w:t>Лупир</w:t>
      </w:r>
      <w:r w:rsidRPr="008A5EDA">
        <w:rPr>
          <w:spacing w:val="-1"/>
          <w:sz w:val="24"/>
          <w:lang w:val="ru-RU"/>
        </w:rPr>
        <w:t xml:space="preserve"> </w:t>
      </w:r>
      <w:r w:rsidRPr="008A5EDA">
        <w:rPr>
          <w:spacing w:val="-5"/>
          <w:sz w:val="24"/>
          <w:lang w:val="ru-RU"/>
        </w:rPr>
        <w:t>А.В</w:t>
      </w:r>
      <w:r w:rsidRPr="008A5EDA">
        <w:rPr>
          <w:rFonts w:ascii="Times New Roman" w:hAnsi="Times New Roman"/>
          <w:b/>
          <w:sz w:val="24"/>
          <w:lang w:val="ru-RU"/>
        </w:rPr>
        <w:tab/>
      </w:r>
      <w:r w:rsidRPr="008A5EDA">
        <w:rPr>
          <w:spacing w:val="-5"/>
          <w:sz w:val="24"/>
          <w:lang w:val="ru-RU"/>
        </w:rPr>
        <w:t>822</w:t>
      </w:r>
    </w:p>
    <w:p w:rsidR="007C6FEF" w:rsidRPr="008A5EDA" w:rsidRDefault="008A5EDA">
      <w:pPr>
        <w:pStyle w:val="5"/>
        <w:spacing w:before="269" w:line="259" w:lineRule="auto"/>
        <w:ind w:right="1558"/>
        <w:rPr>
          <w:lang w:val="ru-RU"/>
        </w:rPr>
      </w:pPr>
      <w:hyperlink w:anchor="_bookmark116" w:history="1">
        <w:r w:rsidRPr="008A5EDA">
          <w:rPr>
            <w:lang w:val="ru-RU"/>
          </w:rPr>
          <w:t xml:space="preserve">ОЦІНКА ПРОФЕСІЙНОЇ ЯКОСТІ ЖИТТЯ МЕДИЧНИХ СЕСТЕР </w:t>
        </w:r>
        <w:r w:rsidRPr="008A5EDA">
          <w:rPr>
            <w:spacing w:val="-8"/>
            <w:lang w:val="ru-RU"/>
          </w:rPr>
          <w:t>ВІДДІЛЕННЯ</w:t>
        </w:r>
        <w:r w:rsidRPr="008A5EDA">
          <w:rPr>
            <w:spacing w:val="-6"/>
            <w:lang w:val="ru-RU"/>
          </w:rPr>
          <w:t xml:space="preserve"> </w:t>
        </w:r>
        <w:r w:rsidRPr="008A5EDA">
          <w:rPr>
            <w:spacing w:val="-8"/>
            <w:lang w:val="ru-RU"/>
          </w:rPr>
          <w:t>РЕАНІМАЦІЇ</w:t>
        </w:r>
        <w:r w:rsidRPr="008A5EDA">
          <w:rPr>
            <w:spacing w:val="-7"/>
            <w:lang w:val="ru-RU"/>
          </w:rPr>
          <w:t xml:space="preserve"> </w:t>
        </w:r>
        <w:r w:rsidRPr="008A5EDA">
          <w:rPr>
            <w:spacing w:val="-8"/>
            <w:lang w:val="ru-RU"/>
          </w:rPr>
          <w:t>ТА</w:t>
        </w:r>
        <w:r w:rsidRPr="008A5EDA">
          <w:rPr>
            <w:spacing w:val="-7"/>
            <w:lang w:val="ru-RU"/>
          </w:rPr>
          <w:t xml:space="preserve"> </w:t>
        </w:r>
        <w:r w:rsidRPr="008A5EDA">
          <w:rPr>
            <w:spacing w:val="-8"/>
            <w:lang w:val="ru-RU"/>
          </w:rPr>
          <w:t>ІНТЕНСИВНОЇ</w:t>
        </w:r>
        <w:r w:rsidRPr="008A5EDA">
          <w:rPr>
            <w:spacing w:val="-7"/>
            <w:lang w:val="ru-RU"/>
          </w:rPr>
          <w:t xml:space="preserve"> </w:t>
        </w:r>
        <w:r w:rsidRPr="008A5EDA">
          <w:rPr>
            <w:spacing w:val="-8"/>
            <w:lang w:val="ru-RU"/>
          </w:rPr>
          <w:t>ТЕРАПІЇ</w:t>
        </w:r>
      </w:hyperlink>
    </w:p>
    <w:p w:rsidR="007C6FEF" w:rsidRPr="008A5EDA" w:rsidRDefault="008A5EDA">
      <w:pPr>
        <w:tabs>
          <w:tab w:val="left" w:leader="dot" w:pos="8648"/>
        </w:tabs>
        <w:spacing w:before="1"/>
        <w:ind w:left="852"/>
        <w:rPr>
          <w:sz w:val="24"/>
          <w:lang w:val="ru-RU"/>
        </w:rPr>
      </w:pPr>
      <w:r w:rsidRPr="008A5EDA">
        <w:rPr>
          <w:sz w:val="24"/>
          <w:lang w:val="ru-RU"/>
        </w:rPr>
        <w:t>Чорна</w:t>
      </w:r>
      <w:r w:rsidRPr="008A5EDA">
        <w:rPr>
          <w:spacing w:val="-16"/>
          <w:sz w:val="24"/>
          <w:lang w:val="ru-RU"/>
        </w:rPr>
        <w:t xml:space="preserve"> </w:t>
      </w:r>
      <w:r w:rsidRPr="008A5EDA">
        <w:rPr>
          <w:sz w:val="24"/>
          <w:lang w:val="ru-RU"/>
        </w:rPr>
        <w:t>А.І.,</w:t>
      </w:r>
      <w:r w:rsidRPr="008A5EDA">
        <w:rPr>
          <w:spacing w:val="-15"/>
          <w:sz w:val="24"/>
          <w:lang w:val="ru-RU"/>
        </w:rPr>
        <w:t xml:space="preserve"> </w:t>
      </w:r>
      <w:r w:rsidRPr="008A5EDA">
        <w:rPr>
          <w:sz w:val="24"/>
          <w:lang w:val="ru-RU"/>
        </w:rPr>
        <w:t>Борейко</w:t>
      </w:r>
      <w:r w:rsidRPr="008A5EDA">
        <w:rPr>
          <w:spacing w:val="-14"/>
          <w:sz w:val="24"/>
          <w:lang w:val="ru-RU"/>
        </w:rPr>
        <w:t xml:space="preserve"> </w:t>
      </w:r>
      <w:r w:rsidRPr="008A5EDA">
        <w:rPr>
          <w:spacing w:val="-4"/>
          <w:sz w:val="24"/>
          <w:lang w:val="ru-RU"/>
        </w:rPr>
        <w:t>Л.Д.</w:t>
      </w:r>
      <w:r w:rsidRPr="008A5EDA">
        <w:rPr>
          <w:rFonts w:ascii="Times New Roman" w:hAnsi="Times New Roman"/>
          <w:b/>
          <w:sz w:val="24"/>
          <w:lang w:val="ru-RU"/>
        </w:rPr>
        <w:tab/>
      </w:r>
      <w:r w:rsidRPr="008A5EDA">
        <w:rPr>
          <w:spacing w:val="-5"/>
          <w:sz w:val="24"/>
          <w:lang w:val="ru-RU"/>
        </w:rPr>
        <w:t>826</w:t>
      </w:r>
    </w:p>
    <w:p w:rsidR="007C6FEF" w:rsidRPr="008A5EDA" w:rsidRDefault="008A5EDA">
      <w:pPr>
        <w:pStyle w:val="5"/>
        <w:spacing w:before="266" w:line="261" w:lineRule="auto"/>
        <w:ind w:right="1557"/>
        <w:rPr>
          <w:lang w:val="ru-RU"/>
        </w:rPr>
      </w:pPr>
      <w:hyperlink w:anchor="_bookmark117" w:history="1">
        <w:r w:rsidRPr="008A5EDA">
          <w:rPr>
            <w:spacing w:val="-8"/>
            <w:lang w:val="ru-RU"/>
          </w:rPr>
          <w:t>СУЧАСНІ</w:t>
        </w:r>
        <w:r w:rsidRPr="008A5EDA">
          <w:rPr>
            <w:lang w:val="ru-RU"/>
          </w:rPr>
          <w:t xml:space="preserve"> </w:t>
        </w:r>
        <w:r w:rsidRPr="008A5EDA">
          <w:rPr>
            <w:spacing w:val="-8"/>
            <w:lang w:val="ru-RU"/>
          </w:rPr>
          <w:t>КОНЦЕПЦІЇ</w:t>
        </w:r>
        <w:r w:rsidRPr="008A5EDA">
          <w:rPr>
            <w:lang w:val="ru-RU"/>
          </w:rPr>
          <w:t xml:space="preserve"> </w:t>
        </w:r>
        <w:r w:rsidRPr="008A5EDA">
          <w:rPr>
            <w:spacing w:val="-8"/>
            <w:lang w:val="ru-RU"/>
          </w:rPr>
          <w:t>КЛІНІКО-ЕПІДЕМІОЛОГІЧНИХ</w:t>
        </w:r>
        <w:r w:rsidRPr="008A5EDA">
          <w:rPr>
            <w:lang w:val="ru-RU"/>
          </w:rPr>
          <w:t xml:space="preserve"> </w:t>
        </w:r>
        <w:r w:rsidRPr="008A5EDA">
          <w:rPr>
            <w:spacing w:val="-8"/>
            <w:lang w:val="ru-RU"/>
          </w:rPr>
          <w:t xml:space="preserve">ОСОБЛИВОСТЕЙ </w:t>
        </w:r>
        <w:r w:rsidRPr="008A5EDA">
          <w:rPr>
            <w:spacing w:val="-4"/>
            <w:lang w:val="ru-RU"/>
          </w:rPr>
          <w:t>ВІРУСНОГО</w:t>
        </w:r>
        <w:r w:rsidRPr="008A5EDA">
          <w:rPr>
            <w:spacing w:val="-9"/>
            <w:lang w:val="ru-RU"/>
          </w:rPr>
          <w:t xml:space="preserve"> </w:t>
        </w:r>
        <w:r w:rsidRPr="008A5EDA">
          <w:rPr>
            <w:spacing w:val="-4"/>
            <w:lang w:val="ru-RU"/>
          </w:rPr>
          <w:t>ГЕПАТИТУ</w:t>
        </w:r>
        <w:r w:rsidRPr="008A5EDA">
          <w:rPr>
            <w:spacing w:val="-8"/>
            <w:lang w:val="ru-RU"/>
          </w:rPr>
          <w:t xml:space="preserve"> </w:t>
        </w:r>
        <w:r>
          <w:rPr>
            <w:spacing w:val="-4"/>
          </w:rPr>
          <w:t>C</w:t>
        </w:r>
        <w:r w:rsidRPr="008A5EDA">
          <w:rPr>
            <w:spacing w:val="-8"/>
            <w:lang w:val="ru-RU"/>
          </w:rPr>
          <w:t xml:space="preserve"> </w:t>
        </w:r>
        <w:r w:rsidRPr="008A5EDA">
          <w:rPr>
            <w:spacing w:val="-4"/>
            <w:lang w:val="ru-RU"/>
          </w:rPr>
          <w:t>В</w:t>
        </w:r>
        <w:r w:rsidRPr="008A5EDA">
          <w:rPr>
            <w:spacing w:val="-8"/>
            <w:lang w:val="ru-RU"/>
          </w:rPr>
          <w:t xml:space="preserve"> </w:t>
        </w:r>
        <w:r w:rsidRPr="008A5EDA">
          <w:rPr>
            <w:spacing w:val="-4"/>
            <w:lang w:val="ru-RU"/>
          </w:rPr>
          <w:t>УКРАЇНІ</w:t>
        </w:r>
        <w:r w:rsidRPr="008A5EDA">
          <w:rPr>
            <w:spacing w:val="-8"/>
            <w:lang w:val="ru-RU"/>
          </w:rPr>
          <w:t xml:space="preserve"> </w:t>
        </w:r>
        <w:r w:rsidRPr="008A5EDA">
          <w:rPr>
            <w:spacing w:val="-4"/>
            <w:lang w:val="ru-RU"/>
          </w:rPr>
          <w:t>У</w:t>
        </w:r>
        <w:r w:rsidRPr="008A5EDA">
          <w:rPr>
            <w:spacing w:val="-8"/>
            <w:lang w:val="ru-RU"/>
          </w:rPr>
          <w:t xml:space="preserve"> </w:t>
        </w:r>
        <w:r w:rsidRPr="008A5EDA">
          <w:rPr>
            <w:spacing w:val="-4"/>
            <w:lang w:val="ru-RU"/>
          </w:rPr>
          <w:t>2020–2025</w:t>
        </w:r>
        <w:r w:rsidRPr="008A5EDA">
          <w:rPr>
            <w:spacing w:val="-9"/>
            <w:lang w:val="ru-RU"/>
          </w:rPr>
          <w:t xml:space="preserve"> </w:t>
        </w:r>
        <w:r w:rsidRPr="008A5EDA">
          <w:rPr>
            <w:spacing w:val="-4"/>
            <w:lang w:val="ru-RU"/>
          </w:rPr>
          <w:t>РОКАХ</w:t>
        </w:r>
      </w:hyperlink>
    </w:p>
    <w:p w:rsidR="007C6FEF" w:rsidRPr="008A5EDA" w:rsidRDefault="008A5EDA">
      <w:pPr>
        <w:spacing w:line="270" w:lineRule="exact"/>
        <w:ind w:left="852"/>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left" w:leader="dot" w:pos="8648"/>
        </w:tabs>
        <w:spacing w:before="21"/>
        <w:ind w:left="852"/>
        <w:rPr>
          <w:sz w:val="24"/>
          <w:lang w:val="ru-RU"/>
        </w:rPr>
      </w:pPr>
      <w:r w:rsidRPr="008A5EDA">
        <w:rPr>
          <w:spacing w:val="-12"/>
          <w:sz w:val="24"/>
          <w:lang w:val="ru-RU"/>
        </w:rPr>
        <w:t>Алієв</w:t>
      </w:r>
      <w:r w:rsidRPr="008A5EDA">
        <w:rPr>
          <w:spacing w:val="-7"/>
          <w:sz w:val="24"/>
          <w:lang w:val="ru-RU"/>
        </w:rPr>
        <w:t xml:space="preserve"> </w:t>
      </w:r>
      <w:r w:rsidRPr="008A5EDA">
        <w:rPr>
          <w:spacing w:val="-12"/>
          <w:sz w:val="24"/>
          <w:lang w:val="ru-RU"/>
        </w:rPr>
        <w:t>Р.Б..,</w:t>
      </w:r>
      <w:r w:rsidRPr="008A5EDA">
        <w:rPr>
          <w:spacing w:val="-9"/>
          <w:sz w:val="24"/>
          <w:lang w:val="ru-RU"/>
        </w:rPr>
        <w:t xml:space="preserve"> </w:t>
      </w:r>
      <w:r w:rsidRPr="008A5EDA">
        <w:rPr>
          <w:spacing w:val="-12"/>
          <w:sz w:val="24"/>
          <w:lang w:val="ru-RU"/>
        </w:rPr>
        <w:t>Шаповалова</w:t>
      </w:r>
      <w:r w:rsidRPr="008A5EDA">
        <w:rPr>
          <w:spacing w:val="-4"/>
          <w:sz w:val="24"/>
          <w:lang w:val="ru-RU"/>
        </w:rPr>
        <w:t xml:space="preserve"> </w:t>
      </w:r>
      <w:r w:rsidRPr="008A5EDA">
        <w:rPr>
          <w:spacing w:val="-12"/>
          <w:sz w:val="24"/>
          <w:lang w:val="ru-RU"/>
        </w:rPr>
        <w:t>А.С.,</w:t>
      </w:r>
      <w:r w:rsidRPr="008A5EDA">
        <w:rPr>
          <w:spacing w:val="-6"/>
          <w:sz w:val="24"/>
          <w:lang w:val="ru-RU"/>
        </w:rPr>
        <w:t xml:space="preserve"> </w:t>
      </w:r>
      <w:r w:rsidRPr="008A5EDA">
        <w:rPr>
          <w:spacing w:val="-12"/>
          <w:sz w:val="24"/>
          <w:lang w:val="ru-RU"/>
        </w:rPr>
        <w:t>Федоров</w:t>
      </w:r>
      <w:r w:rsidRPr="008A5EDA">
        <w:rPr>
          <w:spacing w:val="-4"/>
          <w:sz w:val="24"/>
          <w:lang w:val="ru-RU"/>
        </w:rPr>
        <w:t xml:space="preserve"> </w:t>
      </w:r>
      <w:r w:rsidRPr="008A5EDA">
        <w:rPr>
          <w:spacing w:val="-12"/>
          <w:sz w:val="24"/>
          <w:lang w:val="ru-RU"/>
        </w:rPr>
        <w:t>Д.М.,</w:t>
      </w:r>
      <w:r w:rsidRPr="008A5EDA">
        <w:rPr>
          <w:spacing w:val="-6"/>
          <w:sz w:val="24"/>
          <w:lang w:val="ru-RU"/>
        </w:rPr>
        <w:t xml:space="preserve"> </w:t>
      </w:r>
      <w:r w:rsidRPr="008A5EDA">
        <w:rPr>
          <w:spacing w:val="-12"/>
          <w:sz w:val="24"/>
          <w:lang w:val="ru-RU"/>
        </w:rPr>
        <w:t>Алієв</w:t>
      </w:r>
      <w:r w:rsidRPr="008A5EDA">
        <w:rPr>
          <w:spacing w:val="-5"/>
          <w:sz w:val="24"/>
          <w:lang w:val="ru-RU"/>
        </w:rPr>
        <w:t xml:space="preserve"> </w:t>
      </w:r>
      <w:r w:rsidRPr="008A5EDA">
        <w:rPr>
          <w:spacing w:val="-12"/>
          <w:sz w:val="24"/>
          <w:lang w:val="ru-RU"/>
        </w:rPr>
        <w:t>Р.Ф.,</w:t>
      </w:r>
      <w:r w:rsidRPr="008A5EDA">
        <w:rPr>
          <w:spacing w:val="-4"/>
          <w:sz w:val="24"/>
          <w:lang w:val="ru-RU"/>
        </w:rPr>
        <w:t xml:space="preserve"> </w:t>
      </w:r>
      <w:r w:rsidRPr="008A5EDA">
        <w:rPr>
          <w:spacing w:val="-12"/>
          <w:sz w:val="24"/>
          <w:lang w:val="ru-RU"/>
        </w:rPr>
        <w:t>Камінченко</w:t>
      </w:r>
      <w:r w:rsidRPr="008A5EDA">
        <w:rPr>
          <w:spacing w:val="-3"/>
          <w:sz w:val="24"/>
          <w:lang w:val="ru-RU"/>
        </w:rPr>
        <w:t xml:space="preserve"> </w:t>
      </w:r>
      <w:r w:rsidRPr="008A5EDA">
        <w:rPr>
          <w:spacing w:val="-12"/>
          <w:sz w:val="24"/>
          <w:lang w:val="ru-RU"/>
        </w:rPr>
        <w:t>Д.О</w:t>
      </w:r>
      <w:r w:rsidRPr="008A5EDA">
        <w:rPr>
          <w:rFonts w:ascii="Times New Roman" w:hAnsi="Times New Roman"/>
          <w:b/>
          <w:sz w:val="24"/>
          <w:lang w:val="ru-RU"/>
        </w:rPr>
        <w:tab/>
      </w:r>
      <w:r w:rsidRPr="008A5EDA">
        <w:rPr>
          <w:spacing w:val="-5"/>
          <w:sz w:val="24"/>
          <w:lang w:val="ru-RU"/>
        </w:rPr>
        <w:t>833</w:t>
      </w:r>
    </w:p>
    <w:p w:rsidR="007C6FEF" w:rsidRPr="008A5EDA" w:rsidRDefault="008A5EDA">
      <w:pPr>
        <w:pStyle w:val="5"/>
        <w:spacing w:before="269" w:line="259" w:lineRule="auto"/>
        <w:ind w:right="1557"/>
        <w:rPr>
          <w:lang w:val="ru-RU"/>
        </w:rPr>
      </w:pPr>
      <w:hyperlink w:anchor="_bookmark118" w:history="1">
        <w:r w:rsidRPr="008A5EDA">
          <w:rPr>
            <w:lang w:val="ru-RU"/>
          </w:rPr>
          <w:t xml:space="preserve">ТРАНСФОРМАЦІЯ МЕДИЧНОЇ ДОПОМОГИ ЧЕРЕЗ ІННОВАЦІЙНІ ТЕХНОЛОГІЇ: РОЛЬ ЦИФРОВИХ ТЕХНОЛОГІЙ У РЕАБІЛІТАЦІЇ </w:t>
        </w:r>
        <w:r w:rsidRPr="008A5EDA">
          <w:rPr>
            <w:spacing w:val="-2"/>
            <w:lang w:val="ru-RU"/>
          </w:rPr>
          <w:t>ПАЦІЄНТІВ</w:t>
        </w:r>
      </w:hyperlink>
    </w:p>
    <w:p w:rsidR="007C6FEF" w:rsidRPr="008A5EDA" w:rsidRDefault="008A5EDA">
      <w:pPr>
        <w:tabs>
          <w:tab w:val="left" w:leader="dot" w:pos="8648"/>
        </w:tabs>
        <w:spacing w:before="3"/>
        <w:ind w:left="852"/>
        <w:rPr>
          <w:sz w:val="24"/>
          <w:lang w:val="ru-RU"/>
        </w:rPr>
      </w:pPr>
      <w:r w:rsidRPr="008A5EDA">
        <w:rPr>
          <w:spacing w:val="-2"/>
          <w:sz w:val="24"/>
          <w:lang w:val="ru-RU"/>
        </w:rPr>
        <w:t>Грицко</w:t>
      </w:r>
      <w:r w:rsidRPr="008A5EDA">
        <w:rPr>
          <w:spacing w:val="-8"/>
          <w:sz w:val="24"/>
          <w:lang w:val="ru-RU"/>
        </w:rPr>
        <w:t xml:space="preserve"> </w:t>
      </w:r>
      <w:r w:rsidRPr="008A5EDA">
        <w:rPr>
          <w:spacing w:val="-2"/>
          <w:sz w:val="24"/>
          <w:lang w:val="ru-RU"/>
        </w:rPr>
        <w:t>Р.,</w:t>
      </w:r>
      <w:r w:rsidRPr="008A5EDA">
        <w:rPr>
          <w:spacing w:val="-8"/>
          <w:sz w:val="24"/>
          <w:lang w:val="ru-RU"/>
        </w:rPr>
        <w:t xml:space="preserve"> </w:t>
      </w:r>
      <w:r w:rsidRPr="008A5EDA">
        <w:rPr>
          <w:spacing w:val="-2"/>
          <w:sz w:val="24"/>
          <w:lang w:val="ru-RU"/>
        </w:rPr>
        <w:t>Грицко</w:t>
      </w:r>
      <w:r w:rsidRPr="008A5EDA">
        <w:rPr>
          <w:spacing w:val="-8"/>
          <w:sz w:val="24"/>
          <w:lang w:val="ru-RU"/>
        </w:rPr>
        <w:t xml:space="preserve"> </w:t>
      </w:r>
      <w:r w:rsidRPr="008A5EDA">
        <w:rPr>
          <w:spacing w:val="-2"/>
          <w:sz w:val="24"/>
          <w:lang w:val="ru-RU"/>
        </w:rPr>
        <w:t>О.,</w:t>
      </w:r>
      <w:r w:rsidRPr="008A5EDA">
        <w:rPr>
          <w:spacing w:val="-10"/>
          <w:sz w:val="24"/>
          <w:lang w:val="ru-RU"/>
        </w:rPr>
        <w:t xml:space="preserve"> </w:t>
      </w:r>
      <w:r w:rsidRPr="008A5EDA">
        <w:rPr>
          <w:spacing w:val="-2"/>
          <w:sz w:val="24"/>
          <w:lang w:val="ru-RU"/>
        </w:rPr>
        <w:t>Пеканець</w:t>
      </w:r>
      <w:r w:rsidRPr="008A5EDA">
        <w:rPr>
          <w:spacing w:val="-8"/>
          <w:sz w:val="24"/>
          <w:lang w:val="ru-RU"/>
        </w:rPr>
        <w:t xml:space="preserve"> </w:t>
      </w:r>
      <w:r w:rsidRPr="008A5EDA">
        <w:rPr>
          <w:spacing w:val="-5"/>
          <w:sz w:val="24"/>
          <w:lang w:val="ru-RU"/>
        </w:rPr>
        <w:t>С.</w:t>
      </w:r>
      <w:r w:rsidRPr="008A5EDA">
        <w:rPr>
          <w:rFonts w:ascii="Times New Roman" w:hAnsi="Times New Roman"/>
          <w:b/>
          <w:sz w:val="24"/>
          <w:lang w:val="ru-RU"/>
        </w:rPr>
        <w:tab/>
      </w:r>
      <w:r w:rsidRPr="008A5EDA">
        <w:rPr>
          <w:spacing w:val="-5"/>
          <w:sz w:val="24"/>
          <w:lang w:val="ru-RU"/>
        </w:rPr>
        <w:t>840</w:t>
      </w:r>
    </w:p>
    <w:p w:rsidR="007C6FEF" w:rsidRPr="008A5EDA" w:rsidRDefault="008A5EDA">
      <w:pPr>
        <w:spacing w:before="472" w:line="375"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7"/>
          <w:sz w:val="28"/>
          <w:lang w:val="ru-RU"/>
        </w:rPr>
        <w:t xml:space="preserve"> </w:t>
      </w:r>
      <w:r>
        <w:rPr>
          <w:rFonts w:ascii="Arial Black" w:hAnsi="Arial Black"/>
          <w:spacing w:val="-2"/>
          <w:sz w:val="28"/>
        </w:rPr>
        <w:t>XXXII</w:t>
      </w:r>
      <w:r w:rsidRPr="008A5EDA">
        <w:rPr>
          <w:rFonts w:ascii="Arial Black" w:hAnsi="Arial Black"/>
          <w:spacing w:val="-2"/>
          <w:sz w:val="28"/>
          <w:lang w:val="ru-RU"/>
        </w:rPr>
        <w:t>.</w:t>
      </w:r>
    </w:p>
    <w:p w:rsidR="007C6FEF" w:rsidRPr="008A5EDA" w:rsidRDefault="008A5EDA">
      <w:pPr>
        <w:spacing w:line="375" w:lineRule="exact"/>
        <w:ind w:left="852"/>
        <w:rPr>
          <w:rFonts w:ascii="Arial Black" w:hAnsi="Arial Black"/>
          <w:sz w:val="28"/>
          <w:lang w:val="ru-RU"/>
        </w:rPr>
      </w:pPr>
      <w:r w:rsidRPr="008A5EDA">
        <w:rPr>
          <w:rFonts w:ascii="Arial Black" w:hAnsi="Arial Black"/>
          <w:sz w:val="28"/>
          <w:lang w:val="ru-RU"/>
        </w:rPr>
        <w:t>ФАРМАЦІЯ</w:t>
      </w:r>
      <w:r w:rsidRPr="008A5EDA">
        <w:rPr>
          <w:rFonts w:ascii="Arial Black" w:hAnsi="Arial Black"/>
          <w:spacing w:val="-6"/>
          <w:sz w:val="28"/>
          <w:lang w:val="ru-RU"/>
        </w:rPr>
        <w:t xml:space="preserve"> </w:t>
      </w:r>
      <w:r w:rsidRPr="008A5EDA">
        <w:rPr>
          <w:rFonts w:ascii="Arial Black" w:hAnsi="Arial Black"/>
          <w:sz w:val="28"/>
          <w:lang w:val="ru-RU"/>
        </w:rPr>
        <w:t>ТА</w:t>
      </w:r>
      <w:r w:rsidRPr="008A5EDA">
        <w:rPr>
          <w:rFonts w:ascii="Arial Black" w:hAnsi="Arial Black"/>
          <w:spacing w:val="-8"/>
          <w:sz w:val="28"/>
          <w:lang w:val="ru-RU"/>
        </w:rPr>
        <w:t xml:space="preserve"> </w:t>
      </w:r>
      <w:r w:rsidRPr="008A5EDA">
        <w:rPr>
          <w:rFonts w:ascii="Arial Black" w:hAnsi="Arial Black"/>
          <w:spacing w:val="-2"/>
          <w:sz w:val="28"/>
          <w:lang w:val="ru-RU"/>
        </w:rPr>
        <w:t>ФАРМАКОТЕРАПІЯ</w:t>
      </w:r>
    </w:p>
    <w:p w:rsidR="007C6FEF" w:rsidRPr="008A5EDA" w:rsidRDefault="008A5EDA">
      <w:pPr>
        <w:spacing w:before="207"/>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tabs>
          <w:tab w:val="left" w:pos="3145"/>
          <w:tab w:val="left" w:pos="3224"/>
          <w:tab w:val="left" w:leader="dot" w:pos="8648"/>
        </w:tabs>
        <w:spacing w:before="247" w:line="259" w:lineRule="auto"/>
        <w:ind w:left="852" w:right="1142"/>
        <w:rPr>
          <w:sz w:val="24"/>
          <w:lang w:val="ru-RU"/>
        </w:rPr>
      </w:pPr>
      <w:hyperlink w:anchor="_bookmark119" w:history="1">
        <w:r w:rsidRPr="008A5EDA">
          <w:rPr>
            <w:spacing w:val="-2"/>
            <w:sz w:val="24"/>
            <w:lang w:val="ru-RU"/>
          </w:rPr>
          <w:t>ФОРМУВАННЯ</w:t>
        </w:r>
        <w:r w:rsidRPr="008A5EDA">
          <w:rPr>
            <w:sz w:val="24"/>
            <w:lang w:val="ru-RU"/>
          </w:rPr>
          <w:tab/>
          <w:t>ФАРМАЦЕВТИЧНОЇ</w:t>
        </w:r>
        <w:r w:rsidRPr="008A5EDA">
          <w:rPr>
            <w:spacing w:val="80"/>
            <w:sz w:val="24"/>
            <w:lang w:val="ru-RU"/>
          </w:rPr>
          <w:t xml:space="preserve">   </w:t>
        </w:r>
        <w:r w:rsidRPr="008A5EDA">
          <w:rPr>
            <w:sz w:val="24"/>
            <w:lang w:val="ru-RU"/>
          </w:rPr>
          <w:t>МАЙСТЕРНОСТІ</w:t>
        </w:r>
        <w:r w:rsidRPr="008A5EDA">
          <w:rPr>
            <w:spacing w:val="80"/>
            <w:sz w:val="24"/>
            <w:lang w:val="ru-RU"/>
          </w:rPr>
          <w:t xml:space="preserve">   </w:t>
        </w:r>
        <w:r w:rsidRPr="008A5EDA">
          <w:rPr>
            <w:sz w:val="24"/>
            <w:lang w:val="ru-RU"/>
          </w:rPr>
          <w:t xml:space="preserve">ТА </w:t>
        </w:r>
        <w:r w:rsidRPr="008A5EDA">
          <w:rPr>
            <w:spacing w:val="-2"/>
            <w:sz w:val="24"/>
            <w:lang w:val="ru-RU"/>
          </w:rPr>
          <w:t>СТРЕСОСТІЙКОСТІ:</w:t>
        </w:r>
        <w:r w:rsidRPr="008A5EDA">
          <w:rPr>
            <w:sz w:val="24"/>
            <w:lang w:val="ru-RU"/>
          </w:rPr>
          <w:tab/>
          <w:t>РОЛЬ</w:t>
        </w:r>
        <w:r w:rsidRPr="008A5EDA">
          <w:rPr>
            <w:spacing w:val="40"/>
            <w:sz w:val="24"/>
            <w:lang w:val="ru-RU"/>
          </w:rPr>
          <w:t xml:space="preserve">  </w:t>
        </w:r>
        <w:r w:rsidRPr="008A5EDA">
          <w:rPr>
            <w:sz w:val="24"/>
            <w:lang w:val="ru-RU"/>
          </w:rPr>
          <w:t>НАВЧАЛЬНОЇ</w:t>
        </w:r>
        <w:r w:rsidRPr="008A5EDA">
          <w:rPr>
            <w:spacing w:val="80"/>
            <w:w w:val="150"/>
            <w:sz w:val="24"/>
            <w:lang w:val="ru-RU"/>
          </w:rPr>
          <w:t xml:space="preserve"> </w:t>
        </w:r>
        <w:r w:rsidRPr="008A5EDA">
          <w:rPr>
            <w:sz w:val="24"/>
            <w:lang w:val="ru-RU"/>
          </w:rPr>
          <w:t>АПТЕКИ</w:t>
        </w:r>
        <w:r w:rsidRPr="008A5EDA">
          <w:rPr>
            <w:spacing w:val="40"/>
            <w:sz w:val="24"/>
            <w:lang w:val="ru-RU"/>
          </w:rPr>
          <w:t xml:space="preserve">  </w:t>
        </w:r>
        <w:r w:rsidRPr="008A5EDA">
          <w:rPr>
            <w:sz w:val="24"/>
            <w:lang w:val="ru-RU"/>
          </w:rPr>
          <w:t>У</w:t>
        </w:r>
        <w:r w:rsidRPr="008A5EDA">
          <w:rPr>
            <w:spacing w:val="40"/>
            <w:sz w:val="24"/>
            <w:lang w:val="ru-RU"/>
          </w:rPr>
          <w:t xml:space="preserve">  </w:t>
        </w:r>
        <w:r w:rsidRPr="008A5EDA">
          <w:rPr>
            <w:sz w:val="24"/>
            <w:lang w:val="ru-RU"/>
          </w:rPr>
          <w:t xml:space="preserve">РОЗВИТКУ </w:t>
        </w:r>
        <w:r w:rsidRPr="008A5EDA">
          <w:rPr>
            <w:spacing w:val="-6"/>
            <w:sz w:val="24"/>
            <w:lang w:val="ru-RU"/>
          </w:rPr>
          <w:t>ПРОФЕСІЙНИХ</w:t>
        </w:r>
        <w:r w:rsidRPr="008A5EDA">
          <w:rPr>
            <w:spacing w:val="-10"/>
            <w:sz w:val="24"/>
            <w:lang w:val="ru-RU"/>
          </w:rPr>
          <w:t xml:space="preserve"> </w:t>
        </w:r>
        <w:r w:rsidRPr="008A5EDA">
          <w:rPr>
            <w:spacing w:val="-6"/>
            <w:sz w:val="24"/>
            <w:lang w:val="ru-RU"/>
          </w:rPr>
          <w:t>ТА</w:t>
        </w:r>
        <w:r w:rsidRPr="008A5EDA">
          <w:rPr>
            <w:spacing w:val="-10"/>
            <w:sz w:val="24"/>
            <w:lang w:val="ru-RU"/>
          </w:rPr>
          <w:t xml:space="preserve"> </w:t>
        </w:r>
        <w:r w:rsidRPr="008A5EDA">
          <w:rPr>
            <w:spacing w:val="-6"/>
            <w:sz w:val="24"/>
            <w:lang w:val="ru-RU"/>
          </w:rPr>
          <w:t>КОМУНІКАТИВНИХ</w:t>
        </w:r>
        <w:r w:rsidRPr="008A5EDA">
          <w:rPr>
            <w:spacing w:val="-10"/>
            <w:sz w:val="24"/>
            <w:lang w:val="ru-RU"/>
          </w:rPr>
          <w:t xml:space="preserve"> </w:t>
        </w:r>
        <w:r w:rsidRPr="008A5EDA">
          <w:rPr>
            <w:spacing w:val="-6"/>
            <w:sz w:val="24"/>
            <w:lang w:val="ru-RU"/>
          </w:rPr>
          <w:t>НАВИЧОК</w:t>
        </w:r>
        <w:r w:rsidRPr="008A5EDA">
          <w:rPr>
            <w:spacing w:val="-10"/>
            <w:sz w:val="24"/>
            <w:lang w:val="ru-RU"/>
          </w:rPr>
          <w:t xml:space="preserve"> </w:t>
        </w:r>
        <w:r w:rsidRPr="008A5EDA">
          <w:rPr>
            <w:spacing w:val="-6"/>
            <w:sz w:val="24"/>
            <w:lang w:val="ru-RU"/>
          </w:rPr>
          <w:t>В</w:t>
        </w:r>
        <w:r w:rsidRPr="008A5EDA">
          <w:rPr>
            <w:spacing w:val="-10"/>
            <w:sz w:val="24"/>
            <w:lang w:val="ru-RU"/>
          </w:rPr>
          <w:t xml:space="preserve"> </w:t>
        </w:r>
        <w:r w:rsidRPr="008A5EDA">
          <w:rPr>
            <w:spacing w:val="-6"/>
            <w:sz w:val="24"/>
            <w:lang w:val="ru-RU"/>
          </w:rPr>
          <w:t>УМОВАХ</w:t>
        </w:r>
        <w:r w:rsidRPr="008A5EDA">
          <w:rPr>
            <w:spacing w:val="-10"/>
            <w:sz w:val="24"/>
            <w:lang w:val="ru-RU"/>
          </w:rPr>
          <w:t xml:space="preserve"> </w:t>
        </w:r>
        <w:r w:rsidRPr="008A5EDA">
          <w:rPr>
            <w:spacing w:val="-6"/>
            <w:sz w:val="24"/>
            <w:lang w:val="ru-RU"/>
          </w:rPr>
          <w:t>ВІЙНИ</w:t>
        </w:r>
      </w:hyperlink>
      <w:r w:rsidRPr="008A5EDA">
        <w:rPr>
          <w:spacing w:val="-6"/>
          <w:sz w:val="24"/>
          <w:lang w:val="ru-RU"/>
        </w:rPr>
        <w:t xml:space="preserve"> </w:t>
      </w:r>
      <w:r w:rsidRPr="008A5EDA">
        <w:rPr>
          <w:sz w:val="24"/>
          <w:lang w:val="ru-RU"/>
        </w:rPr>
        <w:t>Новикова Л.Г., Білан О.А.</w:t>
      </w:r>
      <w:r w:rsidRPr="008A5EDA">
        <w:rPr>
          <w:rFonts w:ascii="Times New Roman" w:hAnsi="Times New Roman"/>
          <w:b/>
          <w:sz w:val="24"/>
          <w:lang w:val="ru-RU"/>
        </w:rPr>
        <w:tab/>
      </w:r>
      <w:r w:rsidRPr="008A5EDA">
        <w:rPr>
          <w:spacing w:val="-4"/>
          <w:sz w:val="24"/>
          <w:lang w:val="ru-RU"/>
        </w:rPr>
        <w:t>846</w:t>
      </w:r>
    </w:p>
    <w:p w:rsidR="007C6FEF" w:rsidRPr="008A5EDA" w:rsidRDefault="007C6FEF">
      <w:pPr>
        <w:pStyle w:val="a3"/>
        <w:spacing w:before="182"/>
        <w:jc w:val="left"/>
        <w:rPr>
          <w:sz w:val="24"/>
          <w:lang w:val="ru-RU"/>
        </w:rPr>
      </w:pPr>
    </w:p>
    <w:p w:rsidR="007C6FEF" w:rsidRPr="008A5EDA" w:rsidRDefault="008A5EDA">
      <w:pPr>
        <w:spacing w:line="375" w:lineRule="exact"/>
        <w:ind w:left="852"/>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7"/>
          <w:sz w:val="28"/>
          <w:lang w:val="ru-RU"/>
        </w:rPr>
        <w:t xml:space="preserve"> </w:t>
      </w:r>
      <w:r>
        <w:rPr>
          <w:rFonts w:ascii="Arial Black" w:hAnsi="Arial Black"/>
          <w:spacing w:val="-2"/>
          <w:sz w:val="28"/>
        </w:rPr>
        <w:t>XXXIII</w:t>
      </w:r>
      <w:r w:rsidRPr="008A5EDA">
        <w:rPr>
          <w:rFonts w:ascii="Arial Black" w:hAnsi="Arial Black"/>
          <w:spacing w:val="-2"/>
          <w:sz w:val="28"/>
          <w:lang w:val="ru-RU"/>
        </w:rPr>
        <w:t>.</w:t>
      </w:r>
    </w:p>
    <w:p w:rsidR="007C6FEF" w:rsidRPr="008A5EDA" w:rsidRDefault="008A5EDA">
      <w:pPr>
        <w:spacing w:before="11" w:line="216" w:lineRule="auto"/>
        <w:ind w:left="852" w:right="4570"/>
        <w:rPr>
          <w:rFonts w:ascii="Arial Black" w:hAnsi="Arial Black"/>
          <w:sz w:val="28"/>
          <w:lang w:val="ru-RU"/>
        </w:rPr>
      </w:pPr>
      <w:r w:rsidRPr="008A5EDA">
        <w:rPr>
          <w:rFonts w:ascii="Arial Black" w:hAnsi="Arial Black"/>
          <w:sz w:val="28"/>
          <w:lang w:val="ru-RU"/>
        </w:rPr>
        <w:t>ФІЗИЧНА</w:t>
      </w:r>
      <w:r w:rsidRPr="008A5EDA">
        <w:rPr>
          <w:rFonts w:ascii="Arial Black" w:hAnsi="Arial Black"/>
          <w:spacing w:val="-15"/>
          <w:sz w:val="28"/>
          <w:lang w:val="ru-RU"/>
        </w:rPr>
        <w:t xml:space="preserve"> </w:t>
      </w:r>
      <w:r w:rsidRPr="008A5EDA">
        <w:rPr>
          <w:rFonts w:ascii="Arial Black" w:hAnsi="Arial Black"/>
          <w:sz w:val="28"/>
          <w:lang w:val="ru-RU"/>
        </w:rPr>
        <w:t>КУЛЬТУРА,</w:t>
      </w:r>
      <w:r w:rsidRPr="008A5EDA">
        <w:rPr>
          <w:rFonts w:ascii="Arial Black" w:hAnsi="Arial Black"/>
          <w:spacing w:val="-17"/>
          <w:sz w:val="28"/>
          <w:lang w:val="ru-RU"/>
        </w:rPr>
        <w:t xml:space="preserve"> </w:t>
      </w:r>
      <w:r w:rsidRPr="008A5EDA">
        <w:rPr>
          <w:rFonts w:ascii="Arial Black" w:hAnsi="Arial Black"/>
          <w:sz w:val="28"/>
          <w:lang w:val="ru-RU"/>
        </w:rPr>
        <w:t>СПОРТ ТА ФІЗИЧНА ТЕРАПІЯ</w:t>
      </w:r>
    </w:p>
    <w:p w:rsidR="007C6FEF" w:rsidRPr="008A5EDA" w:rsidRDefault="008A5EDA">
      <w:pPr>
        <w:spacing w:before="215"/>
        <w:ind w:left="852"/>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r w:rsidRPr="008A5EDA">
        <w:rPr>
          <w:rFonts w:ascii="Arial Black" w:hAnsi="Arial Black"/>
          <w:color w:val="000000"/>
          <w:spacing w:val="-2"/>
          <w:w w:val="95"/>
          <w:sz w:val="20"/>
          <w:highlight w:val="black"/>
          <w:lang w:val="ru-RU"/>
        </w:rPr>
        <w:t>.</w:t>
      </w:r>
    </w:p>
    <w:p w:rsidR="007C6FEF" w:rsidRPr="008A5EDA" w:rsidRDefault="008A5EDA">
      <w:pPr>
        <w:pStyle w:val="5"/>
        <w:spacing w:before="248" w:line="261" w:lineRule="auto"/>
        <w:ind w:right="1555"/>
        <w:rPr>
          <w:lang w:val="ru-RU"/>
        </w:rPr>
      </w:pPr>
      <w:hyperlink w:anchor="_bookmark120" w:history="1">
        <w:r w:rsidRPr="008A5EDA">
          <w:rPr>
            <w:spacing w:val="-2"/>
            <w:lang w:val="ru-RU"/>
          </w:rPr>
          <w:t>ІСТОРИЧНІ</w:t>
        </w:r>
        <w:r w:rsidRPr="008A5EDA">
          <w:rPr>
            <w:spacing w:val="-12"/>
            <w:lang w:val="ru-RU"/>
          </w:rPr>
          <w:t xml:space="preserve"> </w:t>
        </w:r>
        <w:r w:rsidRPr="008A5EDA">
          <w:rPr>
            <w:spacing w:val="-2"/>
            <w:lang w:val="ru-RU"/>
          </w:rPr>
          <w:t>ПЕРЕДУМОВИ</w:t>
        </w:r>
        <w:r w:rsidRPr="008A5EDA">
          <w:rPr>
            <w:spacing w:val="-12"/>
            <w:lang w:val="ru-RU"/>
          </w:rPr>
          <w:t xml:space="preserve"> </w:t>
        </w:r>
        <w:r w:rsidRPr="008A5EDA">
          <w:rPr>
            <w:spacing w:val="-2"/>
            <w:lang w:val="ru-RU"/>
          </w:rPr>
          <w:t>ЗАСТОСУВАННЯ</w:t>
        </w:r>
        <w:r w:rsidRPr="008A5EDA">
          <w:rPr>
            <w:spacing w:val="-12"/>
            <w:lang w:val="ru-RU"/>
          </w:rPr>
          <w:t xml:space="preserve"> </w:t>
        </w:r>
        <w:r w:rsidRPr="008A5EDA">
          <w:rPr>
            <w:spacing w:val="-2"/>
            <w:lang w:val="ru-RU"/>
          </w:rPr>
          <w:t>ТЕХНІЧНИХ</w:t>
        </w:r>
        <w:r w:rsidRPr="008A5EDA">
          <w:rPr>
            <w:spacing w:val="-12"/>
            <w:lang w:val="ru-RU"/>
          </w:rPr>
          <w:t xml:space="preserve"> </w:t>
        </w:r>
        <w:r w:rsidRPr="008A5EDA">
          <w:rPr>
            <w:spacing w:val="-2"/>
            <w:lang w:val="ru-RU"/>
          </w:rPr>
          <w:t>ЗАСОБІВ</w:t>
        </w:r>
        <w:r w:rsidRPr="008A5EDA">
          <w:rPr>
            <w:spacing w:val="-12"/>
            <w:lang w:val="ru-RU"/>
          </w:rPr>
          <w:t xml:space="preserve"> </w:t>
        </w:r>
        <w:r w:rsidRPr="008A5EDA">
          <w:rPr>
            <w:spacing w:val="-2"/>
            <w:lang w:val="ru-RU"/>
          </w:rPr>
          <w:t xml:space="preserve">У </w:t>
        </w:r>
        <w:r w:rsidRPr="008A5EDA">
          <w:rPr>
            <w:spacing w:val="-4"/>
            <w:lang w:val="ru-RU"/>
          </w:rPr>
          <w:t>ПРАКТИЦІ</w:t>
        </w:r>
        <w:r w:rsidRPr="008A5EDA">
          <w:rPr>
            <w:spacing w:val="-12"/>
            <w:lang w:val="ru-RU"/>
          </w:rPr>
          <w:t xml:space="preserve"> </w:t>
        </w:r>
        <w:r w:rsidRPr="008A5EDA">
          <w:rPr>
            <w:spacing w:val="-4"/>
            <w:lang w:val="ru-RU"/>
          </w:rPr>
          <w:t>ЗАНЯТЬ</w:t>
        </w:r>
        <w:r w:rsidRPr="008A5EDA">
          <w:rPr>
            <w:spacing w:val="-12"/>
            <w:lang w:val="ru-RU"/>
          </w:rPr>
          <w:t xml:space="preserve"> </w:t>
        </w:r>
        <w:r w:rsidRPr="008A5EDA">
          <w:rPr>
            <w:spacing w:val="-4"/>
            <w:lang w:val="ru-RU"/>
          </w:rPr>
          <w:t>ПЛАВАННЯМ</w:t>
        </w:r>
      </w:hyperlink>
    </w:p>
    <w:p w:rsidR="007C6FEF" w:rsidRPr="008A5EDA" w:rsidRDefault="008A5EDA">
      <w:pPr>
        <w:spacing w:line="268" w:lineRule="exact"/>
        <w:ind w:left="852"/>
        <w:rPr>
          <w:sz w:val="24"/>
          <w:lang w:val="ru-RU"/>
        </w:rPr>
      </w:pPr>
      <w:r w:rsidRPr="008A5EDA">
        <w:rPr>
          <w:spacing w:val="-2"/>
          <w:sz w:val="24"/>
          <w:lang w:val="ru-RU"/>
        </w:rPr>
        <w:t>Науково-дослідна</w:t>
      </w:r>
      <w:r w:rsidRPr="008A5EDA">
        <w:rPr>
          <w:spacing w:val="-5"/>
          <w:sz w:val="24"/>
          <w:lang w:val="ru-RU"/>
        </w:rPr>
        <w:t xml:space="preserve"> </w:t>
      </w:r>
      <w:r w:rsidRPr="008A5EDA">
        <w:rPr>
          <w:spacing w:val="-2"/>
          <w:sz w:val="24"/>
          <w:lang w:val="ru-RU"/>
        </w:rPr>
        <w:t>група:</w:t>
      </w:r>
    </w:p>
    <w:p w:rsidR="007C6FEF" w:rsidRPr="008A5EDA" w:rsidRDefault="008A5EDA">
      <w:pPr>
        <w:tabs>
          <w:tab w:val="right" w:leader="dot" w:pos="9059"/>
        </w:tabs>
        <w:spacing w:before="23"/>
        <w:ind w:left="852"/>
        <w:rPr>
          <w:sz w:val="24"/>
          <w:lang w:val="ru-RU"/>
        </w:rPr>
      </w:pPr>
      <w:r w:rsidRPr="008A5EDA">
        <w:rPr>
          <w:spacing w:val="-6"/>
          <w:sz w:val="24"/>
          <w:lang w:val="ru-RU"/>
        </w:rPr>
        <w:t>Філатова</w:t>
      </w:r>
      <w:r w:rsidRPr="008A5EDA">
        <w:rPr>
          <w:spacing w:val="-3"/>
          <w:sz w:val="24"/>
          <w:lang w:val="ru-RU"/>
        </w:rPr>
        <w:t xml:space="preserve"> </w:t>
      </w:r>
      <w:r w:rsidRPr="008A5EDA">
        <w:rPr>
          <w:spacing w:val="-6"/>
          <w:sz w:val="24"/>
          <w:lang w:val="ru-RU"/>
        </w:rPr>
        <w:t>З.І.,</w:t>
      </w:r>
      <w:r w:rsidRPr="008A5EDA">
        <w:rPr>
          <w:spacing w:val="-2"/>
          <w:sz w:val="24"/>
          <w:lang w:val="ru-RU"/>
        </w:rPr>
        <w:t xml:space="preserve"> </w:t>
      </w:r>
      <w:r w:rsidRPr="008A5EDA">
        <w:rPr>
          <w:spacing w:val="-6"/>
          <w:sz w:val="24"/>
          <w:lang w:val="ru-RU"/>
        </w:rPr>
        <w:t>Євтушок</w:t>
      </w:r>
      <w:r w:rsidRPr="008A5EDA">
        <w:rPr>
          <w:spacing w:val="-4"/>
          <w:sz w:val="24"/>
          <w:lang w:val="ru-RU"/>
        </w:rPr>
        <w:t xml:space="preserve"> </w:t>
      </w:r>
      <w:r w:rsidRPr="008A5EDA">
        <w:rPr>
          <w:spacing w:val="-6"/>
          <w:sz w:val="24"/>
          <w:lang w:val="ru-RU"/>
        </w:rPr>
        <w:t>М.В.,</w:t>
      </w:r>
      <w:r w:rsidRPr="008A5EDA">
        <w:rPr>
          <w:spacing w:val="-2"/>
          <w:sz w:val="24"/>
          <w:lang w:val="ru-RU"/>
        </w:rPr>
        <w:t xml:space="preserve"> </w:t>
      </w:r>
      <w:r w:rsidRPr="008A5EDA">
        <w:rPr>
          <w:spacing w:val="-6"/>
          <w:sz w:val="24"/>
          <w:lang w:val="ru-RU"/>
        </w:rPr>
        <w:t>Касіч</w:t>
      </w:r>
      <w:r w:rsidRPr="008A5EDA">
        <w:rPr>
          <w:spacing w:val="-2"/>
          <w:sz w:val="24"/>
          <w:lang w:val="ru-RU"/>
        </w:rPr>
        <w:t xml:space="preserve"> </w:t>
      </w:r>
      <w:r w:rsidRPr="008A5EDA">
        <w:rPr>
          <w:spacing w:val="-6"/>
          <w:sz w:val="24"/>
          <w:lang w:val="ru-RU"/>
        </w:rPr>
        <w:t>Н.П.,</w:t>
      </w:r>
      <w:r w:rsidRPr="008A5EDA">
        <w:rPr>
          <w:spacing w:val="-5"/>
          <w:sz w:val="24"/>
          <w:lang w:val="ru-RU"/>
        </w:rPr>
        <w:t xml:space="preserve"> </w:t>
      </w:r>
      <w:r w:rsidRPr="008A5EDA">
        <w:rPr>
          <w:spacing w:val="-6"/>
          <w:sz w:val="24"/>
          <w:lang w:val="ru-RU"/>
        </w:rPr>
        <w:t>Ведмідь</w:t>
      </w:r>
      <w:r w:rsidRPr="008A5EDA">
        <w:rPr>
          <w:spacing w:val="-2"/>
          <w:sz w:val="24"/>
          <w:lang w:val="ru-RU"/>
        </w:rPr>
        <w:t xml:space="preserve"> </w:t>
      </w:r>
      <w:r w:rsidRPr="008A5EDA">
        <w:rPr>
          <w:spacing w:val="-6"/>
          <w:sz w:val="24"/>
          <w:lang w:val="ru-RU"/>
        </w:rPr>
        <w:t>І.О.</w:t>
      </w:r>
      <w:r w:rsidRPr="008A5EDA">
        <w:rPr>
          <w:rFonts w:ascii="Times New Roman" w:hAnsi="Times New Roman"/>
          <w:b/>
          <w:sz w:val="24"/>
          <w:lang w:val="ru-RU"/>
        </w:rPr>
        <w:tab/>
      </w:r>
      <w:r w:rsidRPr="008A5EDA">
        <w:rPr>
          <w:spacing w:val="-5"/>
          <w:sz w:val="24"/>
          <w:lang w:val="ru-RU"/>
        </w:rPr>
        <w:t>855</w:t>
      </w:r>
    </w:p>
    <w:p w:rsidR="007C6FEF" w:rsidRPr="008A5EDA" w:rsidRDefault="007C6FEF">
      <w:pPr>
        <w:rPr>
          <w:sz w:val="24"/>
          <w:lang w:val="ru-RU"/>
        </w:rPr>
        <w:sectPr w:rsidR="007C6FEF" w:rsidRPr="008A5EDA">
          <w:pgSz w:w="11910" w:h="16850"/>
          <w:pgMar w:top="1400" w:right="850" w:bottom="1220" w:left="850" w:header="585" w:footer="1028" w:gutter="0"/>
          <w:cols w:space="720"/>
        </w:sectPr>
      </w:pPr>
    </w:p>
    <w:p w:rsidR="007C6FEF" w:rsidRPr="008A5EDA" w:rsidRDefault="008A5EDA">
      <w:pPr>
        <w:spacing w:before="1" w:line="375" w:lineRule="exact"/>
        <w:ind w:left="1135"/>
        <w:rPr>
          <w:rFonts w:ascii="Arial Black" w:hAnsi="Arial Black"/>
          <w:sz w:val="28"/>
          <w:lang w:val="ru-RU"/>
        </w:rPr>
      </w:pPr>
      <w:r>
        <w:rPr>
          <w:rFonts w:ascii="Arial Black" w:hAnsi="Arial Black"/>
          <w:noProof/>
          <w:sz w:val="28"/>
        </w:rPr>
        <w:lastRenderedPageBreak/>
        <mc:AlternateContent>
          <mc:Choice Requires="wps">
            <w:drawing>
              <wp:anchor distT="0" distB="0" distL="0" distR="0" simplePos="0" relativeHeight="15748608" behindDoc="0" locked="0" layoutInCell="1" allowOverlap="1">
                <wp:simplePos x="0" y="0"/>
                <wp:positionH relativeFrom="page">
                  <wp:posOffset>760094</wp:posOffset>
                </wp:positionH>
                <wp:positionV relativeFrom="paragraph">
                  <wp:posOffset>198402</wp:posOffset>
                </wp:positionV>
                <wp:extent cx="1270" cy="1436370"/>
                <wp:effectExtent l="0" t="0" r="0" b="0"/>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8C26AD9" id="Graphic 54" o:spid="_x0000_s1026" style="position:absolute;margin-left:59.85pt;margin-top:15.6pt;width:.1pt;height:113.1pt;z-index:15748608;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" path="m,l,1436370e" filled="f" strokeweight=".5pt">
                <v:path arrowok="t"/>
                <w10:wrap anchorx="page"/>
              </v:shape>
            </w:pict>
          </mc:Fallback>
        </mc:AlternateContent>
      </w: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2"/>
          <w:sz w:val="28"/>
        </w:rPr>
        <w:t>XXXIV</w:t>
      </w:r>
      <w:r w:rsidRPr="008A5EDA">
        <w:rPr>
          <w:rFonts w:ascii="Arial Black" w:hAnsi="Arial Black"/>
          <w:spacing w:val="-2"/>
          <w:sz w:val="28"/>
          <w:lang w:val="ru-RU"/>
        </w:rPr>
        <w:t>.</w:t>
      </w:r>
    </w:p>
    <w:p w:rsidR="007C6FEF" w:rsidRPr="008A5EDA" w:rsidRDefault="008A5EDA">
      <w:pPr>
        <w:spacing w:line="375" w:lineRule="exact"/>
        <w:ind w:left="1135"/>
        <w:rPr>
          <w:rFonts w:ascii="Arial Black" w:hAnsi="Arial Black"/>
          <w:sz w:val="28"/>
          <w:lang w:val="ru-RU"/>
        </w:rPr>
      </w:pPr>
      <w:r w:rsidRPr="008A5EDA">
        <w:rPr>
          <w:rFonts w:ascii="Arial Black" w:hAnsi="Arial Black"/>
          <w:sz w:val="28"/>
          <w:lang w:val="ru-RU"/>
        </w:rPr>
        <w:t>ІСТОРІЯ,</w:t>
      </w:r>
      <w:r w:rsidRPr="008A5EDA">
        <w:rPr>
          <w:rFonts w:ascii="Arial Black" w:hAnsi="Arial Black"/>
          <w:spacing w:val="-9"/>
          <w:sz w:val="28"/>
          <w:lang w:val="ru-RU"/>
        </w:rPr>
        <w:t xml:space="preserve"> </w:t>
      </w:r>
      <w:r w:rsidRPr="008A5EDA">
        <w:rPr>
          <w:rFonts w:ascii="Arial Black" w:hAnsi="Arial Black"/>
          <w:sz w:val="28"/>
          <w:lang w:val="ru-RU"/>
        </w:rPr>
        <w:t>АРХЕОЛОГІЯ</w:t>
      </w:r>
      <w:r w:rsidRPr="008A5EDA">
        <w:rPr>
          <w:rFonts w:ascii="Arial Black" w:hAnsi="Arial Black"/>
          <w:spacing w:val="-7"/>
          <w:sz w:val="28"/>
          <w:lang w:val="ru-RU"/>
        </w:rPr>
        <w:t xml:space="preserve"> </w:t>
      </w:r>
      <w:r w:rsidRPr="008A5EDA">
        <w:rPr>
          <w:rFonts w:ascii="Arial Black" w:hAnsi="Arial Black"/>
          <w:sz w:val="28"/>
          <w:lang w:val="ru-RU"/>
        </w:rPr>
        <w:t>ТА</w:t>
      </w:r>
      <w:r w:rsidRPr="008A5EDA">
        <w:rPr>
          <w:rFonts w:ascii="Arial Black" w:hAnsi="Arial Black"/>
          <w:spacing w:val="-7"/>
          <w:sz w:val="28"/>
          <w:lang w:val="ru-RU"/>
        </w:rPr>
        <w:t xml:space="preserve"> </w:t>
      </w:r>
      <w:r w:rsidRPr="008A5EDA">
        <w:rPr>
          <w:rFonts w:ascii="Arial Black" w:hAnsi="Arial Black"/>
          <w:spacing w:val="-2"/>
          <w:sz w:val="28"/>
          <w:lang w:val="ru-RU"/>
        </w:rPr>
        <w:t>КУЛЬТУРОЛОГІЯ</w:t>
      </w:r>
    </w:p>
    <w:p w:rsidR="007C6FEF" w:rsidRDefault="008A5EDA">
      <w:pPr>
        <w:spacing w:before="206"/>
        <w:ind w:left="1135"/>
        <w:rPr>
          <w:rFonts w:ascii="Arial Black" w:hAnsi="Arial Black"/>
          <w:sz w:val="20"/>
        </w:rPr>
      </w:pPr>
      <w:r>
        <w:rPr>
          <w:rFonts w:ascii="Arial Black" w:hAnsi="Arial Black"/>
          <w:color w:val="000000"/>
          <w:spacing w:val="-2"/>
          <w:w w:val="95"/>
          <w:sz w:val="20"/>
          <w:highlight w:val="black"/>
        </w:rPr>
        <w:t>.</w:t>
      </w:r>
      <w:r>
        <w:rPr>
          <w:rFonts w:ascii="Arial Black" w:hAnsi="Arial Black"/>
          <w:color w:val="FFFFFF"/>
          <w:spacing w:val="-2"/>
          <w:w w:val="95"/>
          <w:sz w:val="20"/>
          <w:highlight w:val="black"/>
        </w:rPr>
        <w:t>СТАТТІ</w:t>
      </w:r>
    </w:p>
    <w:p w:rsidR="007C6FEF" w:rsidRDefault="008A5EDA">
      <w:pPr>
        <w:pStyle w:val="5"/>
        <w:spacing w:before="248" w:line="261" w:lineRule="auto"/>
        <w:ind w:left="1135" w:right="1275"/>
      </w:pPr>
      <w:r>
        <w:rPr>
          <w:noProof/>
        </w:rPr>
        <mc:AlternateContent>
          <mc:Choice Requires="wps">
            <w:drawing>
              <wp:anchor distT="0" distB="0" distL="0" distR="0" simplePos="0" relativeHeight="15749120" behindDoc="0" locked="0" layoutInCell="1" allowOverlap="1">
                <wp:simplePos x="0" y="0"/>
                <wp:positionH relativeFrom="page">
                  <wp:posOffset>669268</wp:posOffset>
                </wp:positionH>
                <wp:positionV relativeFrom="paragraph">
                  <wp:posOffset>1021849</wp:posOffset>
                </wp:positionV>
                <wp:extent cx="198120" cy="662305"/>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55" o:spid="_x0000_s1040" type="#_x0000_t202" style="position:absolute;left:0;text-align:left;margin-left:52.7pt;margin-top:80.45pt;width:15.6pt;height:52.15pt;z-index:157491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hyperlink w:anchor="_bookmark121" w:history="1">
        <w:r>
          <w:t xml:space="preserve">ANIMAL SCIENCE AS INTERNATIONAL INTEGRATIVE SYSTEM OF </w:t>
        </w:r>
        <w:r>
          <w:rPr>
            <w:w w:val="90"/>
          </w:rPr>
          <w:t>SCIENTIFIC KNOWLEDGE: EVOLUTIONARY ASPECTS</w:t>
        </w:r>
      </w:hyperlink>
    </w:p>
    <w:p w:rsidR="007C6FEF" w:rsidRDefault="008A5EDA">
      <w:pPr>
        <w:tabs>
          <w:tab w:val="right" w:leader="dot" w:pos="9342"/>
        </w:tabs>
        <w:spacing w:line="267" w:lineRule="exact"/>
        <w:ind w:left="1135"/>
        <w:rPr>
          <w:sz w:val="24"/>
        </w:rPr>
      </w:pPr>
      <w:r>
        <w:rPr>
          <w:sz w:val="24"/>
        </w:rPr>
        <w:t>Borodai</w:t>
      </w:r>
      <w:r>
        <w:rPr>
          <w:spacing w:val="-3"/>
          <w:sz w:val="24"/>
        </w:rPr>
        <w:t xml:space="preserve"> </w:t>
      </w:r>
      <w:r>
        <w:rPr>
          <w:sz w:val="24"/>
        </w:rPr>
        <w:t>I.,</w:t>
      </w:r>
      <w:r>
        <w:rPr>
          <w:spacing w:val="-2"/>
          <w:sz w:val="24"/>
        </w:rPr>
        <w:t xml:space="preserve"> </w:t>
      </w:r>
      <w:r>
        <w:rPr>
          <w:sz w:val="24"/>
        </w:rPr>
        <w:t>Nesterenko</w:t>
      </w:r>
      <w:r>
        <w:rPr>
          <w:spacing w:val="-4"/>
          <w:sz w:val="24"/>
        </w:rPr>
        <w:t xml:space="preserve"> </w:t>
      </w:r>
      <w:r>
        <w:rPr>
          <w:spacing w:val="-5"/>
          <w:sz w:val="24"/>
        </w:rPr>
        <w:t>Yu.</w:t>
      </w:r>
      <w:r>
        <w:rPr>
          <w:sz w:val="24"/>
        </w:rPr>
        <w:tab/>
      </w:r>
      <w:r>
        <w:rPr>
          <w:spacing w:val="-5"/>
          <w:sz w:val="24"/>
        </w:rPr>
        <w:t>861</w:t>
      </w:r>
    </w:p>
    <w:p w:rsidR="007C6FEF" w:rsidRDefault="008A5EDA">
      <w:pPr>
        <w:pStyle w:val="5"/>
        <w:spacing w:before="268"/>
        <w:ind w:left="1135"/>
        <w:jc w:val="left"/>
      </w:pPr>
      <w:hyperlink w:anchor="_bookmark122" w:history="1">
        <w:r>
          <w:rPr>
            <w:w w:val="90"/>
          </w:rPr>
          <w:t>MAGYARON:</w:t>
        </w:r>
        <w:r>
          <w:rPr>
            <w:spacing w:val="27"/>
          </w:rPr>
          <w:t xml:space="preserve"> </w:t>
        </w:r>
        <w:r>
          <w:rPr>
            <w:w w:val="90"/>
          </w:rPr>
          <w:t>MORPHOLOGY,</w:t>
        </w:r>
        <w:r>
          <w:rPr>
            <w:spacing w:val="31"/>
          </w:rPr>
          <w:t xml:space="preserve"> </w:t>
        </w:r>
        <w:r>
          <w:rPr>
            <w:w w:val="90"/>
          </w:rPr>
          <w:t>MEANING,</w:t>
        </w:r>
        <w:r>
          <w:rPr>
            <w:spacing w:val="30"/>
          </w:rPr>
          <w:t xml:space="preserve"> </w:t>
        </w:r>
        <w:r>
          <w:rPr>
            <w:w w:val="90"/>
          </w:rPr>
          <w:t>AND</w:t>
        </w:r>
        <w:r>
          <w:rPr>
            <w:spacing w:val="27"/>
          </w:rPr>
          <w:t xml:space="preserve"> </w:t>
        </w:r>
        <w:r>
          <w:rPr>
            <w:spacing w:val="-2"/>
            <w:w w:val="90"/>
          </w:rPr>
          <w:t>MARGINALIZATION</w:t>
        </w:r>
      </w:hyperlink>
    </w:p>
    <w:p w:rsidR="007C6FEF" w:rsidRPr="008A5EDA" w:rsidRDefault="008A5EDA">
      <w:pPr>
        <w:tabs>
          <w:tab w:val="right" w:leader="dot" w:pos="9342"/>
        </w:tabs>
        <w:spacing w:before="21"/>
        <w:ind w:left="1135"/>
        <w:rPr>
          <w:sz w:val="24"/>
          <w:lang w:val="ru-RU"/>
        </w:rPr>
      </w:pPr>
      <w:r>
        <w:rPr>
          <w:spacing w:val="-4"/>
          <w:sz w:val="24"/>
        </w:rPr>
        <w:t>Petrov</w:t>
      </w:r>
      <w:r w:rsidRPr="008A5EDA">
        <w:rPr>
          <w:spacing w:val="-4"/>
          <w:sz w:val="24"/>
          <w:lang w:val="ru-RU"/>
        </w:rPr>
        <w:t xml:space="preserve"> </w:t>
      </w:r>
      <w:r>
        <w:rPr>
          <w:spacing w:val="-4"/>
          <w:sz w:val="24"/>
        </w:rPr>
        <w:t>Yu</w:t>
      </w:r>
      <w:r w:rsidRPr="008A5EDA">
        <w:rPr>
          <w:spacing w:val="-4"/>
          <w:sz w:val="24"/>
          <w:lang w:val="ru-RU"/>
        </w:rPr>
        <w:t>.,</w:t>
      </w:r>
      <w:r w:rsidRPr="008A5EDA">
        <w:rPr>
          <w:spacing w:val="-5"/>
          <w:sz w:val="24"/>
          <w:lang w:val="ru-RU"/>
        </w:rPr>
        <w:t xml:space="preserve"> </w:t>
      </w:r>
      <w:r>
        <w:rPr>
          <w:spacing w:val="-4"/>
          <w:sz w:val="24"/>
        </w:rPr>
        <w:t>Popovych</w:t>
      </w:r>
      <w:r w:rsidRPr="008A5EDA">
        <w:rPr>
          <w:spacing w:val="-1"/>
          <w:sz w:val="24"/>
          <w:lang w:val="ru-RU"/>
        </w:rPr>
        <w:t xml:space="preserve"> </w:t>
      </w:r>
      <w:r>
        <w:rPr>
          <w:spacing w:val="-10"/>
          <w:sz w:val="24"/>
        </w:rPr>
        <w:t>A</w:t>
      </w:r>
      <w:r w:rsidRPr="008A5EDA">
        <w:rPr>
          <w:sz w:val="24"/>
          <w:lang w:val="ru-RU"/>
        </w:rPr>
        <w:tab/>
      </w:r>
      <w:r w:rsidRPr="008A5EDA">
        <w:rPr>
          <w:spacing w:val="-5"/>
          <w:sz w:val="24"/>
          <w:lang w:val="ru-RU"/>
        </w:rPr>
        <w:t>870</w:t>
      </w:r>
    </w:p>
    <w:p w:rsidR="007C6FEF" w:rsidRPr="008A5EDA" w:rsidRDefault="008A5EDA">
      <w:pPr>
        <w:pStyle w:val="5"/>
        <w:spacing w:before="269" w:line="261" w:lineRule="auto"/>
        <w:ind w:left="1135" w:right="1271"/>
        <w:rPr>
          <w:lang w:val="ru-RU"/>
        </w:rPr>
      </w:pPr>
      <w:hyperlink w:anchor="_bookmark123" w:history="1">
        <w:r w:rsidRPr="008A5EDA">
          <w:rPr>
            <w:lang w:val="ru-RU"/>
          </w:rPr>
          <w:t>ДИСКУРС</w:t>
        </w:r>
        <w:r w:rsidRPr="008A5EDA">
          <w:rPr>
            <w:spacing w:val="-3"/>
            <w:lang w:val="ru-RU"/>
          </w:rPr>
          <w:t xml:space="preserve"> </w:t>
        </w:r>
        <w:r w:rsidRPr="008A5EDA">
          <w:rPr>
            <w:lang w:val="ru-RU"/>
          </w:rPr>
          <w:t>ПОЗИТИВІЗМУ</w:t>
        </w:r>
        <w:r w:rsidRPr="008A5EDA">
          <w:rPr>
            <w:spacing w:val="-3"/>
            <w:lang w:val="ru-RU"/>
          </w:rPr>
          <w:t xml:space="preserve"> </w:t>
        </w:r>
        <w:r w:rsidRPr="008A5EDA">
          <w:rPr>
            <w:lang w:val="ru-RU"/>
          </w:rPr>
          <w:t>У</w:t>
        </w:r>
        <w:r w:rsidRPr="008A5EDA">
          <w:rPr>
            <w:spacing w:val="-4"/>
            <w:lang w:val="ru-RU"/>
          </w:rPr>
          <w:t xml:space="preserve"> </w:t>
        </w:r>
        <w:r w:rsidRPr="008A5EDA">
          <w:rPr>
            <w:lang w:val="ru-RU"/>
          </w:rPr>
          <w:t>ВИДАВНИЧІЙ</w:t>
        </w:r>
        <w:r w:rsidRPr="008A5EDA">
          <w:rPr>
            <w:spacing w:val="-3"/>
            <w:lang w:val="ru-RU"/>
          </w:rPr>
          <w:t xml:space="preserve"> </w:t>
        </w:r>
        <w:r w:rsidRPr="008A5EDA">
          <w:rPr>
            <w:lang w:val="ru-RU"/>
          </w:rPr>
          <w:t>ПРАКТИЦІ</w:t>
        </w:r>
        <w:r w:rsidRPr="008A5EDA">
          <w:rPr>
            <w:spacing w:val="-2"/>
            <w:lang w:val="ru-RU"/>
          </w:rPr>
          <w:t xml:space="preserve"> </w:t>
        </w:r>
        <w:r w:rsidRPr="008A5EDA">
          <w:rPr>
            <w:lang w:val="ru-RU"/>
          </w:rPr>
          <w:t xml:space="preserve">ІСТОРИЧНИХ </w:t>
        </w:r>
        <w:r w:rsidRPr="008A5EDA">
          <w:rPr>
            <w:spacing w:val="-6"/>
            <w:lang w:val="ru-RU"/>
          </w:rPr>
          <w:t>ДОКУМЕНТІВ</w:t>
        </w:r>
        <w:r w:rsidRPr="008A5EDA">
          <w:rPr>
            <w:spacing w:val="-10"/>
            <w:lang w:val="ru-RU"/>
          </w:rPr>
          <w:t xml:space="preserve"> </w:t>
        </w:r>
        <w:r w:rsidRPr="008A5EDA">
          <w:rPr>
            <w:spacing w:val="-6"/>
            <w:lang w:val="ru-RU"/>
          </w:rPr>
          <w:t>(ДРУГА</w:t>
        </w:r>
        <w:r w:rsidRPr="008A5EDA">
          <w:rPr>
            <w:spacing w:val="-10"/>
            <w:lang w:val="ru-RU"/>
          </w:rPr>
          <w:t xml:space="preserve"> </w:t>
        </w:r>
        <w:r w:rsidRPr="008A5EDA">
          <w:rPr>
            <w:spacing w:val="-6"/>
            <w:lang w:val="ru-RU"/>
          </w:rPr>
          <w:t>ПОЛОВИНА</w:t>
        </w:r>
        <w:r w:rsidRPr="008A5EDA">
          <w:rPr>
            <w:spacing w:val="-10"/>
            <w:lang w:val="ru-RU"/>
          </w:rPr>
          <w:t xml:space="preserve"> </w:t>
        </w:r>
        <w:r w:rsidRPr="008A5EDA">
          <w:rPr>
            <w:spacing w:val="-6"/>
            <w:lang w:val="ru-RU"/>
          </w:rPr>
          <w:t>ХІХ</w:t>
        </w:r>
        <w:r w:rsidRPr="008A5EDA">
          <w:rPr>
            <w:spacing w:val="16"/>
            <w:lang w:val="ru-RU"/>
          </w:rPr>
          <w:t xml:space="preserve"> </w:t>
        </w:r>
        <w:r w:rsidRPr="008A5EDA">
          <w:rPr>
            <w:spacing w:val="-6"/>
            <w:lang w:val="ru-RU"/>
          </w:rPr>
          <w:t>СТ.)</w:t>
        </w:r>
      </w:hyperlink>
    </w:p>
    <w:p w:rsidR="007C6FEF" w:rsidRPr="008A5EDA" w:rsidRDefault="008A5EDA">
      <w:pPr>
        <w:tabs>
          <w:tab w:val="right" w:leader="dot" w:pos="9342"/>
        </w:tabs>
        <w:spacing w:line="267" w:lineRule="exact"/>
        <w:ind w:left="1135"/>
        <w:rPr>
          <w:sz w:val="24"/>
          <w:lang w:val="ru-RU"/>
        </w:rPr>
      </w:pPr>
      <w:r w:rsidRPr="008A5EDA">
        <w:rPr>
          <w:spacing w:val="-2"/>
          <w:sz w:val="24"/>
          <w:lang w:val="ru-RU"/>
        </w:rPr>
        <w:t>Ковальчук</w:t>
      </w:r>
      <w:r w:rsidRPr="008A5EDA">
        <w:rPr>
          <w:spacing w:val="-4"/>
          <w:sz w:val="24"/>
          <w:lang w:val="ru-RU"/>
        </w:rPr>
        <w:t xml:space="preserve"> О.О.</w:t>
      </w:r>
      <w:r w:rsidRPr="008A5EDA">
        <w:rPr>
          <w:rFonts w:ascii="Times New Roman" w:hAnsi="Times New Roman"/>
          <w:b/>
          <w:sz w:val="24"/>
          <w:lang w:val="ru-RU"/>
        </w:rPr>
        <w:tab/>
      </w:r>
      <w:r w:rsidRPr="008A5EDA">
        <w:rPr>
          <w:spacing w:val="-5"/>
          <w:sz w:val="24"/>
          <w:lang w:val="ru-RU"/>
        </w:rPr>
        <w:t>880</w:t>
      </w:r>
    </w:p>
    <w:p w:rsidR="007C6FEF" w:rsidRPr="008A5EDA" w:rsidRDefault="008A5EDA">
      <w:pPr>
        <w:pStyle w:val="5"/>
        <w:spacing w:before="268" w:line="259" w:lineRule="auto"/>
        <w:ind w:left="1135" w:right="1271"/>
        <w:rPr>
          <w:lang w:val="ru-RU"/>
        </w:rPr>
      </w:pPr>
      <w:hyperlink w:anchor="_bookmark134" w:history="1">
        <w:r w:rsidRPr="008A5EDA">
          <w:rPr>
            <w:lang w:val="ru-RU"/>
          </w:rPr>
          <w:t>ПОЧАТКИ</w:t>
        </w:r>
        <w:r w:rsidRPr="008A5EDA">
          <w:rPr>
            <w:spacing w:val="80"/>
            <w:lang w:val="ru-RU"/>
          </w:rPr>
          <w:t xml:space="preserve"> </w:t>
        </w:r>
        <w:r w:rsidRPr="008A5EDA">
          <w:rPr>
            <w:lang w:val="ru-RU"/>
          </w:rPr>
          <w:t>КАМ’ЯНОГО</w:t>
        </w:r>
        <w:r w:rsidRPr="008A5EDA">
          <w:rPr>
            <w:spacing w:val="80"/>
            <w:lang w:val="ru-RU"/>
          </w:rPr>
          <w:t xml:space="preserve"> </w:t>
        </w:r>
        <w:r w:rsidRPr="008A5EDA">
          <w:rPr>
            <w:lang w:val="ru-RU"/>
          </w:rPr>
          <w:t>КУЛЬТОВОГО</w:t>
        </w:r>
        <w:r w:rsidRPr="008A5EDA">
          <w:rPr>
            <w:spacing w:val="80"/>
            <w:lang w:val="ru-RU"/>
          </w:rPr>
          <w:t xml:space="preserve"> </w:t>
        </w:r>
        <w:r w:rsidRPr="008A5EDA">
          <w:rPr>
            <w:lang w:val="ru-RU"/>
          </w:rPr>
          <w:t>БУДІВНИЦТВА</w:t>
        </w:r>
        <w:r w:rsidRPr="008A5EDA">
          <w:rPr>
            <w:spacing w:val="80"/>
            <w:lang w:val="ru-RU"/>
          </w:rPr>
          <w:t xml:space="preserve"> </w:t>
        </w:r>
        <w:r w:rsidRPr="008A5EDA">
          <w:rPr>
            <w:lang w:val="ru-RU"/>
          </w:rPr>
          <w:t>НА</w:t>
        </w:r>
        <w:r w:rsidRPr="008A5EDA">
          <w:rPr>
            <w:spacing w:val="80"/>
            <w:lang w:val="ru-RU"/>
          </w:rPr>
          <w:t xml:space="preserve"> </w:t>
        </w:r>
        <w:r w:rsidRPr="008A5EDA">
          <w:rPr>
            <w:lang w:val="ru-RU"/>
          </w:rPr>
          <w:t>РУСІ</w:t>
        </w:r>
        <w:r w:rsidRPr="008A5EDA">
          <w:rPr>
            <w:spacing w:val="80"/>
            <w:lang w:val="ru-RU"/>
          </w:rPr>
          <w:t xml:space="preserve"> </w:t>
        </w:r>
        <w:r w:rsidRPr="008A5EDA">
          <w:rPr>
            <w:lang w:val="ru-RU"/>
          </w:rPr>
          <w:t>Х</w:t>
        </w:r>
        <w:r w:rsidRPr="008A5EDA">
          <w:rPr>
            <w:spacing w:val="-15"/>
            <w:lang w:val="ru-RU"/>
          </w:rPr>
          <w:t xml:space="preserve"> </w:t>
        </w:r>
        <w:r w:rsidRPr="008A5EDA">
          <w:rPr>
            <w:w w:val="140"/>
            <w:lang w:val="ru-RU"/>
          </w:rPr>
          <w:t>–</w:t>
        </w:r>
        <w:r w:rsidRPr="008A5EDA">
          <w:rPr>
            <w:spacing w:val="-28"/>
            <w:w w:val="140"/>
            <w:lang w:val="ru-RU"/>
          </w:rPr>
          <w:t xml:space="preserve"> </w:t>
        </w:r>
        <w:r w:rsidRPr="008A5EDA">
          <w:rPr>
            <w:lang w:val="ru-RU"/>
          </w:rPr>
          <w:t>ПОЧАТКУ</w:t>
        </w:r>
        <w:r w:rsidRPr="008A5EDA">
          <w:rPr>
            <w:spacing w:val="-9"/>
            <w:lang w:val="ru-RU"/>
          </w:rPr>
          <w:t xml:space="preserve"> </w:t>
        </w:r>
        <w:r w:rsidRPr="008A5EDA">
          <w:rPr>
            <w:lang w:val="ru-RU"/>
          </w:rPr>
          <w:t>ХІ</w:t>
        </w:r>
        <w:r w:rsidRPr="008A5EDA">
          <w:rPr>
            <w:spacing w:val="-9"/>
            <w:lang w:val="ru-RU"/>
          </w:rPr>
          <w:t xml:space="preserve"> </w:t>
        </w:r>
        <w:r w:rsidRPr="008A5EDA">
          <w:rPr>
            <w:lang w:val="ru-RU"/>
          </w:rPr>
          <w:t>СТ.</w:t>
        </w:r>
      </w:hyperlink>
    </w:p>
    <w:p w:rsidR="007C6FEF" w:rsidRPr="008A5EDA" w:rsidRDefault="008A5EDA">
      <w:pPr>
        <w:tabs>
          <w:tab w:val="right" w:leader="dot" w:pos="9342"/>
        </w:tabs>
        <w:spacing w:before="2"/>
        <w:ind w:left="1135"/>
        <w:rPr>
          <w:sz w:val="24"/>
          <w:lang w:val="ru-RU"/>
        </w:rPr>
      </w:pPr>
      <w:r w:rsidRPr="008A5EDA">
        <w:rPr>
          <w:sz w:val="24"/>
          <w:lang w:val="ru-RU"/>
        </w:rPr>
        <w:t>Возний</w:t>
      </w:r>
      <w:r w:rsidRPr="008A5EDA">
        <w:rPr>
          <w:spacing w:val="-12"/>
          <w:sz w:val="24"/>
          <w:lang w:val="ru-RU"/>
        </w:rPr>
        <w:t xml:space="preserve"> </w:t>
      </w:r>
      <w:r w:rsidRPr="008A5EDA">
        <w:rPr>
          <w:sz w:val="24"/>
          <w:lang w:val="ru-RU"/>
        </w:rPr>
        <w:t>І.П.,</w:t>
      </w:r>
      <w:r w:rsidRPr="008A5EDA">
        <w:rPr>
          <w:spacing w:val="-10"/>
          <w:sz w:val="24"/>
          <w:lang w:val="ru-RU"/>
        </w:rPr>
        <w:t xml:space="preserve"> </w:t>
      </w:r>
      <w:r w:rsidRPr="008A5EDA">
        <w:rPr>
          <w:sz w:val="24"/>
          <w:lang w:val="ru-RU"/>
        </w:rPr>
        <w:t>Данильченко</w:t>
      </w:r>
      <w:r w:rsidRPr="008A5EDA">
        <w:rPr>
          <w:spacing w:val="-10"/>
          <w:sz w:val="24"/>
          <w:lang w:val="ru-RU"/>
        </w:rPr>
        <w:t xml:space="preserve"> </w:t>
      </w:r>
      <w:proofErr w:type="gramStart"/>
      <w:r w:rsidRPr="008A5EDA">
        <w:rPr>
          <w:spacing w:val="-5"/>
          <w:sz w:val="24"/>
          <w:lang w:val="ru-RU"/>
        </w:rPr>
        <w:t>М.В</w:t>
      </w:r>
      <w:proofErr w:type="gramEnd"/>
      <w:r w:rsidRPr="008A5EDA">
        <w:rPr>
          <w:rFonts w:ascii="Times New Roman" w:hAnsi="Times New Roman"/>
          <w:b/>
          <w:sz w:val="24"/>
          <w:lang w:val="ru-RU"/>
        </w:rPr>
        <w:tab/>
      </w:r>
      <w:r w:rsidRPr="008A5EDA">
        <w:rPr>
          <w:spacing w:val="-5"/>
          <w:sz w:val="24"/>
          <w:lang w:val="ru-RU"/>
        </w:rPr>
        <w:t>895</w:t>
      </w:r>
    </w:p>
    <w:p w:rsidR="007C6FEF" w:rsidRPr="008A5EDA" w:rsidRDefault="008A5EDA">
      <w:pPr>
        <w:spacing w:before="472" w:line="375" w:lineRule="exact"/>
        <w:ind w:left="1135"/>
        <w:rPr>
          <w:rFonts w:ascii="Arial Black" w:hAnsi="Arial Black"/>
          <w:sz w:val="28"/>
          <w:lang w:val="ru-RU"/>
        </w:rPr>
      </w:pPr>
      <w:r w:rsidRPr="008A5EDA">
        <w:rPr>
          <w:rFonts w:ascii="Arial Black" w:hAnsi="Arial Black"/>
          <w:sz w:val="28"/>
          <w:lang w:val="ru-RU"/>
        </w:rPr>
        <w:t>РОЗДІЛ</w:t>
      </w:r>
      <w:r w:rsidRPr="008A5EDA">
        <w:rPr>
          <w:rFonts w:ascii="Arial Black" w:hAnsi="Arial Black"/>
          <w:spacing w:val="-9"/>
          <w:sz w:val="28"/>
          <w:lang w:val="ru-RU"/>
        </w:rPr>
        <w:t xml:space="preserve"> </w:t>
      </w:r>
      <w:r>
        <w:rPr>
          <w:rFonts w:ascii="Arial Black" w:hAnsi="Arial Black"/>
          <w:spacing w:val="-2"/>
          <w:sz w:val="28"/>
        </w:rPr>
        <w:t>XXXV</w:t>
      </w:r>
      <w:r w:rsidRPr="008A5EDA">
        <w:rPr>
          <w:rFonts w:ascii="Arial Black" w:hAnsi="Arial Black"/>
          <w:spacing w:val="-2"/>
          <w:sz w:val="28"/>
          <w:lang w:val="ru-RU"/>
        </w:rPr>
        <w:t>.</w:t>
      </w:r>
    </w:p>
    <w:p w:rsidR="007C6FEF" w:rsidRPr="008A5EDA" w:rsidRDefault="008A5EDA">
      <w:pPr>
        <w:spacing w:line="375" w:lineRule="exact"/>
        <w:ind w:left="1135"/>
        <w:rPr>
          <w:rFonts w:ascii="Arial Black" w:hAnsi="Arial Black"/>
          <w:sz w:val="28"/>
          <w:lang w:val="ru-RU"/>
        </w:rPr>
      </w:pPr>
      <w:r w:rsidRPr="008A5EDA">
        <w:rPr>
          <w:rFonts w:ascii="Arial Black" w:hAnsi="Arial Black"/>
          <w:sz w:val="28"/>
          <w:lang w:val="ru-RU"/>
        </w:rPr>
        <w:t>КУЛЬТУРА</w:t>
      </w:r>
      <w:r w:rsidRPr="008A5EDA">
        <w:rPr>
          <w:rFonts w:ascii="Arial Black" w:hAnsi="Arial Black"/>
          <w:spacing w:val="-6"/>
          <w:sz w:val="28"/>
          <w:lang w:val="ru-RU"/>
        </w:rPr>
        <w:t xml:space="preserve"> </w:t>
      </w:r>
      <w:r w:rsidRPr="008A5EDA">
        <w:rPr>
          <w:rFonts w:ascii="Arial Black" w:hAnsi="Arial Black"/>
          <w:sz w:val="28"/>
          <w:lang w:val="ru-RU"/>
        </w:rPr>
        <w:t>ТА</w:t>
      </w:r>
      <w:r w:rsidRPr="008A5EDA">
        <w:rPr>
          <w:rFonts w:ascii="Arial Black" w:hAnsi="Arial Black"/>
          <w:spacing w:val="-7"/>
          <w:sz w:val="28"/>
          <w:lang w:val="ru-RU"/>
        </w:rPr>
        <w:t xml:space="preserve"> </w:t>
      </w:r>
      <w:r w:rsidRPr="008A5EDA">
        <w:rPr>
          <w:rFonts w:ascii="Arial Black" w:hAnsi="Arial Black"/>
          <w:spacing w:val="-2"/>
          <w:sz w:val="28"/>
          <w:lang w:val="ru-RU"/>
        </w:rPr>
        <w:t>МИСТЕЦТВО</w:t>
      </w:r>
    </w:p>
    <w:p w:rsidR="007C6FEF" w:rsidRPr="008A5EDA" w:rsidRDefault="008A5EDA">
      <w:pPr>
        <w:spacing w:before="209"/>
        <w:ind w:left="1135"/>
        <w:rPr>
          <w:rFonts w:ascii="Arial Black" w:hAnsi="Arial Black"/>
          <w:sz w:val="20"/>
          <w:lang w:val="ru-RU"/>
        </w:rPr>
      </w:pPr>
      <w:r w:rsidRPr="008A5EDA">
        <w:rPr>
          <w:rFonts w:ascii="Arial Black" w:hAnsi="Arial Black"/>
          <w:color w:val="000000"/>
          <w:spacing w:val="-2"/>
          <w:w w:val="95"/>
          <w:sz w:val="20"/>
          <w:highlight w:val="black"/>
          <w:lang w:val="ru-RU"/>
        </w:rPr>
        <w:t>.</w:t>
      </w:r>
      <w:r w:rsidRPr="008A5EDA">
        <w:rPr>
          <w:rFonts w:ascii="Arial Black" w:hAnsi="Arial Black"/>
          <w:color w:val="FFFFFF"/>
          <w:spacing w:val="-2"/>
          <w:w w:val="95"/>
          <w:sz w:val="20"/>
          <w:highlight w:val="black"/>
          <w:lang w:val="ru-RU"/>
        </w:rPr>
        <w:t>СТАТТІ</w:t>
      </w:r>
    </w:p>
    <w:p w:rsidR="007C6FEF" w:rsidRPr="008A5EDA" w:rsidRDefault="008A5EDA">
      <w:pPr>
        <w:pStyle w:val="5"/>
        <w:spacing w:before="245" w:line="261" w:lineRule="auto"/>
        <w:ind w:left="1135" w:right="1274"/>
        <w:rPr>
          <w:lang w:val="ru-RU"/>
        </w:rPr>
      </w:pPr>
      <w:hyperlink w:anchor="_bookmark135" w:history="1">
        <w:r w:rsidRPr="008A5EDA">
          <w:rPr>
            <w:lang w:val="ru-RU"/>
          </w:rPr>
          <w:t xml:space="preserve">ДРАМАТУРГІЧНІ ПРОБЛЕМИ УКРАЇНСЬКИХ ЦЕРЕМОНІЙ НАГОРОДЖЕННЯ: АНАЛІТИЧНИЙ ПОГЛЯД У ПОРІВНЯЛЬНОМУ </w:t>
        </w:r>
        <w:r w:rsidRPr="008A5EDA">
          <w:rPr>
            <w:spacing w:val="-2"/>
            <w:lang w:val="ru-RU"/>
          </w:rPr>
          <w:t>КОНТЕКСТІ</w:t>
        </w:r>
      </w:hyperlink>
    </w:p>
    <w:p w:rsidR="007C6FEF" w:rsidRPr="008A5EDA" w:rsidRDefault="008A5EDA">
      <w:pPr>
        <w:tabs>
          <w:tab w:val="right" w:leader="dot" w:pos="9342"/>
        </w:tabs>
        <w:spacing w:line="267" w:lineRule="exact"/>
        <w:ind w:left="1135"/>
        <w:rPr>
          <w:sz w:val="24"/>
          <w:lang w:val="ru-RU"/>
        </w:rPr>
      </w:pPr>
      <w:r w:rsidRPr="008A5EDA">
        <w:rPr>
          <w:sz w:val="24"/>
          <w:lang w:val="ru-RU"/>
        </w:rPr>
        <w:t>Фішер</w:t>
      </w:r>
      <w:r w:rsidRPr="008A5EDA">
        <w:rPr>
          <w:spacing w:val="-12"/>
          <w:sz w:val="24"/>
          <w:lang w:val="ru-RU"/>
        </w:rPr>
        <w:t xml:space="preserve"> </w:t>
      </w:r>
      <w:r w:rsidRPr="008A5EDA">
        <w:rPr>
          <w:spacing w:val="-4"/>
          <w:sz w:val="24"/>
          <w:lang w:val="ru-RU"/>
        </w:rPr>
        <w:t>В.М.</w:t>
      </w:r>
      <w:r w:rsidRPr="008A5EDA">
        <w:rPr>
          <w:rFonts w:ascii="Times New Roman" w:hAnsi="Times New Roman"/>
          <w:b/>
          <w:sz w:val="24"/>
          <w:lang w:val="ru-RU"/>
        </w:rPr>
        <w:tab/>
      </w:r>
      <w:r w:rsidRPr="008A5EDA">
        <w:rPr>
          <w:spacing w:val="-5"/>
          <w:sz w:val="24"/>
          <w:lang w:val="ru-RU"/>
        </w:rPr>
        <w:t>902</w:t>
      </w:r>
    </w:p>
    <w:p w:rsidR="007C6FEF" w:rsidRPr="008A5EDA" w:rsidRDefault="008A5EDA">
      <w:pPr>
        <w:pStyle w:val="5"/>
        <w:spacing w:before="268"/>
        <w:ind w:left="1135"/>
        <w:jc w:val="left"/>
        <w:rPr>
          <w:lang w:val="ru-RU"/>
        </w:rPr>
      </w:pPr>
      <w:hyperlink w:anchor="_bookmark136" w:history="1">
        <w:r w:rsidRPr="008A5EDA">
          <w:rPr>
            <w:w w:val="90"/>
            <w:lang w:val="ru-RU"/>
          </w:rPr>
          <w:t>ЗАСТОСУВАННЯ</w:t>
        </w:r>
        <w:r w:rsidRPr="008A5EDA">
          <w:rPr>
            <w:spacing w:val="20"/>
            <w:lang w:val="ru-RU"/>
          </w:rPr>
          <w:t xml:space="preserve"> </w:t>
        </w:r>
        <w:r w:rsidRPr="008A5EDA">
          <w:rPr>
            <w:w w:val="90"/>
            <w:lang w:val="ru-RU"/>
          </w:rPr>
          <w:t>ШТУЧНОГО</w:t>
        </w:r>
        <w:r w:rsidRPr="008A5EDA">
          <w:rPr>
            <w:spacing w:val="18"/>
            <w:lang w:val="ru-RU"/>
          </w:rPr>
          <w:t xml:space="preserve"> </w:t>
        </w:r>
        <w:r w:rsidRPr="008A5EDA">
          <w:rPr>
            <w:w w:val="90"/>
            <w:lang w:val="ru-RU"/>
          </w:rPr>
          <w:t>ІНТЕЛЕКТУ</w:t>
        </w:r>
        <w:r w:rsidRPr="008A5EDA">
          <w:rPr>
            <w:spacing w:val="19"/>
            <w:lang w:val="ru-RU"/>
          </w:rPr>
          <w:t xml:space="preserve"> </w:t>
        </w:r>
        <w:r w:rsidRPr="008A5EDA">
          <w:rPr>
            <w:w w:val="90"/>
            <w:lang w:val="ru-RU"/>
          </w:rPr>
          <w:t>У</w:t>
        </w:r>
        <w:r w:rsidRPr="008A5EDA">
          <w:rPr>
            <w:spacing w:val="21"/>
            <w:lang w:val="ru-RU"/>
          </w:rPr>
          <w:t xml:space="preserve"> </w:t>
        </w:r>
        <w:r w:rsidRPr="008A5EDA">
          <w:rPr>
            <w:spacing w:val="-2"/>
            <w:w w:val="90"/>
            <w:lang w:val="ru-RU"/>
          </w:rPr>
          <w:t>ГЕЙМДИЗАЙНІ</w:t>
        </w:r>
      </w:hyperlink>
    </w:p>
    <w:p w:rsidR="007C6FEF" w:rsidRPr="008A5EDA" w:rsidRDefault="008A5EDA">
      <w:pPr>
        <w:tabs>
          <w:tab w:val="right" w:leader="dot" w:pos="9342"/>
        </w:tabs>
        <w:spacing w:before="22"/>
        <w:ind w:left="1135"/>
        <w:rPr>
          <w:sz w:val="24"/>
          <w:lang w:val="ru-RU"/>
        </w:rPr>
      </w:pPr>
      <w:r w:rsidRPr="008A5EDA">
        <w:rPr>
          <w:spacing w:val="-2"/>
          <w:sz w:val="24"/>
          <w:lang w:val="ru-RU"/>
        </w:rPr>
        <w:t>Вергунова</w:t>
      </w:r>
      <w:r w:rsidRPr="008A5EDA">
        <w:rPr>
          <w:spacing w:val="-6"/>
          <w:sz w:val="24"/>
          <w:lang w:val="ru-RU"/>
        </w:rPr>
        <w:t xml:space="preserve"> </w:t>
      </w:r>
      <w:r w:rsidRPr="008A5EDA">
        <w:rPr>
          <w:spacing w:val="-2"/>
          <w:sz w:val="24"/>
          <w:lang w:val="ru-RU"/>
        </w:rPr>
        <w:t>Н.С.,</w:t>
      </w:r>
      <w:r w:rsidRPr="008A5EDA">
        <w:rPr>
          <w:spacing w:val="-5"/>
          <w:sz w:val="24"/>
          <w:lang w:val="ru-RU"/>
        </w:rPr>
        <w:t xml:space="preserve"> </w:t>
      </w:r>
      <w:r w:rsidRPr="008A5EDA">
        <w:rPr>
          <w:spacing w:val="-2"/>
          <w:sz w:val="24"/>
          <w:lang w:val="ru-RU"/>
        </w:rPr>
        <w:t>Левадний</w:t>
      </w:r>
      <w:r w:rsidRPr="008A5EDA">
        <w:rPr>
          <w:spacing w:val="-6"/>
          <w:sz w:val="24"/>
          <w:lang w:val="ru-RU"/>
        </w:rPr>
        <w:t xml:space="preserve"> </w:t>
      </w:r>
      <w:r w:rsidRPr="008A5EDA">
        <w:rPr>
          <w:spacing w:val="-2"/>
          <w:sz w:val="24"/>
          <w:lang w:val="ru-RU"/>
        </w:rPr>
        <w:t>О.М.,</w:t>
      </w:r>
      <w:r w:rsidRPr="008A5EDA">
        <w:rPr>
          <w:spacing w:val="-4"/>
          <w:sz w:val="24"/>
          <w:lang w:val="ru-RU"/>
        </w:rPr>
        <w:t xml:space="preserve"> </w:t>
      </w:r>
      <w:r w:rsidRPr="008A5EDA">
        <w:rPr>
          <w:spacing w:val="-2"/>
          <w:sz w:val="24"/>
          <w:lang w:val="ru-RU"/>
        </w:rPr>
        <w:t>Коваленко</w:t>
      </w:r>
      <w:r w:rsidRPr="008A5EDA">
        <w:rPr>
          <w:spacing w:val="-6"/>
          <w:sz w:val="24"/>
          <w:lang w:val="ru-RU"/>
        </w:rPr>
        <w:t xml:space="preserve"> </w:t>
      </w:r>
      <w:r w:rsidRPr="008A5EDA">
        <w:rPr>
          <w:spacing w:val="-4"/>
          <w:sz w:val="24"/>
          <w:lang w:val="ru-RU"/>
        </w:rPr>
        <w:t>В.А.</w:t>
      </w:r>
      <w:r w:rsidRPr="008A5EDA">
        <w:rPr>
          <w:rFonts w:ascii="Times New Roman" w:hAnsi="Times New Roman"/>
          <w:b/>
          <w:sz w:val="24"/>
          <w:lang w:val="ru-RU"/>
        </w:rPr>
        <w:tab/>
      </w:r>
      <w:r w:rsidRPr="008A5EDA">
        <w:rPr>
          <w:spacing w:val="-5"/>
          <w:sz w:val="24"/>
          <w:lang w:val="ru-RU"/>
        </w:rPr>
        <w:t>907</w:t>
      </w:r>
    </w:p>
    <w:p w:rsidR="007C6FEF" w:rsidRPr="008A5EDA" w:rsidRDefault="008A5EDA">
      <w:pPr>
        <w:spacing w:before="231"/>
        <w:ind w:left="1135"/>
        <w:rPr>
          <w:rFonts w:ascii="Arial Black" w:hAnsi="Arial Black"/>
          <w:sz w:val="20"/>
          <w:lang w:val="ru-RU"/>
        </w:rPr>
      </w:pPr>
      <w:r w:rsidRPr="008A5EDA">
        <w:rPr>
          <w:rFonts w:ascii="Arial Black" w:hAnsi="Arial Black"/>
          <w:color w:val="000000"/>
          <w:spacing w:val="-5"/>
          <w:w w:val="85"/>
          <w:sz w:val="20"/>
          <w:highlight w:val="black"/>
          <w:lang w:val="ru-RU"/>
        </w:rPr>
        <w:t>.</w:t>
      </w:r>
      <w:r w:rsidRPr="008A5EDA">
        <w:rPr>
          <w:rFonts w:ascii="Arial Black" w:hAnsi="Arial Black"/>
          <w:color w:val="FFFFFF"/>
          <w:spacing w:val="-5"/>
          <w:w w:val="85"/>
          <w:sz w:val="20"/>
          <w:highlight w:val="black"/>
          <w:lang w:val="ru-RU"/>
        </w:rPr>
        <w:t>ТЕЗИ</w:t>
      </w:r>
      <w:r w:rsidRPr="008A5EDA">
        <w:rPr>
          <w:rFonts w:ascii="Arial Black" w:hAnsi="Arial Black"/>
          <w:color w:val="FFFFFF"/>
          <w:spacing w:val="-17"/>
          <w:w w:val="85"/>
          <w:sz w:val="20"/>
          <w:highlight w:val="black"/>
          <w:lang w:val="ru-RU"/>
        </w:rPr>
        <w:t xml:space="preserve"> </w:t>
      </w:r>
      <w:r w:rsidRPr="008A5EDA">
        <w:rPr>
          <w:rFonts w:ascii="Arial Black" w:hAnsi="Arial Black"/>
          <w:color w:val="FFFFFF"/>
          <w:spacing w:val="-2"/>
          <w:w w:val="95"/>
          <w:sz w:val="20"/>
          <w:highlight w:val="black"/>
          <w:lang w:val="ru-RU"/>
        </w:rPr>
        <w:t>ДОПОВІДЕЙ</w:t>
      </w:r>
      <w:r w:rsidRPr="008A5EDA">
        <w:rPr>
          <w:rFonts w:ascii="Arial Black" w:hAnsi="Arial Black"/>
          <w:color w:val="000000"/>
          <w:spacing w:val="-2"/>
          <w:w w:val="95"/>
          <w:sz w:val="20"/>
          <w:highlight w:val="black"/>
          <w:lang w:val="ru-RU"/>
        </w:rPr>
        <w:t>.</w:t>
      </w:r>
    </w:p>
    <w:p w:rsidR="007C6FEF" w:rsidRPr="008A5EDA" w:rsidRDefault="008A5EDA">
      <w:pPr>
        <w:pStyle w:val="a3"/>
        <w:spacing w:before="220" w:line="259" w:lineRule="auto"/>
        <w:ind w:left="1135" w:right="1272"/>
        <w:rPr>
          <w:lang w:val="ru-RU"/>
        </w:rPr>
      </w:pPr>
      <w:hyperlink w:anchor="_bookmark137" w:history="1">
        <w:r w:rsidRPr="008A5EDA">
          <w:rPr>
            <w:spacing w:val="-4"/>
            <w:lang w:val="ru-RU"/>
          </w:rPr>
          <w:t>АКСЕСУАРИ</w:t>
        </w:r>
        <w:r w:rsidRPr="008A5EDA">
          <w:rPr>
            <w:spacing w:val="-11"/>
            <w:lang w:val="ru-RU"/>
          </w:rPr>
          <w:t xml:space="preserve"> </w:t>
        </w:r>
        <w:r w:rsidRPr="008A5EDA">
          <w:rPr>
            <w:spacing w:val="-4"/>
            <w:lang w:val="ru-RU"/>
          </w:rPr>
          <w:t>ДЛЯ</w:t>
        </w:r>
        <w:r w:rsidRPr="008A5EDA">
          <w:rPr>
            <w:spacing w:val="-11"/>
            <w:lang w:val="ru-RU"/>
          </w:rPr>
          <w:t xml:space="preserve"> </w:t>
        </w:r>
        <w:r w:rsidRPr="008A5EDA">
          <w:rPr>
            <w:spacing w:val="-4"/>
            <w:lang w:val="ru-RU"/>
          </w:rPr>
          <w:t>ДИЗАЙНУ</w:t>
        </w:r>
        <w:r w:rsidRPr="008A5EDA">
          <w:rPr>
            <w:spacing w:val="-10"/>
            <w:lang w:val="ru-RU"/>
          </w:rPr>
          <w:t xml:space="preserve"> </w:t>
        </w:r>
        <w:r w:rsidRPr="008A5EDA">
          <w:rPr>
            <w:spacing w:val="-4"/>
            <w:lang w:val="ru-RU"/>
          </w:rPr>
          <w:t>ІНТЕР’ЄРА.</w:t>
        </w:r>
        <w:r w:rsidRPr="008A5EDA">
          <w:rPr>
            <w:spacing w:val="-11"/>
            <w:lang w:val="ru-RU"/>
          </w:rPr>
          <w:t xml:space="preserve"> </w:t>
        </w:r>
        <w:r w:rsidRPr="008A5EDA">
          <w:rPr>
            <w:spacing w:val="-4"/>
            <w:lang w:val="ru-RU"/>
          </w:rPr>
          <w:t>ФОРМОУТВОРЕННЯ</w:t>
        </w:r>
        <w:r w:rsidRPr="008A5EDA">
          <w:rPr>
            <w:spacing w:val="-11"/>
            <w:lang w:val="ru-RU"/>
          </w:rPr>
          <w:t xml:space="preserve"> </w:t>
        </w:r>
        <w:r w:rsidRPr="008A5EDA">
          <w:rPr>
            <w:spacing w:val="-4"/>
            <w:lang w:val="ru-RU"/>
          </w:rPr>
          <w:t xml:space="preserve">НАСТІЛЬНИХ </w:t>
        </w:r>
        <w:r w:rsidRPr="008A5EDA">
          <w:rPr>
            <w:spacing w:val="-2"/>
            <w:lang w:val="ru-RU"/>
          </w:rPr>
          <w:t>ГОДИННИКІВ</w:t>
        </w:r>
      </w:hyperlink>
    </w:p>
    <w:p w:rsidR="007C6FEF" w:rsidRPr="008A5EDA" w:rsidRDefault="008A5EDA">
      <w:pPr>
        <w:pStyle w:val="a3"/>
        <w:tabs>
          <w:tab w:val="right" w:leader="dot" w:pos="9309"/>
        </w:tabs>
        <w:spacing w:line="249" w:lineRule="exact"/>
        <w:ind w:left="1135"/>
        <w:jc w:val="left"/>
        <w:rPr>
          <w:lang w:val="ru-RU"/>
        </w:rPr>
      </w:pPr>
      <w:r w:rsidRPr="008A5EDA">
        <w:rPr>
          <w:spacing w:val="-2"/>
          <w:lang w:val="ru-RU"/>
        </w:rPr>
        <w:t>Вергунова</w:t>
      </w:r>
      <w:r w:rsidRPr="008A5EDA">
        <w:rPr>
          <w:spacing w:val="-12"/>
          <w:lang w:val="ru-RU"/>
        </w:rPr>
        <w:t xml:space="preserve"> </w:t>
      </w:r>
      <w:r w:rsidRPr="008A5EDA">
        <w:rPr>
          <w:spacing w:val="-2"/>
          <w:lang w:val="ru-RU"/>
        </w:rPr>
        <w:t>Н.С.,</w:t>
      </w:r>
      <w:r w:rsidRPr="008A5EDA">
        <w:rPr>
          <w:spacing w:val="-12"/>
          <w:lang w:val="ru-RU"/>
        </w:rPr>
        <w:t xml:space="preserve"> </w:t>
      </w:r>
      <w:r w:rsidRPr="008A5EDA">
        <w:rPr>
          <w:spacing w:val="-2"/>
          <w:lang w:val="ru-RU"/>
        </w:rPr>
        <w:t>Вергунов</w:t>
      </w:r>
      <w:r w:rsidRPr="008A5EDA">
        <w:rPr>
          <w:spacing w:val="-9"/>
          <w:lang w:val="ru-RU"/>
        </w:rPr>
        <w:t xml:space="preserve"> </w:t>
      </w:r>
      <w:r w:rsidRPr="008A5EDA">
        <w:rPr>
          <w:spacing w:val="-2"/>
          <w:lang w:val="ru-RU"/>
        </w:rPr>
        <w:t>С.В.,</w:t>
      </w:r>
      <w:r w:rsidRPr="008A5EDA">
        <w:rPr>
          <w:spacing w:val="-9"/>
          <w:lang w:val="ru-RU"/>
        </w:rPr>
        <w:t xml:space="preserve"> </w:t>
      </w:r>
      <w:r w:rsidRPr="008A5EDA">
        <w:rPr>
          <w:spacing w:val="-2"/>
          <w:lang w:val="ru-RU"/>
        </w:rPr>
        <w:t>Кулешова</w:t>
      </w:r>
      <w:r w:rsidRPr="008A5EDA">
        <w:rPr>
          <w:spacing w:val="-11"/>
          <w:lang w:val="ru-RU"/>
        </w:rPr>
        <w:t xml:space="preserve"> </w:t>
      </w:r>
      <w:r w:rsidRPr="008A5EDA">
        <w:rPr>
          <w:spacing w:val="-4"/>
          <w:lang w:val="ru-RU"/>
        </w:rPr>
        <w:t>К.Р.</w:t>
      </w:r>
      <w:r w:rsidRPr="008A5EDA">
        <w:rPr>
          <w:rFonts w:ascii="Times New Roman" w:hAnsi="Times New Roman"/>
          <w:b/>
          <w:lang w:val="ru-RU"/>
        </w:rPr>
        <w:tab/>
      </w:r>
      <w:r w:rsidRPr="008A5EDA">
        <w:rPr>
          <w:spacing w:val="-5"/>
          <w:lang w:val="ru-RU"/>
        </w:rPr>
        <w:t>911</w:t>
      </w:r>
    </w:p>
    <w:p w:rsidR="007C6FEF" w:rsidRPr="008A5EDA" w:rsidRDefault="008A5EDA">
      <w:pPr>
        <w:pStyle w:val="a3"/>
        <w:spacing w:before="243" w:line="259" w:lineRule="auto"/>
        <w:ind w:left="1135" w:right="1272"/>
        <w:rPr>
          <w:lang w:val="ru-RU"/>
        </w:rPr>
      </w:pPr>
      <w:hyperlink w:anchor="_bookmark138" w:history="1">
        <w:r w:rsidRPr="008A5EDA">
          <w:rPr>
            <w:w w:val="90"/>
            <w:lang w:val="ru-RU"/>
          </w:rPr>
          <w:t xml:space="preserve">ЕКСПОЗИЦІЯ ТВОРІВ ЗОБРАЖАЛЬНОГО МИСТЕЦТВА У ПРОСТОРАХ ЗАМКІВ </w:t>
        </w:r>
        <w:r w:rsidRPr="008A5EDA">
          <w:rPr>
            <w:spacing w:val="-2"/>
            <w:lang w:val="ru-RU"/>
          </w:rPr>
          <w:t>ЧЕСЬКОЇ</w:t>
        </w:r>
        <w:r w:rsidRPr="008A5EDA">
          <w:rPr>
            <w:spacing w:val="-13"/>
            <w:lang w:val="ru-RU"/>
          </w:rPr>
          <w:t xml:space="preserve"> </w:t>
        </w:r>
        <w:r w:rsidRPr="008A5EDA">
          <w:rPr>
            <w:spacing w:val="-2"/>
            <w:lang w:val="ru-RU"/>
          </w:rPr>
          <w:t>РЕСПУБЛІКИ</w:t>
        </w:r>
      </w:hyperlink>
    </w:p>
    <w:p w:rsidR="007C6FEF" w:rsidRPr="008A5EDA" w:rsidRDefault="008A5EDA">
      <w:pPr>
        <w:pStyle w:val="a3"/>
        <w:tabs>
          <w:tab w:val="right" w:leader="dot" w:pos="9309"/>
        </w:tabs>
        <w:spacing w:line="249" w:lineRule="exact"/>
        <w:ind w:left="1135"/>
        <w:jc w:val="left"/>
        <w:rPr>
          <w:lang w:val="ru-RU"/>
        </w:rPr>
      </w:pPr>
      <w:r w:rsidRPr="008A5EDA">
        <w:rPr>
          <w:lang w:val="ru-RU"/>
        </w:rPr>
        <w:t>Грабар</w:t>
      </w:r>
      <w:r w:rsidRPr="008A5EDA">
        <w:rPr>
          <w:spacing w:val="-11"/>
          <w:lang w:val="ru-RU"/>
        </w:rPr>
        <w:t xml:space="preserve"> </w:t>
      </w:r>
      <w:r w:rsidRPr="008A5EDA">
        <w:rPr>
          <w:spacing w:val="-5"/>
          <w:lang w:val="ru-RU"/>
        </w:rPr>
        <w:t>О.</w:t>
      </w:r>
      <w:r w:rsidRPr="008A5EDA">
        <w:rPr>
          <w:rFonts w:ascii="Times New Roman" w:hAnsi="Times New Roman"/>
          <w:b/>
          <w:lang w:val="ru-RU"/>
        </w:rPr>
        <w:tab/>
      </w:r>
      <w:r w:rsidRPr="008A5EDA">
        <w:rPr>
          <w:spacing w:val="-5"/>
          <w:lang w:val="ru-RU"/>
        </w:rPr>
        <w:t>915</w:t>
      </w:r>
    </w:p>
    <w:p w:rsidR="007C6FEF" w:rsidRPr="008A5EDA" w:rsidRDefault="008A5EDA">
      <w:pPr>
        <w:pStyle w:val="a3"/>
        <w:spacing w:before="243"/>
        <w:ind w:left="1135"/>
        <w:jc w:val="left"/>
        <w:rPr>
          <w:lang w:val="ru-RU"/>
        </w:rPr>
      </w:pPr>
      <w:hyperlink w:anchor="_bookmark139" w:history="1">
        <w:r w:rsidRPr="008A5EDA">
          <w:rPr>
            <w:w w:val="90"/>
            <w:lang w:val="ru-RU"/>
          </w:rPr>
          <w:t>ТРАДИЦІЙНИЙ</w:t>
        </w:r>
        <w:r w:rsidRPr="008A5EDA">
          <w:rPr>
            <w:spacing w:val="19"/>
            <w:lang w:val="ru-RU"/>
          </w:rPr>
          <w:t xml:space="preserve"> </w:t>
        </w:r>
        <w:r w:rsidRPr="008A5EDA">
          <w:rPr>
            <w:w w:val="90"/>
            <w:lang w:val="ru-RU"/>
          </w:rPr>
          <w:t>ОДЯГ</w:t>
        </w:r>
        <w:r w:rsidRPr="008A5EDA">
          <w:rPr>
            <w:spacing w:val="20"/>
            <w:lang w:val="ru-RU"/>
          </w:rPr>
          <w:t xml:space="preserve"> </w:t>
        </w:r>
        <w:r w:rsidRPr="008A5EDA">
          <w:rPr>
            <w:w w:val="90"/>
            <w:lang w:val="ru-RU"/>
          </w:rPr>
          <w:t>КОСІВЩИНИ</w:t>
        </w:r>
        <w:r w:rsidRPr="008A5EDA">
          <w:rPr>
            <w:spacing w:val="20"/>
            <w:lang w:val="ru-RU"/>
          </w:rPr>
          <w:t xml:space="preserve"> </w:t>
        </w:r>
        <w:r w:rsidRPr="008A5EDA">
          <w:rPr>
            <w:w w:val="90"/>
            <w:lang w:val="ru-RU"/>
          </w:rPr>
          <w:t>ХІХ-ХХ</w:t>
        </w:r>
        <w:r w:rsidRPr="008A5EDA">
          <w:rPr>
            <w:spacing w:val="21"/>
            <w:lang w:val="ru-RU"/>
          </w:rPr>
          <w:t xml:space="preserve"> </w:t>
        </w:r>
        <w:r w:rsidRPr="008A5EDA">
          <w:rPr>
            <w:spacing w:val="-2"/>
            <w:w w:val="90"/>
            <w:lang w:val="ru-RU"/>
          </w:rPr>
          <w:t>СТОЛІТТЯ</w:t>
        </w:r>
      </w:hyperlink>
    </w:p>
    <w:p w:rsidR="007C6FEF" w:rsidRDefault="008A5EDA">
      <w:pPr>
        <w:pStyle w:val="a3"/>
        <w:tabs>
          <w:tab w:val="right" w:leader="dot" w:pos="9309"/>
        </w:tabs>
        <w:spacing w:before="20"/>
        <w:ind w:left="1135"/>
        <w:jc w:val="left"/>
      </w:pPr>
      <w:r>
        <w:rPr>
          <w:spacing w:val="-2"/>
        </w:rPr>
        <w:t>Гніздюк</w:t>
      </w:r>
      <w:r>
        <w:rPr>
          <w:spacing w:val="-11"/>
        </w:rPr>
        <w:t xml:space="preserve"> </w:t>
      </w:r>
      <w:r>
        <w:rPr>
          <w:spacing w:val="-4"/>
        </w:rPr>
        <w:t>Т.В.</w:t>
      </w:r>
      <w:r>
        <w:rPr>
          <w:rFonts w:ascii="Times New Roman" w:hAnsi="Times New Roman"/>
          <w:b/>
        </w:rPr>
        <w:tab/>
      </w:r>
      <w:r>
        <w:rPr>
          <w:spacing w:val="-5"/>
        </w:rPr>
        <w:t>918</w:t>
      </w:r>
    </w:p>
    <w:p w:rsidR="007C6FEF" w:rsidRDefault="007C6FEF">
      <w:pPr>
        <w:pStyle w:val="a3"/>
        <w:jc w:val="left"/>
        <w:sectPr w:rsidR="007C6FEF">
          <w:pgSz w:w="11910" w:h="16850"/>
          <w:pgMar w:top="1400" w:right="850" w:bottom="1220" w:left="850" w:header="548" w:footer="1028" w:gutter="0"/>
          <w:cols w:space="720"/>
        </w:sectPr>
      </w:pPr>
    </w:p>
    <w:p w:rsidR="007C6FEF" w:rsidRDefault="008A5EDA">
      <w:pPr>
        <w:ind w:left="852"/>
        <w:rPr>
          <w:rFonts w:ascii="Arial Black"/>
          <w:sz w:val="36"/>
        </w:rPr>
      </w:pPr>
      <w:r>
        <w:rPr>
          <w:rFonts w:ascii="Arial Black"/>
          <w:noProof/>
          <w:sz w:val="36"/>
        </w:rPr>
        <w:lastRenderedPageBreak/>
        <mc:AlternateContent>
          <mc:Choice Requires="wps">
            <w:drawing>
              <wp:anchor distT="0" distB="0" distL="0" distR="0" simplePos="0" relativeHeight="15749632" behindDoc="0" locked="0" layoutInCell="1" allowOverlap="1">
                <wp:simplePos x="0" y="0"/>
                <wp:positionH relativeFrom="page">
                  <wp:posOffset>6675755</wp:posOffset>
                </wp:positionH>
                <wp:positionV relativeFrom="paragraph">
                  <wp:posOffset>231273</wp:posOffset>
                </wp:positionV>
                <wp:extent cx="1270" cy="1436370"/>
                <wp:effectExtent l="0" t="0" r="0" b="0"/>
                <wp:wrapNone/>
                <wp:docPr id="56" name="Graphic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91A975D" id="Graphic 56" o:spid="_x0000_s1026" style="position:absolute;margin-left:525.65pt;margin-top:18.2pt;width:.1pt;height:113.1pt;z-index:15749632;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" path="m,l,1436370e" filled="f" strokeweight=".5pt">
                <v:path arrowok="t"/>
                <w10:wrap anchorx="page"/>
              </v:shape>
            </w:pict>
          </mc:Fallback>
        </mc:AlternateContent>
      </w:r>
      <w:r>
        <w:rPr>
          <w:rFonts w:ascii="Arial Black"/>
          <w:color w:val="2E5395"/>
          <w:spacing w:val="-2"/>
          <w:sz w:val="36"/>
        </w:rPr>
        <w:t>CONTENT</w:t>
      </w:r>
    </w:p>
    <w:p w:rsidR="007C6FEF" w:rsidRDefault="008A5EDA">
      <w:pPr>
        <w:spacing w:before="221" w:line="368"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5"/>
          <w:sz w:val="28"/>
        </w:rPr>
        <w:t>I.</w:t>
      </w:r>
    </w:p>
    <w:p w:rsidR="007C6FEF" w:rsidRDefault="008A5EDA">
      <w:pPr>
        <w:spacing w:line="368" w:lineRule="exact"/>
        <w:ind w:left="852"/>
        <w:rPr>
          <w:rFonts w:ascii="Arial Black"/>
          <w:sz w:val="28"/>
        </w:rPr>
      </w:pPr>
      <w:r>
        <w:rPr>
          <w:rFonts w:ascii="Arial Black"/>
          <w:sz w:val="28"/>
        </w:rPr>
        <w:t>GENERAL</w:t>
      </w:r>
      <w:r>
        <w:rPr>
          <w:rFonts w:ascii="Arial Black"/>
          <w:spacing w:val="-11"/>
          <w:sz w:val="28"/>
        </w:rPr>
        <w:t xml:space="preserve"> </w:t>
      </w:r>
      <w:r>
        <w:rPr>
          <w:rFonts w:ascii="Arial Black"/>
          <w:sz w:val="28"/>
        </w:rPr>
        <w:t>ECONOMIC</w:t>
      </w:r>
      <w:r>
        <w:rPr>
          <w:rFonts w:ascii="Arial Black"/>
          <w:spacing w:val="-10"/>
          <w:sz w:val="28"/>
        </w:rPr>
        <w:t xml:space="preserve"> </w:t>
      </w:r>
      <w:r>
        <w:rPr>
          <w:rFonts w:ascii="Arial Black"/>
          <w:spacing w:val="-2"/>
          <w:sz w:val="28"/>
        </w:rPr>
        <w:t>THEORY</w:t>
      </w:r>
    </w:p>
    <w:p w:rsidR="007C6FEF" w:rsidRDefault="008A5EDA">
      <w:pPr>
        <w:spacing w:before="220" w:line="247" w:lineRule="auto"/>
        <w:ind w:left="852" w:right="1558"/>
        <w:jc w:val="both"/>
        <w:rPr>
          <w:sz w:val="24"/>
        </w:rPr>
      </w:pPr>
      <w:r>
        <w:rPr>
          <w:noProof/>
          <w:sz w:val="24"/>
        </w:rPr>
        <mc:AlternateContent>
          <mc:Choice Requires="wps">
            <w:drawing>
              <wp:anchor distT="0" distB="0" distL="0" distR="0" simplePos="0" relativeHeight="15750144" behindDoc="0" locked="0" layoutInCell="1" allowOverlap="1">
                <wp:simplePos x="0" y="0"/>
                <wp:positionH relativeFrom="page">
                  <wp:posOffset>6580911</wp:posOffset>
                </wp:positionH>
                <wp:positionV relativeFrom="paragraph">
                  <wp:posOffset>886403</wp:posOffset>
                </wp:positionV>
                <wp:extent cx="198120" cy="434340"/>
                <wp:effectExtent l="0" t="0" r="0" b="0"/>
                <wp:wrapNone/>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57" o:spid="_x0000_s1041" type="#_x0000_t202" style="position:absolute;left:0;text-align:left;margin-left:518.2pt;margin-top:69.8pt;width:15.6pt;height:34.2pt;z-index:157501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spacing w:val="-6"/>
          <w:sz w:val="24"/>
        </w:rPr>
        <w:t>HUMAN</w:t>
      </w:r>
      <w:r>
        <w:rPr>
          <w:spacing w:val="-10"/>
          <w:sz w:val="24"/>
        </w:rPr>
        <w:t xml:space="preserve"> </w:t>
      </w:r>
      <w:r>
        <w:rPr>
          <w:spacing w:val="-6"/>
          <w:sz w:val="24"/>
        </w:rPr>
        <w:t>CAPITAL</w:t>
      </w:r>
      <w:r>
        <w:rPr>
          <w:spacing w:val="-10"/>
          <w:sz w:val="24"/>
        </w:rPr>
        <w:t xml:space="preserve"> </w:t>
      </w:r>
      <w:r>
        <w:rPr>
          <w:spacing w:val="-6"/>
          <w:sz w:val="24"/>
        </w:rPr>
        <w:t>AS</w:t>
      </w:r>
      <w:r>
        <w:rPr>
          <w:spacing w:val="-10"/>
          <w:sz w:val="24"/>
        </w:rPr>
        <w:t xml:space="preserve"> </w:t>
      </w:r>
      <w:r>
        <w:rPr>
          <w:spacing w:val="-6"/>
          <w:sz w:val="24"/>
        </w:rPr>
        <w:t>A</w:t>
      </w:r>
      <w:r>
        <w:rPr>
          <w:spacing w:val="-10"/>
          <w:sz w:val="24"/>
        </w:rPr>
        <w:t xml:space="preserve"> </w:t>
      </w:r>
      <w:r>
        <w:rPr>
          <w:spacing w:val="-6"/>
          <w:sz w:val="24"/>
        </w:rPr>
        <w:t>DETERMINANT</w:t>
      </w:r>
      <w:r>
        <w:rPr>
          <w:spacing w:val="-10"/>
          <w:sz w:val="24"/>
        </w:rPr>
        <w:t xml:space="preserve"> </w:t>
      </w:r>
      <w:r>
        <w:rPr>
          <w:spacing w:val="-6"/>
          <w:sz w:val="24"/>
        </w:rPr>
        <w:t>OF</w:t>
      </w:r>
      <w:r>
        <w:rPr>
          <w:spacing w:val="-10"/>
          <w:sz w:val="24"/>
        </w:rPr>
        <w:t xml:space="preserve"> </w:t>
      </w:r>
      <w:r>
        <w:rPr>
          <w:spacing w:val="-6"/>
          <w:sz w:val="24"/>
        </w:rPr>
        <w:t>ECONOMIC</w:t>
      </w:r>
      <w:r>
        <w:rPr>
          <w:spacing w:val="-10"/>
          <w:sz w:val="24"/>
        </w:rPr>
        <w:t xml:space="preserve"> </w:t>
      </w:r>
      <w:r>
        <w:rPr>
          <w:spacing w:val="-6"/>
          <w:sz w:val="24"/>
        </w:rPr>
        <w:t>GROWTH</w:t>
      </w:r>
      <w:r>
        <w:rPr>
          <w:spacing w:val="-10"/>
          <w:sz w:val="24"/>
        </w:rPr>
        <w:t xml:space="preserve"> </w:t>
      </w:r>
      <w:r>
        <w:rPr>
          <w:spacing w:val="-6"/>
          <w:sz w:val="24"/>
        </w:rPr>
        <w:t>IN</w:t>
      </w:r>
      <w:r>
        <w:rPr>
          <w:spacing w:val="-10"/>
          <w:sz w:val="24"/>
        </w:rPr>
        <w:t xml:space="preserve"> </w:t>
      </w:r>
      <w:r>
        <w:rPr>
          <w:spacing w:val="-6"/>
          <w:sz w:val="24"/>
        </w:rPr>
        <w:t xml:space="preserve">THE </w:t>
      </w:r>
      <w:r>
        <w:rPr>
          <w:sz w:val="24"/>
        </w:rPr>
        <w:t>CONDITIONS</w:t>
      </w:r>
      <w:r>
        <w:rPr>
          <w:spacing w:val="-1"/>
          <w:sz w:val="24"/>
        </w:rPr>
        <w:t xml:space="preserve"> </w:t>
      </w:r>
      <w:r>
        <w:rPr>
          <w:sz w:val="24"/>
        </w:rPr>
        <w:t>OF A KNOWLEDGE-BASED</w:t>
      </w:r>
      <w:r>
        <w:rPr>
          <w:spacing w:val="-1"/>
          <w:sz w:val="24"/>
        </w:rPr>
        <w:t xml:space="preserve"> </w:t>
      </w:r>
      <w:r>
        <w:rPr>
          <w:sz w:val="24"/>
        </w:rPr>
        <w:t>ECONOMY:</w:t>
      </w:r>
      <w:r>
        <w:rPr>
          <w:spacing w:val="-1"/>
          <w:sz w:val="24"/>
        </w:rPr>
        <w:t xml:space="preserve"> </w:t>
      </w:r>
      <w:r>
        <w:rPr>
          <w:sz w:val="24"/>
        </w:rPr>
        <w:t xml:space="preserve">THEORETICAL </w:t>
      </w:r>
      <w:r>
        <w:rPr>
          <w:spacing w:val="-2"/>
          <w:sz w:val="24"/>
        </w:rPr>
        <w:t>ASPECTS</w:t>
      </w:r>
    </w:p>
    <w:p w:rsidR="007C6FEF" w:rsidRDefault="008A5EDA">
      <w:pPr>
        <w:tabs>
          <w:tab w:val="right" w:leader="dot" w:pos="8922"/>
        </w:tabs>
        <w:spacing w:before="3"/>
        <w:ind w:left="852"/>
        <w:rPr>
          <w:sz w:val="24"/>
        </w:rPr>
      </w:pPr>
      <w:r>
        <w:rPr>
          <w:spacing w:val="-5"/>
          <w:sz w:val="24"/>
        </w:rPr>
        <w:t>Shapka</w:t>
      </w:r>
      <w:r>
        <w:rPr>
          <w:spacing w:val="-9"/>
          <w:sz w:val="24"/>
        </w:rPr>
        <w:t xml:space="preserve"> </w:t>
      </w:r>
      <w:r>
        <w:rPr>
          <w:spacing w:val="-5"/>
          <w:sz w:val="24"/>
        </w:rPr>
        <w:t>I.</w:t>
      </w:r>
      <w:r>
        <w:rPr>
          <w:sz w:val="24"/>
        </w:rPr>
        <w:tab/>
      </w:r>
      <w:r>
        <w:rPr>
          <w:spacing w:val="-5"/>
          <w:sz w:val="24"/>
        </w:rPr>
        <w:t>34</w:t>
      </w:r>
    </w:p>
    <w:p w:rsidR="007C6FEF" w:rsidRDefault="008A5EDA">
      <w:pPr>
        <w:pStyle w:val="5"/>
        <w:spacing w:before="242" w:line="247" w:lineRule="auto"/>
        <w:ind w:right="1556"/>
      </w:pPr>
      <w:r>
        <w:rPr>
          <w:spacing w:val="-6"/>
        </w:rPr>
        <w:t>ACCOUNTING</w:t>
      </w:r>
      <w:r>
        <w:rPr>
          <w:spacing w:val="-10"/>
        </w:rPr>
        <w:t xml:space="preserve"> </w:t>
      </w:r>
      <w:r>
        <w:rPr>
          <w:spacing w:val="-6"/>
        </w:rPr>
        <w:t>OF</w:t>
      </w:r>
      <w:r>
        <w:rPr>
          <w:spacing w:val="-10"/>
        </w:rPr>
        <w:t xml:space="preserve"> </w:t>
      </w:r>
      <w:r>
        <w:rPr>
          <w:spacing w:val="-6"/>
        </w:rPr>
        <w:t>E-COMMERCE</w:t>
      </w:r>
      <w:r>
        <w:rPr>
          <w:spacing w:val="-10"/>
        </w:rPr>
        <w:t xml:space="preserve"> </w:t>
      </w:r>
      <w:r>
        <w:rPr>
          <w:spacing w:val="-6"/>
        </w:rPr>
        <w:t>TRANSACTIONS</w:t>
      </w:r>
      <w:r>
        <w:rPr>
          <w:spacing w:val="-10"/>
        </w:rPr>
        <w:t xml:space="preserve"> </w:t>
      </w:r>
      <w:r>
        <w:rPr>
          <w:spacing w:val="-6"/>
        </w:rPr>
        <w:t>IN</w:t>
      </w:r>
      <w:r>
        <w:rPr>
          <w:spacing w:val="-10"/>
        </w:rPr>
        <w:t xml:space="preserve"> </w:t>
      </w:r>
      <w:r>
        <w:rPr>
          <w:spacing w:val="-6"/>
        </w:rPr>
        <w:t>THE</w:t>
      </w:r>
      <w:r>
        <w:rPr>
          <w:spacing w:val="-10"/>
        </w:rPr>
        <w:t xml:space="preserve"> </w:t>
      </w:r>
      <w:r>
        <w:rPr>
          <w:spacing w:val="-6"/>
        </w:rPr>
        <w:t>CONTEXT</w:t>
      </w:r>
      <w:r>
        <w:rPr>
          <w:spacing w:val="-10"/>
        </w:rPr>
        <w:t xml:space="preserve"> </w:t>
      </w:r>
      <w:r>
        <w:rPr>
          <w:spacing w:val="-6"/>
        </w:rPr>
        <w:t>OF INFORMATION</w:t>
      </w:r>
      <w:r>
        <w:rPr>
          <w:spacing w:val="-10"/>
        </w:rPr>
        <w:t xml:space="preserve"> </w:t>
      </w:r>
      <w:r>
        <w:rPr>
          <w:spacing w:val="-6"/>
        </w:rPr>
        <w:t>TECHNOLOGY</w:t>
      </w:r>
      <w:r>
        <w:rPr>
          <w:spacing w:val="-10"/>
        </w:rPr>
        <w:t xml:space="preserve"> </w:t>
      </w:r>
      <w:r>
        <w:rPr>
          <w:spacing w:val="-6"/>
        </w:rPr>
        <w:t>IMPLEMENTATION</w:t>
      </w:r>
    </w:p>
    <w:p w:rsidR="007C6FEF" w:rsidRDefault="008A5EDA">
      <w:pPr>
        <w:tabs>
          <w:tab w:val="right" w:leader="dot" w:pos="8922"/>
        </w:tabs>
        <w:spacing w:before="3"/>
        <w:ind w:left="852"/>
        <w:rPr>
          <w:sz w:val="24"/>
        </w:rPr>
      </w:pPr>
      <w:r>
        <w:rPr>
          <w:sz w:val="24"/>
        </w:rPr>
        <w:t>Udodova</w:t>
      </w:r>
      <w:r>
        <w:rPr>
          <w:spacing w:val="8"/>
          <w:sz w:val="24"/>
        </w:rPr>
        <w:t xml:space="preserve"> </w:t>
      </w:r>
      <w:r>
        <w:rPr>
          <w:spacing w:val="-5"/>
          <w:sz w:val="24"/>
        </w:rPr>
        <w:t>Ya</w:t>
      </w:r>
      <w:r>
        <w:rPr>
          <w:sz w:val="24"/>
        </w:rPr>
        <w:tab/>
      </w:r>
      <w:r>
        <w:rPr>
          <w:spacing w:val="-5"/>
          <w:sz w:val="24"/>
        </w:rPr>
        <w:t>41</w:t>
      </w:r>
    </w:p>
    <w:p w:rsidR="007C6FEF" w:rsidRDefault="008A5EDA">
      <w:pPr>
        <w:pStyle w:val="5"/>
        <w:spacing w:before="242" w:line="247" w:lineRule="auto"/>
        <w:ind w:right="1556"/>
      </w:pPr>
      <w:r>
        <w:rPr>
          <w:w w:val="90"/>
        </w:rPr>
        <w:t>EVALUATION OF MANAGEMENT DECISIONS BASED ON THE ANALYSIS OF THE ECONOMIC SUSTAINABILITY OF THE ENTERPRISE</w:t>
      </w:r>
    </w:p>
    <w:p w:rsidR="007C6FEF" w:rsidRDefault="008A5EDA">
      <w:pPr>
        <w:tabs>
          <w:tab w:val="right" w:leader="dot" w:pos="8922"/>
        </w:tabs>
        <w:spacing w:before="2"/>
        <w:ind w:left="852"/>
        <w:rPr>
          <w:sz w:val="24"/>
        </w:rPr>
      </w:pPr>
      <w:r>
        <w:rPr>
          <w:spacing w:val="-2"/>
          <w:sz w:val="24"/>
        </w:rPr>
        <w:t>Teresiy</w:t>
      </w:r>
      <w:r>
        <w:rPr>
          <w:spacing w:val="-14"/>
          <w:sz w:val="24"/>
        </w:rPr>
        <w:t xml:space="preserve"> </w:t>
      </w:r>
      <w:r>
        <w:rPr>
          <w:spacing w:val="-2"/>
          <w:sz w:val="24"/>
        </w:rPr>
        <w:t>O.,</w:t>
      </w:r>
      <w:r>
        <w:rPr>
          <w:spacing w:val="-11"/>
          <w:sz w:val="24"/>
        </w:rPr>
        <w:t xml:space="preserve"> </w:t>
      </w:r>
      <w:r>
        <w:rPr>
          <w:spacing w:val="-2"/>
          <w:sz w:val="24"/>
        </w:rPr>
        <w:t>Orlov</w:t>
      </w:r>
      <w:r>
        <w:rPr>
          <w:spacing w:val="-13"/>
          <w:sz w:val="24"/>
        </w:rPr>
        <w:t xml:space="preserve"> </w:t>
      </w:r>
      <w:r>
        <w:rPr>
          <w:spacing w:val="-4"/>
          <w:sz w:val="24"/>
        </w:rPr>
        <w:t>V.M.</w:t>
      </w:r>
      <w:r>
        <w:rPr>
          <w:sz w:val="24"/>
        </w:rPr>
        <w:tab/>
      </w:r>
      <w:r>
        <w:rPr>
          <w:spacing w:val="-5"/>
          <w:sz w:val="24"/>
        </w:rPr>
        <w:t>47</w:t>
      </w:r>
    </w:p>
    <w:p w:rsidR="007C6FEF" w:rsidRDefault="008A5EDA">
      <w:pPr>
        <w:pStyle w:val="5"/>
        <w:spacing w:before="242" w:line="247" w:lineRule="auto"/>
        <w:ind w:right="1559"/>
      </w:pPr>
      <w:r>
        <w:rPr>
          <w:spacing w:val="-4"/>
        </w:rPr>
        <w:t>THEORETICAL</w:t>
      </w:r>
      <w:r>
        <w:rPr>
          <w:spacing w:val="-12"/>
        </w:rPr>
        <w:t xml:space="preserve"> </w:t>
      </w:r>
      <w:r>
        <w:rPr>
          <w:spacing w:val="-4"/>
        </w:rPr>
        <w:t>AND</w:t>
      </w:r>
      <w:r>
        <w:rPr>
          <w:spacing w:val="-12"/>
        </w:rPr>
        <w:t xml:space="preserve"> </w:t>
      </w:r>
      <w:r>
        <w:rPr>
          <w:spacing w:val="-4"/>
        </w:rPr>
        <w:t>METHODOLOGICAL</w:t>
      </w:r>
      <w:r>
        <w:rPr>
          <w:spacing w:val="-12"/>
        </w:rPr>
        <w:t xml:space="preserve"> </w:t>
      </w:r>
      <w:r>
        <w:rPr>
          <w:spacing w:val="-4"/>
        </w:rPr>
        <w:t>ASPECTS</w:t>
      </w:r>
      <w:r>
        <w:rPr>
          <w:spacing w:val="-12"/>
        </w:rPr>
        <w:t xml:space="preserve"> </w:t>
      </w:r>
      <w:r>
        <w:rPr>
          <w:spacing w:val="-4"/>
        </w:rPr>
        <w:t>OF</w:t>
      </w:r>
      <w:r>
        <w:rPr>
          <w:spacing w:val="-12"/>
        </w:rPr>
        <w:t xml:space="preserve"> </w:t>
      </w:r>
      <w:r>
        <w:rPr>
          <w:spacing w:val="-4"/>
        </w:rPr>
        <w:t>PLANNING</w:t>
      </w:r>
      <w:r>
        <w:rPr>
          <w:spacing w:val="-12"/>
        </w:rPr>
        <w:t xml:space="preserve"> </w:t>
      </w:r>
      <w:r>
        <w:rPr>
          <w:spacing w:val="-4"/>
        </w:rPr>
        <w:t xml:space="preserve">AND </w:t>
      </w:r>
      <w:r>
        <w:rPr>
          <w:spacing w:val="-10"/>
        </w:rPr>
        <w:t>CONTROL</w:t>
      </w:r>
      <w:r>
        <w:rPr>
          <w:spacing w:val="-6"/>
        </w:rPr>
        <w:t xml:space="preserve"> </w:t>
      </w:r>
      <w:r>
        <w:rPr>
          <w:spacing w:val="-10"/>
        </w:rPr>
        <w:t>AT</w:t>
      </w:r>
      <w:r>
        <w:rPr>
          <w:spacing w:val="-6"/>
        </w:rPr>
        <w:t xml:space="preserve"> </w:t>
      </w:r>
      <w:r>
        <w:rPr>
          <w:spacing w:val="-10"/>
        </w:rPr>
        <w:t>ENTERPRISES</w:t>
      </w:r>
    </w:p>
    <w:p w:rsidR="007C6FEF" w:rsidRDefault="008A5EDA">
      <w:pPr>
        <w:tabs>
          <w:tab w:val="right" w:leader="dot" w:pos="8922"/>
        </w:tabs>
        <w:spacing w:before="2"/>
        <w:ind w:left="852"/>
        <w:rPr>
          <w:sz w:val="24"/>
        </w:rPr>
      </w:pPr>
      <w:r>
        <w:rPr>
          <w:sz w:val="24"/>
        </w:rPr>
        <w:t>Dashchenko</w:t>
      </w:r>
      <w:r>
        <w:rPr>
          <w:spacing w:val="-11"/>
          <w:sz w:val="24"/>
        </w:rPr>
        <w:t xml:space="preserve"> </w:t>
      </w:r>
      <w:r>
        <w:rPr>
          <w:spacing w:val="-4"/>
          <w:sz w:val="24"/>
        </w:rPr>
        <w:t>N.M.</w:t>
      </w:r>
      <w:r>
        <w:rPr>
          <w:sz w:val="24"/>
        </w:rPr>
        <w:tab/>
      </w:r>
      <w:r>
        <w:rPr>
          <w:spacing w:val="-5"/>
          <w:sz w:val="24"/>
        </w:rPr>
        <w:t>55</w:t>
      </w:r>
    </w:p>
    <w:p w:rsidR="007C6FEF" w:rsidRDefault="008A5EDA">
      <w:pPr>
        <w:spacing w:before="433" w:line="367"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5"/>
          <w:sz w:val="28"/>
        </w:rPr>
        <w:t>II.</w:t>
      </w:r>
    </w:p>
    <w:p w:rsidR="007C6FEF" w:rsidRDefault="008A5EDA">
      <w:pPr>
        <w:spacing w:line="367" w:lineRule="exact"/>
        <w:ind w:left="852"/>
        <w:rPr>
          <w:rFonts w:ascii="Arial Black"/>
          <w:sz w:val="28"/>
        </w:rPr>
      </w:pPr>
      <w:r>
        <w:rPr>
          <w:rFonts w:ascii="Arial Black"/>
          <w:sz w:val="28"/>
        </w:rPr>
        <w:t>BEHAVIORAL</w:t>
      </w:r>
      <w:r>
        <w:rPr>
          <w:rFonts w:ascii="Arial Black"/>
          <w:spacing w:val="-9"/>
          <w:sz w:val="28"/>
        </w:rPr>
        <w:t xml:space="preserve"> </w:t>
      </w:r>
      <w:r>
        <w:rPr>
          <w:rFonts w:ascii="Arial Black"/>
          <w:spacing w:val="-2"/>
          <w:sz w:val="28"/>
        </w:rPr>
        <w:t>ECONOMICS</w:t>
      </w:r>
    </w:p>
    <w:p w:rsidR="007C6FEF" w:rsidRDefault="008A5EDA">
      <w:pPr>
        <w:pStyle w:val="5"/>
        <w:spacing w:before="222" w:line="244" w:lineRule="auto"/>
        <w:ind w:right="1559"/>
      </w:pPr>
      <w:r>
        <w:rPr>
          <w:spacing w:val="-4"/>
        </w:rPr>
        <w:t>INDICATORS</w:t>
      </w:r>
      <w:r>
        <w:rPr>
          <w:spacing w:val="-6"/>
        </w:rPr>
        <w:t xml:space="preserve"> </w:t>
      </w:r>
      <w:r>
        <w:rPr>
          <w:spacing w:val="-4"/>
        </w:rPr>
        <w:t>OF</w:t>
      </w:r>
      <w:r>
        <w:rPr>
          <w:spacing w:val="-7"/>
        </w:rPr>
        <w:t xml:space="preserve"> </w:t>
      </w:r>
      <w:r>
        <w:rPr>
          <w:spacing w:val="-4"/>
        </w:rPr>
        <w:t>LARI</w:t>
      </w:r>
      <w:r>
        <w:rPr>
          <w:spacing w:val="-6"/>
        </w:rPr>
        <w:t xml:space="preserve"> </w:t>
      </w:r>
      <w:r>
        <w:rPr>
          <w:spacing w:val="-4"/>
        </w:rPr>
        <w:t>EXCHANGE</w:t>
      </w:r>
      <w:r>
        <w:rPr>
          <w:spacing w:val="-7"/>
        </w:rPr>
        <w:t xml:space="preserve"> </w:t>
      </w:r>
      <w:r>
        <w:rPr>
          <w:spacing w:val="-4"/>
        </w:rPr>
        <w:t>RATE</w:t>
      </w:r>
      <w:r>
        <w:rPr>
          <w:spacing w:val="-7"/>
        </w:rPr>
        <w:t xml:space="preserve"> </w:t>
      </w:r>
      <w:r>
        <w:rPr>
          <w:spacing w:val="-4"/>
        </w:rPr>
        <w:t>STABILITY</w:t>
      </w:r>
      <w:r>
        <w:rPr>
          <w:spacing w:val="-6"/>
        </w:rPr>
        <w:t xml:space="preserve"> </w:t>
      </w:r>
      <w:r>
        <w:rPr>
          <w:spacing w:val="-4"/>
        </w:rPr>
        <w:t>IN</w:t>
      </w:r>
      <w:r>
        <w:rPr>
          <w:spacing w:val="-6"/>
        </w:rPr>
        <w:t xml:space="preserve"> </w:t>
      </w:r>
      <w:r>
        <w:rPr>
          <w:spacing w:val="-4"/>
        </w:rPr>
        <w:t>GEORGIA</w:t>
      </w:r>
      <w:r>
        <w:rPr>
          <w:spacing w:val="-5"/>
        </w:rPr>
        <w:t xml:space="preserve"> </w:t>
      </w:r>
      <w:r>
        <w:rPr>
          <w:spacing w:val="-4"/>
        </w:rPr>
        <w:t xml:space="preserve">AMID </w:t>
      </w:r>
      <w:r>
        <w:rPr>
          <w:spacing w:val="-8"/>
        </w:rPr>
        <w:t>RISING GEOPOLITICAL TENSIONS</w:t>
      </w:r>
    </w:p>
    <w:p w:rsidR="007C6FEF" w:rsidRDefault="008A5EDA">
      <w:pPr>
        <w:tabs>
          <w:tab w:val="right" w:leader="dot" w:pos="8927"/>
        </w:tabs>
        <w:spacing w:before="6"/>
        <w:ind w:left="852"/>
        <w:rPr>
          <w:sz w:val="24"/>
        </w:rPr>
      </w:pPr>
      <w:r>
        <w:rPr>
          <w:spacing w:val="-2"/>
          <w:sz w:val="24"/>
        </w:rPr>
        <w:t>Bidzinashvili</w:t>
      </w:r>
      <w:r>
        <w:rPr>
          <w:spacing w:val="-7"/>
          <w:sz w:val="24"/>
        </w:rPr>
        <w:t xml:space="preserve"> </w:t>
      </w:r>
      <w:r>
        <w:rPr>
          <w:spacing w:val="-5"/>
          <w:sz w:val="24"/>
        </w:rPr>
        <w:t>D.</w:t>
      </w:r>
      <w:r>
        <w:rPr>
          <w:sz w:val="24"/>
        </w:rPr>
        <w:tab/>
      </w:r>
      <w:r>
        <w:rPr>
          <w:spacing w:val="-5"/>
          <w:sz w:val="24"/>
        </w:rPr>
        <w:t>64</w:t>
      </w:r>
    </w:p>
    <w:p w:rsidR="007C6FEF" w:rsidRDefault="008A5EDA">
      <w:pPr>
        <w:pStyle w:val="5"/>
        <w:spacing w:before="244" w:line="244" w:lineRule="auto"/>
        <w:ind w:right="1560"/>
      </w:pPr>
      <w:r>
        <w:rPr>
          <w:spacing w:val="-10"/>
        </w:rPr>
        <w:t>METHOD</w:t>
      </w:r>
      <w:r>
        <w:rPr>
          <w:spacing w:val="-6"/>
        </w:rPr>
        <w:t xml:space="preserve"> </w:t>
      </w:r>
      <w:r>
        <w:rPr>
          <w:spacing w:val="-10"/>
        </w:rPr>
        <w:t>FOR</w:t>
      </w:r>
      <w:r>
        <w:rPr>
          <w:spacing w:val="-6"/>
        </w:rPr>
        <w:t xml:space="preserve"> </w:t>
      </w:r>
      <w:r>
        <w:rPr>
          <w:spacing w:val="-10"/>
        </w:rPr>
        <w:t>ASSESSING</w:t>
      </w:r>
      <w:r>
        <w:rPr>
          <w:spacing w:val="-6"/>
        </w:rPr>
        <w:t xml:space="preserve"> </w:t>
      </w:r>
      <w:r>
        <w:rPr>
          <w:spacing w:val="-10"/>
        </w:rPr>
        <w:t>MANAGERS'</w:t>
      </w:r>
      <w:r>
        <w:rPr>
          <w:spacing w:val="-6"/>
        </w:rPr>
        <w:t xml:space="preserve"> </w:t>
      </w:r>
      <w:r>
        <w:rPr>
          <w:spacing w:val="-10"/>
        </w:rPr>
        <w:t>COMPETENCES</w:t>
      </w:r>
      <w:r>
        <w:rPr>
          <w:spacing w:val="-6"/>
        </w:rPr>
        <w:t xml:space="preserve"> </w:t>
      </w:r>
      <w:r>
        <w:rPr>
          <w:spacing w:val="-10"/>
        </w:rPr>
        <w:t>IN</w:t>
      </w:r>
      <w:r>
        <w:rPr>
          <w:spacing w:val="-6"/>
        </w:rPr>
        <w:t xml:space="preserve"> </w:t>
      </w:r>
      <w:r>
        <w:rPr>
          <w:spacing w:val="-10"/>
        </w:rPr>
        <w:t>THE</w:t>
      </w:r>
      <w:r>
        <w:rPr>
          <w:spacing w:val="-6"/>
        </w:rPr>
        <w:t xml:space="preserve"> </w:t>
      </w:r>
      <w:r>
        <w:rPr>
          <w:spacing w:val="-10"/>
        </w:rPr>
        <w:t xml:space="preserve">DIGITAL </w:t>
      </w:r>
      <w:r>
        <w:rPr>
          <w:spacing w:val="-2"/>
        </w:rPr>
        <w:t>ENVIRONMENT</w:t>
      </w:r>
    </w:p>
    <w:p w:rsidR="007C6FEF" w:rsidRDefault="008A5EDA">
      <w:pPr>
        <w:tabs>
          <w:tab w:val="right" w:leader="dot" w:pos="8922"/>
        </w:tabs>
        <w:spacing w:before="5"/>
        <w:ind w:left="852"/>
        <w:rPr>
          <w:sz w:val="24"/>
        </w:rPr>
      </w:pPr>
      <w:r>
        <w:rPr>
          <w:spacing w:val="-5"/>
          <w:sz w:val="24"/>
        </w:rPr>
        <w:t>Sukhostavskyi</w:t>
      </w:r>
      <w:r>
        <w:rPr>
          <w:spacing w:val="8"/>
          <w:sz w:val="24"/>
        </w:rPr>
        <w:t xml:space="preserve"> </w:t>
      </w:r>
      <w:r>
        <w:rPr>
          <w:spacing w:val="-5"/>
          <w:sz w:val="24"/>
        </w:rPr>
        <w:t>V.</w:t>
      </w:r>
      <w:r>
        <w:rPr>
          <w:sz w:val="24"/>
        </w:rPr>
        <w:tab/>
      </w:r>
      <w:r>
        <w:rPr>
          <w:spacing w:val="-5"/>
          <w:sz w:val="24"/>
        </w:rPr>
        <w:t>69</w:t>
      </w:r>
    </w:p>
    <w:p w:rsidR="007C6FEF" w:rsidRDefault="008A5EDA">
      <w:pPr>
        <w:pStyle w:val="5"/>
        <w:spacing w:before="244" w:line="247" w:lineRule="auto"/>
        <w:ind w:right="1555"/>
      </w:pPr>
      <w:r>
        <w:t xml:space="preserve">THE GENERAL WELFARE MODEL OF THE SYSTEMIC EXISTENTIAL TRANSFORMATION UNDER CONDITIONS OF POST-NORMAL </w:t>
      </w:r>
      <w:r>
        <w:rPr>
          <w:spacing w:val="-2"/>
        </w:rPr>
        <w:t>COMPLEXITY</w:t>
      </w:r>
    </w:p>
    <w:p w:rsidR="007C6FEF" w:rsidRDefault="008A5EDA">
      <w:pPr>
        <w:tabs>
          <w:tab w:val="right" w:leader="dot" w:pos="8922"/>
        </w:tabs>
        <w:spacing w:before="2"/>
        <w:ind w:left="852"/>
        <w:rPr>
          <w:sz w:val="24"/>
        </w:rPr>
      </w:pPr>
      <w:r>
        <w:rPr>
          <w:spacing w:val="-2"/>
          <w:sz w:val="24"/>
        </w:rPr>
        <w:t>Shamborovskyi</w:t>
      </w:r>
      <w:r>
        <w:rPr>
          <w:spacing w:val="5"/>
          <w:sz w:val="24"/>
        </w:rPr>
        <w:t xml:space="preserve"> </w:t>
      </w:r>
      <w:r>
        <w:rPr>
          <w:spacing w:val="-5"/>
          <w:sz w:val="24"/>
        </w:rPr>
        <w:t>G.</w:t>
      </w:r>
      <w:r>
        <w:rPr>
          <w:sz w:val="24"/>
        </w:rPr>
        <w:tab/>
      </w:r>
      <w:r>
        <w:rPr>
          <w:spacing w:val="-5"/>
          <w:sz w:val="24"/>
        </w:rPr>
        <w:t>76</w:t>
      </w:r>
    </w:p>
    <w:p w:rsidR="007C6FEF" w:rsidRDefault="008A5EDA">
      <w:pPr>
        <w:pStyle w:val="5"/>
        <w:spacing w:before="244" w:line="244" w:lineRule="auto"/>
        <w:ind w:right="1561"/>
      </w:pPr>
      <w:r>
        <w:rPr>
          <w:w w:val="90"/>
        </w:rPr>
        <w:t xml:space="preserve">INNOVATION CYCLE AND INTANGIBLE ASSETS: THE ARCHITECTURE OF </w:t>
      </w:r>
      <w:r>
        <w:rPr>
          <w:spacing w:val="-8"/>
        </w:rPr>
        <w:t>MODERN</w:t>
      </w:r>
      <w:r>
        <w:t xml:space="preserve"> </w:t>
      </w:r>
      <w:r>
        <w:rPr>
          <w:spacing w:val="-8"/>
        </w:rPr>
        <w:t>COMPETITIVENESS</w:t>
      </w:r>
    </w:p>
    <w:p w:rsidR="007C6FEF" w:rsidRDefault="008A5EDA">
      <w:pPr>
        <w:tabs>
          <w:tab w:val="right" w:leader="dot" w:pos="8922"/>
        </w:tabs>
        <w:spacing w:before="5"/>
        <w:ind w:left="852"/>
        <w:rPr>
          <w:sz w:val="24"/>
        </w:rPr>
      </w:pPr>
      <w:r>
        <w:rPr>
          <w:sz w:val="24"/>
        </w:rPr>
        <w:t>Motiakin</w:t>
      </w:r>
      <w:r>
        <w:rPr>
          <w:spacing w:val="16"/>
          <w:sz w:val="24"/>
        </w:rPr>
        <w:t xml:space="preserve"> </w:t>
      </w:r>
      <w:r>
        <w:rPr>
          <w:spacing w:val="-4"/>
          <w:sz w:val="24"/>
        </w:rPr>
        <w:t>I.V.</w:t>
      </w:r>
      <w:r>
        <w:rPr>
          <w:sz w:val="24"/>
        </w:rPr>
        <w:tab/>
      </w:r>
      <w:r>
        <w:rPr>
          <w:spacing w:val="-5"/>
          <w:sz w:val="24"/>
        </w:rPr>
        <w:t>82</w:t>
      </w:r>
    </w:p>
    <w:p w:rsidR="007C6FEF" w:rsidRDefault="008A5EDA">
      <w:pPr>
        <w:spacing w:before="477" w:line="206" w:lineRule="auto"/>
        <w:ind w:left="852" w:right="5369"/>
        <w:rPr>
          <w:rFonts w:ascii="Arial Black"/>
          <w:sz w:val="28"/>
        </w:rPr>
      </w:pPr>
      <w:r>
        <w:rPr>
          <w:rFonts w:ascii="Arial Black"/>
          <w:sz w:val="28"/>
        </w:rPr>
        <w:t>SECTION III.</w:t>
      </w:r>
      <w:r>
        <w:rPr>
          <w:rFonts w:ascii="Arial Black"/>
          <w:spacing w:val="80"/>
          <w:sz w:val="28"/>
        </w:rPr>
        <w:t xml:space="preserve"> </w:t>
      </w:r>
      <w:r>
        <w:rPr>
          <w:rFonts w:ascii="Arial Black"/>
          <w:sz w:val="28"/>
        </w:rPr>
        <w:t>INNOVATIVE</w:t>
      </w:r>
      <w:r>
        <w:rPr>
          <w:rFonts w:ascii="Arial Black"/>
          <w:spacing w:val="-24"/>
          <w:sz w:val="28"/>
        </w:rPr>
        <w:t xml:space="preserve"> </w:t>
      </w:r>
      <w:r>
        <w:rPr>
          <w:rFonts w:ascii="Arial Black"/>
          <w:sz w:val="28"/>
        </w:rPr>
        <w:t>ECONOMICS</w:t>
      </w:r>
    </w:p>
    <w:p w:rsidR="007C6FEF" w:rsidRDefault="008A5EDA">
      <w:pPr>
        <w:pStyle w:val="5"/>
        <w:spacing w:before="233" w:line="247" w:lineRule="auto"/>
        <w:ind w:right="1560"/>
      </w:pPr>
      <w:r>
        <w:t xml:space="preserve">EUROPEAN TRENDS IN THE DEVELOPMENT OF ENVIRONMENTAL </w:t>
      </w:r>
      <w:r>
        <w:rPr>
          <w:spacing w:val="-8"/>
        </w:rPr>
        <w:t>ENTREPRENEURSHIP</w:t>
      </w:r>
    </w:p>
    <w:p w:rsidR="007C6FEF" w:rsidRDefault="008A5EDA">
      <w:pPr>
        <w:tabs>
          <w:tab w:val="right" w:leader="dot" w:pos="8922"/>
        </w:tabs>
        <w:spacing w:before="2"/>
        <w:ind w:left="852"/>
        <w:rPr>
          <w:sz w:val="24"/>
        </w:rPr>
      </w:pPr>
      <w:r>
        <w:rPr>
          <w:spacing w:val="-2"/>
          <w:sz w:val="24"/>
        </w:rPr>
        <w:t>Muryn</w:t>
      </w:r>
      <w:r>
        <w:rPr>
          <w:spacing w:val="-9"/>
          <w:sz w:val="24"/>
        </w:rPr>
        <w:t xml:space="preserve"> </w:t>
      </w:r>
      <w:r>
        <w:rPr>
          <w:spacing w:val="-2"/>
          <w:sz w:val="24"/>
        </w:rPr>
        <w:t>R.,</w:t>
      </w:r>
      <w:r>
        <w:rPr>
          <w:spacing w:val="-8"/>
          <w:sz w:val="24"/>
        </w:rPr>
        <w:t xml:space="preserve"> </w:t>
      </w:r>
      <w:r>
        <w:rPr>
          <w:spacing w:val="-2"/>
          <w:sz w:val="24"/>
        </w:rPr>
        <w:t>Matveyev</w:t>
      </w:r>
      <w:r>
        <w:rPr>
          <w:spacing w:val="-9"/>
          <w:sz w:val="24"/>
        </w:rPr>
        <w:t xml:space="preserve"> </w:t>
      </w:r>
      <w:r>
        <w:rPr>
          <w:spacing w:val="-5"/>
          <w:sz w:val="24"/>
        </w:rPr>
        <w:t>M.</w:t>
      </w:r>
      <w:r>
        <w:rPr>
          <w:sz w:val="24"/>
        </w:rPr>
        <w:tab/>
      </w:r>
      <w:r>
        <w:rPr>
          <w:spacing w:val="-5"/>
          <w:sz w:val="24"/>
        </w:rPr>
        <w:t>97</w:t>
      </w:r>
    </w:p>
    <w:p w:rsidR="007C6FEF" w:rsidRDefault="007C6FEF">
      <w:pPr>
        <w:rPr>
          <w:sz w:val="24"/>
        </w:rPr>
        <w:sectPr w:rsidR="007C6FEF">
          <w:pgSz w:w="11910" w:h="16850"/>
          <w:pgMar w:top="1360" w:right="850" w:bottom="1220" w:left="850" w:header="585" w:footer="1028" w:gutter="0"/>
          <w:cols w:space="720"/>
        </w:sectPr>
      </w:pPr>
    </w:p>
    <w:p w:rsidR="007C6FEF" w:rsidRDefault="008A5EDA">
      <w:pPr>
        <w:spacing w:before="35"/>
        <w:ind w:left="1135" w:right="736"/>
        <w:rPr>
          <w:sz w:val="24"/>
        </w:rPr>
      </w:pPr>
      <w:r>
        <w:rPr>
          <w:noProof/>
          <w:sz w:val="24"/>
        </w:rPr>
        <w:lastRenderedPageBreak/>
        <mc:AlternateContent>
          <mc:Choice Requires="wps">
            <w:drawing>
              <wp:anchor distT="0" distB="0" distL="0" distR="0" simplePos="0" relativeHeight="15750656" behindDoc="0" locked="0" layoutInCell="1" allowOverlap="1">
                <wp:simplePos x="0" y="0"/>
                <wp:positionH relativeFrom="page">
                  <wp:posOffset>760094</wp:posOffset>
                </wp:positionH>
                <wp:positionV relativeFrom="paragraph">
                  <wp:posOffset>204675</wp:posOffset>
                </wp:positionV>
                <wp:extent cx="1270" cy="1436370"/>
                <wp:effectExtent l="0" t="0" r="0" b="0"/>
                <wp:wrapNone/>
                <wp:docPr id="5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FFDE576" id="Graphic 58" o:spid="_x0000_s1026" style="position:absolute;margin-left:59.85pt;margin-top:16.1pt;width:.1pt;height:113.1pt;z-index:15750656;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" path="m,l,1436369e" filled="f" strokeweight=".5pt">
                <v:path arrowok="t"/>
                <w10:wrap anchorx="page"/>
              </v:shape>
            </w:pict>
          </mc:Fallback>
        </mc:AlternateContent>
      </w:r>
      <w:r>
        <w:rPr>
          <w:noProof/>
          <w:sz w:val="24"/>
        </w:rPr>
        <mc:AlternateContent>
          <mc:Choice Requires="wps">
            <w:drawing>
              <wp:anchor distT="0" distB="0" distL="0" distR="0" simplePos="0" relativeHeight="15751168" behindDoc="0" locked="0" layoutInCell="1" allowOverlap="1">
                <wp:simplePos x="0" y="0"/>
                <wp:positionH relativeFrom="page">
                  <wp:posOffset>669268</wp:posOffset>
                </wp:positionH>
                <wp:positionV relativeFrom="paragraph">
                  <wp:posOffset>1814935</wp:posOffset>
                </wp:positionV>
                <wp:extent cx="198120" cy="662305"/>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59" o:spid="_x0000_s1042" type="#_x0000_t202" style="position:absolute;left:0;text-align:left;margin-left:52.7pt;margin-top:142.9pt;width:15.6pt;height:52.15pt;z-index:15751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Pr>
          <w:w w:val="90"/>
          <w:sz w:val="24"/>
        </w:rPr>
        <w:t>POTENTIAL</w:t>
      </w:r>
      <w:r>
        <w:rPr>
          <w:spacing w:val="33"/>
          <w:sz w:val="24"/>
        </w:rPr>
        <w:t xml:space="preserve"> </w:t>
      </w:r>
      <w:r>
        <w:rPr>
          <w:w w:val="90"/>
          <w:sz w:val="24"/>
        </w:rPr>
        <w:t>AND</w:t>
      </w:r>
      <w:r>
        <w:rPr>
          <w:spacing w:val="34"/>
          <w:sz w:val="24"/>
        </w:rPr>
        <w:t xml:space="preserve"> </w:t>
      </w:r>
      <w:r>
        <w:rPr>
          <w:w w:val="90"/>
          <w:sz w:val="24"/>
        </w:rPr>
        <w:t>PROSPECTS</w:t>
      </w:r>
      <w:r>
        <w:rPr>
          <w:spacing w:val="35"/>
          <w:sz w:val="24"/>
        </w:rPr>
        <w:t xml:space="preserve"> </w:t>
      </w:r>
      <w:r>
        <w:rPr>
          <w:w w:val="90"/>
          <w:sz w:val="24"/>
        </w:rPr>
        <w:t>OF</w:t>
      </w:r>
      <w:r>
        <w:rPr>
          <w:spacing w:val="33"/>
          <w:sz w:val="24"/>
        </w:rPr>
        <w:t xml:space="preserve"> </w:t>
      </w:r>
      <w:r>
        <w:rPr>
          <w:w w:val="90"/>
          <w:sz w:val="24"/>
        </w:rPr>
        <w:t>POST-WAR</w:t>
      </w:r>
      <w:r>
        <w:rPr>
          <w:spacing w:val="32"/>
          <w:sz w:val="24"/>
        </w:rPr>
        <w:t xml:space="preserve"> </w:t>
      </w:r>
      <w:r>
        <w:rPr>
          <w:w w:val="90"/>
          <w:sz w:val="24"/>
        </w:rPr>
        <w:t>ECONOMY</w:t>
      </w:r>
      <w:r>
        <w:rPr>
          <w:spacing w:val="34"/>
          <w:sz w:val="24"/>
        </w:rPr>
        <w:t xml:space="preserve"> </w:t>
      </w:r>
      <w:r>
        <w:rPr>
          <w:w w:val="90"/>
          <w:sz w:val="24"/>
        </w:rPr>
        <w:t>RECOVERY</w:t>
      </w:r>
      <w:r>
        <w:rPr>
          <w:spacing w:val="34"/>
          <w:sz w:val="24"/>
        </w:rPr>
        <w:t xml:space="preserve"> </w:t>
      </w:r>
      <w:r>
        <w:rPr>
          <w:w w:val="90"/>
          <w:sz w:val="24"/>
        </w:rPr>
        <w:t xml:space="preserve">OF </w:t>
      </w:r>
      <w:r>
        <w:rPr>
          <w:spacing w:val="-10"/>
          <w:sz w:val="24"/>
        </w:rPr>
        <w:t>UKRAINE.</w:t>
      </w:r>
      <w:r>
        <w:rPr>
          <w:spacing w:val="-6"/>
          <w:sz w:val="24"/>
        </w:rPr>
        <w:t xml:space="preserve"> </w:t>
      </w:r>
      <w:r>
        <w:rPr>
          <w:spacing w:val="-10"/>
          <w:sz w:val="24"/>
        </w:rPr>
        <w:t>ROLE</w:t>
      </w:r>
      <w:r>
        <w:rPr>
          <w:spacing w:val="-6"/>
          <w:sz w:val="24"/>
        </w:rPr>
        <w:t xml:space="preserve"> </w:t>
      </w:r>
      <w:r>
        <w:rPr>
          <w:spacing w:val="-10"/>
          <w:sz w:val="24"/>
        </w:rPr>
        <w:t>OF</w:t>
      </w:r>
      <w:r>
        <w:rPr>
          <w:spacing w:val="-6"/>
          <w:sz w:val="24"/>
        </w:rPr>
        <w:t xml:space="preserve"> </w:t>
      </w:r>
      <w:r>
        <w:rPr>
          <w:spacing w:val="-10"/>
          <w:sz w:val="24"/>
        </w:rPr>
        <w:t>STRATEGIC</w:t>
      </w:r>
      <w:r>
        <w:rPr>
          <w:spacing w:val="-6"/>
          <w:sz w:val="24"/>
        </w:rPr>
        <w:t xml:space="preserve"> </w:t>
      </w:r>
      <w:r>
        <w:rPr>
          <w:spacing w:val="-10"/>
          <w:sz w:val="24"/>
        </w:rPr>
        <w:t>MANAGEMENT</w:t>
      </w:r>
    </w:p>
    <w:p w:rsidR="007C6FEF" w:rsidRDefault="008A5EDA">
      <w:pPr>
        <w:tabs>
          <w:tab w:val="left" w:leader="dot" w:pos="8931"/>
        </w:tabs>
        <w:spacing w:before="6"/>
        <w:ind w:left="1135"/>
        <w:rPr>
          <w:sz w:val="24"/>
        </w:rPr>
      </w:pPr>
      <w:r>
        <w:rPr>
          <w:spacing w:val="-2"/>
          <w:sz w:val="24"/>
        </w:rPr>
        <w:t>Kim</w:t>
      </w:r>
      <w:r>
        <w:rPr>
          <w:spacing w:val="-13"/>
          <w:sz w:val="24"/>
        </w:rPr>
        <w:t xml:space="preserve"> </w:t>
      </w:r>
      <w:r>
        <w:rPr>
          <w:spacing w:val="-2"/>
          <w:sz w:val="24"/>
        </w:rPr>
        <w:t>O.,</w:t>
      </w:r>
      <w:r>
        <w:rPr>
          <w:spacing w:val="-13"/>
          <w:sz w:val="24"/>
        </w:rPr>
        <w:t xml:space="preserve"> </w:t>
      </w:r>
      <w:r>
        <w:rPr>
          <w:spacing w:val="-2"/>
          <w:sz w:val="24"/>
        </w:rPr>
        <w:t>Kim</w:t>
      </w:r>
      <w:r>
        <w:rPr>
          <w:spacing w:val="-14"/>
          <w:sz w:val="24"/>
        </w:rPr>
        <w:t xml:space="preserve"> </w:t>
      </w:r>
      <w:r>
        <w:rPr>
          <w:spacing w:val="-10"/>
          <w:sz w:val="24"/>
        </w:rPr>
        <w:t>T</w:t>
      </w:r>
      <w:r>
        <w:rPr>
          <w:sz w:val="24"/>
        </w:rPr>
        <w:tab/>
      </w:r>
      <w:r>
        <w:rPr>
          <w:spacing w:val="-5"/>
          <w:sz w:val="24"/>
        </w:rPr>
        <w:t>104</w:t>
      </w:r>
    </w:p>
    <w:p w:rsidR="007C6FEF" w:rsidRDefault="008A5EDA">
      <w:pPr>
        <w:tabs>
          <w:tab w:val="left" w:leader="dot" w:pos="8931"/>
        </w:tabs>
        <w:spacing w:before="233" w:line="242" w:lineRule="auto"/>
        <w:ind w:left="1135" w:right="859"/>
        <w:rPr>
          <w:sz w:val="24"/>
        </w:rPr>
      </w:pPr>
      <w:r>
        <w:rPr>
          <w:spacing w:val="-6"/>
          <w:sz w:val="24"/>
        </w:rPr>
        <w:t>PRACTICES</w:t>
      </w:r>
      <w:r>
        <w:rPr>
          <w:spacing w:val="24"/>
          <w:sz w:val="24"/>
        </w:rPr>
        <w:t xml:space="preserve"> </w:t>
      </w:r>
      <w:r>
        <w:rPr>
          <w:spacing w:val="-6"/>
          <w:sz w:val="24"/>
        </w:rPr>
        <w:t>OF</w:t>
      </w:r>
      <w:r>
        <w:rPr>
          <w:spacing w:val="25"/>
          <w:sz w:val="24"/>
        </w:rPr>
        <w:t xml:space="preserve"> </w:t>
      </w:r>
      <w:r>
        <w:rPr>
          <w:spacing w:val="-6"/>
          <w:sz w:val="24"/>
        </w:rPr>
        <w:t>TRANSITION</w:t>
      </w:r>
      <w:r>
        <w:rPr>
          <w:spacing w:val="24"/>
          <w:sz w:val="24"/>
        </w:rPr>
        <w:t xml:space="preserve"> </w:t>
      </w:r>
      <w:r>
        <w:rPr>
          <w:spacing w:val="-6"/>
          <w:sz w:val="24"/>
        </w:rPr>
        <w:t>FROM</w:t>
      </w:r>
      <w:r>
        <w:rPr>
          <w:spacing w:val="25"/>
          <w:sz w:val="24"/>
        </w:rPr>
        <w:t xml:space="preserve"> </w:t>
      </w:r>
      <w:r>
        <w:rPr>
          <w:spacing w:val="-6"/>
          <w:sz w:val="24"/>
        </w:rPr>
        <w:t>LINEAR</w:t>
      </w:r>
      <w:r>
        <w:rPr>
          <w:spacing w:val="25"/>
          <w:sz w:val="24"/>
        </w:rPr>
        <w:t xml:space="preserve"> </w:t>
      </w:r>
      <w:r>
        <w:rPr>
          <w:spacing w:val="-6"/>
          <w:sz w:val="24"/>
        </w:rPr>
        <w:t>TO</w:t>
      </w:r>
      <w:r>
        <w:rPr>
          <w:spacing w:val="25"/>
          <w:sz w:val="24"/>
        </w:rPr>
        <w:t xml:space="preserve"> </w:t>
      </w:r>
      <w:r>
        <w:rPr>
          <w:spacing w:val="-6"/>
          <w:sz w:val="24"/>
        </w:rPr>
        <w:t>CIRCULAR</w:t>
      </w:r>
      <w:r>
        <w:rPr>
          <w:spacing w:val="24"/>
          <w:sz w:val="24"/>
        </w:rPr>
        <w:t xml:space="preserve"> </w:t>
      </w:r>
      <w:r>
        <w:rPr>
          <w:spacing w:val="-6"/>
          <w:sz w:val="24"/>
        </w:rPr>
        <w:t xml:space="preserve">ECONOMY: </w:t>
      </w:r>
      <w:r>
        <w:rPr>
          <w:w w:val="90"/>
          <w:sz w:val="24"/>
        </w:rPr>
        <w:t xml:space="preserve">EXPERIENCE OF COUNTRIES WITH DIFFERENT LEVELS OF DEVELOPMENT </w:t>
      </w:r>
      <w:r>
        <w:rPr>
          <w:sz w:val="24"/>
        </w:rPr>
        <w:t>Burtnyak I., Leskiv V.</w:t>
      </w:r>
      <w:r>
        <w:rPr>
          <w:sz w:val="24"/>
        </w:rPr>
        <w:tab/>
      </w:r>
      <w:r>
        <w:rPr>
          <w:spacing w:val="-4"/>
          <w:sz w:val="24"/>
        </w:rPr>
        <w:t>112</w:t>
      </w:r>
    </w:p>
    <w:p w:rsidR="007C6FEF" w:rsidRDefault="008A5EDA">
      <w:pPr>
        <w:pStyle w:val="5"/>
        <w:tabs>
          <w:tab w:val="left" w:pos="2953"/>
          <w:tab w:val="left" w:pos="4800"/>
          <w:tab w:val="left" w:pos="5805"/>
          <w:tab w:val="left" w:pos="7367"/>
        </w:tabs>
        <w:spacing w:before="230" w:line="244" w:lineRule="auto"/>
        <w:ind w:left="1135" w:right="1274"/>
        <w:jc w:val="left"/>
      </w:pPr>
      <w:r>
        <w:rPr>
          <w:spacing w:val="-2"/>
        </w:rPr>
        <w:t>PROMOTING</w:t>
      </w:r>
      <w:r>
        <w:tab/>
      </w:r>
      <w:r>
        <w:rPr>
          <w:spacing w:val="-2"/>
        </w:rPr>
        <w:t>INNOVATION</w:t>
      </w:r>
      <w:r>
        <w:tab/>
      </w:r>
      <w:r>
        <w:rPr>
          <w:spacing w:val="-4"/>
        </w:rPr>
        <w:t>WITH</w:t>
      </w:r>
      <w:r>
        <w:tab/>
      </w:r>
      <w:r>
        <w:rPr>
          <w:spacing w:val="-2"/>
        </w:rPr>
        <w:t>ARTIFICIAL</w:t>
      </w:r>
      <w:r>
        <w:tab/>
      </w:r>
      <w:r>
        <w:rPr>
          <w:spacing w:val="-2"/>
          <w:w w:val="90"/>
        </w:rPr>
        <w:t xml:space="preserve">INTELLIGENCE </w:t>
      </w:r>
      <w:r>
        <w:rPr>
          <w:spacing w:val="-10"/>
        </w:rPr>
        <w:t>TECHNOLOGIES:</w:t>
      </w:r>
      <w:r>
        <w:t xml:space="preserve"> </w:t>
      </w:r>
      <w:r>
        <w:rPr>
          <w:spacing w:val="-10"/>
        </w:rPr>
        <w:t>CHALLENGES</w:t>
      </w:r>
      <w:r>
        <w:t xml:space="preserve"> </w:t>
      </w:r>
      <w:r>
        <w:rPr>
          <w:spacing w:val="-10"/>
        </w:rPr>
        <w:t>IN</w:t>
      </w:r>
      <w:r>
        <w:rPr>
          <w:spacing w:val="-1"/>
        </w:rPr>
        <w:t xml:space="preserve"> </w:t>
      </w:r>
      <w:r>
        <w:rPr>
          <w:spacing w:val="-10"/>
        </w:rPr>
        <w:t>THE</w:t>
      </w:r>
      <w:r>
        <w:t xml:space="preserve"> </w:t>
      </w:r>
      <w:r>
        <w:rPr>
          <w:spacing w:val="-10"/>
        </w:rPr>
        <w:t>REGIONAL</w:t>
      </w:r>
      <w:r>
        <w:rPr>
          <w:spacing w:val="-1"/>
        </w:rPr>
        <w:t xml:space="preserve"> </w:t>
      </w:r>
      <w:r>
        <w:rPr>
          <w:spacing w:val="-10"/>
        </w:rPr>
        <w:t>DIMENSION</w:t>
      </w:r>
    </w:p>
    <w:p w:rsidR="007C6FEF" w:rsidRDefault="008A5EDA">
      <w:pPr>
        <w:tabs>
          <w:tab w:val="left" w:leader="dot" w:pos="8931"/>
        </w:tabs>
        <w:spacing w:line="269" w:lineRule="exact"/>
        <w:ind w:left="1135"/>
        <w:rPr>
          <w:sz w:val="24"/>
        </w:rPr>
      </w:pPr>
      <w:r>
        <w:rPr>
          <w:sz w:val="24"/>
        </w:rPr>
        <w:t>Zakharchuk</w:t>
      </w:r>
      <w:r>
        <w:rPr>
          <w:spacing w:val="-11"/>
          <w:sz w:val="24"/>
        </w:rPr>
        <w:t xml:space="preserve"> </w:t>
      </w:r>
      <w:r>
        <w:rPr>
          <w:spacing w:val="-5"/>
          <w:sz w:val="24"/>
        </w:rPr>
        <w:t>Ye.</w:t>
      </w:r>
      <w:r>
        <w:rPr>
          <w:sz w:val="24"/>
        </w:rPr>
        <w:tab/>
      </w:r>
      <w:r>
        <w:rPr>
          <w:spacing w:val="-5"/>
          <w:sz w:val="24"/>
        </w:rPr>
        <w:t>120</w:t>
      </w:r>
    </w:p>
    <w:p w:rsidR="007C6FEF" w:rsidRDefault="008A5EDA">
      <w:pPr>
        <w:pStyle w:val="5"/>
        <w:spacing w:before="233" w:line="242" w:lineRule="auto"/>
        <w:ind w:left="1135" w:right="1278"/>
        <w:jc w:val="left"/>
      </w:pPr>
      <w:r>
        <w:rPr>
          <w:w w:val="90"/>
        </w:rPr>
        <w:t>THE ROLE AND SIGNIFICANCE OF URBAN RESILIENCE: ECONOMIC AND</w:t>
      </w:r>
      <w:r>
        <w:rPr>
          <w:spacing w:val="40"/>
        </w:rPr>
        <w:t xml:space="preserve"> </w:t>
      </w:r>
      <w:r>
        <w:t>LEGAL DIMENSION</w:t>
      </w:r>
    </w:p>
    <w:p w:rsidR="007C6FEF" w:rsidRDefault="008A5EDA">
      <w:pPr>
        <w:tabs>
          <w:tab w:val="left" w:leader="dot" w:pos="8931"/>
        </w:tabs>
        <w:spacing w:before="1"/>
        <w:ind w:left="1135"/>
        <w:rPr>
          <w:sz w:val="24"/>
        </w:rPr>
      </w:pPr>
      <w:r>
        <w:rPr>
          <w:spacing w:val="-4"/>
          <w:sz w:val="24"/>
        </w:rPr>
        <w:t>Tarasevіch</w:t>
      </w:r>
      <w:r>
        <w:rPr>
          <w:spacing w:val="-8"/>
          <w:sz w:val="24"/>
        </w:rPr>
        <w:t xml:space="preserve"> </w:t>
      </w:r>
      <w:r>
        <w:rPr>
          <w:spacing w:val="-4"/>
          <w:sz w:val="24"/>
        </w:rPr>
        <w:t>O.,</w:t>
      </w:r>
      <w:r>
        <w:rPr>
          <w:spacing w:val="-7"/>
          <w:sz w:val="24"/>
        </w:rPr>
        <w:t xml:space="preserve"> </w:t>
      </w:r>
      <w:r>
        <w:rPr>
          <w:spacing w:val="-4"/>
          <w:sz w:val="24"/>
        </w:rPr>
        <w:t>Zhylinska</w:t>
      </w:r>
      <w:r>
        <w:rPr>
          <w:spacing w:val="-8"/>
          <w:sz w:val="24"/>
        </w:rPr>
        <w:t xml:space="preserve"> </w:t>
      </w:r>
      <w:r>
        <w:rPr>
          <w:spacing w:val="-5"/>
          <w:sz w:val="24"/>
        </w:rPr>
        <w:t>L.</w:t>
      </w:r>
      <w:r>
        <w:rPr>
          <w:sz w:val="24"/>
        </w:rPr>
        <w:tab/>
      </w:r>
      <w:r>
        <w:rPr>
          <w:spacing w:val="-5"/>
          <w:sz w:val="24"/>
        </w:rPr>
        <w:t>127</w:t>
      </w:r>
    </w:p>
    <w:p w:rsidR="007C6FEF" w:rsidRDefault="008A5EDA">
      <w:pPr>
        <w:pStyle w:val="5"/>
        <w:spacing w:before="232" w:line="244" w:lineRule="auto"/>
        <w:ind w:left="1135" w:right="736"/>
        <w:jc w:val="left"/>
      </w:pPr>
      <w:r>
        <w:rPr>
          <w:w w:val="85"/>
        </w:rPr>
        <w:t>TRANSFER OF INNOVATIVE TECHNOLOGIES AS A FACTOR OF INCREASING</w:t>
      </w:r>
      <w:r>
        <w:rPr>
          <w:spacing w:val="80"/>
        </w:rPr>
        <w:t xml:space="preserve"> </w:t>
      </w:r>
      <w:r>
        <w:rPr>
          <w:w w:val="90"/>
        </w:rPr>
        <w:t>ECONOMIC EFFICIENCY OF AGRICULTURAL ENTERPRISES</w:t>
      </w:r>
    </w:p>
    <w:p w:rsidR="007C6FEF" w:rsidRDefault="008A5EDA">
      <w:pPr>
        <w:tabs>
          <w:tab w:val="left" w:leader="dot" w:pos="8931"/>
        </w:tabs>
        <w:spacing w:line="267" w:lineRule="exact"/>
        <w:ind w:left="1135"/>
        <w:rPr>
          <w:sz w:val="24"/>
        </w:rPr>
      </w:pPr>
      <w:r>
        <w:rPr>
          <w:sz w:val="24"/>
        </w:rPr>
        <w:t>Bordun</w:t>
      </w:r>
      <w:r>
        <w:rPr>
          <w:spacing w:val="-10"/>
          <w:sz w:val="24"/>
        </w:rPr>
        <w:t xml:space="preserve"> </w:t>
      </w:r>
      <w:r>
        <w:rPr>
          <w:sz w:val="24"/>
        </w:rPr>
        <w:t>R.,</w:t>
      </w:r>
      <w:r>
        <w:rPr>
          <w:spacing w:val="-12"/>
          <w:sz w:val="24"/>
        </w:rPr>
        <w:t xml:space="preserve"> </w:t>
      </w:r>
      <w:r>
        <w:rPr>
          <w:sz w:val="24"/>
        </w:rPr>
        <w:t>Shmatenko</w:t>
      </w:r>
      <w:r>
        <w:rPr>
          <w:spacing w:val="-8"/>
          <w:sz w:val="24"/>
        </w:rPr>
        <w:t xml:space="preserve"> </w:t>
      </w:r>
      <w:r>
        <w:rPr>
          <w:spacing w:val="-5"/>
          <w:sz w:val="24"/>
        </w:rPr>
        <w:t>R.</w:t>
      </w:r>
      <w:r>
        <w:rPr>
          <w:sz w:val="24"/>
        </w:rPr>
        <w:tab/>
      </w:r>
      <w:r>
        <w:rPr>
          <w:spacing w:val="-5"/>
          <w:sz w:val="24"/>
        </w:rPr>
        <w:t>133</w:t>
      </w:r>
    </w:p>
    <w:p w:rsidR="007C6FEF" w:rsidRDefault="008A5EDA">
      <w:pPr>
        <w:pStyle w:val="5"/>
        <w:spacing w:before="226"/>
        <w:ind w:left="1135"/>
        <w:jc w:val="left"/>
        <w:rPr>
          <w:rFonts w:ascii="Cambria Math" w:hAnsi="Cambria Math"/>
        </w:rPr>
      </w:pPr>
      <w:r>
        <w:rPr>
          <w:w w:val="90"/>
        </w:rPr>
        <w:t>DIGITAL</w:t>
      </w:r>
      <w:r>
        <w:t xml:space="preserve"> </w:t>
      </w:r>
      <w:r>
        <w:rPr>
          <w:w w:val="90"/>
        </w:rPr>
        <w:t>TRANSFORMATION</w:t>
      </w:r>
      <w:r>
        <w:rPr>
          <w:spacing w:val="1"/>
        </w:rPr>
        <w:t xml:space="preserve"> </w:t>
      </w:r>
      <w:r>
        <w:rPr>
          <w:w w:val="90"/>
        </w:rPr>
        <w:t>AS</w:t>
      </w:r>
      <w:r>
        <w:rPr>
          <w:spacing w:val="2"/>
        </w:rPr>
        <w:t xml:space="preserve"> </w:t>
      </w:r>
      <w:r>
        <w:rPr>
          <w:w w:val="90"/>
        </w:rPr>
        <w:t>A</w:t>
      </w:r>
      <w:r>
        <w:rPr>
          <w:spacing w:val="1"/>
        </w:rPr>
        <w:t xml:space="preserve"> </w:t>
      </w:r>
      <w:r>
        <w:rPr>
          <w:w w:val="90"/>
        </w:rPr>
        <w:t>TOOL</w:t>
      </w:r>
      <w:r>
        <w:rPr>
          <w:spacing w:val="1"/>
        </w:rPr>
        <w:t xml:space="preserve"> </w:t>
      </w:r>
      <w:r>
        <w:rPr>
          <w:w w:val="90"/>
        </w:rPr>
        <w:t>FOR</w:t>
      </w:r>
      <w:r>
        <w:rPr>
          <w:spacing w:val="2"/>
        </w:rPr>
        <w:t xml:space="preserve"> </w:t>
      </w:r>
      <w:r>
        <w:rPr>
          <w:w w:val="90"/>
        </w:rPr>
        <w:t>REDUCING</w:t>
      </w:r>
      <w:r>
        <w:t xml:space="preserve"> </w:t>
      </w:r>
      <w:r>
        <w:rPr>
          <w:spacing w:val="-5"/>
          <w:w w:val="90"/>
        </w:rPr>
        <w:t>CO</w:t>
      </w:r>
      <w:r>
        <w:rPr>
          <w:rFonts w:ascii="Cambria Math" w:hAnsi="Cambria Math"/>
          <w:spacing w:val="-5"/>
          <w:w w:val="90"/>
        </w:rPr>
        <w:t>₂</w:t>
      </w:r>
    </w:p>
    <w:p w:rsidR="007C6FEF" w:rsidRDefault="008A5EDA">
      <w:pPr>
        <w:tabs>
          <w:tab w:val="left" w:leader="dot" w:pos="8931"/>
        </w:tabs>
        <w:spacing w:before="1"/>
        <w:ind w:left="1135"/>
        <w:rPr>
          <w:sz w:val="24"/>
        </w:rPr>
      </w:pPr>
      <w:r>
        <w:rPr>
          <w:spacing w:val="-4"/>
          <w:sz w:val="24"/>
        </w:rPr>
        <w:t>Dehtiar</w:t>
      </w:r>
      <w:r>
        <w:rPr>
          <w:spacing w:val="-2"/>
          <w:sz w:val="24"/>
        </w:rPr>
        <w:t xml:space="preserve"> </w:t>
      </w:r>
      <w:r>
        <w:rPr>
          <w:spacing w:val="-4"/>
          <w:sz w:val="24"/>
        </w:rPr>
        <w:t>V.,</w:t>
      </w:r>
      <w:r>
        <w:rPr>
          <w:sz w:val="24"/>
        </w:rPr>
        <w:t xml:space="preserve"> </w:t>
      </w:r>
      <w:r>
        <w:rPr>
          <w:spacing w:val="-4"/>
          <w:sz w:val="24"/>
        </w:rPr>
        <w:t>Zahvoyska</w:t>
      </w:r>
      <w:r>
        <w:rPr>
          <w:spacing w:val="-3"/>
          <w:sz w:val="24"/>
        </w:rPr>
        <w:t xml:space="preserve"> </w:t>
      </w:r>
      <w:r>
        <w:rPr>
          <w:spacing w:val="-5"/>
          <w:sz w:val="24"/>
        </w:rPr>
        <w:t>L.</w:t>
      </w:r>
      <w:r>
        <w:rPr>
          <w:sz w:val="24"/>
        </w:rPr>
        <w:tab/>
      </w:r>
      <w:r>
        <w:rPr>
          <w:spacing w:val="-5"/>
          <w:sz w:val="24"/>
        </w:rPr>
        <w:t>143</w:t>
      </w:r>
    </w:p>
    <w:p w:rsidR="007C6FEF" w:rsidRDefault="008A5EDA">
      <w:pPr>
        <w:pStyle w:val="5"/>
        <w:tabs>
          <w:tab w:val="left" w:pos="2406"/>
          <w:tab w:val="left" w:pos="3296"/>
          <w:tab w:val="left" w:pos="4437"/>
          <w:tab w:val="left" w:pos="6107"/>
          <w:tab w:val="left" w:pos="6666"/>
          <w:tab w:val="left" w:pos="7266"/>
        </w:tabs>
        <w:spacing w:before="233" w:line="244" w:lineRule="auto"/>
        <w:ind w:left="1135" w:right="1278"/>
        <w:jc w:val="left"/>
      </w:pPr>
      <w:r>
        <w:rPr>
          <w:spacing w:val="-2"/>
        </w:rPr>
        <w:t>CENTRAL</w:t>
      </w:r>
      <w:r>
        <w:tab/>
      </w:r>
      <w:r>
        <w:rPr>
          <w:spacing w:val="-4"/>
        </w:rPr>
        <w:t>BANK</w:t>
      </w:r>
      <w:r>
        <w:tab/>
      </w:r>
      <w:r>
        <w:rPr>
          <w:spacing w:val="-2"/>
        </w:rPr>
        <w:t>DIGITAL</w:t>
      </w:r>
      <w:r>
        <w:tab/>
      </w:r>
      <w:r>
        <w:rPr>
          <w:spacing w:val="-2"/>
        </w:rPr>
        <w:t>CURRENCIES</w:t>
      </w:r>
      <w:r>
        <w:tab/>
      </w:r>
      <w:r>
        <w:rPr>
          <w:spacing w:val="-6"/>
        </w:rPr>
        <w:t>AS</w:t>
      </w:r>
      <w:r>
        <w:tab/>
      </w:r>
      <w:r>
        <w:rPr>
          <w:spacing w:val="-6"/>
        </w:rPr>
        <w:t>AN</w:t>
      </w:r>
      <w:r>
        <w:tab/>
      </w:r>
      <w:r>
        <w:rPr>
          <w:spacing w:val="-2"/>
          <w:w w:val="90"/>
        </w:rPr>
        <w:t xml:space="preserve">INSTITUTIONAL </w:t>
      </w:r>
      <w:r>
        <w:rPr>
          <w:spacing w:val="-8"/>
        </w:rPr>
        <w:t>INNOVATION</w:t>
      </w:r>
      <w:r>
        <w:rPr>
          <w:spacing w:val="-5"/>
        </w:rPr>
        <w:t xml:space="preserve"> </w:t>
      </w:r>
      <w:r>
        <w:rPr>
          <w:spacing w:val="-8"/>
        </w:rPr>
        <w:t>IN</w:t>
      </w:r>
      <w:r>
        <w:rPr>
          <w:spacing w:val="-5"/>
        </w:rPr>
        <w:t xml:space="preserve"> </w:t>
      </w:r>
      <w:r>
        <w:rPr>
          <w:spacing w:val="-8"/>
        </w:rPr>
        <w:t>THE</w:t>
      </w:r>
      <w:r>
        <w:rPr>
          <w:spacing w:val="-3"/>
        </w:rPr>
        <w:t xml:space="preserve"> </w:t>
      </w:r>
      <w:r>
        <w:rPr>
          <w:spacing w:val="-8"/>
        </w:rPr>
        <w:t>MONETARY</w:t>
      </w:r>
      <w:r>
        <w:rPr>
          <w:spacing w:val="-5"/>
        </w:rPr>
        <w:t xml:space="preserve"> </w:t>
      </w:r>
      <w:r>
        <w:rPr>
          <w:spacing w:val="-8"/>
        </w:rPr>
        <w:t>SYSTEM</w:t>
      </w:r>
    </w:p>
    <w:p w:rsidR="007C6FEF" w:rsidRDefault="008A5EDA">
      <w:pPr>
        <w:spacing w:line="267" w:lineRule="exact"/>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4"/>
        <w:ind w:left="1135"/>
        <w:rPr>
          <w:sz w:val="24"/>
        </w:rPr>
      </w:pPr>
      <w:r>
        <w:rPr>
          <w:spacing w:val="-4"/>
          <w:sz w:val="24"/>
        </w:rPr>
        <w:t>Shapovalov</w:t>
      </w:r>
      <w:r>
        <w:rPr>
          <w:spacing w:val="-12"/>
          <w:sz w:val="24"/>
        </w:rPr>
        <w:t xml:space="preserve"> </w:t>
      </w:r>
      <w:r>
        <w:rPr>
          <w:spacing w:val="-4"/>
          <w:sz w:val="24"/>
        </w:rPr>
        <w:t>V.,</w:t>
      </w:r>
      <w:r>
        <w:rPr>
          <w:spacing w:val="-11"/>
          <w:sz w:val="24"/>
        </w:rPr>
        <w:t xml:space="preserve"> </w:t>
      </w:r>
      <w:r>
        <w:rPr>
          <w:spacing w:val="-4"/>
          <w:sz w:val="24"/>
        </w:rPr>
        <w:t>Hasii</w:t>
      </w:r>
      <w:r>
        <w:rPr>
          <w:spacing w:val="-10"/>
          <w:sz w:val="24"/>
        </w:rPr>
        <w:t xml:space="preserve"> </w:t>
      </w:r>
      <w:r>
        <w:rPr>
          <w:spacing w:val="-4"/>
          <w:sz w:val="24"/>
        </w:rPr>
        <w:t>O.,</w:t>
      </w:r>
      <w:r>
        <w:rPr>
          <w:spacing w:val="-10"/>
          <w:sz w:val="24"/>
        </w:rPr>
        <w:t xml:space="preserve"> </w:t>
      </w:r>
      <w:r>
        <w:rPr>
          <w:spacing w:val="-4"/>
          <w:sz w:val="24"/>
        </w:rPr>
        <w:t>Stetsenko</w:t>
      </w:r>
      <w:r>
        <w:rPr>
          <w:spacing w:val="-11"/>
          <w:sz w:val="24"/>
        </w:rPr>
        <w:t xml:space="preserve"> </w:t>
      </w:r>
      <w:r>
        <w:rPr>
          <w:spacing w:val="-4"/>
          <w:sz w:val="24"/>
        </w:rPr>
        <w:t>v.,</w:t>
      </w:r>
      <w:r>
        <w:rPr>
          <w:spacing w:val="-10"/>
          <w:sz w:val="24"/>
        </w:rPr>
        <w:t xml:space="preserve"> </w:t>
      </w:r>
      <w:r>
        <w:rPr>
          <w:spacing w:val="-4"/>
          <w:sz w:val="24"/>
        </w:rPr>
        <w:t>Pukhalskyi</w:t>
      </w:r>
      <w:r>
        <w:rPr>
          <w:spacing w:val="-11"/>
          <w:sz w:val="24"/>
        </w:rPr>
        <w:t xml:space="preserve"> </w:t>
      </w:r>
      <w:r>
        <w:rPr>
          <w:spacing w:val="-5"/>
          <w:sz w:val="24"/>
        </w:rPr>
        <w:t>Yu</w:t>
      </w:r>
      <w:r>
        <w:rPr>
          <w:sz w:val="24"/>
        </w:rPr>
        <w:tab/>
      </w:r>
      <w:r>
        <w:rPr>
          <w:spacing w:val="-5"/>
          <w:sz w:val="24"/>
        </w:rPr>
        <w:t>151</w:t>
      </w:r>
    </w:p>
    <w:p w:rsidR="007C6FEF" w:rsidRDefault="008A5EDA">
      <w:pPr>
        <w:spacing w:before="420" w:line="364" w:lineRule="exact"/>
        <w:ind w:left="1135"/>
        <w:rPr>
          <w:rFonts w:ascii="Arial Black"/>
          <w:sz w:val="28"/>
        </w:rPr>
      </w:pPr>
      <w:r>
        <w:rPr>
          <w:rFonts w:ascii="Arial Black"/>
          <w:sz w:val="28"/>
        </w:rPr>
        <w:t>SECTION</w:t>
      </w:r>
      <w:r>
        <w:rPr>
          <w:rFonts w:ascii="Arial Black"/>
          <w:spacing w:val="-8"/>
          <w:sz w:val="28"/>
        </w:rPr>
        <w:t xml:space="preserve"> </w:t>
      </w:r>
      <w:r>
        <w:rPr>
          <w:rFonts w:ascii="Arial Black"/>
          <w:spacing w:val="-5"/>
          <w:sz w:val="28"/>
        </w:rPr>
        <w:t>IV.</w:t>
      </w:r>
    </w:p>
    <w:p w:rsidR="007C6FEF" w:rsidRDefault="008A5EDA">
      <w:pPr>
        <w:spacing w:before="18" w:line="201" w:lineRule="auto"/>
        <w:ind w:left="1135" w:right="736"/>
        <w:rPr>
          <w:rFonts w:ascii="Arial Black"/>
          <w:sz w:val="28"/>
        </w:rPr>
      </w:pPr>
      <w:r>
        <w:rPr>
          <w:rFonts w:ascii="Arial Black"/>
          <w:sz w:val="28"/>
        </w:rPr>
        <w:t>DIGITAL ECONOMY, MATHEMATICAL AND INSTRUMENTAL</w:t>
      </w:r>
      <w:r>
        <w:rPr>
          <w:rFonts w:ascii="Arial Black"/>
          <w:spacing w:val="-10"/>
          <w:sz w:val="28"/>
        </w:rPr>
        <w:t xml:space="preserve"> </w:t>
      </w:r>
      <w:r>
        <w:rPr>
          <w:rFonts w:ascii="Arial Black"/>
          <w:sz w:val="28"/>
        </w:rPr>
        <w:t>METHODS</w:t>
      </w:r>
      <w:r>
        <w:rPr>
          <w:rFonts w:ascii="Arial Black"/>
          <w:spacing w:val="-12"/>
          <w:sz w:val="28"/>
        </w:rPr>
        <w:t xml:space="preserve"> </w:t>
      </w:r>
      <w:r>
        <w:rPr>
          <w:rFonts w:ascii="Arial Black"/>
          <w:sz w:val="28"/>
        </w:rPr>
        <w:t>OF</w:t>
      </w:r>
      <w:r>
        <w:rPr>
          <w:rFonts w:ascii="Arial Black"/>
          <w:spacing w:val="-13"/>
          <w:sz w:val="28"/>
        </w:rPr>
        <w:t xml:space="preserve"> </w:t>
      </w:r>
      <w:r>
        <w:rPr>
          <w:rFonts w:ascii="Arial Black"/>
          <w:sz w:val="28"/>
        </w:rPr>
        <w:t>ECONOMICS</w:t>
      </w:r>
    </w:p>
    <w:p w:rsidR="007C6FEF" w:rsidRDefault="008A5EDA">
      <w:pPr>
        <w:pStyle w:val="5"/>
        <w:tabs>
          <w:tab w:val="left" w:pos="2591"/>
          <w:tab w:val="left" w:pos="4037"/>
          <w:tab w:val="left" w:pos="4560"/>
          <w:tab w:val="left" w:pos="4985"/>
          <w:tab w:val="left" w:pos="7192"/>
          <w:tab w:val="left" w:pos="7645"/>
        </w:tabs>
        <w:spacing w:before="224"/>
        <w:ind w:left="1135" w:right="1278"/>
        <w:jc w:val="left"/>
      </w:pPr>
      <w:r>
        <w:rPr>
          <w:spacing w:val="-2"/>
        </w:rPr>
        <w:t>ECONOMIC</w:t>
      </w:r>
      <w:r>
        <w:tab/>
      </w:r>
      <w:r>
        <w:rPr>
          <w:spacing w:val="-2"/>
        </w:rPr>
        <w:t>EFFICIENCY</w:t>
      </w:r>
      <w:r>
        <w:tab/>
      </w:r>
      <w:r>
        <w:rPr>
          <w:spacing w:val="-6"/>
        </w:rPr>
        <w:t>OF</w:t>
      </w:r>
      <w:r>
        <w:tab/>
      </w:r>
      <w:r>
        <w:rPr>
          <w:spacing w:val="-6"/>
        </w:rPr>
        <w:t>AI</w:t>
      </w:r>
      <w:r>
        <w:tab/>
      </w:r>
      <w:r>
        <w:rPr>
          <w:spacing w:val="-2"/>
        </w:rPr>
        <w:t>IMPLEMENTATION</w:t>
      </w:r>
      <w:r>
        <w:tab/>
      </w:r>
      <w:r>
        <w:rPr>
          <w:spacing w:val="-6"/>
        </w:rPr>
        <w:t>IN</w:t>
      </w:r>
      <w:r>
        <w:tab/>
      </w:r>
      <w:r>
        <w:rPr>
          <w:spacing w:val="-2"/>
          <w:w w:val="85"/>
        </w:rPr>
        <w:t xml:space="preserve">ELECTRICAL </w:t>
      </w:r>
      <w:r>
        <w:rPr>
          <w:spacing w:val="-8"/>
        </w:rPr>
        <w:t>EQUIPMENT</w:t>
      </w:r>
      <w:r>
        <w:rPr>
          <w:spacing w:val="-2"/>
        </w:rPr>
        <w:t xml:space="preserve"> </w:t>
      </w:r>
      <w:r>
        <w:rPr>
          <w:spacing w:val="-8"/>
        </w:rPr>
        <w:t>DIAGNOSTICS</w:t>
      </w:r>
      <w:r>
        <w:t xml:space="preserve"> </w:t>
      </w:r>
      <w:r>
        <w:rPr>
          <w:spacing w:val="-8"/>
        </w:rPr>
        <w:t>AND</w:t>
      </w:r>
      <w:r>
        <w:rPr>
          <w:spacing w:val="-1"/>
        </w:rPr>
        <w:t xml:space="preserve"> </w:t>
      </w:r>
      <w:r>
        <w:rPr>
          <w:spacing w:val="-8"/>
        </w:rPr>
        <w:t>MAINTENANCE</w:t>
      </w:r>
    </w:p>
    <w:p w:rsidR="007C6FEF" w:rsidRDefault="008A5EDA">
      <w:pPr>
        <w:spacing w:before="6"/>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2"/>
        <w:ind w:left="1135"/>
        <w:rPr>
          <w:sz w:val="24"/>
        </w:rPr>
      </w:pPr>
      <w:r>
        <w:rPr>
          <w:spacing w:val="-2"/>
          <w:sz w:val="24"/>
        </w:rPr>
        <w:t>Lobodzinskiy</w:t>
      </w:r>
      <w:r>
        <w:rPr>
          <w:spacing w:val="-4"/>
          <w:sz w:val="24"/>
        </w:rPr>
        <w:t xml:space="preserve"> </w:t>
      </w:r>
      <w:r>
        <w:rPr>
          <w:spacing w:val="-2"/>
          <w:sz w:val="24"/>
        </w:rPr>
        <w:t>V.,</w:t>
      </w:r>
      <w:r>
        <w:rPr>
          <w:spacing w:val="-4"/>
          <w:sz w:val="24"/>
        </w:rPr>
        <w:t xml:space="preserve"> </w:t>
      </w:r>
      <w:r>
        <w:rPr>
          <w:spacing w:val="-2"/>
          <w:sz w:val="24"/>
        </w:rPr>
        <w:t>Petruchenko</w:t>
      </w:r>
      <w:r>
        <w:rPr>
          <w:spacing w:val="-3"/>
          <w:sz w:val="24"/>
        </w:rPr>
        <w:t xml:space="preserve"> </w:t>
      </w:r>
      <w:r>
        <w:rPr>
          <w:spacing w:val="-2"/>
          <w:sz w:val="24"/>
        </w:rPr>
        <w:t>O., Petruchenko</w:t>
      </w:r>
      <w:r>
        <w:rPr>
          <w:spacing w:val="-3"/>
          <w:sz w:val="24"/>
        </w:rPr>
        <w:t xml:space="preserve"> </w:t>
      </w:r>
      <w:r>
        <w:rPr>
          <w:spacing w:val="-2"/>
          <w:sz w:val="24"/>
        </w:rPr>
        <w:t>A.,</w:t>
      </w:r>
      <w:r>
        <w:rPr>
          <w:spacing w:val="-1"/>
          <w:sz w:val="24"/>
        </w:rPr>
        <w:t xml:space="preserve"> </w:t>
      </w:r>
      <w:r>
        <w:rPr>
          <w:spacing w:val="-2"/>
          <w:sz w:val="24"/>
        </w:rPr>
        <w:t>Palamarchuk</w:t>
      </w:r>
      <w:r>
        <w:rPr>
          <w:spacing w:val="-4"/>
          <w:sz w:val="24"/>
        </w:rPr>
        <w:t xml:space="preserve"> </w:t>
      </w:r>
      <w:r>
        <w:rPr>
          <w:spacing w:val="-10"/>
          <w:sz w:val="24"/>
        </w:rPr>
        <w:t>A</w:t>
      </w:r>
      <w:r>
        <w:rPr>
          <w:sz w:val="24"/>
        </w:rPr>
        <w:tab/>
      </w:r>
      <w:r>
        <w:rPr>
          <w:spacing w:val="-5"/>
          <w:sz w:val="24"/>
        </w:rPr>
        <w:t>161</w:t>
      </w:r>
    </w:p>
    <w:p w:rsidR="007C6FEF" w:rsidRDefault="008A5EDA">
      <w:pPr>
        <w:pStyle w:val="5"/>
        <w:tabs>
          <w:tab w:val="left" w:pos="2608"/>
          <w:tab w:val="left" w:pos="3886"/>
          <w:tab w:val="left" w:pos="4426"/>
          <w:tab w:val="left" w:pos="4807"/>
          <w:tab w:val="left" w:pos="5899"/>
          <w:tab w:val="left" w:pos="7446"/>
          <w:tab w:val="left" w:pos="7916"/>
        </w:tabs>
        <w:spacing w:before="236"/>
        <w:ind w:left="1135" w:right="1277"/>
        <w:jc w:val="left"/>
      </w:pPr>
      <w:r>
        <w:rPr>
          <w:spacing w:val="-2"/>
        </w:rPr>
        <w:t>ECONOMIC</w:t>
      </w:r>
      <w:r>
        <w:tab/>
      </w:r>
      <w:r>
        <w:rPr>
          <w:spacing w:val="-2"/>
        </w:rPr>
        <w:t>SECURITY</w:t>
      </w:r>
      <w:r>
        <w:tab/>
      </w:r>
      <w:r>
        <w:rPr>
          <w:spacing w:val="-6"/>
        </w:rPr>
        <w:t>OF</w:t>
      </w:r>
      <w:r>
        <w:tab/>
      </w:r>
      <w:r>
        <w:rPr>
          <w:spacing w:val="-10"/>
        </w:rPr>
        <w:t>A</w:t>
      </w:r>
      <w:r>
        <w:tab/>
      </w:r>
      <w:r>
        <w:rPr>
          <w:spacing w:val="-2"/>
        </w:rPr>
        <w:t>DIGITAL</w:t>
      </w:r>
      <w:r>
        <w:tab/>
      </w:r>
      <w:r>
        <w:rPr>
          <w:spacing w:val="-2"/>
        </w:rPr>
        <w:t>ENTERPRISE</w:t>
      </w:r>
      <w:r>
        <w:tab/>
      </w:r>
      <w:r>
        <w:rPr>
          <w:spacing w:val="-6"/>
        </w:rPr>
        <w:t>IN</w:t>
      </w:r>
      <w:r>
        <w:tab/>
      </w:r>
      <w:r>
        <w:rPr>
          <w:spacing w:val="-10"/>
        </w:rPr>
        <w:t xml:space="preserve">MODERN </w:t>
      </w:r>
      <w:r>
        <w:rPr>
          <w:spacing w:val="-2"/>
        </w:rPr>
        <w:t>CONDITIONS</w:t>
      </w:r>
    </w:p>
    <w:p w:rsidR="007C6FEF" w:rsidRDefault="008A5EDA">
      <w:pPr>
        <w:tabs>
          <w:tab w:val="left" w:leader="dot" w:pos="8931"/>
        </w:tabs>
        <w:spacing w:before="6"/>
        <w:ind w:left="1135"/>
        <w:rPr>
          <w:sz w:val="24"/>
        </w:rPr>
      </w:pPr>
      <w:r>
        <w:rPr>
          <w:spacing w:val="-4"/>
          <w:sz w:val="24"/>
        </w:rPr>
        <w:t>Kotko</w:t>
      </w:r>
      <w:r>
        <w:rPr>
          <w:spacing w:val="-12"/>
          <w:sz w:val="24"/>
        </w:rPr>
        <w:t xml:space="preserve"> </w:t>
      </w:r>
      <w:r>
        <w:rPr>
          <w:spacing w:val="-4"/>
          <w:sz w:val="24"/>
        </w:rPr>
        <w:t>Ya.M.,</w:t>
      </w:r>
      <w:r>
        <w:rPr>
          <w:spacing w:val="-9"/>
          <w:sz w:val="24"/>
        </w:rPr>
        <w:t xml:space="preserve"> </w:t>
      </w:r>
      <w:r>
        <w:rPr>
          <w:spacing w:val="-4"/>
          <w:sz w:val="24"/>
        </w:rPr>
        <w:t>Kulinich</w:t>
      </w:r>
      <w:r>
        <w:rPr>
          <w:spacing w:val="-12"/>
          <w:sz w:val="24"/>
        </w:rPr>
        <w:t xml:space="preserve"> </w:t>
      </w:r>
      <w:r>
        <w:rPr>
          <w:spacing w:val="-4"/>
          <w:sz w:val="24"/>
        </w:rPr>
        <w:t>O.A.,</w:t>
      </w:r>
      <w:r>
        <w:rPr>
          <w:spacing w:val="-10"/>
          <w:sz w:val="24"/>
        </w:rPr>
        <w:t xml:space="preserve"> </w:t>
      </w:r>
      <w:r>
        <w:rPr>
          <w:spacing w:val="-4"/>
          <w:sz w:val="24"/>
        </w:rPr>
        <w:t>Levkina</w:t>
      </w:r>
      <w:r>
        <w:rPr>
          <w:spacing w:val="-9"/>
          <w:sz w:val="24"/>
        </w:rPr>
        <w:t xml:space="preserve"> </w:t>
      </w:r>
      <w:r>
        <w:rPr>
          <w:spacing w:val="-4"/>
          <w:sz w:val="24"/>
        </w:rPr>
        <w:t>R.V.</w:t>
      </w:r>
      <w:r>
        <w:rPr>
          <w:sz w:val="24"/>
        </w:rPr>
        <w:tab/>
      </w:r>
      <w:r>
        <w:rPr>
          <w:spacing w:val="-5"/>
          <w:sz w:val="24"/>
        </w:rPr>
        <w:t>170</w:t>
      </w:r>
    </w:p>
    <w:p w:rsidR="007C6FEF" w:rsidRDefault="008A5EDA">
      <w:pPr>
        <w:tabs>
          <w:tab w:val="left" w:leader="dot" w:pos="8931"/>
        </w:tabs>
        <w:spacing w:before="232" w:line="244" w:lineRule="auto"/>
        <w:ind w:left="1135" w:right="859"/>
        <w:rPr>
          <w:sz w:val="24"/>
        </w:rPr>
      </w:pPr>
      <w:r>
        <w:rPr>
          <w:w w:val="90"/>
          <w:sz w:val="24"/>
        </w:rPr>
        <w:t xml:space="preserve">MINIMIZATION OF DIGITAL RISKS IN THE STATE'S ECONOMIC SECURITY </w:t>
      </w:r>
      <w:r>
        <w:rPr>
          <w:sz w:val="24"/>
        </w:rPr>
        <w:t>Khudolii Yu.</w:t>
      </w:r>
      <w:r>
        <w:rPr>
          <w:sz w:val="24"/>
        </w:rPr>
        <w:tab/>
      </w:r>
      <w:r>
        <w:rPr>
          <w:spacing w:val="-4"/>
          <w:sz w:val="24"/>
        </w:rPr>
        <w:t>179</w:t>
      </w:r>
    </w:p>
    <w:p w:rsidR="007C6FEF" w:rsidRDefault="008A5EDA">
      <w:pPr>
        <w:pStyle w:val="5"/>
        <w:spacing w:before="226"/>
        <w:ind w:left="1135"/>
        <w:jc w:val="left"/>
      </w:pPr>
      <w:r>
        <w:rPr>
          <w:w w:val="90"/>
        </w:rPr>
        <w:t>DYNAMICS</w:t>
      </w:r>
      <w:r>
        <w:rPr>
          <w:spacing w:val="-2"/>
        </w:rPr>
        <w:t xml:space="preserve"> </w:t>
      </w:r>
      <w:r>
        <w:rPr>
          <w:w w:val="90"/>
        </w:rPr>
        <w:t>OF</w:t>
      </w:r>
      <w:r>
        <w:rPr>
          <w:spacing w:val="-3"/>
        </w:rPr>
        <w:t xml:space="preserve"> </w:t>
      </w:r>
      <w:r>
        <w:rPr>
          <w:w w:val="90"/>
        </w:rPr>
        <w:t>UKRAINE'S</w:t>
      </w:r>
      <w:r>
        <w:rPr>
          <w:spacing w:val="-2"/>
        </w:rPr>
        <w:t xml:space="preserve"> </w:t>
      </w:r>
      <w:r>
        <w:rPr>
          <w:w w:val="90"/>
        </w:rPr>
        <w:t>IT</w:t>
      </w:r>
      <w:r>
        <w:rPr>
          <w:spacing w:val="-4"/>
        </w:rPr>
        <w:t xml:space="preserve"> </w:t>
      </w:r>
      <w:r>
        <w:rPr>
          <w:w w:val="90"/>
        </w:rPr>
        <w:t>MARKET:</w:t>
      </w:r>
      <w:r>
        <w:rPr>
          <w:spacing w:val="-2"/>
        </w:rPr>
        <w:t xml:space="preserve"> </w:t>
      </w:r>
      <w:r>
        <w:rPr>
          <w:w w:val="90"/>
        </w:rPr>
        <w:t>ANALYSIS</w:t>
      </w:r>
      <w:r>
        <w:rPr>
          <w:spacing w:val="-3"/>
        </w:rPr>
        <w:t xml:space="preserve"> </w:t>
      </w:r>
      <w:r>
        <w:rPr>
          <w:w w:val="90"/>
        </w:rPr>
        <w:t>FOR</w:t>
      </w:r>
      <w:r>
        <w:rPr>
          <w:spacing w:val="-4"/>
        </w:rPr>
        <w:t xml:space="preserve"> </w:t>
      </w:r>
      <w:r>
        <w:rPr>
          <w:w w:val="90"/>
        </w:rPr>
        <w:t>2020-</w:t>
      </w:r>
      <w:r>
        <w:rPr>
          <w:spacing w:val="-4"/>
          <w:w w:val="90"/>
        </w:rPr>
        <w:t>2024</w:t>
      </w:r>
    </w:p>
    <w:p w:rsidR="007C6FEF" w:rsidRDefault="008A5EDA">
      <w:pPr>
        <w:tabs>
          <w:tab w:val="left" w:leader="dot" w:pos="8931"/>
        </w:tabs>
        <w:spacing w:before="2"/>
        <w:ind w:left="1135"/>
        <w:rPr>
          <w:sz w:val="24"/>
        </w:rPr>
      </w:pPr>
      <w:r>
        <w:rPr>
          <w:sz w:val="24"/>
        </w:rPr>
        <w:t>Mazur</w:t>
      </w:r>
      <w:r>
        <w:rPr>
          <w:spacing w:val="6"/>
          <w:sz w:val="24"/>
        </w:rPr>
        <w:t xml:space="preserve"> </w:t>
      </w:r>
      <w:r>
        <w:rPr>
          <w:spacing w:val="-2"/>
          <w:sz w:val="24"/>
        </w:rPr>
        <w:t>N.Ya.</w:t>
      </w:r>
      <w:r>
        <w:rPr>
          <w:sz w:val="24"/>
        </w:rPr>
        <w:tab/>
      </w:r>
      <w:r>
        <w:rPr>
          <w:spacing w:val="-5"/>
          <w:sz w:val="24"/>
        </w:rPr>
        <w:t>189</w:t>
      </w:r>
    </w:p>
    <w:p w:rsidR="007C6FEF" w:rsidRDefault="008A5EDA">
      <w:pPr>
        <w:pStyle w:val="5"/>
        <w:spacing w:before="233" w:line="244" w:lineRule="auto"/>
        <w:ind w:left="1135" w:right="1275"/>
      </w:pPr>
      <w:r>
        <w:rPr>
          <w:w w:val="90"/>
        </w:rPr>
        <w:t>DIAGNOSTICS OF THE STATE OF MANAGEMENT OF FOREIGN ECONOMIC ACTIVITY OF ENTERPRISES, TAKING INTO ACCOUNT THE POTENTIAL OF PUBLIC-PRIVATE PARTNERSHIP</w:t>
      </w:r>
    </w:p>
    <w:p w:rsidR="007C6FEF" w:rsidRDefault="008A5EDA">
      <w:pPr>
        <w:tabs>
          <w:tab w:val="left" w:leader="dot" w:pos="8931"/>
        </w:tabs>
        <w:spacing w:line="266" w:lineRule="exact"/>
        <w:ind w:left="1135"/>
        <w:rPr>
          <w:sz w:val="24"/>
        </w:rPr>
      </w:pPr>
      <w:r>
        <w:rPr>
          <w:spacing w:val="-2"/>
          <w:sz w:val="24"/>
        </w:rPr>
        <w:t>Ugolkov</w:t>
      </w:r>
      <w:r>
        <w:rPr>
          <w:spacing w:val="-4"/>
          <w:sz w:val="24"/>
        </w:rPr>
        <w:t xml:space="preserve"> </w:t>
      </w:r>
      <w:r>
        <w:rPr>
          <w:spacing w:val="-5"/>
          <w:sz w:val="24"/>
        </w:rPr>
        <w:t>A.</w:t>
      </w:r>
      <w:r>
        <w:rPr>
          <w:sz w:val="24"/>
        </w:rPr>
        <w:tab/>
      </w:r>
      <w:r>
        <w:rPr>
          <w:spacing w:val="-5"/>
          <w:sz w:val="24"/>
        </w:rPr>
        <w:t>198</w:t>
      </w:r>
    </w:p>
    <w:p w:rsidR="007C6FEF" w:rsidRDefault="007C6FEF">
      <w:pPr>
        <w:spacing w:line="266" w:lineRule="exact"/>
        <w:rPr>
          <w:sz w:val="24"/>
        </w:rPr>
        <w:sectPr w:rsidR="007C6FEF">
          <w:pgSz w:w="11910" w:h="16850"/>
          <w:pgMar w:top="1380" w:right="850" w:bottom="1220" w:left="850" w:header="548" w:footer="1028" w:gutter="0"/>
          <w:cols w:space="720"/>
        </w:sectPr>
      </w:pPr>
    </w:p>
    <w:p w:rsidR="007C6FEF" w:rsidRDefault="008A5EDA">
      <w:pPr>
        <w:spacing w:before="35" w:line="256" w:lineRule="auto"/>
        <w:ind w:left="852" w:right="1557"/>
        <w:jc w:val="both"/>
        <w:rPr>
          <w:sz w:val="24"/>
        </w:rPr>
      </w:pPr>
      <w:r>
        <w:rPr>
          <w:noProof/>
          <w:sz w:val="24"/>
        </w:rPr>
        <w:lastRenderedPageBreak/>
        <mc:AlternateContent>
          <mc:Choice Requires="wps">
            <w:drawing>
              <wp:anchor distT="0" distB="0" distL="0" distR="0" simplePos="0" relativeHeight="15751680" behindDoc="0" locked="0" layoutInCell="1" allowOverlap="1">
                <wp:simplePos x="0" y="0"/>
                <wp:positionH relativeFrom="page">
                  <wp:posOffset>6675755</wp:posOffset>
                </wp:positionH>
                <wp:positionV relativeFrom="paragraph">
                  <wp:posOffset>212676</wp:posOffset>
                </wp:positionV>
                <wp:extent cx="1270" cy="1436370"/>
                <wp:effectExtent l="0" t="0" r="0" b="0"/>
                <wp:wrapNone/>
                <wp:docPr id="60" name="Graphic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87774DE" id="Graphic 60" o:spid="_x0000_s1026" style="position:absolute;margin-left:525.65pt;margin-top:16.75pt;width:.1pt;height:113.1pt;z-index:15751680;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" path="m,l,1436370e" filled="f" strokeweight=".5pt">
                <v:path arrowok="t"/>
                <w10:wrap anchorx="page"/>
              </v:shape>
            </w:pict>
          </mc:Fallback>
        </mc:AlternateContent>
      </w:r>
      <w:r>
        <w:rPr>
          <w:noProof/>
          <w:sz w:val="24"/>
        </w:rPr>
        <mc:AlternateContent>
          <mc:Choice Requires="wps">
            <w:drawing>
              <wp:anchor distT="0" distB="0" distL="0" distR="0" simplePos="0" relativeHeight="15752192" behindDoc="0" locked="0" layoutInCell="1" allowOverlap="1">
                <wp:simplePos x="0" y="0"/>
                <wp:positionH relativeFrom="page">
                  <wp:posOffset>6580911</wp:posOffset>
                </wp:positionH>
                <wp:positionV relativeFrom="paragraph">
                  <wp:posOffset>1797636</wp:posOffset>
                </wp:positionV>
                <wp:extent cx="198120" cy="434340"/>
                <wp:effectExtent l="0" t="0" r="0" b="0"/>
                <wp:wrapNone/>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61" o:spid="_x0000_s1043" type="#_x0000_t202" style="position:absolute;left:0;text-align:left;margin-left:518.2pt;margin-top:141.55pt;width:15.6pt;height:34.2pt;z-index:15752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sz w:val="24"/>
        </w:rPr>
        <w:t xml:space="preserve">OPTIMIZATION OF TRANSPORT ROUTES IN THE CONTEXT OF </w:t>
      </w:r>
      <w:r>
        <w:rPr>
          <w:w w:val="90"/>
          <w:sz w:val="24"/>
        </w:rPr>
        <w:t>RESPONSIBLE</w:t>
      </w:r>
      <w:r>
        <w:rPr>
          <w:spacing w:val="-8"/>
          <w:w w:val="90"/>
          <w:sz w:val="24"/>
        </w:rPr>
        <w:t xml:space="preserve"> </w:t>
      </w:r>
      <w:r>
        <w:rPr>
          <w:w w:val="90"/>
          <w:sz w:val="24"/>
        </w:rPr>
        <w:t>MANAGEMENT</w:t>
      </w:r>
      <w:r>
        <w:rPr>
          <w:spacing w:val="-8"/>
          <w:w w:val="90"/>
          <w:sz w:val="24"/>
        </w:rPr>
        <w:t xml:space="preserve"> </w:t>
      </w:r>
      <w:r>
        <w:rPr>
          <w:w w:val="90"/>
          <w:sz w:val="24"/>
        </w:rPr>
        <w:t>OF</w:t>
      </w:r>
      <w:r>
        <w:rPr>
          <w:spacing w:val="-7"/>
          <w:w w:val="90"/>
          <w:sz w:val="24"/>
        </w:rPr>
        <w:t xml:space="preserve"> </w:t>
      </w:r>
      <w:r>
        <w:rPr>
          <w:w w:val="90"/>
          <w:sz w:val="24"/>
        </w:rPr>
        <w:t>EXPORT</w:t>
      </w:r>
      <w:r>
        <w:rPr>
          <w:spacing w:val="-8"/>
          <w:w w:val="90"/>
          <w:sz w:val="24"/>
        </w:rPr>
        <w:t xml:space="preserve"> </w:t>
      </w:r>
      <w:r>
        <w:rPr>
          <w:w w:val="90"/>
          <w:sz w:val="24"/>
        </w:rPr>
        <w:t>SUPPLY</w:t>
      </w:r>
      <w:r>
        <w:rPr>
          <w:spacing w:val="-5"/>
          <w:w w:val="90"/>
          <w:sz w:val="24"/>
        </w:rPr>
        <w:t xml:space="preserve"> </w:t>
      </w:r>
      <w:r>
        <w:rPr>
          <w:w w:val="90"/>
          <w:sz w:val="24"/>
        </w:rPr>
        <w:t>CHAINS</w:t>
      </w:r>
      <w:r>
        <w:rPr>
          <w:spacing w:val="-9"/>
          <w:w w:val="90"/>
          <w:sz w:val="24"/>
        </w:rPr>
        <w:t xml:space="preserve"> </w:t>
      </w:r>
      <w:r>
        <w:rPr>
          <w:w w:val="90"/>
          <w:sz w:val="24"/>
        </w:rPr>
        <w:t>OF</w:t>
      </w:r>
      <w:r>
        <w:rPr>
          <w:spacing w:val="-7"/>
          <w:w w:val="90"/>
          <w:sz w:val="24"/>
        </w:rPr>
        <w:t xml:space="preserve"> </w:t>
      </w:r>
      <w:r>
        <w:rPr>
          <w:w w:val="90"/>
          <w:sz w:val="24"/>
        </w:rPr>
        <w:t xml:space="preserve">UKRAINIAN </w:t>
      </w:r>
      <w:r>
        <w:rPr>
          <w:spacing w:val="-4"/>
          <w:sz w:val="24"/>
        </w:rPr>
        <w:t>REGIONS</w:t>
      </w:r>
      <w:r>
        <w:rPr>
          <w:spacing w:val="-12"/>
          <w:sz w:val="24"/>
        </w:rPr>
        <w:t xml:space="preserve"> </w:t>
      </w:r>
      <w:r>
        <w:rPr>
          <w:spacing w:val="-4"/>
          <w:sz w:val="24"/>
        </w:rPr>
        <w:t>DURING</w:t>
      </w:r>
      <w:r>
        <w:rPr>
          <w:spacing w:val="-12"/>
          <w:sz w:val="24"/>
        </w:rPr>
        <w:t xml:space="preserve"> </w:t>
      </w:r>
      <w:r>
        <w:rPr>
          <w:spacing w:val="-4"/>
          <w:sz w:val="24"/>
        </w:rPr>
        <w:t>THE</w:t>
      </w:r>
      <w:r>
        <w:rPr>
          <w:spacing w:val="-12"/>
          <w:sz w:val="24"/>
        </w:rPr>
        <w:t xml:space="preserve"> </w:t>
      </w:r>
      <w:r>
        <w:rPr>
          <w:spacing w:val="-4"/>
          <w:sz w:val="24"/>
        </w:rPr>
        <w:t>WAR</w:t>
      </w:r>
    </w:p>
    <w:p w:rsidR="007C6FEF" w:rsidRDefault="008A5EDA">
      <w:pPr>
        <w:tabs>
          <w:tab w:val="left" w:leader="dot" w:pos="8648"/>
        </w:tabs>
        <w:spacing w:before="2"/>
        <w:ind w:left="852"/>
        <w:rPr>
          <w:sz w:val="24"/>
        </w:rPr>
      </w:pPr>
      <w:r>
        <w:rPr>
          <w:spacing w:val="-5"/>
          <w:sz w:val="24"/>
        </w:rPr>
        <w:t>Kliuvak</w:t>
      </w:r>
      <w:r>
        <w:rPr>
          <w:spacing w:val="-6"/>
          <w:sz w:val="24"/>
        </w:rPr>
        <w:t xml:space="preserve"> </w:t>
      </w:r>
      <w:r>
        <w:rPr>
          <w:spacing w:val="-10"/>
          <w:sz w:val="24"/>
        </w:rPr>
        <w:t>O</w:t>
      </w:r>
      <w:r>
        <w:rPr>
          <w:sz w:val="24"/>
        </w:rPr>
        <w:tab/>
      </w:r>
      <w:r>
        <w:rPr>
          <w:spacing w:val="-5"/>
          <w:sz w:val="24"/>
        </w:rPr>
        <w:t>204</w:t>
      </w:r>
    </w:p>
    <w:p w:rsidR="007C6FEF" w:rsidRDefault="008A5EDA">
      <w:pPr>
        <w:pStyle w:val="5"/>
        <w:spacing w:before="263" w:line="256" w:lineRule="auto"/>
        <w:ind w:right="1559"/>
      </w:pPr>
      <w:r>
        <w:rPr>
          <w:w w:val="90"/>
        </w:rPr>
        <w:t>THEORETICAL</w:t>
      </w:r>
      <w:r>
        <w:rPr>
          <w:spacing w:val="-10"/>
          <w:w w:val="90"/>
        </w:rPr>
        <w:t xml:space="preserve"> </w:t>
      </w:r>
      <w:r>
        <w:rPr>
          <w:w w:val="90"/>
        </w:rPr>
        <w:t>ASPECTS</w:t>
      </w:r>
      <w:r>
        <w:rPr>
          <w:spacing w:val="-10"/>
          <w:w w:val="90"/>
        </w:rPr>
        <w:t xml:space="preserve"> </w:t>
      </w:r>
      <w:r>
        <w:rPr>
          <w:w w:val="90"/>
        </w:rPr>
        <w:t>OF</w:t>
      </w:r>
      <w:r>
        <w:rPr>
          <w:spacing w:val="-9"/>
          <w:w w:val="90"/>
        </w:rPr>
        <w:t xml:space="preserve"> </w:t>
      </w:r>
      <w:r>
        <w:rPr>
          <w:w w:val="90"/>
        </w:rPr>
        <w:t>ENTERPRISE</w:t>
      </w:r>
      <w:r>
        <w:rPr>
          <w:spacing w:val="-10"/>
          <w:w w:val="90"/>
        </w:rPr>
        <w:t xml:space="preserve"> </w:t>
      </w:r>
      <w:r>
        <w:rPr>
          <w:w w:val="90"/>
        </w:rPr>
        <w:t>EXPENDITURE</w:t>
      </w:r>
      <w:r>
        <w:rPr>
          <w:spacing w:val="-9"/>
          <w:w w:val="90"/>
        </w:rPr>
        <w:t xml:space="preserve"> </w:t>
      </w:r>
      <w:r>
        <w:rPr>
          <w:w w:val="90"/>
        </w:rPr>
        <w:t>ANALYSIS</w:t>
      </w:r>
      <w:r>
        <w:rPr>
          <w:spacing w:val="-10"/>
          <w:w w:val="90"/>
        </w:rPr>
        <w:t xml:space="preserve"> </w:t>
      </w:r>
      <w:r>
        <w:rPr>
          <w:w w:val="90"/>
        </w:rPr>
        <w:t>IN</w:t>
      </w:r>
      <w:r>
        <w:rPr>
          <w:spacing w:val="-9"/>
          <w:w w:val="90"/>
        </w:rPr>
        <w:t xml:space="preserve"> </w:t>
      </w:r>
      <w:r>
        <w:rPr>
          <w:w w:val="90"/>
        </w:rPr>
        <w:t xml:space="preserve">THE </w:t>
      </w:r>
      <w:r>
        <w:rPr>
          <w:spacing w:val="-10"/>
        </w:rPr>
        <w:t>FRAMEWORK</w:t>
      </w:r>
      <w:r>
        <w:rPr>
          <w:spacing w:val="-6"/>
        </w:rPr>
        <w:t xml:space="preserve"> </w:t>
      </w:r>
      <w:r>
        <w:rPr>
          <w:spacing w:val="-10"/>
        </w:rPr>
        <w:t>OF</w:t>
      </w:r>
      <w:r>
        <w:rPr>
          <w:spacing w:val="-6"/>
        </w:rPr>
        <w:t xml:space="preserve"> </w:t>
      </w:r>
      <w:r>
        <w:rPr>
          <w:spacing w:val="-10"/>
        </w:rPr>
        <w:t>ANALYTICAL</w:t>
      </w:r>
      <w:r>
        <w:rPr>
          <w:spacing w:val="-6"/>
        </w:rPr>
        <w:t xml:space="preserve"> </w:t>
      </w:r>
      <w:r>
        <w:rPr>
          <w:spacing w:val="-10"/>
        </w:rPr>
        <w:t>WORK</w:t>
      </w:r>
      <w:r>
        <w:rPr>
          <w:spacing w:val="-6"/>
        </w:rPr>
        <w:t xml:space="preserve"> </w:t>
      </w:r>
      <w:r>
        <w:rPr>
          <w:spacing w:val="-10"/>
        </w:rPr>
        <w:t>ORGANIZATION</w:t>
      </w:r>
    </w:p>
    <w:p w:rsidR="007C6FEF" w:rsidRDefault="008A5EDA">
      <w:pPr>
        <w:tabs>
          <w:tab w:val="left" w:leader="dot" w:pos="8648"/>
        </w:tabs>
        <w:spacing w:before="2"/>
        <w:ind w:left="852"/>
        <w:rPr>
          <w:sz w:val="24"/>
        </w:rPr>
      </w:pPr>
      <w:r>
        <w:rPr>
          <w:sz w:val="24"/>
        </w:rPr>
        <w:t>Udodova</w:t>
      </w:r>
      <w:r>
        <w:rPr>
          <w:spacing w:val="8"/>
          <w:sz w:val="24"/>
        </w:rPr>
        <w:t xml:space="preserve"> </w:t>
      </w:r>
      <w:r>
        <w:rPr>
          <w:spacing w:val="-5"/>
          <w:sz w:val="24"/>
        </w:rPr>
        <w:t>Ya.</w:t>
      </w:r>
      <w:r>
        <w:rPr>
          <w:sz w:val="24"/>
        </w:rPr>
        <w:tab/>
      </w:r>
      <w:r>
        <w:rPr>
          <w:spacing w:val="-5"/>
          <w:sz w:val="24"/>
        </w:rPr>
        <w:t>213</w:t>
      </w:r>
    </w:p>
    <w:p w:rsidR="007C6FEF" w:rsidRDefault="008A5EDA">
      <w:pPr>
        <w:pStyle w:val="5"/>
        <w:spacing w:before="261" w:line="259" w:lineRule="auto"/>
        <w:ind w:right="1560"/>
      </w:pPr>
      <w:r>
        <w:rPr>
          <w:spacing w:val="-8"/>
        </w:rPr>
        <w:t xml:space="preserve">DIGITAL TRANSFORMATION OF THE TOURISM INDUSTRY OF UKRAINE: </w:t>
      </w:r>
      <w:r>
        <w:rPr>
          <w:w w:val="90"/>
        </w:rPr>
        <w:t>CHALLENGES, OPPORTUNITIES AND DEVELOPMENT PROSPECTS</w:t>
      </w:r>
    </w:p>
    <w:p w:rsidR="007C6FEF" w:rsidRDefault="008A5EDA">
      <w:pPr>
        <w:tabs>
          <w:tab w:val="left" w:leader="dot" w:pos="8648"/>
        </w:tabs>
        <w:spacing w:line="268" w:lineRule="exact"/>
        <w:ind w:left="852"/>
        <w:rPr>
          <w:sz w:val="24"/>
        </w:rPr>
      </w:pPr>
      <w:r>
        <w:rPr>
          <w:spacing w:val="-6"/>
          <w:sz w:val="24"/>
        </w:rPr>
        <w:t>Simkiv</w:t>
      </w:r>
      <w:r>
        <w:rPr>
          <w:spacing w:val="-7"/>
          <w:sz w:val="24"/>
        </w:rPr>
        <w:t xml:space="preserve"> </w:t>
      </w:r>
      <w:r>
        <w:rPr>
          <w:spacing w:val="-6"/>
          <w:sz w:val="24"/>
        </w:rPr>
        <w:t>L.,</w:t>
      </w:r>
      <w:r>
        <w:rPr>
          <w:spacing w:val="-5"/>
          <w:sz w:val="24"/>
        </w:rPr>
        <w:t xml:space="preserve"> </w:t>
      </w:r>
      <w:r>
        <w:rPr>
          <w:spacing w:val="-6"/>
          <w:sz w:val="24"/>
        </w:rPr>
        <w:t>Sheydai</w:t>
      </w:r>
      <w:r>
        <w:rPr>
          <w:spacing w:val="-5"/>
          <w:sz w:val="24"/>
        </w:rPr>
        <w:t xml:space="preserve"> </w:t>
      </w:r>
      <w:r>
        <w:rPr>
          <w:spacing w:val="-6"/>
          <w:sz w:val="24"/>
        </w:rPr>
        <w:t>T.A.</w:t>
      </w:r>
      <w:r>
        <w:rPr>
          <w:sz w:val="24"/>
        </w:rPr>
        <w:tab/>
      </w:r>
      <w:r>
        <w:rPr>
          <w:spacing w:val="-5"/>
          <w:sz w:val="24"/>
        </w:rPr>
        <w:t>217</w:t>
      </w:r>
    </w:p>
    <w:p w:rsidR="007C6FEF" w:rsidRDefault="008A5EDA">
      <w:pPr>
        <w:spacing w:before="468" w:line="373"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5"/>
          <w:sz w:val="28"/>
        </w:rPr>
        <w:t>V.</w:t>
      </w:r>
    </w:p>
    <w:p w:rsidR="007C6FEF" w:rsidRDefault="008A5EDA">
      <w:pPr>
        <w:spacing w:before="12" w:line="213" w:lineRule="auto"/>
        <w:ind w:left="852" w:right="736"/>
        <w:rPr>
          <w:rFonts w:ascii="Arial Black"/>
          <w:sz w:val="28"/>
        </w:rPr>
      </w:pPr>
      <w:r>
        <w:rPr>
          <w:rFonts w:ascii="Arial Black"/>
          <w:sz w:val="28"/>
        </w:rPr>
        <w:t>THEORIES</w:t>
      </w:r>
      <w:r>
        <w:rPr>
          <w:rFonts w:ascii="Arial Black"/>
          <w:spacing w:val="-7"/>
          <w:sz w:val="28"/>
        </w:rPr>
        <w:t xml:space="preserve"> </w:t>
      </w:r>
      <w:r>
        <w:rPr>
          <w:rFonts w:ascii="Arial Black"/>
          <w:sz w:val="28"/>
        </w:rPr>
        <w:t>OF</w:t>
      </w:r>
      <w:r>
        <w:rPr>
          <w:rFonts w:ascii="Arial Black"/>
          <w:spacing w:val="-9"/>
          <w:sz w:val="28"/>
        </w:rPr>
        <w:t xml:space="preserve"> </w:t>
      </w:r>
      <w:r>
        <w:rPr>
          <w:rFonts w:ascii="Arial Black"/>
          <w:sz w:val="28"/>
        </w:rPr>
        <w:t>MICRO-,</w:t>
      </w:r>
      <w:r>
        <w:rPr>
          <w:rFonts w:ascii="Arial Black"/>
          <w:spacing w:val="-5"/>
          <w:sz w:val="28"/>
        </w:rPr>
        <w:t xml:space="preserve"> </w:t>
      </w:r>
      <w:r>
        <w:rPr>
          <w:rFonts w:ascii="Arial Black"/>
          <w:sz w:val="28"/>
        </w:rPr>
        <w:t>MACRO-,</w:t>
      </w:r>
      <w:r>
        <w:rPr>
          <w:rFonts w:ascii="Arial Black"/>
          <w:spacing w:val="-5"/>
          <w:sz w:val="28"/>
        </w:rPr>
        <w:t xml:space="preserve"> </w:t>
      </w:r>
      <w:r>
        <w:rPr>
          <w:rFonts w:ascii="Arial Black"/>
          <w:sz w:val="28"/>
        </w:rPr>
        <w:t>REGIONAL</w:t>
      </w:r>
      <w:r>
        <w:rPr>
          <w:rFonts w:ascii="Arial Black"/>
          <w:spacing w:val="-7"/>
          <w:sz w:val="28"/>
        </w:rPr>
        <w:t xml:space="preserve"> </w:t>
      </w:r>
      <w:r>
        <w:rPr>
          <w:rFonts w:ascii="Arial Black"/>
          <w:sz w:val="28"/>
        </w:rPr>
        <w:t>AND INTERNATIONAL ECONOMICS</w:t>
      </w:r>
    </w:p>
    <w:p w:rsidR="007C6FEF" w:rsidRDefault="008A5EDA">
      <w:pPr>
        <w:pStyle w:val="5"/>
        <w:spacing w:before="250" w:line="259" w:lineRule="auto"/>
        <w:ind w:right="1560"/>
      </w:pPr>
      <w:r>
        <w:t xml:space="preserve">A COMPLEX OF POLICY INSTRUMENTS FOR STIMULATING THE </w:t>
      </w:r>
      <w:r>
        <w:rPr>
          <w:w w:val="90"/>
        </w:rPr>
        <w:t>ECONOMIC DEVELOPMENT OF THE STATE'S REGIONS</w:t>
      </w:r>
    </w:p>
    <w:p w:rsidR="007C6FEF" w:rsidRDefault="008A5EDA">
      <w:pPr>
        <w:tabs>
          <w:tab w:val="left" w:leader="dot" w:pos="8648"/>
        </w:tabs>
        <w:spacing w:line="268" w:lineRule="exact"/>
        <w:ind w:left="852"/>
        <w:rPr>
          <w:sz w:val="24"/>
        </w:rPr>
      </w:pPr>
      <w:r>
        <w:rPr>
          <w:spacing w:val="-2"/>
          <w:sz w:val="24"/>
        </w:rPr>
        <w:t>Zadnieprovska</w:t>
      </w:r>
      <w:r>
        <w:rPr>
          <w:spacing w:val="-12"/>
          <w:sz w:val="24"/>
        </w:rPr>
        <w:t xml:space="preserve"> </w:t>
      </w:r>
      <w:r>
        <w:rPr>
          <w:spacing w:val="-2"/>
          <w:sz w:val="24"/>
        </w:rPr>
        <w:t>G.,</w:t>
      </w:r>
      <w:r>
        <w:rPr>
          <w:spacing w:val="-12"/>
          <w:sz w:val="24"/>
        </w:rPr>
        <w:t xml:space="preserve"> </w:t>
      </w:r>
      <w:r>
        <w:rPr>
          <w:spacing w:val="-2"/>
          <w:sz w:val="24"/>
        </w:rPr>
        <w:t>Ternova</w:t>
      </w:r>
      <w:r>
        <w:rPr>
          <w:spacing w:val="-13"/>
          <w:sz w:val="24"/>
        </w:rPr>
        <w:t xml:space="preserve"> </w:t>
      </w:r>
      <w:r>
        <w:rPr>
          <w:spacing w:val="-2"/>
          <w:sz w:val="24"/>
        </w:rPr>
        <w:t>I.,</w:t>
      </w:r>
      <w:r>
        <w:rPr>
          <w:spacing w:val="-12"/>
          <w:sz w:val="24"/>
        </w:rPr>
        <w:t xml:space="preserve"> </w:t>
      </w:r>
      <w:r>
        <w:rPr>
          <w:spacing w:val="-2"/>
          <w:sz w:val="24"/>
        </w:rPr>
        <w:t>Shevchenko</w:t>
      </w:r>
      <w:r>
        <w:rPr>
          <w:spacing w:val="-13"/>
          <w:sz w:val="24"/>
        </w:rPr>
        <w:t xml:space="preserve"> </w:t>
      </w:r>
      <w:r>
        <w:rPr>
          <w:spacing w:val="-10"/>
          <w:sz w:val="24"/>
        </w:rPr>
        <w:t>A</w:t>
      </w:r>
      <w:r>
        <w:rPr>
          <w:sz w:val="24"/>
        </w:rPr>
        <w:tab/>
      </w:r>
      <w:r>
        <w:rPr>
          <w:spacing w:val="-5"/>
          <w:sz w:val="24"/>
        </w:rPr>
        <w:t>225</w:t>
      </w:r>
    </w:p>
    <w:p w:rsidR="007C6FEF" w:rsidRDefault="008A5EDA">
      <w:pPr>
        <w:pStyle w:val="5"/>
        <w:spacing w:before="263"/>
      </w:pPr>
      <w:r>
        <w:rPr>
          <w:w w:val="90"/>
        </w:rPr>
        <w:t>ABBREVIATIONS</w:t>
      </w:r>
      <w:r>
        <w:rPr>
          <w:spacing w:val="-2"/>
        </w:rPr>
        <w:t xml:space="preserve"> </w:t>
      </w:r>
      <w:r>
        <w:rPr>
          <w:w w:val="90"/>
        </w:rPr>
        <w:t>OF</w:t>
      </w:r>
      <w:r>
        <w:rPr>
          <w:spacing w:val="-2"/>
        </w:rPr>
        <w:t xml:space="preserve"> </w:t>
      </w:r>
      <w:r>
        <w:rPr>
          <w:w w:val="90"/>
        </w:rPr>
        <w:t>PROFESSIONAL</w:t>
      </w:r>
      <w:r>
        <w:rPr>
          <w:spacing w:val="-4"/>
        </w:rPr>
        <w:t xml:space="preserve"> </w:t>
      </w:r>
      <w:r>
        <w:rPr>
          <w:w w:val="90"/>
        </w:rPr>
        <w:t>ORGANIZATIONS</w:t>
      </w:r>
      <w:r>
        <w:rPr>
          <w:spacing w:val="-1"/>
        </w:rPr>
        <w:t xml:space="preserve"> </w:t>
      </w:r>
      <w:r>
        <w:rPr>
          <w:w w:val="90"/>
        </w:rPr>
        <w:t>IN</w:t>
      </w:r>
      <w:r>
        <w:rPr>
          <w:spacing w:val="-4"/>
        </w:rPr>
        <w:t xml:space="preserve"> </w:t>
      </w:r>
      <w:r>
        <w:rPr>
          <w:spacing w:val="-2"/>
          <w:w w:val="90"/>
        </w:rPr>
        <w:t>ECONOMICS</w:t>
      </w:r>
    </w:p>
    <w:p w:rsidR="007C6FEF" w:rsidRDefault="008A5EDA">
      <w:pPr>
        <w:spacing w:before="19"/>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22" w:line="256" w:lineRule="auto"/>
        <w:ind w:left="852" w:right="1142"/>
        <w:rPr>
          <w:sz w:val="24"/>
        </w:rPr>
      </w:pPr>
      <w:r>
        <w:rPr>
          <w:spacing w:val="-2"/>
          <w:sz w:val="24"/>
        </w:rPr>
        <w:t>Yurko</w:t>
      </w:r>
      <w:r>
        <w:rPr>
          <w:spacing w:val="-12"/>
          <w:sz w:val="24"/>
        </w:rPr>
        <w:t xml:space="preserve"> </w:t>
      </w:r>
      <w:r>
        <w:rPr>
          <w:spacing w:val="-2"/>
          <w:sz w:val="24"/>
        </w:rPr>
        <w:t>N.A.,</w:t>
      </w:r>
      <w:r>
        <w:rPr>
          <w:spacing w:val="-9"/>
          <w:sz w:val="24"/>
        </w:rPr>
        <w:t xml:space="preserve"> </w:t>
      </w:r>
      <w:r>
        <w:rPr>
          <w:spacing w:val="-2"/>
          <w:sz w:val="24"/>
        </w:rPr>
        <w:t>Romanchuk</w:t>
      </w:r>
      <w:r>
        <w:rPr>
          <w:spacing w:val="-12"/>
          <w:sz w:val="24"/>
        </w:rPr>
        <w:t xml:space="preserve"> </w:t>
      </w:r>
      <w:r>
        <w:rPr>
          <w:spacing w:val="-2"/>
          <w:sz w:val="24"/>
        </w:rPr>
        <w:t>O.V.,</w:t>
      </w:r>
      <w:r>
        <w:rPr>
          <w:spacing w:val="-11"/>
          <w:sz w:val="24"/>
        </w:rPr>
        <w:t xml:space="preserve"> </w:t>
      </w:r>
      <w:r>
        <w:rPr>
          <w:spacing w:val="-2"/>
          <w:sz w:val="24"/>
        </w:rPr>
        <w:t>Kholiavka</w:t>
      </w:r>
      <w:r>
        <w:rPr>
          <w:spacing w:val="-14"/>
          <w:sz w:val="24"/>
        </w:rPr>
        <w:t xml:space="preserve"> </w:t>
      </w:r>
      <w:r>
        <w:rPr>
          <w:spacing w:val="-2"/>
          <w:sz w:val="24"/>
        </w:rPr>
        <w:t>V.Z.,</w:t>
      </w:r>
      <w:r>
        <w:rPr>
          <w:spacing w:val="-12"/>
          <w:sz w:val="24"/>
        </w:rPr>
        <w:t xml:space="preserve"> </w:t>
      </w:r>
      <w:r>
        <w:rPr>
          <w:spacing w:val="-2"/>
          <w:sz w:val="24"/>
        </w:rPr>
        <w:t>Vorobel</w:t>
      </w:r>
      <w:r>
        <w:rPr>
          <w:spacing w:val="-12"/>
          <w:sz w:val="24"/>
        </w:rPr>
        <w:t xml:space="preserve"> </w:t>
      </w:r>
      <w:r>
        <w:rPr>
          <w:spacing w:val="-2"/>
          <w:sz w:val="24"/>
        </w:rPr>
        <w:t>M.M.,</w:t>
      </w:r>
      <w:r>
        <w:rPr>
          <w:spacing w:val="-11"/>
          <w:sz w:val="24"/>
        </w:rPr>
        <w:t xml:space="preserve"> </w:t>
      </w:r>
      <w:r>
        <w:rPr>
          <w:spacing w:val="-2"/>
          <w:sz w:val="24"/>
        </w:rPr>
        <w:t>Kalymon</w:t>
      </w:r>
      <w:r>
        <w:rPr>
          <w:spacing w:val="-13"/>
          <w:sz w:val="24"/>
        </w:rPr>
        <w:t xml:space="preserve"> </w:t>
      </w:r>
      <w:r>
        <w:rPr>
          <w:spacing w:val="-2"/>
          <w:sz w:val="24"/>
        </w:rPr>
        <w:t xml:space="preserve">Yu.O., </w:t>
      </w:r>
      <w:r>
        <w:rPr>
          <w:sz w:val="24"/>
        </w:rPr>
        <w:t>Styfanyshyn I.M.</w:t>
      </w:r>
      <w:r>
        <w:rPr>
          <w:sz w:val="24"/>
        </w:rPr>
        <w:tab/>
      </w:r>
      <w:r>
        <w:rPr>
          <w:spacing w:val="-4"/>
          <w:sz w:val="24"/>
        </w:rPr>
        <w:t>234</w:t>
      </w:r>
    </w:p>
    <w:p w:rsidR="007C6FEF" w:rsidRDefault="008A5EDA">
      <w:pPr>
        <w:pStyle w:val="5"/>
        <w:spacing w:before="244" w:line="256" w:lineRule="auto"/>
        <w:ind w:right="1556"/>
      </w:pPr>
      <w:r>
        <w:t xml:space="preserve">BUSINESS COMMUNICATIONS IN THE MODERN ENTERPRISE </w:t>
      </w:r>
      <w:r>
        <w:rPr>
          <w:spacing w:val="-4"/>
        </w:rPr>
        <w:t>MANAGEMENT</w:t>
      </w:r>
      <w:r>
        <w:rPr>
          <w:spacing w:val="-12"/>
        </w:rPr>
        <w:t xml:space="preserve"> </w:t>
      </w:r>
      <w:r>
        <w:rPr>
          <w:spacing w:val="-4"/>
        </w:rPr>
        <w:t>SYSTEM</w:t>
      </w:r>
    </w:p>
    <w:p w:rsidR="007C6FEF" w:rsidRDefault="008A5EDA">
      <w:pPr>
        <w:tabs>
          <w:tab w:val="left" w:leader="dot" w:pos="8623"/>
        </w:tabs>
        <w:spacing w:line="271" w:lineRule="exact"/>
        <w:ind w:left="848"/>
        <w:rPr>
          <w:sz w:val="24"/>
        </w:rPr>
      </w:pPr>
      <w:r>
        <w:rPr>
          <w:spacing w:val="-6"/>
          <w:sz w:val="24"/>
        </w:rPr>
        <w:t>Kotko</w:t>
      </w:r>
      <w:r>
        <w:rPr>
          <w:spacing w:val="-2"/>
          <w:sz w:val="24"/>
        </w:rPr>
        <w:t xml:space="preserve"> </w:t>
      </w:r>
      <w:r>
        <w:rPr>
          <w:spacing w:val="-6"/>
          <w:sz w:val="24"/>
        </w:rPr>
        <w:t>Ya.M.,</w:t>
      </w:r>
      <w:r>
        <w:rPr>
          <w:spacing w:val="-9"/>
          <w:sz w:val="24"/>
        </w:rPr>
        <w:t xml:space="preserve"> </w:t>
      </w:r>
      <w:r>
        <w:rPr>
          <w:spacing w:val="-6"/>
          <w:sz w:val="24"/>
        </w:rPr>
        <w:t>Kulinich</w:t>
      </w:r>
      <w:r>
        <w:rPr>
          <w:spacing w:val="-5"/>
          <w:sz w:val="24"/>
        </w:rPr>
        <w:t xml:space="preserve"> </w:t>
      </w:r>
      <w:r>
        <w:rPr>
          <w:spacing w:val="-6"/>
          <w:sz w:val="24"/>
        </w:rPr>
        <w:t>O.A.,</w:t>
      </w:r>
      <w:r>
        <w:rPr>
          <w:spacing w:val="-9"/>
          <w:sz w:val="24"/>
        </w:rPr>
        <w:t xml:space="preserve"> </w:t>
      </w:r>
      <w:r>
        <w:rPr>
          <w:spacing w:val="-6"/>
          <w:sz w:val="24"/>
        </w:rPr>
        <w:t>Levkina</w:t>
      </w:r>
      <w:r>
        <w:rPr>
          <w:sz w:val="24"/>
        </w:rPr>
        <w:t xml:space="preserve"> </w:t>
      </w:r>
      <w:r>
        <w:rPr>
          <w:spacing w:val="-6"/>
          <w:sz w:val="24"/>
        </w:rPr>
        <w:t>R.V.</w:t>
      </w:r>
      <w:r>
        <w:rPr>
          <w:sz w:val="24"/>
        </w:rPr>
        <w:tab/>
      </w:r>
      <w:r>
        <w:rPr>
          <w:spacing w:val="-5"/>
          <w:sz w:val="24"/>
        </w:rPr>
        <w:t>242</w:t>
      </w:r>
    </w:p>
    <w:p w:rsidR="007C6FEF" w:rsidRDefault="008A5EDA">
      <w:pPr>
        <w:pStyle w:val="5"/>
        <w:spacing w:before="263" w:line="259" w:lineRule="auto"/>
        <w:ind w:right="1550"/>
      </w:pPr>
      <w:r>
        <w:rPr>
          <w:spacing w:val="-8"/>
        </w:rPr>
        <w:t>AGGLOMERATIONS AS DRIVERS</w:t>
      </w:r>
      <w:r>
        <w:rPr>
          <w:spacing w:val="-7"/>
        </w:rPr>
        <w:t xml:space="preserve"> </w:t>
      </w:r>
      <w:r>
        <w:rPr>
          <w:spacing w:val="-8"/>
        </w:rPr>
        <w:t>OF SPATIAL DEVELOPMENT IN</w:t>
      </w:r>
      <w:r>
        <w:rPr>
          <w:spacing w:val="-7"/>
        </w:rPr>
        <w:t xml:space="preserve"> </w:t>
      </w:r>
      <w:r>
        <w:rPr>
          <w:spacing w:val="-8"/>
        </w:rPr>
        <w:t xml:space="preserve">POST- </w:t>
      </w:r>
      <w:r>
        <w:t>WAR</w:t>
      </w:r>
      <w:r>
        <w:rPr>
          <w:spacing w:val="-12"/>
        </w:rPr>
        <w:t xml:space="preserve"> </w:t>
      </w:r>
      <w:r>
        <w:t>UKRAINE</w:t>
      </w:r>
    </w:p>
    <w:p w:rsidR="007C6FEF" w:rsidRDefault="008A5EDA">
      <w:pPr>
        <w:tabs>
          <w:tab w:val="left" w:leader="dot" w:pos="8648"/>
        </w:tabs>
        <w:spacing w:line="268" w:lineRule="exact"/>
        <w:ind w:left="852"/>
        <w:rPr>
          <w:sz w:val="24"/>
        </w:rPr>
      </w:pPr>
      <w:r>
        <w:rPr>
          <w:spacing w:val="-6"/>
          <w:sz w:val="24"/>
        </w:rPr>
        <w:t>Panasyuk</w:t>
      </w:r>
      <w:r>
        <w:rPr>
          <w:spacing w:val="-1"/>
          <w:sz w:val="24"/>
        </w:rPr>
        <w:t xml:space="preserve"> </w:t>
      </w:r>
      <w:r>
        <w:rPr>
          <w:spacing w:val="-6"/>
          <w:sz w:val="24"/>
        </w:rPr>
        <w:t>V.,</w:t>
      </w:r>
      <w:r>
        <w:rPr>
          <w:spacing w:val="1"/>
          <w:sz w:val="24"/>
        </w:rPr>
        <w:t xml:space="preserve"> </w:t>
      </w:r>
      <w:r>
        <w:rPr>
          <w:spacing w:val="-6"/>
          <w:sz w:val="24"/>
        </w:rPr>
        <w:t>Zhukovska</w:t>
      </w:r>
      <w:r>
        <w:rPr>
          <w:spacing w:val="1"/>
          <w:sz w:val="24"/>
        </w:rPr>
        <w:t xml:space="preserve"> </w:t>
      </w:r>
      <w:r>
        <w:rPr>
          <w:spacing w:val="-6"/>
          <w:sz w:val="24"/>
        </w:rPr>
        <w:t>A.</w:t>
      </w:r>
      <w:r>
        <w:rPr>
          <w:sz w:val="24"/>
        </w:rPr>
        <w:tab/>
      </w:r>
      <w:r>
        <w:rPr>
          <w:spacing w:val="-5"/>
          <w:sz w:val="24"/>
        </w:rPr>
        <w:t>252</w:t>
      </w:r>
    </w:p>
    <w:p w:rsidR="007C6FEF" w:rsidRDefault="008A5EDA">
      <w:pPr>
        <w:pStyle w:val="5"/>
        <w:spacing w:before="264" w:line="256" w:lineRule="auto"/>
        <w:ind w:right="1557"/>
      </w:pPr>
      <w:r>
        <w:rPr>
          <w:w w:val="90"/>
        </w:rPr>
        <w:t xml:space="preserve">THE AGRICULTURAL SECTOR OF UKRAINE: ANALYSIS OF THE CURRENT STATE, COMPONENTS OF SUSTAINABILITY, PROBLEMS AND STRATEGIC </w:t>
      </w:r>
      <w:r>
        <w:rPr>
          <w:spacing w:val="-8"/>
        </w:rPr>
        <w:t>DIRECTIONS</w:t>
      </w:r>
      <w:r>
        <w:rPr>
          <w:spacing w:val="-5"/>
        </w:rPr>
        <w:t xml:space="preserve"> </w:t>
      </w:r>
      <w:r>
        <w:rPr>
          <w:spacing w:val="-8"/>
        </w:rPr>
        <w:t>OF</w:t>
      </w:r>
      <w:r>
        <w:rPr>
          <w:spacing w:val="-6"/>
        </w:rPr>
        <w:t xml:space="preserve"> </w:t>
      </w:r>
      <w:r>
        <w:rPr>
          <w:spacing w:val="-8"/>
        </w:rPr>
        <w:t>DEVELOPMENT</w:t>
      </w:r>
    </w:p>
    <w:p w:rsidR="007C6FEF" w:rsidRDefault="008A5EDA">
      <w:pPr>
        <w:tabs>
          <w:tab w:val="left" w:leader="dot" w:pos="8648"/>
        </w:tabs>
        <w:spacing w:before="2"/>
        <w:ind w:left="852"/>
        <w:rPr>
          <w:sz w:val="24"/>
        </w:rPr>
      </w:pPr>
      <w:r>
        <w:rPr>
          <w:sz w:val="24"/>
        </w:rPr>
        <w:t>Oliinyk</w:t>
      </w:r>
      <w:r>
        <w:rPr>
          <w:spacing w:val="-15"/>
          <w:sz w:val="24"/>
        </w:rPr>
        <w:t xml:space="preserve"> </w:t>
      </w:r>
      <w:r>
        <w:rPr>
          <w:sz w:val="24"/>
        </w:rPr>
        <w:t>N.,</w:t>
      </w:r>
      <w:r>
        <w:rPr>
          <w:spacing w:val="-13"/>
          <w:sz w:val="24"/>
        </w:rPr>
        <w:t xml:space="preserve"> </w:t>
      </w:r>
      <w:r>
        <w:rPr>
          <w:sz w:val="24"/>
        </w:rPr>
        <w:t>Melnyk</w:t>
      </w:r>
      <w:r>
        <w:rPr>
          <w:spacing w:val="-14"/>
          <w:sz w:val="24"/>
        </w:rPr>
        <w:t xml:space="preserve"> </w:t>
      </w:r>
      <w:r>
        <w:rPr>
          <w:sz w:val="24"/>
        </w:rPr>
        <w:t>I.,</w:t>
      </w:r>
      <w:r>
        <w:rPr>
          <w:spacing w:val="-13"/>
          <w:sz w:val="24"/>
        </w:rPr>
        <w:t xml:space="preserve"> </w:t>
      </w:r>
      <w:r>
        <w:rPr>
          <w:sz w:val="24"/>
        </w:rPr>
        <w:t>Zadumin</w:t>
      </w:r>
      <w:r>
        <w:rPr>
          <w:spacing w:val="-14"/>
          <w:sz w:val="24"/>
        </w:rPr>
        <w:t xml:space="preserve"> </w:t>
      </w:r>
      <w:r>
        <w:rPr>
          <w:spacing w:val="-5"/>
          <w:sz w:val="24"/>
        </w:rPr>
        <w:t>D.</w:t>
      </w:r>
      <w:r>
        <w:rPr>
          <w:sz w:val="24"/>
        </w:rPr>
        <w:tab/>
      </w:r>
      <w:r>
        <w:rPr>
          <w:spacing w:val="-5"/>
          <w:sz w:val="24"/>
        </w:rPr>
        <w:t>261</w:t>
      </w:r>
    </w:p>
    <w:p w:rsidR="007C6FEF" w:rsidRDefault="008A5EDA">
      <w:pPr>
        <w:pStyle w:val="5"/>
        <w:spacing w:before="264" w:line="256" w:lineRule="auto"/>
        <w:ind w:right="1559"/>
      </w:pPr>
      <w:r>
        <w:rPr>
          <w:spacing w:val="-8"/>
        </w:rPr>
        <w:t>THE</w:t>
      </w:r>
      <w:r>
        <w:t xml:space="preserve"> </w:t>
      </w:r>
      <w:r>
        <w:rPr>
          <w:spacing w:val="-8"/>
        </w:rPr>
        <w:t>INFLUENCE</w:t>
      </w:r>
      <w:r>
        <w:t xml:space="preserve"> </w:t>
      </w:r>
      <w:r>
        <w:rPr>
          <w:spacing w:val="-8"/>
        </w:rPr>
        <w:t>OF</w:t>
      </w:r>
      <w:r>
        <w:t xml:space="preserve"> </w:t>
      </w:r>
      <w:r>
        <w:rPr>
          <w:spacing w:val="-8"/>
        </w:rPr>
        <w:t>COMPETITIVENESS</w:t>
      </w:r>
      <w:r>
        <w:t xml:space="preserve"> </w:t>
      </w:r>
      <w:r>
        <w:rPr>
          <w:spacing w:val="-8"/>
        </w:rPr>
        <w:t>MANAGEMENT</w:t>
      </w:r>
      <w:r>
        <w:t xml:space="preserve"> </w:t>
      </w:r>
      <w:r>
        <w:rPr>
          <w:spacing w:val="-8"/>
        </w:rPr>
        <w:t>THEORIES</w:t>
      </w:r>
      <w:r>
        <w:t xml:space="preserve"> </w:t>
      </w:r>
      <w:r>
        <w:rPr>
          <w:spacing w:val="-8"/>
        </w:rPr>
        <w:t xml:space="preserve">ON </w:t>
      </w:r>
      <w:r>
        <w:rPr>
          <w:w w:val="90"/>
        </w:rPr>
        <w:t xml:space="preserve">THE DEVELOPMENT OF ENTERPRISES IN THE PROCESS OF ECONOMIC </w:t>
      </w:r>
      <w:r>
        <w:rPr>
          <w:spacing w:val="-2"/>
        </w:rPr>
        <w:t>GLOBALISATION</w:t>
      </w:r>
    </w:p>
    <w:p w:rsidR="007C6FEF" w:rsidRDefault="008A5EDA">
      <w:pPr>
        <w:spacing w:before="1"/>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19"/>
        <w:ind w:left="852"/>
        <w:rPr>
          <w:sz w:val="24"/>
        </w:rPr>
      </w:pPr>
      <w:r>
        <w:rPr>
          <w:spacing w:val="-4"/>
          <w:sz w:val="24"/>
        </w:rPr>
        <w:t>Grischenko</w:t>
      </w:r>
      <w:r>
        <w:rPr>
          <w:spacing w:val="-11"/>
          <w:sz w:val="24"/>
        </w:rPr>
        <w:t xml:space="preserve"> </w:t>
      </w:r>
      <w:r>
        <w:rPr>
          <w:spacing w:val="-4"/>
          <w:sz w:val="24"/>
        </w:rPr>
        <w:t>I.,</w:t>
      </w:r>
      <w:r>
        <w:rPr>
          <w:spacing w:val="-9"/>
          <w:sz w:val="24"/>
        </w:rPr>
        <w:t xml:space="preserve"> </w:t>
      </w:r>
      <w:r>
        <w:rPr>
          <w:spacing w:val="-4"/>
          <w:sz w:val="24"/>
        </w:rPr>
        <w:t>Sysoieva</w:t>
      </w:r>
      <w:r>
        <w:rPr>
          <w:spacing w:val="-12"/>
          <w:sz w:val="24"/>
        </w:rPr>
        <w:t xml:space="preserve"> </w:t>
      </w:r>
      <w:r>
        <w:rPr>
          <w:spacing w:val="-4"/>
          <w:sz w:val="24"/>
        </w:rPr>
        <w:t>I.,</w:t>
      </w:r>
      <w:r>
        <w:rPr>
          <w:spacing w:val="-8"/>
          <w:sz w:val="24"/>
        </w:rPr>
        <w:t xml:space="preserve"> </w:t>
      </w:r>
      <w:r>
        <w:rPr>
          <w:spacing w:val="-4"/>
          <w:sz w:val="24"/>
        </w:rPr>
        <w:t>Ciganchuk</w:t>
      </w:r>
      <w:r>
        <w:rPr>
          <w:spacing w:val="-11"/>
          <w:sz w:val="24"/>
        </w:rPr>
        <w:t xml:space="preserve"> </w:t>
      </w:r>
      <w:r>
        <w:rPr>
          <w:spacing w:val="-4"/>
          <w:sz w:val="24"/>
        </w:rPr>
        <w:t>V.,</w:t>
      </w:r>
      <w:r>
        <w:rPr>
          <w:spacing w:val="-9"/>
          <w:sz w:val="24"/>
        </w:rPr>
        <w:t xml:space="preserve"> </w:t>
      </w:r>
      <w:r>
        <w:rPr>
          <w:spacing w:val="-4"/>
          <w:sz w:val="24"/>
        </w:rPr>
        <w:t>Farion</w:t>
      </w:r>
      <w:r>
        <w:rPr>
          <w:spacing w:val="-10"/>
          <w:sz w:val="24"/>
        </w:rPr>
        <w:t xml:space="preserve"> </w:t>
      </w:r>
      <w:r>
        <w:rPr>
          <w:spacing w:val="-7"/>
          <w:sz w:val="24"/>
        </w:rPr>
        <w:t>V.</w:t>
      </w:r>
      <w:r>
        <w:rPr>
          <w:sz w:val="24"/>
        </w:rPr>
        <w:tab/>
      </w:r>
      <w:r>
        <w:rPr>
          <w:spacing w:val="-5"/>
          <w:sz w:val="24"/>
        </w:rPr>
        <w:t>269</w:t>
      </w:r>
    </w:p>
    <w:p w:rsidR="007C6FEF" w:rsidRDefault="008A5EDA">
      <w:pPr>
        <w:pStyle w:val="5"/>
        <w:spacing w:before="264" w:line="256" w:lineRule="auto"/>
        <w:ind w:right="1560"/>
      </w:pPr>
      <w:r>
        <w:rPr>
          <w:spacing w:val="-6"/>
        </w:rPr>
        <w:t>CONTRADICTIONS</w:t>
      </w:r>
      <w:r>
        <w:rPr>
          <w:spacing w:val="-10"/>
        </w:rPr>
        <w:t xml:space="preserve"> </w:t>
      </w:r>
      <w:r>
        <w:rPr>
          <w:spacing w:val="-6"/>
        </w:rPr>
        <w:t>IN</w:t>
      </w:r>
      <w:r>
        <w:rPr>
          <w:spacing w:val="-10"/>
        </w:rPr>
        <w:t xml:space="preserve"> </w:t>
      </w:r>
      <w:r>
        <w:rPr>
          <w:spacing w:val="-6"/>
        </w:rPr>
        <w:t>THE</w:t>
      </w:r>
      <w:r>
        <w:rPr>
          <w:spacing w:val="-10"/>
        </w:rPr>
        <w:t xml:space="preserve"> </w:t>
      </w:r>
      <w:r>
        <w:rPr>
          <w:spacing w:val="-6"/>
        </w:rPr>
        <w:t>FORMATION</w:t>
      </w:r>
      <w:r>
        <w:rPr>
          <w:spacing w:val="-10"/>
        </w:rPr>
        <w:t xml:space="preserve"> </w:t>
      </w:r>
      <w:r>
        <w:rPr>
          <w:spacing w:val="-6"/>
        </w:rPr>
        <w:t>OF</w:t>
      </w:r>
      <w:r>
        <w:rPr>
          <w:spacing w:val="-10"/>
        </w:rPr>
        <w:t xml:space="preserve"> </w:t>
      </w:r>
      <w:r>
        <w:rPr>
          <w:spacing w:val="-6"/>
        </w:rPr>
        <w:t>CRITERIA</w:t>
      </w:r>
      <w:r>
        <w:rPr>
          <w:spacing w:val="-10"/>
        </w:rPr>
        <w:t xml:space="preserve"> </w:t>
      </w:r>
      <w:r>
        <w:rPr>
          <w:spacing w:val="-6"/>
        </w:rPr>
        <w:t>FOR</w:t>
      </w:r>
      <w:r>
        <w:rPr>
          <w:spacing w:val="-10"/>
        </w:rPr>
        <w:t xml:space="preserve"> </w:t>
      </w:r>
      <w:r>
        <w:rPr>
          <w:spacing w:val="-6"/>
        </w:rPr>
        <w:t xml:space="preserve">MARKETING </w:t>
      </w:r>
      <w:r>
        <w:rPr>
          <w:w w:val="90"/>
        </w:rPr>
        <w:t>DETERMINANTS OF THE ENTERPRISE COMPETITIVENESS COMPLEX</w:t>
      </w:r>
    </w:p>
    <w:p w:rsidR="007C6FEF" w:rsidRDefault="008A5EDA">
      <w:pPr>
        <w:tabs>
          <w:tab w:val="left" w:leader="dot" w:pos="8648"/>
        </w:tabs>
        <w:spacing w:before="2"/>
        <w:ind w:left="852"/>
        <w:rPr>
          <w:sz w:val="24"/>
        </w:rPr>
      </w:pPr>
      <w:r>
        <w:rPr>
          <w:sz w:val="24"/>
        </w:rPr>
        <w:t>Melnyk</w:t>
      </w:r>
      <w:r>
        <w:rPr>
          <w:spacing w:val="-10"/>
          <w:sz w:val="24"/>
        </w:rPr>
        <w:t xml:space="preserve"> </w:t>
      </w:r>
      <w:r>
        <w:rPr>
          <w:spacing w:val="-5"/>
          <w:sz w:val="24"/>
        </w:rPr>
        <w:t>S.</w:t>
      </w:r>
      <w:r>
        <w:rPr>
          <w:sz w:val="24"/>
        </w:rPr>
        <w:tab/>
      </w:r>
      <w:r>
        <w:rPr>
          <w:spacing w:val="-5"/>
          <w:sz w:val="24"/>
        </w:rPr>
        <w:t>279</w:t>
      </w:r>
    </w:p>
    <w:p w:rsidR="007C6FEF" w:rsidRDefault="007C6FEF">
      <w:pPr>
        <w:rPr>
          <w:sz w:val="24"/>
        </w:rPr>
        <w:sectPr w:rsidR="007C6FEF">
          <w:pgSz w:w="11910" w:h="16850"/>
          <w:pgMar w:top="1400" w:right="850" w:bottom="1220" w:left="850" w:header="585" w:footer="1028" w:gutter="0"/>
          <w:cols w:space="720"/>
        </w:sectPr>
      </w:pPr>
    </w:p>
    <w:p w:rsidR="007C6FEF" w:rsidRDefault="008A5EDA">
      <w:pPr>
        <w:spacing w:before="35" w:line="268" w:lineRule="auto"/>
        <w:ind w:left="1135" w:right="1276"/>
        <w:jc w:val="both"/>
        <w:rPr>
          <w:sz w:val="24"/>
        </w:rPr>
      </w:pPr>
      <w:r>
        <w:rPr>
          <w:noProof/>
          <w:sz w:val="24"/>
        </w:rPr>
        <w:lastRenderedPageBreak/>
        <mc:AlternateContent>
          <mc:Choice Requires="wps">
            <w:drawing>
              <wp:anchor distT="0" distB="0" distL="0" distR="0" simplePos="0" relativeHeight="15752704" behindDoc="0" locked="0" layoutInCell="1" allowOverlap="1">
                <wp:simplePos x="0" y="0"/>
                <wp:positionH relativeFrom="page">
                  <wp:posOffset>760094</wp:posOffset>
                </wp:positionH>
                <wp:positionV relativeFrom="paragraph">
                  <wp:posOffset>190959</wp:posOffset>
                </wp:positionV>
                <wp:extent cx="1270" cy="1436370"/>
                <wp:effectExtent l="0" t="0" r="0" b="0"/>
                <wp:wrapNone/>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682E389" id="Graphic 62" o:spid="_x0000_s1026" style="position:absolute;margin-left:59.85pt;margin-top:15.05pt;width:.1pt;height:113.1pt;z-index:1575270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" path="m,l,1436369e" filled="f" strokeweight=".5pt">
                <v:path arrowok="t"/>
                <w10:wrap anchorx="page"/>
              </v:shape>
            </w:pict>
          </mc:Fallback>
        </mc:AlternateContent>
      </w:r>
      <w:r>
        <w:rPr>
          <w:noProof/>
          <w:sz w:val="24"/>
        </w:rPr>
        <mc:AlternateContent>
          <mc:Choice Requires="wps">
            <w:drawing>
              <wp:anchor distT="0" distB="0" distL="0" distR="0" simplePos="0" relativeHeight="15753216" behindDoc="0" locked="0" layoutInCell="1" allowOverlap="1">
                <wp:simplePos x="0" y="0"/>
                <wp:positionH relativeFrom="page">
                  <wp:posOffset>669268</wp:posOffset>
                </wp:positionH>
                <wp:positionV relativeFrom="paragraph">
                  <wp:posOffset>1801219</wp:posOffset>
                </wp:positionV>
                <wp:extent cx="198120" cy="662305"/>
                <wp:effectExtent l="0" t="0" r="0" b="0"/>
                <wp:wrapNone/>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63" o:spid="_x0000_s1044" type="#_x0000_t202" style="position:absolute;left:0;text-align:left;margin-left:52.7pt;margin-top:141.85pt;width:15.6pt;height:52.15pt;z-index:15753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Pr>
          <w:spacing w:val="-8"/>
          <w:sz w:val="24"/>
        </w:rPr>
        <w:t>REGULATORY</w:t>
      </w:r>
      <w:r>
        <w:rPr>
          <w:spacing w:val="-3"/>
          <w:sz w:val="24"/>
        </w:rPr>
        <w:t xml:space="preserve"> </w:t>
      </w:r>
      <w:r>
        <w:rPr>
          <w:spacing w:val="-8"/>
          <w:sz w:val="24"/>
        </w:rPr>
        <w:t>MECHANISMS</w:t>
      </w:r>
      <w:r>
        <w:rPr>
          <w:spacing w:val="-3"/>
          <w:sz w:val="24"/>
        </w:rPr>
        <w:t xml:space="preserve"> </w:t>
      </w:r>
      <w:r>
        <w:rPr>
          <w:spacing w:val="-8"/>
          <w:sz w:val="24"/>
        </w:rPr>
        <w:t>FOR</w:t>
      </w:r>
      <w:r>
        <w:rPr>
          <w:spacing w:val="-4"/>
          <w:sz w:val="24"/>
        </w:rPr>
        <w:t xml:space="preserve"> </w:t>
      </w:r>
      <w:r>
        <w:rPr>
          <w:spacing w:val="-8"/>
          <w:sz w:val="24"/>
        </w:rPr>
        <w:t>THE</w:t>
      </w:r>
      <w:r>
        <w:rPr>
          <w:spacing w:val="-3"/>
          <w:sz w:val="24"/>
        </w:rPr>
        <w:t xml:space="preserve"> </w:t>
      </w:r>
      <w:r>
        <w:rPr>
          <w:spacing w:val="-8"/>
          <w:sz w:val="24"/>
        </w:rPr>
        <w:t>DEVELOPMENT</w:t>
      </w:r>
      <w:r>
        <w:rPr>
          <w:spacing w:val="-4"/>
          <w:sz w:val="24"/>
        </w:rPr>
        <w:t xml:space="preserve"> </w:t>
      </w:r>
      <w:r>
        <w:rPr>
          <w:spacing w:val="-8"/>
          <w:sz w:val="24"/>
        </w:rPr>
        <w:t>OF</w:t>
      </w:r>
      <w:r>
        <w:rPr>
          <w:spacing w:val="-3"/>
          <w:sz w:val="24"/>
        </w:rPr>
        <w:t xml:space="preserve"> </w:t>
      </w:r>
      <w:r>
        <w:rPr>
          <w:spacing w:val="-8"/>
          <w:sz w:val="24"/>
        </w:rPr>
        <w:t>SMALL</w:t>
      </w:r>
      <w:r>
        <w:rPr>
          <w:spacing w:val="-4"/>
          <w:sz w:val="24"/>
        </w:rPr>
        <w:t xml:space="preserve"> </w:t>
      </w:r>
      <w:r>
        <w:rPr>
          <w:spacing w:val="-8"/>
          <w:sz w:val="24"/>
        </w:rPr>
        <w:t xml:space="preserve">AND </w:t>
      </w:r>
      <w:r>
        <w:rPr>
          <w:sz w:val="24"/>
        </w:rPr>
        <w:t>MEDIUM</w:t>
      </w:r>
      <w:r>
        <w:rPr>
          <w:spacing w:val="-13"/>
          <w:sz w:val="24"/>
        </w:rPr>
        <w:t xml:space="preserve"> </w:t>
      </w:r>
      <w:r>
        <w:rPr>
          <w:sz w:val="24"/>
        </w:rPr>
        <w:t>BUSINESSES</w:t>
      </w:r>
      <w:r>
        <w:rPr>
          <w:spacing w:val="-13"/>
          <w:sz w:val="24"/>
        </w:rPr>
        <w:t xml:space="preserve"> </w:t>
      </w:r>
      <w:r>
        <w:rPr>
          <w:sz w:val="24"/>
        </w:rPr>
        <w:t>BASED</w:t>
      </w:r>
      <w:r>
        <w:rPr>
          <w:spacing w:val="-13"/>
          <w:sz w:val="24"/>
        </w:rPr>
        <w:t xml:space="preserve"> </w:t>
      </w:r>
      <w:r>
        <w:rPr>
          <w:sz w:val="24"/>
        </w:rPr>
        <w:t>ON</w:t>
      </w:r>
      <w:r>
        <w:rPr>
          <w:spacing w:val="-13"/>
          <w:sz w:val="24"/>
        </w:rPr>
        <w:t xml:space="preserve"> </w:t>
      </w:r>
      <w:r>
        <w:rPr>
          <w:sz w:val="24"/>
        </w:rPr>
        <w:t>THE</w:t>
      </w:r>
      <w:r>
        <w:rPr>
          <w:spacing w:val="-12"/>
          <w:sz w:val="24"/>
        </w:rPr>
        <w:t xml:space="preserve"> </w:t>
      </w:r>
      <w:r>
        <w:rPr>
          <w:sz w:val="24"/>
        </w:rPr>
        <w:t>CIRCULAR</w:t>
      </w:r>
      <w:r>
        <w:rPr>
          <w:spacing w:val="-13"/>
          <w:sz w:val="24"/>
        </w:rPr>
        <w:t xml:space="preserve"> </w:t>
      </w:r>
      <w:r>
        <w:rPr>
          <w:sz w:val="24"/>
        </w:rPr>
        <w:t>ECONOMY</w:t>
      </w:r>
      <w:r>
        <w:rPr>
          <w:spacing w:val="-13"/>
          <w:sz w:val="24"/>
        </w:rPr>
        <w:t xml:space="preserve"> </w:t>
      </w:r>
      <w:r>
        <w:rPr>
          <w:sz w:val="24"/>
        </w:rPr>
        <w:t>IN</w:t>
      </w:r>
      <w:r>
        <w:rPr>
          <w:spacing w:val="-12"/>
          <w:sz w:val="24"/>
        </w:rPr>
        <w:t xml:space="preserve"> </w:t>
      </w:r>
      <w:r>
        <w:rPr>
          <w:sz w:val="24"/>
        </w:rPr>
        <w:t xml:space="preserve">THE </w:t>
      </w:r>
      <w:r>
        <w:rPr>
          <w:w w:val="90"/>
          <w:sz w:val="24"/>
        </w:rPr>
        <w:t>CONDITIONS OF EUROPEAN INTEGRATION PROCESSES</w:t>
      </w:r>
    </w:p>
    <w:p w:rsidR="007C6FEF" w:rsidRDefault="008A5EDA">
      <w:pPr>
        <w:tabs>
          <w:tab w:val="right" w:leader="dot" w:pos="9342"/>
        </w:tabs>
        <w:spacing w:line="271" w:lineRule="exact"/>
        <w:ind w:left="1135"/>
        <w:rPr>
          <w:sz w:val="24"/>
        </w:rPr>
      </w:pPr>
      <w:r>
        <w:rPr>
          <w:spacing w:val="-2"/>
          <w:sz w:val="24"/>
        </w:rPr>
        <w:t>Dmytryshyn</w:t>
      </w:r>
      <w:r>
        <w:rPr>
          <w:spacing w:val="-7"/>
          <w:sz w:val="24"/>
        </w:rPr>
        <w:t xml:space="preserve"> </w:t>
      </w:r>
      <w:r>
        <w:rPr>
          <w:spacing w:val="-2"/>
          <w:sz w:val="24"/>
        </w:rPr>
        <w:t>L.,</w:t>
      </w:r>
      <w:r>
        <w:rPr>
          <w:spacing w:val="-9"/>
          <w:sz w:val="24"/>
        </w:rPr>
        <w:t xml:space="preserve"> </w:t>
      </w:r>
      <w:r>
        <w:rPr>
          <w:spacing w:val="-2"/>
          <w:sz w:val="24"/>
        </w:rPr>
        <w:t>Stasenko</w:t>
      </w:r>
      <w:r>
        <w:rPr>
          <w:spacing w:val="-6"/>
          <w:sz w:val="24"/>
        </w:rPr>
        <w:t xml:space="preserve"> </w:t>
      </w:r>
      <w:r>
        <w:rPr>
          <w:spacing w:val="-5"/>
          <w:sz w:val="24"/>
        </w:rPr>
        <w:t>Z.</w:t>
      </w:r>
      <w:r>
        <w:rPr>
          <w:sz w:val="24"/>
        </w:rPr>
        <w:tab/>
      </w:r>
      <w:r>
        <w:rPr>
          <w:spacing w:val="-5"/>
          <w:sz w:val="24"/>
        </w:rPr>
        <w:t>293</w:t>
      </w:r>
    </w:p>
    <w:p w:rsidR="007C6FEF" w:rsidRDefault="008A5EDA">
      <w:pPr>
        <w:pStyle w:val="5"/>
        <w:spacing w:before="285"/>
        <w:ind w:left="1135"/>
      </w:pPr>
      <w:r>
        <w:rPr>
          <w:w w:val="90"/>
        </w:rPr>
        <w:t>SOCIAL</w:t>
      </w:r>
      <w:r>
        <w:rPr>
          <w:spacing w:val="-8"/>
          <w:w w:val="90"/>
        </w:rPr>
        <w:t xml:space="preserve"> </w:t>
      </w:r>
      <w:r>
        <w:rPr>
          <w:w w:val="90"/>
        </w:rPr>
        <w:t>RESPONSIBILITY</w:t>
      </w:r>
      <w:r>
        <w:rPr>
          <w:spacing w:val="-6"/>
          <w:w w:val="90"/>
        </w:rPr>
        <w:t xml:space="preserve"> </w:t>
      </w:r>
      <w:r>
        <w:rPr>
          <w:w w:val="90"/>
        </w:rPr>
        <w:t>OF</w:t>
      </w:r>
      <w:r>
        <w:rPr>
          <w:spacing w:val="-7"/>
          <w:w w:val="90"/>
        </w:rPr>
        <w:t xml:space="preserve"> </w:t>
      </w:r>
      <w:r>
        <w:rPr>
          <w:w w:val="90"/>
        </w:rPr>
        <w:t>AGRICULTURAL</w:t>
      </w:r>
      <w:r>
        <w:rPr>
          <w:spacing w:val="-5"/>
          <w:w w:val="90"/>
        </w:rPr>
        <w:t xml:space="preserve"> </w:t>
      </w:r>
      <w:r>
        <w:rPr>
          <w:w w:val="90"/>
        </w:rPr>
        <w:t>BUSINESS</w:t>
      </w:r>
      <w:r>
        <w:rPr>
          <w:spacing w:val="-5"/>
          <w:w w:val="90"/>
        </w:rPr>
        <w:t xml:space="preserve"> </w:t>
      </w:r>
      <w:r>
        <w:rPr>
          <w:w w:val="90"/>
        </w:rPr>
        <w:t>IN</w:t>
      </w:r>
      <w:r>
        <w:rPr>
          <w:spacing w:val="-7"/>
          <w:w w:val="90"/>
        </w:rPr>
        <w:t xml:space="preserve"> </w:t>
      </w:r>
      <w:r>
        <w:rPr>
          <w:spacing w:val="-2"/>
          <w:w w:val="90"/>
        </w:rPr>
        <w:t>UKRAINE</w:t>
      </w:r>
    </w:p>
    <w:p w:rsidR="007C6FEF" w:rsidRDefault="008A5EDA">
      <w:pPr>
        <w:tabs>
          <w:tab w:val="right" w:leader="dot" w:pos="9342"/>
        </w:tabs>
        <w:spacing w:before="33"/>
        <w:ind w:left="1135"/>
        <w:rPr>
          <w:sz w:val="24"/>
        </w:rPr>
      </w:pPr>
      <w:r>
        <w:rPr>
          <w:spacing w:val="-4"/>
          <w:sz w:val="24"/>
        </w:rPr>
        <w:t>Hutsul</w:t>
      </w:r>
      <w:r>
        <w:rPr>
          <w:spacing w:val="-6"/>
          <w:sz w:val="24"/>
        </w:rPr>
        <w:t xml:space="preserve"> </w:t>
      </w:r>
      <w:r>
        <w:rPr>
          <w:spacing w:val="-4"/>
          <w:sz w:val="24"/>
        </w:rPr>
        <w:t>T.A.,</w:t>
      </w:r>
      <w:r>
        <w:rPr>
          <w:spacing w:val="-8"/>
          <w:sz w:val="24"/>
        </w:rPr>
        <w:t xml:space="preserve"> </w:t>
      </w:r>
      <w:r>
        <w:rPr>
          <w:spacing w:val="-4"/>
          <w:sz w:val="24"/>
        </w:rPr>
        <w:t>Zayets</w:t>
      </w:r>
      <w:r>
        <w:rPr>
          <w:spacing w:val="-5"/>
          <w:sz w:val="24"/>
        </w:rPr>
        <w:t xml:space="preserve"> </w:t>
      </w:r>
      <w:r>
        <w:rPr>
          <w:spacing w:val="-4"/>
          <w:sz w:val="24"/>
        </w:rPr>
        <w:t>V.S.</w:t>
      </w:r>
      <w:r>
        <w:rPr>
          <w:sz w:val="24"/>
        </w:rPr>
        <w:tab/>
      </w:r>
      <w:r>
        <w:rPr>
          <w:spacing w:val="-5"/>
          <w:sz w:val="24"/>
        </w:rPr>
        <w:t>302</w:t>
      </w:r>
    </w:p>
    <w:p w:rsidR="007C6FEF" w:rsidRDefault="008A5EDA">
      <w:pPr>
        <w:pStyle w:val="5"/>
        <w:spacing w:before="285" w:line="266" w:lineRule="auto"/>
        <w:ind w:left="1135" w:right="1268"/>
      </w:pPr>
      <w:r>
        <w:rPr>
          <w:w w:val="90"/>
        </w:rPr>
        <w:t xml:space="preserve">CHARACTERISTICS AND CLASSIFICATION OF SMALL AND MEDIUM-SIZED </w:t>
      </w:r>
      <w:r>
        <w:rPr>
          <w:spacing w:val="-10"/>
        </w:rPr>
        <w:t>BUSINESS</w:t>
      </w:r>
      <w:r>
        <w:rPr>
          <w:spacing w:val="-5"/>
        </w:rPr>
        <w:t xml:space="preserve"> </w:t>
      </w:r>
      <w:r>
        <w:rPr>
          <w:spacing w:val="-10"/>
        </w:rPr>
        <w:t>DEVELOPMENT</w:t>
      </w:r>
      <w:r>
        <w:rPr>
          <w:spacing w:val="-5"/>
        </w:rPr>
        <w:t xml:space="preserve"> </w:t>
      </w:r>
      <w:r>
        <w:rPr>
          <w:spacing w:val="-10"/>
        </w:rPr>
        <w:t>INSTRUMENTS</w:t>
      </w:r>
    </w:p>
    <w:p w:rsidR="007C6FEF" w:rsidRDefault="008A5EDA">
      <w:pPr>
        <w:tabs>
          <w:tab w:val="right" w:leader="dot" w:pos="9342"/>
        </w:tabs>
        <w:spacing w:before="5"/>
        <w:ind w:left="1135"/>
        <w:rPr>
          <w:sz w:val="24"/>
        </w:rPr>
      </w:pPr>
      <w:r>
        <w:rPr>
          <w:spacing w:val="-2"/>
          <w:sz w:val="24"/>
        </w:rPr>
        <w:t>Verteletskyi</w:t>
      </w:r>
      <w:r>
        <w:rPr>
          <w:spacing w:val="5"/>
          <w:sz w:val="24"/>
        </w:rPr>
        <w:t xml:space="preserve"> </w:t>
      </w:r>
      <w:r>
        <w:rPr>
          <w:spacing w:val="-10"/>
          <w:sz w:val="24"/>
        </w:rPr>
        <w:t>O</w:t>
      </w:r>
      <w:r>
        <w:rPr>
          <w:sz w:val="24"/>
        </w:rPr>
        <w:tab/>
      </w:r>
      <w:r>
        <w:rPr>
          <w:spacing w:val="-5"/>
          <w:sz w:val="24"/>
        </w:rPr>
        <w:t>308</w:t>
      </w:r>
    </w:p>
    <w:p w:rsidR="007C6FEF" w:rsidRDefault="008A5EDA">
      <w:pPr>
        <w:pStyle w:val="5"/>
        <w:spacing w:before="285" w:line="266" w:lineRule="auto"/>
        <w:ind w:left="1135" w:right="1277"/>
      </w:pPr>
      <w:r>
        <w:rPr>
          <w:w w:val="90"/>
        </w:rPr>
        <w:t>MODERN APPROACHES TO THE FORMATION AND EFFECTIVE LOCATION OF REINFORCED CONCRETE ENTERPRISES</w:t>
      </w:r>
    </w:p>
    <w:p w:rsidR="007C6FEF" w:rsidRDefault="008A5EDA">
      <w:pPr>
        <w:tabs>
          <w:tab w:val="right" w:leader="dot" w:pos="9342"/>
        </w:tabs>
        <w:spacing w:before="5"/>
        <w:ind w:left="1135"/>
        <w:rPr>
          <w:sz w:val="24"/>
        </w:rPr>
      </w:pPr>
      <w:r>
        <w:rPr>
          <w:spacing w:val="-2"/>
          <w:sz w:val="24"/>
        </w:rPr>
        <w:t>Melnyk</w:t>
      </w:r>
      <w:r>
        <w:rPr>
          <w:spacing w:val="-14"/>
          <w:sz w:val="24"/>
        </w:rPr>
        <w:t xml:space="preserve"> </w:t>
      </w:r>
      <w:r>
        <w:rPr>
          <w:spacing w:val="-2"/>
          <w:sz w:val="24"/>
        </w:rPr>
        <w:t>V.,</w:t>
      </w:r>
      <w:r>
        <w:rPr>
          <w:spacing w:val="-14"/>
          <w:sz w:val="24"/>
        </w:rPr>
        <w:t xml:space="preserve"> </w:t>
      </w:r>
      <w:r>
        <w:rPr>
          <w:spacing w:val="-2"/>
          <w:sz w:val="24"/>
        </w:rPr>
        <w:t>Tseitlin</w:t>
      </w:r>
      <w:r>
        <w:rPr>
          <w:spacing w:val="-13"/>
          <w:sz w:val="24"/>
        </w:rPr>
        <w:t xml:space="preserve"> </w:t>
      </w:r>
      <w:r>
        <w:rPr>
          <w:spacing w:val="-5"/>
          <w:sz w:val="24"/>
        </w:rPr>
        <w:t>O.</w:t>
      </w:r>
      <w:r>
        <w:rPr>
          <w:sz w:val="24"/>
        </w:rPr>
        <w:tab/>
      </w:r>
      <w:r>
        <w:rPr>
          <w:spacing w:val="-5"/>
          <w:sz w:val="24"/>
        </w:rPr>
        <w:t>318</w:t>
      </w:r>
    </w:p>
    <w:p w:rsidR="007C6FEF" w:rsidRDefault="008A5EDA">
      <w:pPr>
        <w:pStyle w:val="5"/>
        <w:spacing w:before="285" w:line="266" w:lineRule="auto"/>
        <w:ind w:left="1135" w:right="1276"/>
      </w:pPr>
      <w:r>
        <w:t xml:space="preserve">THEORETICAL FOUNDATIONS OF CRISIS MANAGEMENT FOR </w:t>
      </w:r>
      <w:r>
        <w:rPr>
          <w:w w:val="90"/>
        </w:rPr>
        <w:t>AGRICULTURAL ENTERPRISES</w:t>
      </w:r>
    </w:p>
    <w:p w:rsidR="007C6FEF" w:rsidRDefault="008A5EDA">
      <w:pPr>
        <w:tabs>
          <w:tab w:val="right" w:leader="dot" w:pos="9342"/>
        </w:tabs>
        <w:spacing w:before="4"/>
        <w:ind w:left="1135"/>
        <w:rPr>
          <w:sz w:val="24"/>
        </w:rPr>
      </w:pPr>
      <w:r>
        <w:rPr>
          <w:spacing w:val="-6"/>
          <w:sz w:val="24"/>
        </w:rPr>
        <w:t>Tanklevska N.,</w:t>
      </w:r>
      <w:r>
        <w:rPr>
          <w:spacing w:val="-3"/>
          <w:sz w:val="24"/>
        </w:rPr>
        <w:t xml:space="preserve"> </w:t>
      </w:r>
      <w:r>
        <w:rPr>
          <w:spacing w:val="-6"/>
          <w:sz w:val="24"/>
        </w:rPr>
        <w:t>Posasheva</w:t>
      </w:r>
      <w:r>
        <w:rPr>
          <w:spacing w:val="-5"/>
          <w:sz w:val="24"/>
        </w:rPr>
        <w:t xml:space="preserve"> </w:t>
      </w:r>
      <w:r>
        <w:rPr>
          <w:spacing w:val="-6"/>
          <w:sz w:val="24"/>
        </w:rPr>
        <w:t>D.</w:t>
      </w:r>
      <w:r>
        <w:rPr>
          <w:sz w:val="24"/>
        </w:rPr>
        <w:tab/>
      </w:r>
      <w:r>
        <w:rPr>
          <w:spacing w:val="-5"/>
          <w:sz w:val="24"/>
        </w:rPr>
        <w:t>325</w:t>
      </w:r>
    </w:p>
    <w:p w:rsidR="007C6FEF" w:rsidRDefault="008A5EDA">
      <w:pPr>
        <w:pStyle w:val="5"/>
        <w:spacing w:before="285" w:line="268" w:lineRule="auto"/>
        <w:ind w:left="1135" w:right="1272"/>
      </w:pPr>
      <w:r>
        <w:t xml:space="preserve">MANAGEMENT OF INFRASTRUCTURE PROJECTS AND PROGRAMS OF PROJECT-ORIENTED ORGANIZATIONS IN TURBULENT </w:t>
      </w:r>
      <w:r>
        <w:rPr>
          <w:spacing w:val="-2"/>
        </w:rPr>
        <w:t>CONDITIONS</w:t>
      </w:r>
    </w:p>
    <w:p w:rsidR="007C6FEF" w:rsidRDefault="008A5EDA">
      <w:pPr>
        <w:tabs>
          <w:tab w:val="right" w:leader="dot" w:pos="9342"/>
        </w:tabs>
        <w:spacing w:line="269" w:lineRule="exact"/>
        <w:ind w:left="1135"/>
        <w:rPr>
          <w:sz w:val="24"/>
        </w:rPr>
      </w:pPr>
      <w:r>
        <w:rPr>
          <w:spacing w:val="-2"/>
          <w:sz w:val="24"/>
        </w:rPr>
        <w:t>Kramskyі</w:t>
      </w:r>
      <w:r>
        <w:rPr>
          <w:spacing w:val="-14"/>
          <w:sz w:val="24"/>
        </w:rPr>
        <w:t xml:space="preserve"> </w:t>
      </w:r>
      <w:r>
        <w:rPr>
          <w:spacing w:val="-2"/>
          <w:sz w:val="24"/>
        </w:rPr>
        <w:t>S.,</w:t>
      </w:r>
      <w:r>
        <w:rPr>
          <w:spacing w:val="-14"/>
          <w:sz w:val="24"/>
        </w:rPr>
        <w:t xml:space="preserve"> </w:t>
      </w:r>
      <w:r>
        <w:rPr>
          <w:spacing w:val="-2"/>
          <w:sz w:val="24"/>
        </w:rPr>
        <w:t>Darushin</w:t>
      </w:r>
      <w:r>
        <w:rPr>
          <w:spacing w:val="-14"/>
          <w:sz w:val="24"/>
        </w:rPr>
        <w:t xml:space="preserve"> </w:t>
      </w:r>
      <w:r>
        <w:rPr>
          <w:spacing w:val="-7"/>
          <w:sz w:val="24"/>
        </w:rPr>
        <w:t>O.</w:t>
      </w:r>
      <w:r>
        <w:rPr>
          <w:sz w:val="24"/>
        </w:rPr>
        <w:tab/>
      </w:r>
      <w:r>
        <w:rPr>
          <w:spacing w:val="-5"/>
          <w:sz w:val="24"/>
        </w:rPr>
        <w:t>337</w:t>
      </w:r>
    </w:p>
    <w:p w:rsidR="007C6FEF" w:rsidRDefault="008A5EDA">
      <w:pPr>
        <w:pStyle w:val="5"/>
        <w:spacing w:before="285" w:line="268" w:lineRule="auto"/>
        <w:ind w:left="1135" w:right="1276"/>
      </w:pPr>
      <w:r>
        <w:rPr>
          <w:spacing w:val="-12"/>
        </w:rPr>
        <w:t>FORMATION</w:t>
      </w:r>
      <w:r>
        <w:t xml:space="preserve"> </w:t>
      </w:r>
      <w:r>
        <w:rPr>
          <w:spacing w:val="-12"/>
        </w:rPr>
        <w:t>OF</w:t>
      </w:r>
      <w:r>
        <w:rPr>
          <w:spacing w:val="-1"/>
        </w:rPr>
        <w:t xml:space="preserve"> </w:t>
      </w:r>
      <w:r>
        <w:rPr>
          <w:spacing w:val="-12"/>
        </w:rPr>
        <w:t>A</w:t>
      </w:r>
      <w:r>
        <w:rPr>
          <w:spacing w:val="-1"/>
        </w:rPr>
        <w:t xml:space="preserve"> </w:t>
      </w:r>
      <w:r>
        <w:rPr>
          <w:spacing w:val="-12"/>
        </w:rPr>
        <w:t>STRATEGY</w:t>
      </w:r>
      <w:r>
        <w:rPr>
          <w:spacing w:val="-1"/>
        </w:rPr>
        <w:t xml:space="preserve"> </w:t>
      </w:r>
      <w:r>
        <w:rPr>
          <w:spacing w:val="-12"/>
        </w:rPr>
        <w:t>FOR</w:t>
      </w:r>
      <w:r>
        <w:rPr>
          <w:spacing w:val="-1"/>
        </w:rPr>
        <w:t xml:space="preserve"> </w:t>
      </w:r>
      <w:r>
        <w:rPr>
          <w:spacing w:val="-12"/>
        </w:rPr>
        <w:t>THE</w:t>
      </w:r>
      <w:r>
        <w:rPr>
          <w:spacing w:val="-1"/>
        </w:rPr>
        <w:t xml:space="preserve"> </w:t>
      </w:r>
      <w:r>
        <w:rPr>
          <w:spacing w:val="-12"/>
        </w:rPr>
        <w:t>DEVELOPMENT</w:t>
      </w:r>
      <w:r>
        <w:t xml:space="preserve"> </w:t>
      </w:r>
      <w:r>
        <w:rPr>
          <w:spacing w:val="-12"/>
        </w:rPr>
        <w:t>OF</w:t>
      </w:r>
      <w:r>
        <w:rPr>
          <w:spacing w:val="-1"/>
        </w:rPr>
        <w:t xml:space="preserve"> </w:t>
      </w:r>
      <w:r>
        <w:rPr>
          <w:spacing w:val="-12"/>
        </w:rPr>
        <w:t xml:space="preserve">RELOCATED </w:t>
      </w:r>
      <w:r>
        <w:rPr>
          <w:w w:val="90"/>
        </w:rPr>
        <w:t>AGRICULTURAL MACHINERY ENTERPRISES</w:t>
      </w:r>
    </w:p>
    <w:p w:rsidR="007C6FEF" w:rsidRDefault="008A5EDA">
      <w:pPr>
        <w:tabs>
          <w:tab w:val="right" w:leader="dot" w:pos="9342"/>
        </w:tabs>
        <w:spacing w:line="270" w:lineRule="exact"/>
        <w:ind w:left="1135"/>
        <w:rPr>
          <w:sz w:val="24"/>
        </w:rPr>
      </w:pPr>
      <w:r>
        <w:rPr>
          <w:spacing w:val="-4"/>
          <w:sz w:val="24"/>
        </w:rPr>
        <w:t>Samofalova</w:t>
      </w:r>
      <w:r>
        <w:rPr>
          <w:spacing w:val="1"/>
          <w:sz w:val="24"/>
        </w:rPr>
        <w:t xml:space="preserve"> </w:t>
      </w:r>
      <w:r>
        <w:rPr>
          <w:spacing w:val="-5"/>
          <w:sz w:val="24"/>
        </w:rPr>
        <w:t>М.</w:t>
      </w:r>
      <w:r>
        <w:rPr>
          <w:sz w:val="24"/>
        </w:rPr>
        <w:tab/>
      </w:r>
      <w:r>
        <w:rPr>
          <w:spacing w:val="-5"/>
          <w:sz w:val="24"/>
        </w:rPr>
        <w:t>344</w:t>
      </w:r>
    </w:p>
    <w:p w:rsidR="007C6FEF" w:rsidRDefault="008A5EDA">
      <w:pPr>
        <w:spacing w:before="520" w:line="223" w:lineRule="auto"/>
        <w:ind w:left="1135" w:right="4265"/>
        <w:rPr>
          <w:rFonts w:ascii="Arial Black"/>
          <w:sz w:val="28"/>
        </w:rPr>
      </w:pPr>
      <w:r>
        <w:rPr>
          <w:rFonts w:ascii="Arial Black"/>
          <w:sz w:val="28"/>
        </w:rPr>
        <w:t>SECTION VI. ENTREPRENEURSHIP,</w:t>
      </w:r>
      <w:r>
        <w:rPr>
          <w:rFonts w:ascii="Arial Black"/>
          <w:spacing w:val="-24"/>
          <w:sz w:val="28"/>
        </w:rPr>
        <w:t xml:space="preserve"> </w:t>
      </w:r>
      <w:r>
        <w:rPr>
          <w:rFonts w:ascii="Arial Black"/>
          <w:sz w:val="28"/>
        </w:rPr>
        <w:t>TRADE AND SERVICE SECTOR</w:t>
      </w:r>
    </w:p>
    <w:p w:rsidR="007C6FEF" w:rsidRDefault="008A5EDA">
      <w:pPr>
        <w:spacing w:before="233"/>
        <w:ind w:left="1135"/>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237" w:line="268" w:lineRule="auto"/>
        <w:ind w:left="1135" w:right="1271"/>
      </w:pPr>
      <w:r>
        <w:rPr>
          <w:spacing w:val="-4"/>
        </w:rPr>
        <w:t>FOREIGN</w:t>
      </w:r>
      <w:r>
        <w:rPr>
          <w:spacing w:val="-6"/>
        </w:rPr>
        <w:t xml:space="preserve"> </w:t>
      </w:r>
      <w:r>
        <w:rPr>
          <w:spacing w:val="-4"/>
        </w:rPr>
        <w:t>EXPERIENCE</w:t>
      </w:r>
      <w:r>
        <w:rPr>
          <w:spacing w:val="-6"/>
        </w:rPr>
        <w:t xml:space="preserve"> </w:t>
      </w:r>
      <w:r>
        <w:rPr>
          <w:spacing w:val="-4"/>
        </w:rPr>
        <w:t>IN</w:t>
      </w:r>
      <w:r>
        <w:rPr>
          <w:spacing w:val="-6"/>
        </w:rPr>
        <w:t xml:space="preserve"> </w:t>
      </w:r>
      <w:r>
        <w:rPr>
          <w:spacing w:val="-4"/>
        </w:rPr>
        <w:t>FORMING</w:t>
      </w:r>
      <w:r>
        <w:rPr>
          <w:spacing w:val="-6"/>
        </w:rPr>
        <w:t xml:space="preserve"> </w:t>
      </w:r>
      <w:r>
        <w:rPr>
          <w:spacing w:val="-4"/>
        </w:rPr>
        <w:t>AN</w:t>
      </w:r>
      <w:r>
        <w:rPr>
          <w:spacing w:val="-6"/>
        </w:rPr>
        <w:t xml:space="preserve"> </w:t>
      </w:r>
      <w:r>
        <w:rPr>
          <w:spacing w:val="-4"/>
        </w:rPr>
        <w:t>ORGANIZATIONAL</w:t>
      </w:r>
      <w:r>
        <w:rPr>
          <w:spacing w:val="-6"/>
        </w:rPr>
        <w:t xml:space="preserve"> </w:t>
      </w:r>
      <w:r>
        <w:rPr>
          <w:spacing w:val="-4"/>
        </w:rPr>
        <w:t>AND</w:t>
      </w:r>
      <w:r>
        <w:rPr>
          <w:spacing w:val="-5"/>
        </w:rPr>
        <w:t xml:space="preserve"> </w:t>
      </w:r>
      <w:r>
        <w:rPr>
          <w:spacing w:val="-4"/>
        </w:rPr>
        <w:t xml:space="preserve">ECONOMIC </w:t>
      </w:r>
      <w:r>
        <w:rPr>
          <w:spacing w:val="-10"/>
        </w:rPr>
        <w:t>MECHANISM</w:t>
      </w:r>
      <w:r>
        <w:t xml:space="preserve"> </w:t>
      </w:r>
      <w:r>
        <w:rPr>
          <w:spacing w:val="-10"/>
        </w:rPr>
        <w:t>FOR</w:t>
      </w:r>
      <w:r>
        <w:t xml:space="preserve"> </w:t>
      </w:r>
      <w:r>
        <w:rPr>
          <w:spacing w:val="-10"/>
        </w:rPr>
        <w:t>SUSTAINABLE</w:t>
      </w:r>
      <w:r>
        <w:t xml:space="preserve"> </w:t>
      </w:r>
      <w:r>
        <w:rPr>
          <w:spacing w:val="-10"/>
        </w:rPr>
        <w:t>BUSINESS</w:t>
      </w:r>
      <w:r>
        <w:t xml:space="preserve"> </w:t>
      </w:r>
      <w:r>
        <w:rPr>
          <w:spacing w:val="-10"/>
        </w:rPr>
        <w:t>DEVELOPMENT</w:t>
      </w:r>
    </w:p>
    <w:p w:rsidR="007C6FEF" w:rsidRDefault="008A5EDA">
      <w:pPr>
        <w:pStyle w:val="a3"/>
        <w:tabs>
          <w:tab w:val="right" w:leader="dot" w:pos="9309"/>
        </w:tabs>
        <w:spacing w:line="248" w:lineRule="exact"/>
        <w:ind w:left="1135"/>
        <w:jc w:val="left"/>
      </w:pPr>
      <w:r>
        <w:rPr>
          <w:spacing w:val="-2"/>
        </w:rPr>
        <w:t>Shekera</w:t>
      </w:r>
      <w:r>
        <w:rPr>
          <w:spacing w:val="-12"/>
        </w:rPr>
        <w:t xml:space="preserve"> </w:t>
      </w:r>
      <w:r>
        <w:rPr>
          <w:spacing w:val="-4"/>
        </w:rPr>
        <w:t>V.Yu.</w:t>
      </w:r>
      <w:r>
        <w:tab/>
      </w:r>
      <w:r>
        <w:rPr>
          <w:spacing w:val="-5"/>
        </w:rPr>
        <w:t>355</w:t>
      </w:r>
    </w:p>
    <w:p w:rsidR="007C6FEF" w:rsidRDefault="008A5EDA">
      <w:pPr>
        <w:pStyle w:val="a3"/>
        <w:spacing w:before="257" w:line="268" w:lineRule="auto"/>
        <w:ind w:left="1135" w:right="1271"/>
      </w:pPr>
      <w:r>
        <w:rPr>
          <w:spacing w:val="-10"/>
        </w:rPr>
        <w:t>INNOVATIVE</w:t>
      </w:r>
      <w:r>
        <w:t xml:space="preserve"> </w:t>
      </w:r>
      <w:r>
        <w:rPr>
          <w:spacing w:val="-10"/>
        </w:rPr>
        <w:t>APPROACHES</w:t>
      </w:r>
      <w:r>
        <w:t xml:space="preserve"> </w:t>
      </w:r>
      <w:r>
        <w:rPr>
          <w:spacing w:val="-10"/>
        </w:rPr>
        <w:t>TO</w:t>
      </w:r>
      <w:r>
        <w:t xml:space="preserve"> </w:t>
      </w:r>
      <w:r>
        <w:rPr>
          <w:spacing w:val="-10"/>
        </w:rPr>
        <w:t>STRATEGIC</w:t>
      </w:r>
      <w:r>
        <w:t xml:space="preserve"> </w:t>
      </w:r>
      <w:r>
        <w:rPr>
          <w:spacing w:val="-10"/>
        </w:rPr>
        <w:t>DEVELOPMENT</w:t>
      </w:r>
      <w:r>
        <w:t xml:space="preserve"> </w:t>
      </w:r>
      <w:r>
        <w:rPr>
          <w:spacing w:val="-10"/>
        </w:rPr>
        <w:t>OF</w:t>
      </w:r>
      <w:r>
        <w:t xml:space="preserve"> </w:t>
      </w:r>
      <w:r>
        <w:rPr>
          <w:spacing w:val="-10"/>
        </w:rPr>
        <w:t xml:space="preserve">ENTERPRISES </w:t>
      </w:r>
      <w:r>
        <w:t>AFTER</w:t>
      </w:r>
      <w:r>
        <w:rPr>
          <w:spacing w:val="-15"/>
        </w:rPr>
        <w:t xml:space="preserve"> </w:t>
      </w:r>
      <w:r>
        <w:t>THE</w:t>
      </w:r>
      <w:r>
        <w:rPr>
          <w:spacing w:val="-15"/>
        </w:rPr>
        <w:t xml:space="preserve"> </w:t>
      </w:r>
      <w:r>
        <w:t>WAR</w:t>
      </w:r>
    </w:p>
    <w:p w:rsidR="007C6FEF" w:rsidRDefault="008A5EDA">
      <w:pPr>
        <w:pStyle w:val="a3"/>
        <w:tabs>
          <w:tab w:val="right" w:leader="dot" w:pos="9309"/>
        </w:tabs>
        <w:spacing w:line="248" w:lineRule="exact"/>
        <w:ind w:left="1135"/>
        <w:jc w:val="left"/>
      </w:pPr>
      <w:r>
        <w:rPr>
          <w:spacing w:val="-6"/>
        </w:rPr>
        <w:t>Kuiava</w:t>
      </w:r>
      <w:r>
        <w:rPr>
          <w:spacing w:val="-3"/>
        </w:rPr>
        <w:t xml:space="preserve"> </w:t>
      </w:r>
      <w:r>
        <w:rPr>
          <w:spacing w:val="-4"/>
        </w:rPr>
        <w:t>B.M.</w:t>
      </w:r>
      <w:r>
        <w:tab/>
      </w:r>
      <w:r>
        <w:rPr>
          <w:spacing w:val="-5"/>
        </w:rPr>
        <w:t>359</w:t>
      </w:r>
    </w:p>
    <w:p w:rsidR="007C6FEF" w:rsidRDefault="008A5EDA">
      <w:pPr>
        <w:pStyle w:val="a3"/>
        <w:spacing w:before="255"/>
        <w:ind w:left="1135"/>
      </w:pPr>
      <w:r>
        <w:rPr>
          <w:w w:val="90"/>
        </w:rPr>
        <w:t>THESAURUS</w:t>
      </w:r>
      <w:r>
        <w:rPr>
          <w:spacing w:val="-4"/>
          <w:w w:val="90"/>
        </w:rPr>
        <w:t xml:space="preserve"> </w:t>
      </w:r>
      <w:r>
        <w:rPr>
          <w:w w:val="90"/>
        </w:rPr>
        <w:t>OF</w:t>
      </w:r>
      <w:r>
        <w:rPr>
          <w:spacing w:val="-6"/>
          <w:w w:val="90"/>
        </w:rPr>
        <w:t xml:space="preserve"> </w:t>
      </w:r>
      <w:r>
        <w:rPr>
          <w:w w:val="90"/>
        </w:rPr>
        <w:t>PUBLIC-PRIVATE</w:t>
      </w:r>
      <w:r>
        <w:rPr>
          <w:spacing w:val="-5"/>
          <w:w w:val="90"/>
        </w:rPr>
        <w:t xml:space="preserve"> </w:t>
      </w:r>
      <w:r>
        <w:rPr>
          <w:w w:val="90"/>
        </w:rPr>
        <w:t>PARTNERSHIPS</w:t>
      </w:r>
      <w:r>
        <w:rPr>
          <w:spacing w:val="-5"/>
          <w:w w:val="90"/>
        </w:rPr>
        <w:t xml:space="preserve"> </w:t>
      </w:r>
      <w:r>
        <w:rPr>
          <w:w w:val="90"/>
        </w:rPr>
        <w:t>IN</w:t>
      </w:r>
      <w:r>
        <w:rPr>
          <w:spacing w:val="-5"/>
          <w:w w:val="90"/>
        </w:rPr>
        <w:t xml:space="preserve"> </w:t>
      </w:r>
      <w:r>
        <w:rPr>
          <w:w w:val="90"/>
        </w:rPr>
        <w:t>MODERN</w:t>
      </w:r>
      <w:r>
        <w:rPr>
          <w:spacing w:val="-4"/>
          <w:w w:val="90"/>
        </w:rPr>
        <w:t xml:space="preserve"> </w:t>
      </w:r>
      <w:r>
        <w:rPr>
          <w:spacing w:val="-2"/>
          <w:w w:val="90"/>
        </w:rPr>
        <w:t>SCIENCE</w:t>
      </w:r>
    </w:p>
    <w:p w:rsidR="007C6FEF" w:rsidRDefault="008A5EDA">
      <w:pPr>
        <w:pStyle w:val="a3"/>
        <w:tabs>
          <w:tab w:val="right" w:leader="dot" w:pos="9309"/>
        </w:tabs>
        <w:spacing w:before="29"/>
        <w:ind w:left="1135"/>
        <w:jc w:val="left"/>
      </w:pPr>
      <w:r>
        <w:rPr>
          <w:spacing w:val="-7"/>
        </w:rPr>
        <w:t xml:space="preserve">Rybka </w:t>
      </w:r>
      <w:r>
        <w:rPr>
          <w:spacing w:val="-5"/>
        </w:rPr>
        <w:t>O.V</w:t>
      </w:r>
      <w:r>
        <w:tab/>
      </w:r>
      <w:r>
        <w:rPr>
          <w:spacing w:val="-5"/>
        </w:rPr>
        <w:t>362</w:t>
      </w:r>
    </w:p>
    <w:p w:rsidR="007C6FEF" w:rsidRDefault="007C6FEF">
      <w:pPr>
        <w:pStyle w:val="a3"/>
        <w:jc w:val="left"/>
        <w:sectPr w:rsidR="007C6FEF">
          <w:pgSz w:w="11910" w:h="16850"/>
          <w:pgMar w:top="1400" w:right="850" w:bottom="1220" w:left="850" w:header="548" w:footer="1028" w:gutter="0"/>
          <w:cols w:space="720"/>
        </w:sectPr>
      </w:pPr>
    </w:p>
    <w:p w:rsidR="007C6FEF" w:rsidRDefault="008A5EDA">
      <w:pPr>
        <w:spacing w:before="1" w:line="361" w:lineRule="exact"/>
        <w:ind w:left="852"/>
        <w:rPr>
          <w:rFonts w:ascii="Arial Black"/>
          <w:sz w:val="28"/>
        </w:rPr>
      </w:pPr>
      <w:r>
        <w:rPr>
          <w:rFonts w:ascii="Arial Black"/>
          <w:noProof/>
          <w:sz w:val="28"/>
        </w:rPr>
        <w:lastRenderedPageBreak/>
        <mc:AlternateContent>
          <mc:Choice Requires="wps">
            <w:drawing>
              <wp:anchor distT="0" distB="0" distL="0" distR="0" simplePos="0" relativeHeight="15753728" behindDoc="0" locked="0" layoutInCell="1" allowOverlap="1">
                <wp:simplePos x="0" y="0"/>
                <wp:positionH relativeFrom="page">
                  <wp:posOffset>6675755</wp:posOffset>
                </wp:positionH>
                <wp:positionV relativeFrom="paragraph">
                  <wp:posOffset>229263</wp:posOffset>
                </wp:positionV>
                <wp:extent cx="1270" cy="1436370"/>
                <wp:effectExtent l="0" t="0" r="0" b="0"/>
                <wp:wrapNone/>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DB12E84" id="Graphic 64" o:spid="_x0000_s1026" style="position:absolute;margin-left:525.65pt;margin-top:18.05pt;width:.1pt;height:113.1pt;z-index:15753728;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" path="m,l,1436370e" filled="f" strokeweight=".5pt">
                <v:path arrowok="t"/>
                <w10:wrap anchorx="page"/>
              </v:shape>
            </w:pict>
          </mc:Fallback>
        </mc:AlternateContent>
      </w:r>
      <w:r>
        <w:rPr>
          <w:rFonts w:ascii="Arial Black"/>
          <w:sz w:val="28"/>
        </w:rPr>
        <w:t>SECTION</w:t>
      </w:r>
      <w:r>
        <w:rPr>
          <w:rFonts w:ascii="Arial Black"/>
          <w:spacing w:val="-10"/>
          <w:sz w:val="28"/>
        </w:rPr>
        <w:t xml:space="preserve"> </w:t>
      </w:r>
      <w:r>
        <w:rPr>
          <w:rFonts w:ascii="Arial Black"/>
          <w:spacing w:val="-4"/>
          <w:sz w:val="28"/>
        </w:rPr>
        <w:t>VII.</w:t>
      </w:r>
    </w:p>
    <w:p w:rsidR="007C6FEF" w:rsidRDefault="008A5EDA">
      <w:pPr>
        <w:spacing w:line="328" w:lineRule="exact"/>
        <w:ind w:left="852"/>
        <w:rPr>
          <w:rFonts w:ascii="Arial Black"/>
          <w:sz w:val="28"/>
        </w:rPr>
      </w:pPr>
      <w:r>
        <w:rPr>
          <w:rFonts w:ascii="Arial Black"/>
          <w:sz w:val="28"/>
        </w:rPr>
        <w:t>FINANCE</w:t>
      </w:r>
      <w:r>
        <w:rPr>
          <w:rFonts w:ascii="Arial Black"/>
          <w:spacing w:val="-5"/>
          <w:sz w:val="28"/>
        </w:rPr>
        <w:t xml:space="preserve"> </w:t>
      </w:r>
      <w:r>
        <w:rPr>
          <w:rFonts w:ascii="Arial Black"/>
          <w:sz w:val="28"/>
        </w:rPr>
        <w:t>AND</w:t>
      </w:r>
      <w:r>
        <w:rPr>
          <w:rFonts w:ascii="Arial Black"/>
          <w:spacing w:val="-7"/>
          <w:sz w:val="28"/>
        </w:rPr>
        <w:t xml:space="preserve"> </w:t>
      </w:r>
      <w:r>
        <w:rPr>
          <w:rFonts w:ascii="Arial Black"/>
          <w:spacing w:val="-2"/>
          <w:sz w:val="28"/>
        </w:rPr>
        <w:t>BANKING;</w:t>
      </w:r>
    </w:p>
    <w:p w:rsidR="007C6FEF" w:rsidRDefault="008A5EDA">
      <w:pPr>
        <w:spacing w:line="362" w:lineRule="exact"/>
        <w:ind w:left="852"/>
        <w:rPr>
          <w:rFonts w:ascii="Arial Black"/>
          <w:sz w:val="28"/>
        </w:rPr>
      </w:pPr>
      <w:r>
        <w:rPr>
          <w:rFonts w:ascii="Arial Black"/>
          <w:sz w:val="28"/>
        </w:rPr>
        <w:t>TAXATION,</w:t>
      </w:r>
      <w:r>
        <w:rPr>
          <w:rFonts w:ascii="Arial Black"/>
          <w:spacing w:val="-11"/>
          <w:sz w:val="28"/>
        </w:rPr>
        <w:t xml:space="preserve"> </w:t>
      </w:r>
      <w:r>
        <w:rPr>
          <w:rFonts w:ascii="Arial Black"/>
          <w:sz w:val="28"/>
        </w:rPr>
        <w:t>ACCOUNTING</w:t>
      </w:r>
      <w:r>
        <w:rPr>
          <w:rFonts w:ascii="Arial Black"/>
          <w:spacing w:val="-7"/>
          <w:sz w:val="28"/>
        </w:rPr>
        <w:t xml:space="preserve"> </w:t>
      </w:r>
      <w:r>
        <w:rPr>
          <w:rFonts w:ascii="Arial Black"/>
          <w:sz w:val="28"/>
        </w:rPr>
        <w:t>AND</w:t>
      </w:r>
      <w:r>
        <w:rPr>
          <w:rFonts w:ascii="Arial Black"/>
          <w:spacing w:val="-8"/>
          <w:sz w:val="28"/>
        </w:rPr>
        <w:t xml:space="preserve"> </w:t>
      </w:r>
      <w:r>
        <w:rPr>
          <w:rFonts w:ascii="Arial Black"/>
          <w:spacing w:val="-2"/>
          <w:sz w:val="28"/>
        </w:rPr>
        <w:t>AUDITING</w:t>
      </w:r>
    </w:p>
    <w:p w:rsidR="007C6FEF" w:rsidRDefault="008A5EDA">
      <w:pPr>
        <w:spacing w:before="168"/>
        <w:ind w:left="852"/>
        <w:rPr>
          <w:rFonts w:ascii="Arial Black"/>
          <w:sz w:val="20"/>
        </w:rPr>
      </w:pPr>
      <w:r>
        <w:rPr>
          <w:rFonts w:ascii="Arial Black"/>
          <w:noProof/>
          <w:sz w:val="20"/>
        </w:rPr>
        <mc:AlternateContent>
          <mc:Choice Requires="wps">
            <w:drawing>
              <wp:anchor distT="0" distB="0" distL="0" distR="0" simplePos="0" relativeHeight="15754240" behindDoc="0" locked="0" layoutInCell="1" allowOverlap="1">
                <wp:simplePos x="0" y="0"/>
                <wp:positionH relativeFrom="page">
                  <wp:posOffset>6580911</wp:posOffset>
                </wp:positionH>
                <wp:positionV relativeFrom="paragraph">
                  <wp:posOffset>1146811</wp:posOffset>
                </wp:positionV>
                <wp:extent cx="198120" cy="434340"/>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65" o:spid="_x0000_s1045" type="#_x0000_t202" style="position:absolute;left:0;text-align:left;margin-left:518.2pt;margin-top:90.3pt;width:15.6pt;height:34.2pt;z-index:157542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tabs>
          <w:tab w:val="left" w:pos="2217"/>
          <w:tab w:val="left" w:pos="2783"/>
          <w:tab w:val="left" w:pos="3819"/>
          <w:tab w:val="left" w:leader="dot" w:pos="8648"/>
        </w:tabs>
        <w:spacing w:before="204"/>
        <w:ind w:left="852" w:right="1142"/>
        <w:rPr>
          <w:sz w:val="24"/>
        </w:rPr>
      </w:pPr>
      <w:r>
        <w:rPr>
          <w:spacing w:val="-2"/>
          <w:sz w:val="24"/>
        </w:rPr>
        <w:t>FEATURES</w:t>
      </w:r>
      <w:r>
        <w:rPr>
          <w:sz w:val="24"/>
        </w:rPr>
        <w:tab/>
      </w:r>
      <w:r>
        <w:rPr>
          <w:spacing w:val="-6"/>
          <w:sz w:val="24"/>
        </w:rPr>
        <w:t>OF</w:t>
      </w:r>
      <w:r>
        <w:rPr>
          <w:sz w:val="24"/>
        </w:rPr>
        <w:tab/>
      </w:r>
      <w:r>
        <w:rPr>
          <w:spacing w:val="-2"/>
          <w:sz w:val="24"/>
        </w:rPr>
        <w:t>PROFIT</w:t>
      </w:r>
      <w:r>
        <w:rPr>
          <w:sz w:val="24"/>
        </w:rPr>
        <w:tab/>
        <w:t>TAX,</w:t>
      </w:r>
      <w:r>
        <w:rPr>
          <w:spacing w:val="80"/>
          <w:w w:val="150"/>
          <w:sz w:val="24"/>
        </w:rPr>
        <w:t xml:space="preserve"> </w:t>
      </w:r>
      <w:r>
        <w:rPr>
          <w:sz w:val="24"/>
        </w:rPr>
        <w:t>MANAGEMENT</w:t>
      </w:r>
      <w:r>
        <w:rPr>
          <w:spacing w:val="80"/>
          <w:w w:val="150"/>
          <w:sz w:val="24"/>
        </w:rPr>
        <w:t xml:space="preserve"> </w:t>
      </w:r>
      <w:r>
        <w:rPr>
          <w:sz w:val="24"/>
        </w:rPr>
        <w:t>APPROACHES</w:t>
      </w:r>
      <w:r>
        <w:rPr>
          <w:spacing w:val="80"/>
          <w:w w:val="150"/>
          <w:sz w:val="24"/>
        </w:rPr>
        <w:t xml:space="preserve"> </w:t>
      </w:r>
      <w:r>
        <w:rPr>
          <w:sz w:val="24"/>
        </w:rPr>
        <w:t xml:space="preserve">AND </w:t>
      </w:r>
      <w:r>
        <w:rPr>
          <w:w w:val="90"/>
          <w:sz w:val="24"/>
        </w:rPr>
        <w:t xml:space="preserve">CHALLENGES FOR THE STATE AND BUSINESS SECTORS IN GEORGIA </w:t>
      </w:r>
      <w:r>
        <w:rPr>
          <w:sz w:val="24"/>
        </w:rPr>
        <w:t>Tchiotashvili D., Chitadze Kh.</w:t>
      </w:r>
      <w:r>
        <w:rPr>
          <w:sz w:val="24"/>
        </w:rPr>
        <w:tab/>
      </w:r>
      <w:r>
        <w:rPr>
          <w:spacing w:val="-4"/>
          <w:sz w:val="24"/>
        </w:rPr>
        <w:t>365</w:t>
      </w:r>
    </w:p>
    <w:p w:rsidR="007C6FEF" w:rsidRDefault="008A5EDA">
      <w:pPr>
        <w:pStyle w:val="5"/>
        <w:spacing w:before="224"/>
        <w:ind w:right="1555"/>
      </w:pPr>
      <w:r>
        <w:rPr>
          <w:w w:val="90"/>
        </w:rPr>
        <w:t xml:space="preserve">CALCULATION OF DEPRECIATION OF NON-CURRENT ASSETS USING THE REVERSE METHOD BASED ON NET PROFIT FROM THE SALE OF FINISHED </w:t>
      </w:r>
      <w:r>
        <w:rPr>
          <w:spacing w:val="-2"/>
        </w:rPr>
        <w:t>PRODUCTS</w:t>
      </w:r>
    </w:p>
    <w:p w:rsidR="007C6FEF" w:rsidRDefault="008A5EDA">
      <w:pPr>
        <w:tabs>
          <w:tab w:val="left" w:leader="dot" w:pos="8648"/>
        </w:tabs>
        <w:spacing w:line="271" w:lineRule="exact"/>
        <w:ind w:left="852"/>
        <w:rPr>
          <w:sz w:val="24"/>
        </w:rPr>
      </w:pPr>
      <w:r>
        <w:rPr>
          <w:spacing w:val="-8"/>
          <w:sz w:val="24"/>
        </w:rPr>
        <w:t>Suk</w:t>
      </w:r>
      <w:r>
        <w:rPr>
          <w:spacing w:val="-7"/>
          <w:sz w:val="24"/>
        </w:rPr>
        <w:t xml:space="preserve"> </w:t>
      </w:r>
      <w:r>
        <w:rPr>
          <w:spacing w:val="-5"/>
          <w:sz w:val="24"/>
        </w:rPr>
        <w:t>P.</w:t>
      </w:r>
      <w:r>
        <w:rPr>
          <w:sz w:val="24"/>
        </w:rPr>
        <w:tab/>
      </w:r>
      <w:r>
        <w:rPr>
          <w:spacing w:val="-5"/>
          <w:sz w:val="24"/>
        </w:rPr>
        <w:t>373</w:t>
      </w:r>
    </w:p>
    <w:p w:rsidR="007C6FEF" w:rsidRDefault="008A5EDA">
      <w:pPr>
        <w:spacing w:before="405" w:line="362" w:lineRule="exact"/>
        <w:ind w:left="852"/>
        <w:rPr>
          <w:rFonts w:ascii="Arial Black"/>
          <w:sz w:val="28"/>
        </w:rPr>
      </w:pPr>
      <w:r>
        <w:rPr>
          <w:rFonts w:ascii="Arial Black"/>
          <w:sz w:val="28"/>
        </w:rPr>
        <w:t>SECTION</w:t>
      </w:r>
      <w:r>
        <w:rPr>
          <w:rFonts w:ascii="Arial Black"/>
          <w:spacing w:val="-10"/>
          <w:sz w:val="28"/>
        </w:rPr>
        <w:t xml:space="preserve"> </w:t>
      </w:r>
      <w:r>
        <w:rPr>
          <w:rFonts w:ascii="Arial Black"/>
          <w:spacing w:val="-4"/>
          <w:sz w:val="28"/>
        </w:rPr>
        <w:t>VIII.</w:t>
      </w:r>
    </w:p>
    <w:p w:rsidR="007C6FEF" w:rsidRDefault="008A5EDA">
      <w:pPr>
        <w:spacing w:line="362" w:lineRule="exact"/>
        <w:ind w:left="852"/>
        <w:rPr>
          <w:rFonts w:ascii="Arial Black"/>
          <w:sz w:val="28"/>
        </w:rPr>
      </w:pPr>
      <w:r>
        <w:rPr>
          <w:rFonts w:ascii="Arial Black"/>
          <w:sz w:val="28"/>
        </w:rPr>
        <w:t>MARKETING</w:t>
      </w:r>
      <w:r>
        <w:rPr>
          <w:rFonts w:ascii="Arial Black"/>
          <w:spacing w:val="-8"/>
          <w:sz w:val="28"/>
        </w:rPr>
        <w:t xml:space="preserve"> </w:t>
      </w:r>
      <w:r>
        <w:rPr>
          <w:rFonts w:ascii="Arial Black"/>
          <w:sz w:val="28"/>
        </w:rPr>
        <w:t>AND</w:t>
      </w:r>
      <w:r>
        <w:rPr>
          <w:rFonts w:ascii="Arial Black"/>
          <w:spacing w:val="-9"/>
          <w:sz w:val="28"/>
        </w:rPr>
        <w:t xml:space="preserve"> </w:t>
      </w:r>
      <w:r>
        <w:rPr>
          <w:rFonts w:ascii="Arial Black"/>
          <w:sz w:val="28"/>
        </w:rPr>
        <w:t>LOGISTICS</w:t>
      </w:r>
      <w:r>
        <w:rPr>
          <w:rFonts w:ascii="Arial Black"/>
          <w:spacing w:val="-10"/>
          <w:sz w:val="28"/>
        </w:rPr>
        <w:t xml:space="preserve"> </w:t>
      </w:r>
      <w:r>
        <w:rPr>
          <w:rFonts w:ascii="Arial Black"/>
          <w:spacing w:val="-2"/>
          <w:sz w:val="28"/>
        </w:rPr>
        <w:t>ACTIVITIES</w:t>
      </w:r>
    </w:p>
    <w:p w:rsidR="007C6FEF" w:rsidRDefault="008A5EDA">
      <w:pPr>
        <w:spacing w:before="168"/>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04"/>
        <w:ind w:right="1560"/>
      </w:pPr>
      <w:r>
        <w:t>OPPORTUNITIES</w:t>
      </w:r>
      <w:r>
        <w:rPr>
          <w:spacing w:val="-16"/>
        </w:rPr>
        <w:t xml:space="preserve"> </w:t>
      </w:r>
      <w:r>
        <w:t>AND</w:t>
      </w:r>
      <w:r>
        <w:rPr>
          <w:spacing w:val="-16"/>
        </w:rPr>
        <w:t xml:space="preserve"> </w:t>
      </w:r>
      <w:r>
        <w:t>CHALLENGES</w:t>
      </w:r>
      <w:r>
        <w:rPr>
          <w:spacing w:val="-16"/>
        </w:rPr>
        <w:t xml:space="preserve"> </w:t>
      </w:r>
      <w:r>
        <w:t>OF</w:t>
      </w:r>
      <w:r>
        <w:rPr>
          <w:spacing w:val="-16"/>
        </w:rPr>
        <w:t xml:space="preserve"> </w:t>
      </w:r>
      <w:r>
        <w:t>IMPLEMENTING</w:t>
      </w:r>
      <w:r>
        <w:rPr>
          <w:spacing w:val="-16"/>
        </w:rPr>
        <w:t xml:space="preserve"> </w:t>
      </w:r>
      <w:r>
        <w:t xml:space="preserve">ARTIFICIAL </w:t>
      </w:r>
      <w:r>
        <w:rPr>
          <w:w w:val="90"/>
        </w:rPr>
        <w:t>INTELLIGENCE IN MARKETING ACTIVITIES</w:t>
      </w:r>
    </w:p>
    <w:p w:rsidR="007C6FEF" w:rsidRDefault="008A5EDA">
      <w:pPr>
        <w:tabs>
          <w:tab w:val="left" w:leader="dot" w:pos="8648"/>
        </w:tabs>
        <w:spacing w:line="271" w:lineRule="exact"/>
        <w:ind w:left="852"/>
        <w:rPr>
          <w:sz w:val="24"/>
        </w:rPr>
      </w:pPr>
      <w:r>
        <w:rPr>
          <w:spacing w:val="-6"/>
          <w:sz w:val="24"/>
        </w:rPr>
        <w:t>Giguashvili</w:t>
      </w:r>
      <w:r>
        <w:rPr>
          <w:spacing w:val="2"/>
          <w:sz w:val="24"/>
        </w:rPr>
        <w:t xml:space="preserve"> </w:t>
      </w:r>
      <w:r>
        <w:rPr>
          <w:spacing w:val="-6"/>
          <w:sz w:val="24"/>
        </w:rPr>
        <w:t>G.,</w:t>
      </w:r>
      <w:r>
        <w:rPr>
          <w:spacing w:val="-1"/>
          <w:sz w:val="24"/>
        </w:rPr>
        <w:t xml:space="preserve"> </w:t>
      </w:r>
      <w:r>
        <w:rPr>
          <w:spacing w:val="-6"/>
          <w:sz w:val="24"/>
        </w:rPr>
        <w:t>Sadagashvili</w:t>
      </w:r>
      <w:r>
        <w:rPr>
          <w:spacing w:val="3"/>
          <w:sz w:val="24"/>
        </w:rPr>
        <w:t xml:space="preserve"> </w:t>
      </w:r>
      <w:r>
        <w:rPr>
          <w:spacing w:val="-6"/>
          <w:sz w:val="24"/>
        </w:rPr>
        <w:t>M.</w:t>
      </w:r>
      <w:r>
        <w:rPr>
          <w:sz w:val="24"/>
        </w:rPr>
        <w:tab/>
      </w:r>
      <w:r>
        <w:rPr>
          <w:spacing w:val="-5"/>
          <w:sz w:val="24"/>
        </w:rPr>
        <w:t>380</w:t>
      </w:r>
    </w:p>
    <w:p w:rsidR="007C6FEF" w:rsidRDefault="008A5EDA">
      <w:pPr>
        <w:pStyle w:val="5"/>
        <w:spacing w:before="226"/>
        <w:ind w:right="1561"/>
      </w:pPr>
      <w:r>
        <w:rPr>
          <w:w w:val="90"/>
        </w:rPr>
        <w:t xml:space="preserve">BUILDING A BRAND FOR AUTO SERVICE: A COMPREHENSIVE APPROACH </w:t>
      </w:r>
      <w:r>
        <w:rPr>
          <w:spacing w:val="-4"/>
        </w:rPr>
        <w:t>TO</w:t>
      </w:r>
      <w:r>
        <w:rPr>
          <w:spacing w:val="-12"/>
        </w:rPr>
        <w:t xml:space="preserve"> </w:t>
      </w:r>
      <w:r>
        <w:rPr>
          <w:spacing w:val="-4"/>
        </w:rPr>
        <w:t>MARKETING</w:t>
      </w:r>
      <w:r>
        <w:rPr>
          <w:spacing w:val="-12"/>
        </w:rPr>
        <w:t xml:space="preserve"> </w:t>
      </w:r>
      <w:r>
        <w:rPr>
          <w:spacing w:val="-4"/>
        </w:rPr>
        <w:t>COMMUNICATIONS</w:t>
      </w:r>
    </w:p>
    <w:p w:rsidR="007C6FEF" w:rsidRDefault="008A5EDA">
      <w:pPr>
        <w:tabs>
          <w:tab w:val="left" w:leader="dot" w:pos="8648"/>
        </w:tabs>
        <w:spacing w:line="271" w:lineRule="exact"/>
        <w:ind w:left="852"/>
        <w:rPr>
          <w:sz w:val="24"/>
        </w:rPr>
      </w:pPr>
      <w:r>
        <w:rPr>
          <w:spacing w:val="-4"/>
          <w:sz w:val="24"/>
        </w:rPr>
        <w:t>Zinchenko</w:t>
      </w:r>
      <w:r>
        <w:rPr>
          <w:spacing w:val="-1"/>
          <w:sz w:val="24"/>
        </w:rPr>
        <w:t xml:space="preserve"> </w:t>
      </w:r>
      <w:r>
        <w:rPr>
          <w:spacing w:val="-4"/>
          <w:sz w:val="24"/>
        </w:rPr>
        <w:t>O.A.,</w:t>
      </w:r>
      <w:r>
        <w:rPr>
          <w:spacing w:val="2"/>
          <w:sz w:val="24"/>
        </w:rPr>
        <w:t xml:space="preserve"> </w:t>
      </w:r>
      <w:r>
        <w:rPr>
          <w:spacing w:val="-4"/>
          <w:sz w:val="24"/>
        </w:rPr>
        <w:t>Kulybaba</w:t>
      </w:r>
      <w:r>
        <w:rPr>
          <w:sz w:val="24"/>
        </w:rPr>
        <w:t xml:space="preserve"> </w:t>
      </w:r>
      <w:r>
        <w:rPr>
          <w:spacing w:val="-4"/>
          <w:sz w:val="24"/>
        </w:rPr>
        <w:t>K.P.</w:t>
      </w:r>
      <w:r>
        <w:rPr>
          <w:sz w:val="24"/>
        </w:rPr>
        <w:tab/>
      </w:r>
      <w:r>
        <w:rPr>
          <w:spacing w:val="-5"/>
          <w:sz w:val="24"/>
        </w:rPr>
        <w:t>389</w:t>
      </w:r>
    </w:p>
    <w:p w:rsidR="007C6FEF" w:rsidRDefault="008A5EDA">
      <w:pPr>
        <w:spacing w:before="404" w:line="361"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5"/>
          <w:sz w:val="28"/>
        </w:rPr>
        <w:t>IX.</w:t>
      </w:r>
    </w:p>
    <w:p w:rsidR="007C6FEF" w:rsidRDefault="008A5EDA">
      <w:pPr>
        <w:spacing w:before="18" w:line="199" w:lineRule="auto"/>
        <w:ind w:left="852" w:right="3181"/>
        <w:rPr>
          <w:rFonts w:ascii="Arial Black"/>
          <w:sz w:val="28"/>
        </w:rPr>
      </w:pPr>
      <w:r>
        <w:rPr>
          <w:rFonts w:ascii="Arial Black"/>
          <w:sz w:val="28"/>
        </w:rPr>
        <w:t>MANAGEMENT,</w:t>
      </w:r>
      <w:r>
        <w:rPr>
          <w:rFonts w:ascii="Arial Black"/>
          <w:spacing w:val="-18"/>
          <w:sz w:val="28"/>
        </w:rPr>
        <w:t xml:space="preserve"> </w:t>
      </w:r>
      <w:r>
        <w:rPr>
          <w:rFonts w:ascii="Arial Black"/>
          <w:sz w:val="28"/>
        </w:rPr>
        <w:t>PUBLIC</w:t>
      </w:r>
      <w:r>
        <w:rPr>
          <w:rFonts w:ascii="Arial Black"/>
          <w:spacing w:val="-16"/>
          <w:sz w:val="28"/>
        </w:rPr>
        <w:t xml:space="preserve"> </w:t>
      </w:r>
      <w:r>
        <w:rPr>
          <w:rFonts w:ascii="Arial Black"/>
          <w:sz w:val="28"/>
        </w:rPr>
        <w:t>MANAGEMENT AND ADMINISTRATION</w:t>
      </w:r>
    </w:p>
    <w:p w:rsidR="007C6FEF" w:rsidRDefault="008A5EDA">
      <w:pPr>
        <w:spacing w:before="185"/>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08" w:line="237" w:lineRule="auto"/>
        <w:ind w:right="1557"/>
      </w:pPr>
      <w:r>
        <w:t xml:space="preserve">MECHANISMS OF PUBLIC ADMINISTRATION OF PROCESSES OF </w:t>
      </w:r>
      <w:r>
        <w:rPr>
          <w:w w:val="90"/>
        </w:rPr>
        <w:t>CULTURAL HERITAGE PROTECTION IN WARTIMES</w:t>
      </w:r>
    </w:p>
    <w:p w:rsidR="007C6FEF" w:rsidRDefault="008A5EDA">
      <w:pPr>
        <w:tabs>
          <w:tab w:val="left" w:leader="dot" w:pos="8648"/>
        </w:tabs>
        <w:spacing w:before="1"/>
        <w:ind w:left="852"/>
        <w:rPr>
          <w:sz w:val="24"/>
        </w:rPr>
      </w:pPr>
      <w:r>
        <w:rPr>
          <w:sz w:val="24"/>
        </w:rPr>
        <w:t>Fedun</w:t>
      </w:r>
      <w:r>
        <w:rPr>
          <w:spacing w:val="-8"/>
          <w:sz w:val="24"/>
        </w:rPr>
        <w:t xml:space="preserve"> </w:t>
      </w:r>
      <w:r>
        <w:rPr>
          <w:spacing w:val="-5"/>
          <w:sz w:val="24"/>
        </w:rPr>
        <w:t>R.</w:t>
      </w:r>
      <w:r>
        <w:rPr>
          <w:sz w:val="24"/>
        </w:rPr>
        <w:tab/>
      </w:r>
      <w:r>
        <w:rPr>
          <w:spacing w:val="-5"/>
          <w:sz w:val="24"/>
        </w:rPr>
        <w:t>395</w:t>
      </w:r>
    </w:p>
    <w:p w:rsidR="007C6FEF" w:rsidRDefault="008A5EDA">
      <w:pPr>
        <w:pStyle w:val="5"/>
        <w:spacing w:before="225"/>
        <w:ind w:right="1554"/>
      </w:pPr>
      <w:r>
        <w:t xml:space="preserve">DIGITALIZATION OF UKRAINE'S ECONOMY DURING POST-WAR </w:t>
      </w:r>
      <w:r>
        <w:rPr>
          <w:w w:val="90"/>
        </w:rPr>
        <w:t>RECOVERY</w:t>
      </w:r>
      <w:r>
        <w:rPr>
          <w:spacing w:val="-8"/>
          <w:w w:val="90"/>
        </w:rPr>
        <w:t xml:space="preserve"> </w:t>
      </w:r>
      <w:r>
        <w:rPr>
          <w:w w:val="90"/>
        </w:rPr>
        <w:t>PERIOD:</w:t>
      </w:r>
      <w:r>
        <w:rPr>
          <w:spacing w:val="-8"/>
          <w:w w:val="90"/>
        </w:rPr>
        <w:t xml:space="preserve"> </w:t>
      </w:r>
      <w:r>
        <w:rPr>
          <w:w w:val="90"/>
        </w:rPr>
        <w:t>PRIORITIES,</w:t>
      </w:r>
      <w:r>
        <w:rPr>
          <w:spacing w:val="-7"/>
          <w:w w:val="90"/>
        </w:rPr>
        <w:t xml:space="preserve"> </w:t>
      </w:r>
      <w:r>
        <w:rPr>
          <w:w w:val="90"/>
        </w:rPr>
        <w:t>CHALLENGES</w:t>
      </w:r>
      <w:r>
        <w:rPr>
          <w:spacing w:val="-7"/>
          <w:w w:val="90"/>
        </w:rPr>
        <w:t xml:space="preserve"> </w:t>
      </w:r>
      <w:r>
        <w:rPr>
          <w:w w:val="90"/>
        </w:rPr>
        <w:t>AND</w:t>
      </w:r>
      <w:r>
        <w:rPr>
          <w:spacing w:val="-8"/>
          <w:w w:val="90"/>
        </w:rPr>
        <w:t xml:space="preserve"> </w:t>
      </w:r>
      <w:r>
        <w:rPr>
          <w:w w:val="90"/>
        </w:rPr>
        <w:t>PERSPECTIVES</w:t>
      </w:r>
    </w:p>
    <w:p w:rsidR="007C6FEF" w:rsidRDefault="008A5EDA">
      <w:pPr>
        <w:tabs>
          <w:tab w:val="left" w:leader="dot" w:pos="8648"/>
        </w:tabs>
        <w:spacing w:line="271" w:lineRule="exact"/>
        <w:ind w:left="852"/>
        <w:rPr>
          <w:sz w:val="24"/>
        </w:rPr>
      </w:pPr>
      <w:r>
        <w:rPr>
          <w:sz w:val="24"/>
        </w:rPr>
        <w:t>Kishchun</w:t>
      </w:r>
      <w:r>
        <w:rPr>
          <w:spacing w:val="-10"/>
          <w:sz w:val="24"/>
        </w:rPr>
        <w:t xml:space="preserve"> </w:t>
      </w:r>
      <w:r>
        <w:rPr>
          <w:spacing w:val="-5"/>
          <w:sz w:val="24"/>
        </w:rPr>
        <w:t>A.</w:t>
      </w:r>
      <w:r>
        <w:rPr>
          <w:sz w:val="24"/>
        </w:rPr>
        <w:tab/>
      </w:r>
      <w:r>
        <w:rPr>
          <w:spacing w:val="-5"/>
          <w:sz w:val="24"/>
        </w:rPr>
        <w:t>404</w:t>
      </w:r>
    </w:p>
    <w:p w:rsidR="007C6FEF" w:rsidRDefault="008A5EDA">
      <w:pPr>
        <w:spacing w:before="405" w:line="362"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5"/>
          <w:sz w:val="28"/>
        </w:rPr>
        <w:t>X.</w:t>
      </w:r>
    </w:p>
    <w:p w:rsidR="007C6FEF" w:rsidRDefault="008A5EDA">
      <w:pPr>
        <w:spacing w:line="362" w:lineRule="exact"/>
        <w:ind w:left="852"/>
        <w:rPr>
          <w:rFonts w:ascii="Arial Black"/>
          <w:sz w:val="28"/>
        </w:rPr>
      </w:pPr>
      <w:r>
        <w:rPr>
          <w:rFonts w:ascii="Arial Black"/>
          <w:sz w:val="28"/>
        </w:rPr>
        <w:t>SOCIAL</w:t>
      </w:r>
      <w:r>
        <w:rPr>
          <w:rFonts w:ascii="Arial Black"/>
          <w:spacing w:val="-4"/>
          <w:sz w:val="28"/>
        </w:rPr>
        <w:t xml:space="preserve"> </w:t>
      </w:r>
      <w:r>
        <w:rPr>
          <w:rFonts w:ascii="Arial Black"/>
          <w:sz w:val="28"/>
        </w:rPr>
        <w:t>WORK</w:t>
      </w:r>
      <w:r>
        <w:rPr>
          <w:rFonts w:ascii="Arial Black"/>
          <w:spacing w:val="-4"/>
          <w:sz w:val="28"/>
        </w:rPr>
        <w:t xml:space="preserve"> </w:t>
      </w:r>
      <w:r>
        <w:rPr>
          <w:rFonts w:ascii="Arial Black"/>
          <w:sz w:val="28"/>
        </w:rPr>
        <w:t>AND</w:t>
      </w:r>
      <w:r>
        <w:rPr>
          <w:rFonts w:ascii="Arial Black"/>
          <w:spacing w:val="-6"/>
          <w:sz w:val="28"/>
        </w:rPr>
        <w:t xml:space="preserve"> </w:t>
      </w:r>
      <w:r>
        <w:rPr>
          <w:rFonts w:ascii="Arial Black"/>
          <w:sz w:val="28"/>
        </w:rPr>
        <w:t>SOCIAL</w:t>
      </w:r>
      <w:r>
        <w:rPr>
          <w:rFonts w:ascii="Arial Black"/>
          <w:spacing w:val="-6"/>
          <w:sz w:val="28"/>
        </w:rPr>
        <w:t xml:space="preserve"> </w:t>
      </w:r>
      <w:r>
        <w:rPr>
          <w:rFonts w:ascii="Arial Black"/>
          <w:spacing w:val="-2"/>
          <w:sz w:val="28"/>
        </w:rPr>
        <w:t>WELFARE</w:t>
      </w:r>
    </w:p>
    <w:p w:rsidR="007C6FEF" w:rsidRDefault="008A5EDA">
      <w:pPr>
        <w:spacing w:before="168"/>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04"/>
        <w:ind w:right="1558"/>
      </w:pPr>
      <w:r>
        <w:rPr>
          <w:w w:val="90"/>
        </w:rPr>
        <w:t>SOCIAL PSYCHOLOGICAL TRAINING AS A METHOD OF THE DEVELOPING OF PROFESIONAL TOLERANCE OF FUTURE SOCIAL EMPLOYEES</w:t>
      </w:r>
    </w:p>
    <w:p w:rsidR="007C6FEF" w:rsidRDefault="008A5EDA">
      <w:pPr>
        <w:tabs>
          <w:tab w:val="left" w:leader="dot" w:pos="8648"/>
        </w:tabs>
        <w:spacing w:line="271" w:lineRule="exact"/>
        <w:ind w:left="852"/>
        <w:rPr>
          <w:sz w:val="24"/>
        </w:rPr>
      </w:pPr>
      <w:r>
        <w:rPr>
          <w:sz w:val="24"/>
        </w:rPr>
        <w:t>Poriadin</w:t>
      </w:r>
      <w:r>
        <w:rPr>
          <w:spacing w:val="3"/>
          <w:sz w:val="24"/>
        </w:rPr>
        <w:t xml:space="preserve"> </w:t>
      </w:r>
      <w:r>
        <w:rPr>
          <w:spacing w:val="-5"/>
          <w:sz w:val="24"/>
        </w:rPr>
        <w:t>Ye.</w:t>
      </w:r>
      <w:r>
        <w:rPr>
          <w:sz w:val="24"/>
        </w:rPr>
        <w:tab/>
      </w:r>
      <w:r>
        <w:rPr>
          <w:spacing w:val="-5"/>
          <w:sz w:val="24"/>
        </w:rPr>
        <w:t>413</w:t>
      </w:r>
    </w:p>
    <w:p w:rsidR="007C6FEF" w:rsidRDefault="007C6FEF">
      <w:pPr>
        <w:spacing w:line="271" w:lineRule="exact"/>
        <w:rPr>
          <w:sz w:val="24"/>
        </w:rPr>
        <w:sectPr w:rsidR="007C6FEF">
          <w:pgSz w:w="11910" w:h="16850"/>
          <w:pgMar w:top="1380" w:right="850" w:bottom="1220" w:left="850" w:header="585" w:footer="1028" w:gutter="0"/>
          <w:cols w:space="720"/>
        </w:sectPr>
      </w:pPr>
    </w:p>
    <w:p w:rsidR="007C6FEF" w:rsidRDefault="008A5EDA">
      <w:pPr>
        <w:spacing w:before="47" w:line="204" w:lineRule="auto"/>
        <w:ind w:left="1135" w:right="4570"/>
        <w:rPr>
          <w:rFonts w:ascii="Arial Black"/>
          <w:sz w:val="28"/>
        </w:rPr>
      </w:pPr>
      <w:r>
        <w:rPr>
          <w:rFonts w:ascii="Arial Black"/>
          <w:noProof/>
          <w:sz w:val="28"/>
        </w:rPr>
        <w:lastRenderedPageBreak/>
        <mc:AlternateContent>
          <mc:Choice Requires="wps">
            <w:drawing>
              <wp:anchor distT="0" distB="0" distL="0" distR="0" simplePos="0" relativeHeight="15754752" behindDoc="0" locked="0" layoutInCell="1" allowOverlap="1">
                <wp:simplePos x="0" y="0"/>
                <wp:positionH relativeFrom="page">
                  <wp:posOffset>760094</wp:posOffset>
                </wp:positionH>
                <wp:positionV relativeFrom="paragraph">
                  <wp:posOffset>209070</wp:posOffset>
                </wp:positionV>
                <wp:extent cx="1270" cy="1436370"/>
                <wp:effectExtent l="0" t="0" r="0" b="0"/>
                <wp:wrapNone/>
                <wp:docPr id="66" name="Graphic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99ADD83" id="Graphic 66" o:spid="_x0000_s1026" style="position:absolute;margin-left:59.85pt;margin-top:16.45pt;width:.1pt;height:113.1pt;z-index:15754752;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" path="m,l,1436369e" filled="f" strokeweight=".5pt">
                <v:path arrowok="t"/>
                <w10:wrap anchorx="page"/>
              </v:shape>
            </w:pict>
          </mc:Fallback>
        </mc:AlternateContent>
      </w:r>
      <w:r>
        <w:rPr>
          <w:rFonts w:ascii="Arial Black"/>
          <w:sz w:val="28"/>
        </w:rPr>
        <w:t>SECTION XI. INTERNATIONAL</w:t>
      </w:r>
      <w:r>
        <w:rPr>
          <w:rFonts w:ascii="Arial Black"/>
          <w:spacing w:val="-24"/>
          <w:sz w:val="28"/>
        </w:rPr>
        <w:t xml:space="preserve"> </w:t>
      </w:r>
      <w:r>
        <w:rPr>
          <w:rFonts w:ascii="Arial Black"/>
          <w:sz w:val="28"/>
        </w:rPr>
        <w:t>RELATIONS</w:t>
      </w:r>
    </w:p>
    <w:p w:rsidR="007C6FEF" w:rsidRDefault="008A5EDA">
      <w:pPr>
        <w:spacing w:before="191"/>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spacing w:before="219" w:line="244" w:lineRule="auto"/>
        <w:ind w:left="1135" w:right="736"/>
        <w:rPr>
          <w:sz w:val="24"/>
        </w:rPr>
      </w:pPr>
      <w:r>
        <w:rPr>
          <w:w w:val="90"/>
          <w:sz w:val="24"/>
        </w:rPr>
        <w:t>SOLVING</w:t>
      </w:r>
      <w:r>
        <w:rPr>
          <w:sz w:val="24"/>
        </w:rPr>
        <w:t xml:space="preserve"> </w:t>
      </w:r>
      <w:r>
        <w:rPr>
          <w:w w:val="90"/>
          <w:sz w:val="24"/>
        </w:rPr>
        <w:t>WICKED</w:t>
      </w:r>
      <w:r>
        <w:rPr>
          <w:sz w:val="24"/>
        </w:rPr>
        <w:t xml:space="preserve"> </w:t>
      </w:r>
      <w:r>
        <w:rPr>
          <w:w w:val="90"/>
          <w:sz w:val="24"/>
        </w:rPr>
        <w:t>PROBLEMS</w:t>
      </w:r>
      <w:r>
        <w:rPr>
          <w:sz w:val="24"/>
        </w:rPr>
        <w:t xml:space="preserve"> </w:t>
      </w:r>
      <w:r>
        <w:rPr>
          <w:w w:val="90"/>
          <w:sz w:val="24"/>
        </w:rPr>
        <w:t>USING</w:t>
      </w:r>
      <w:r>
        <w:rPr>
          <w:sz w:val="24"/>
        </w:rPr>
        <w:t xml:space="preserve"> </w:t>
      </w:r>
      <w:r>
        <w:rPr>
          <w:w w:val="90"/>
          <w:sz w:val="24"/>
        </w:rPr>
        <w:t>THE</w:t>
      </w:r>
      <w:r>
        <w:rPr>
          <w:sz w:val="24"/>
        </w:rPr>
        <w:t xml:space="preserve"> </w:t>
      </w:r>
      <w:r>
        <w:rPr>
          <w:w w:val="90"/>
          <w:sz w:val="24"/>
        </w:rPr>
        <w:t>GENERAL</w:t>
      </w:r>
      <w:r>
        <w:rPr>
          <w:sz w:val="24"/>
        </w:rPr>
        <w:t xml:space="preserve"> </w:t>
      </w:r>
      <w:r>
        <w:rPr>
          <w:w w:val="90"/>
          <w:sz w:val="24"/>
        </w:rPr>
        <w:t>MORPHOLOGICAL</w:t>
      </w:r>
      <w:r>
        <w:rPr>
          <w:spacing w:val="80"/>
          <w:sz w:val="24"/>
        </w:rPr>
        <w:t xml:space="preserve"> </w:t>
      </w:r>
      <w:r>
        <w:rPr>
          <w:spacing w:val="-2"/>
          <w:sz w:val="24"/>
        </w:rPr>
        <w:t>ANALYSIS</w:t>
      </w:r>
      <w:r>
        <w:rPr>
          <w:spacing w:val="-14"/>
          <w:sz w:val="24"/>
        </w:rPr>
        <w:t xml:space="preserve"> </w:t>
      </w:r>
      <w:r>
        <w:rPr>
          <w:spacing w:val="-2"/>
          <w:sz w:val="24"/>
        </w:rPr>
        <w:t>(GMA)</w:t>
      </w:r>
      <w:r>
        <w:rPr>
          <w:spacing w:val="-14"/>
          <w:sz w:val="24"/>
        </w:rPr>
        <w:t xml:space="preserve"> </w:t>
      </w:r>
      <w:r>
        <w:rPr>
          <w:spacing w:val="-2"/>
          <w:sz w:val="24"/>
        </w:rPr>
        <w:t>METHOD</w:t>
      </w:r>
    </w:p>
    <w:p w:rsidR="007C6FEF" w:rsidRDefault="008A5EDA">
      <w:pPr>
        <w:tabs>
          <w:tab w:val="left" w:leader="dot" w:pos="8931"/>
        </w:tabs>
        <w:ind w:left="1135"/>
        <w:rPr>
          <w:sz w:val="24"/>
        </w:rPr>
      </w:pPr>
      <w:r>
        <w:rPr>
          <w:sz w:val="24"/>
        </w:rPr>
        <w:t>Shukurov</w:t>
      </w:r>
      <w:r>
        <w:rPr>
          <w:spacing w:val="-4"/>
          <w:sz w:val="24"/>
        </w:rPr>
        <w:t xml:space="preserve"> </w:t>
      </w:r>
      <w:r>
        <w:rPr>
          <w:spacing w:val="-5"/>
          <w:sz w:val="24"/>
        </w:rPr>
        <w:t>R.</w:t>
      </w:r>
      <w:r>
        <w:rPr>
          <w:sz w:val="24"/>
        </w:rPr>
        <w:tab/>
      </w:r>
      <w:r>
        <w:rPr>
          <w:spacing w:val="-5"/>
          <w:sz w:val="24"/>
        </w:rPr>
        <w:t>419</w:t>
      </w:r>
    </w:p>
    <w:p w:rsidR="007C6FEF" w:rsidRDefault="008A5EDA">
      <w:pPr>
        <w:spacing w:before="426" w:line="365" w:lineRule="exact"/>
        <w:ind w:left="1135"/>
        <w:rPr>
          <w:rFonts w:ascii="Arial Black"/>
          <w:sz w:val="28"/>
        </w:rPr>
      </w:pPr>
      <w:r>
        <w:rPr>
          <w:rFonts w:ascii="Arial Black"/>
          <w:noProof/>
          <w:sz w:val="28"/>
        </w:rPr>
        <mc:AlternateContent>
          <mc:Choice Requires="wps">
            <w:drawing>
              <wp:anchor distT="0" distB="0" distL="0" distR="0" simplePos="0" relativeHeight="15755264" behindDoc="0" locked="0" layoutInCell="1" allowOverlap="1">
                <wp:simplePos x="0" y="0"/>
                <wp:positionH relativeFrom="page">
                  <wp:posOffset>669268</wp:posOffset>
                </wp:positionH>
                <wp:positionV relativeFrom="paragraph">
                  <wp:posOffset>399436</wp:posOffset>
                </wp:positionV>
                <wp:extent cx="198120" cy="662305"/>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67" o:spid="_x0000_s1046" type="#_x0000_t202" style="position:absolute;left:0;text-align:left;margin-left:52.7pt;margin-top:31.45pt;width:15.6pt;height:52.15pt;z-index:15755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Pr>
          <w:rFonts w:ascii="Arial Black"/>
          <w:sz w:val="28"/>
        </w:rPr>
        <w:t>SECTION</w:t>
      </w:r>
      <w:r>
        <w:rPr>
          <w:rFonts w:ascii="Arial Black"/>
          <w:spacing w:val="-10"/>
          <w:sz w:val="28"/>
        </w:rPr>
        <w:t xml:space="preserve"> </w:t>
      </w:r>
      <w:r>
        <w:rPr>
          <w:rFonts w:ascii="Arial Black"/>
          <w:spacing w:val="-4"/>
          <w:sz w:val="28"/>
        </w:rPr>
        <w:t>XII.</w:t>
      </w:r>
    </w:p>
    <w:p w:rsidR="007C6FEF" w:rsidRDefault="008A5EDA">
      <w:pPr>
        <w:spacing w:line="365" w:lineRule="exact"/>
        <w:ind w:left="1135"/>
        <w:rPr>
          <w:rFonts w:ascii="Arial Black"/>
          <w:sz w:val="28"/>
        </w:rPr>
      </w:pPr>
      <w:r>
        <w:rPr>
          <w:rFonts w:ascii="Arial Black"/>
          <w:sz w:val="28"/>
        </w:rPr>
        <w:t>LAW</w:t>
      </w:r>
      <w:r>
        <w:rPr>
          <w:rFonts w:ascii="Arial Black"/>
          <w:spacing w:val="-6"/>
          <w:sz w:val="28"/>
        </w:rPr>
        <w:t xml:space="preserve"> </w:t>
      </w:r>
      <w:r>
        <w:rPr>
          <w:rFonts w:ascii="Arial Black"/>
          <w:sz w:val="28"/>
        </w:rPr>
        <w:t>AND</w:t>
      </w:r>
      <w:r>
        <w:rPr>
          <w:rFonts w:ascii="Arial Black"/>
          <w:spacing w:val="-8"/>
          <w:sz w:val="28"/>
        </w:rPr>
        <w:t xml:space="preserve"> </w:t>
      </w:r>
      <w:r>
        <w:rPr>
          <w:rFonts w:ascii="Arial Black"/>
          <w:sz w:val="28"/>
        </w:rPr>
        <w:t>INTERNATIONAL</w:t>
      </w:r>
      <w:r>
        <w:rPr>
          <w:rFonts w:ascii="Arial Black"/>
          <w:spacing w:val="-5"/>
          <w:sz w:val="28"/>
        </w:rPr>
        <w:t xml:space="preserve"> LAW</w:t>
      </w:r>
    </w:p>
    <w:p w:rsidR="007C6FEF" w:rsidRDefault="008A5EDA">
      <w:pPr>
        <w:spacing w:before="179"/>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tabs>
          <w:tab w:val="left" w:leader="dot" w:pos="8931"/>
        </w:tabs>
        <w:spacing w:before="218" w:line="244" w:lineRule="auto"/>
        <w:ind w:left="1135" w:right="859"/>
        <w:rPr>
          <w:sz w:val="24"/>
        </w:rPr>
      </w:pPr>
      <w:r>
        <w:rPr>
          <w:spacing w:val="-6"/>
          <w:w w:val="90"/>
          <w:sz w:val="24"/>
        </w:rPr>
        <w:t>ECONOMIC</w:t>
      </w:r>
      <w:r>
        <w:rPr>
          <w:spacing w:val="-18"/>
          <w:w w:val="90"/>
          <w:sz w:val="24"/>
        </w:rPr>
        <w:t xml:space="preserve"> </w:t>
      </w:r>
      <w:r>
        <w:rPr>
          <w:spacing w:val="-6"/>
          <w:w w:val="90"/>
          <w:sz w:val="24"/>
        </w:rPr>
        <w:t>OFFENSES:</w:t>
      </w:r>
      <w:r>
        <w:rPr>
          <w:spacing w:val="-20"/>
          <w:w w:val="90"/>
          <w:sz w:val="24"/>
        </w:rPr>
        <w:t xml:space="preserve"> </w:t>
      </w:r>
      <w:r>
        <w:rPr>
          <w:spacing w:val="-6"/>
          <w:w w:val="90"/>
          <w:sz w:val="24"/>
        </w:rPr>
        <w:t>CURRENT</w:t>
      </w:r>
      <w:r>
        <w:rPr>
          <w:spacing w:val="-19"/>
          <w:w w:val="90"/>
          <w:sz w:val="24"/>
        </w:rPr>
        <w:t xml:space="preserve"> </w:t>
      </w:r>
      <w:r>
        <w:rPr>
          <w:spacing w:val="-6"/>
          <w:w w:val="90"/>
          <w:sz w:val="24"/>
        </w:rPr>
        <w:t>ISSUES</w:t>
      </w:r>
      <w:r>
        <w:rPr>
          <w:spacing w:val="-17"/>
          <w:w w:val="90"/>
          <w:sz w:val="24"/>
        </w:rPr>
        <w:t xml:space="preserve"> </w:t>
      </w:r>
      <w:r>
        <w:rPr>
          <w:spacing w:val="-6"/>
          <w:w w:val="90"/>
          <w:sz w:val="24"/>
        </w:rPr>
        <w:t>AND</w:t>
      </w:r>
      <w:r>
        <w:rPr>
          <w:spacing w:val="-17"/>
          <w:w w:val="90"/>
          <w:sz w:val="24"/>
        </w:rPr>
        <w:t xml:space="preserve"> </w:t>
      </w:r>
      <w:r>
        <w:rPr>
          <w:spacing w:val="-6"/>
          <w:w w:val="90"/>
          <w:sz w:val="24"/>
        </w:rPr>
        <w:t>INTERNATIONAL</w:t>
      </w:r>
      <w:r>
        <w:rPr>
          <w:spacing w:val="-19"/>
          <w:w w:val="90"/>
          <w:sz w:val="24"/>
        </w:rPr>
        <w:t xml:space="preserve"> </w:t>
      </w:r>
      <w:r>
        <w:rPr>
          <w:spacing w:val="-6"/>
          <w:w w:val="90"/>
          <w:sz w:val="24"/>
        </w:rPr>
        <w:t xml:space="preserve">COOPERATION </w:t>
      </w:r>
      <w:r>
        <w:rPr>
          <w:sz w:val="24"/>
        </w:rPr>
        <w:t>Chaikovskyi D.</w:t>
      </w:r>
      <w:r>
        <w:rPr>
          <w:sz w:val="24"/>
        </w:rPr>
        <w:tab/>
      </w:r>
      <w:r>
        <w:rPr>
          <w:spacing w:val="-4"/>
          <w:sz w:val="24"/>
        </w:rPr>
        <w:t>426</w:t>
      </w:r>
    </w:p>
    <w:p w:rsidR="007C6FEF" w:rsidRDefault="007C6FEF">
      <w:pPr>
        <w:pStyle w:val="a3"/>
        <w:spacing w:before="150"/>
        <w:jc w:val="left"/>
        <w:rPr>
          <w:sz w:val="24"/>
        </w:rPr>
      </w:pPr>
    </w:p>
    <w:p w:rsidR="007C6FEF" w:rsidRDefault="008A5EDA">
      <w:pPr>
        <w:spacing w:before="1" w:line="364" w:lineRule="exact"/>
        <w:ind w:left="1135"/>
        <w:rPr>
          <w:rFonts w:ascii="Arial Black"/>
          <w:sz w:val="28"/>
        </w:rPr>
      </w:pPr>
      <w:r>
        <w:rPr>
          <w:rFonts w:ascii="Arial Black"/>
          <w:sz w:val="28"/>
        </w:rPr>
        <w:t>SECTION</w:t>
      </w:r>
      <w:r>
        <w:rPr>
          <w:rFonts w:ascii="Arial Black"/>
          <w:spacing w:val="-10"/>
          <w:sz w:val="28"/>
        </w:rPr>
        <w:t xml:space="preserve"> </w:t>
      </w:r>
      <w:r>
        <w:rPr>
          <w:rFonts w:ascii="Arial Black"/>
          <w:spacing w:val="-4"/>
          <w:sz w:val="28"/>
        </w:rPr>
        <w:t>XIII.</w:t>
      </w:r>
    </w:p>
    <w:p w:rsidR="007C6FEF" w:rsidRDefault="008A5EDA">
      <w:pPr>
        <w:spacing w:before="15" w:line="204" w:lineRule="auto"/>
        <w:ind w:left="1135" w:right="2430"/>
        <w:rPr>
          <w:rFonts w:ascii="Arial Black"/>
          <w:sz w:val="28"/>
        </w:rPr>
      </w:pPr>
      <w:r>
        <w:rPr>
          <w:rFonts w:ascii="Arial Black"/>
          <w:sz w:val="28"/>
        </w:rPr>
        <w:t>INSTITUTE</w:t>
      </w:r>
      <w:r>
        <w:rPr>
          <w:rFonts w:ascii="Arial Black"/>
          <w:spacing w:val="-10"/>
          <w:sz w:val="28"/>
        </w:rPr>
        <w:t xml:space="preserve"> </w:t>
      </w:r>
      <w:r>
        <w:rPr>
          <w:rFonts w:ascii="Arial Black"/>
          <w:sz w:val="28"/>
        </w:rPr>
        <w:t>OF</w:t>
      </w:r>
      <w:r>
        <w:rPr>
          <w:rFonts w:ascii="Arial Black"/>
          <w:spacing w:val="-12"/>
          <w:sz w:val="28"/>
        </w:rPr>
        <w:t xml:space="preserve"> </w:t>
      </w:r>
      <w:r>
        <w:rPr>
          <w:rFonts w:ascii="Arial Black"/>
          <w:sz w:val="28"/>
        </w:rPr>
        <w:t>LAW</w:t>
      </w:r>
      <w:r>
        <w:rPr>
          <w:rFonts w:ascii="Arial Black"/>
          <w:spacing w:val="-12"/>
          <w:sz w:val="28"/>
        </w:rPr>
        <w:t xml:space="preserve"> </w:t>
      </w:r>
      <w:r>
        <w:rPr>
          <w:rFonts w:ascii="Arial Black"/>
          <w:sz w:val="28"/>
        </w:rPr>
        <w:t>ENFORCEMENT, JUDICIAL SYSTEM AND NOTARY</w:t>
      </w:r>
    </w:p>
    <w:p w:rsidR="007C6FEF" w:rsidRDefault="008A5EDA">
      <w:pPr>
        <w:spacing w:before="194"/>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spacing w:before="216" w:line="244" w:lineRule="auto"/>
        <w:ind w:left="1135" w:right="1276"/>
      </w:pPr>
      <w:r>
        <w:t xml:space="preserve">INTERNATIONAL EXPERIENCE IN THE APPLICATION OF CRIMINAL </w:t>
      </w:r>
      <w:r>
        <w:rPr>
          <w:spacing w:val="-8"/>
        </w:rPr>
        <w:t>ANALYSIS AND ITS ADAPTATION IN UKRAINE</w:t>
      </w:r>
    </w:p>
    <w:p w:rsidR="007C6FEF" w:rsidRDefault="008A5EDA">
      <w:pPr>
        <w:spacing w:before="3"/>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7"/>
        <w:ind w:left="1135"/>
        <w:rPr>
          <w:sz w:val="24"/>
        </w:rPr>
      </w:pPr>
      <w:r>
        <w:rPr>
          <w:spacing w:val="-4"/>
          <w:sz w:val="24"/>
        </w:rPr>
        <w:t>Markov</w:t>
      </w:r>
      <w:r>
        <w:rPr>
          <w:spacing w:val="-10"/>
          <w:sz w:val="24"/>
        </w:rPr>
        <w:t xml:space="preserve"> </w:t>
      </w:r>
      <w:r>
        <w:rPr>
          <w:spacing w:val="-4"/>
          <w:sz w:val="24"/>
        </w:rPr>
        <w:t>M.O.,</w:t>
      </w:r>
      <w:r>
        <w:rPr>
          <w:spacing w:val="-9"/>
          <w:sz w:val="24"/>
        </w:rPr>
        <w:t xml:space="preserve"> </w:t>
      </w:r>
      <w:r>
        <w:rPr>
          <w:spacing w:val="-4"/>
          <w:sz w:val="24"/>
        </w:rPr>
        <w:t>Mavrutenkov</w:t>
      </w:r>
      <w:r>
        <w:rPr>
          <w:spacing w:val="-10"/>
          <w:sz w:val="24"/>
        </w:rPr>
        <w:t xml:space="preserve"> </w:t>
      </w:r>
      <w:r>
        <w:rPr>
          <w:spacing w:val="-4"/>
          <w:sz w:val="24"/>
        </w:rPr>
        <w:t>V.D.,</w:t>
      </w:r>
      <w:r>
        <w:rPr>
          <w:spacing w:val="-10"/>
          <w:sz w:val="24"/>
        </w:rPr>
        <w:t xml:space="preserve"> </w:t>
      </w:r>
      <w:r>
        <w:rPr>
          <w:spacing w:val="-4"/>
          <w:sz w:val="24"/>
        </w:rPr>
        <w:t>Shlyakhovyi</w:t>
      </w:r>
      <w:r>
        <w:rPr>
          <w:spacing w:val="-11"/>
          <w:sz w:val="24"/>
        </w:rPr>
        <w:t xml:space="preserve"> </w:t>
      </w:r>
      <w:r>
        <w:rPr>
          <w:spacing w:val="-4"/>
          <w:sz w:val="24"/>
        </w:rPr>
        <w:t>D.S.,</w:t>
      </w:r>
      <w:r>
        <w:rPr>
          <w:spacing w:val="-9"/>
          <w:sz w:val="24"/>
        </w:rPr>
        <w:t xml:space="preserve"> </w:t>
      </w:r>
      <w:r>
        <w:rPr>
          <w:spacing w:val="-4"/>
          <w:sz w:val="24"/>
        </w:rPr>
        <w:t>Kyseliov</w:t>
      </w:r>
      <w:r>
        <w:rPr>
          <w:spacing w:val="-10"/>
          <w:sz w:val="24"/>
        </w:rPr>
        <w:t xml:space="preserve"> </w:t>
      </w:r>
      <w:r>
        <w:rPr>
          <w:spacing w:val="-5"/>
          <w:sz w:val="24"/>
        </w:rPr>
        <w:t>A.O</w:t>
      </w:r>
      <w:r>
        <w:rPr>
          <w:sz w:val="24"/>
        </w:rPr>
        <w:tab/>
      </w:r>
      <w:r>
        <w:rPr>
          <w:spacing w:val="-5"/>
          <w:sz w:val="24"/>
        </w:rPr>
        <w:t>434</w:t>
      </w:r>
    </w:p>
    <w:p w:rsidR="007C6FEF" w:rsidRDefault="008A5EDA">
      <w:pPr>
        <w:spacing w:before="200"/>
        <w:ind w:left="1135"/>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193"/>
        <w:ind w:left="1135"/>
      </w:pPr>
      <w:r>
        <w:rPr>
          <w:w w:val="90"/>
        </w:rPr>
        <w:t>DETENTION</w:t>
      </w:r>
      <w:r>
        <w:rPr>
          <w:spacing w:val="-6"/>
        </w:rPr>
        <w:t xml:space="preserve"> </w:t>
      </w:r>
      <w:r>
        <w:rPr>
          <w:w w:val="90"/>
        </w:rPr>
        <w:t>OF</w:t>
      </w:r>
      <w:r>
        <w:rPr>
          <w:spacing w:val="-5"/>
        </w:rPr>
        <w:t xml:space="preserve"> </w:t>
      </w:r>
      <w:r>
        <w:rPr>
          <w:w w:val="90"/>
        </w:rPr>
        <w:t>A</w:t>
      </w:r>
      <w:r>
        <w:rPr>
          <w:spacing w:val="-1"/>
          <w:w w:val="90"/>
        </w:rPr>
        <w:t xml:space="preserve"> </w:t>
      </w:r>
      <w:r>
        <w:rPr>
          <w:w w:val="90"/>
        </w:rPr>
        <w:t>PERSON</w:t>
      </w:r>
      <w:r>
        <w:rPr>
          <w:spacing w:val="-5"/>
        </w:rPr>
        <w:t xml:space="preserve"> </w:t>
      </w:r>
      <w:r>
        <w:rPr>
          <w:w w:val="90"/>
        </w:rPr>
        <w:t>AS</w:t>
      </w:r>
      <w:r>
        <w:rPr>
          <w:spacing w:val="-5"/>
        </w:rPr>
        <w:t xml:space="preserve"> </w:t>
      </w:r>
      <w:r>
        <w:rPr>
          <w:w w:val="90"/>
        </w:rPr>
        <w:t>A</w:t>
      </w:r>
      <w:r>
        <w:rPr>
          <w:spacing w:val="-6"/>
        </w:rPr>
        <w:t xml:space="preserve"> </w:t>
      </w:r>
      <w:r>
        <w:rPr>
          <w:w w:val="90"/>
        </w:rPr>
        <w:t>PROCEDURAL</w:t>
      </w:r>
      <w:r>
        <w:rPr>
          <w:spacing w:val="-5"/>
        </w:rPr>
        <w:t xml:space="preserve"> </w:t>
      </w:r>
      <w:r>
        <w:rPr>
          <w:spacing w:val="-2"/>
          <w:w w:val="90"/>
        </w:rPr>
        <w:t>DECISION</w:t>
      </w:r>
    </w:p>
    <w:p w:rsidR="007C6FEF" w:rsidRDefault="008A5EDA">
      <w:pPr>
        <w:pStyle w:val="a3"/>
        <w:tabs>
          <w:tab w:val="left" w:leader="dot" w:pos="8931"/>
        </w:tabs>
        <w:spacing w:before="6"/>
        <w:ind w:left="1135"/>
        <w:jc w:val="left"/>
      </w:pPr>
      <w:r>
        <w:t>Meleshko</w:t>
      </w:r>
      <w:r>
        <w:rPr>
          <w:spacing w:val="2"/>
        </w:rPr>
        <w:t xml:space="preserve"> </w:t>
      </w:r>
      <w:r>
        <w:rPr>
          <w:spacing w:val="-10"/>
        </w:rPr>
        <w:t>A</w:t>
      </w:r>
      <w:r>
        <w:tab/>
      </w:r>
      <w:r>
        <w:rPr>
          <w:spacing w:val="-5"/>
        </w:rPr>
        <w:t>442</w:t>
      </w:r>
    </w:p>
    <w:p w:rsidR="007C6FEF" w:rsidRDefault="007C6FEF">
      <w:pPr>
        <w:pStyle w:val="a3"/>
        <w:spacing w:before="176"/>
        <w:jc w:val="left"/>
      </w:pPr>
    </w:p>
    <w:p w:rsidR="007C6FEF" w:rsidRDefault="008A5EDA">
      <w:pPr>
        <w:spacing w:before="1" w:line="365" w:lineRule="exact"/>
        <w:ind w:left="1135"/>
        <w:rPr>
          <w:rFonts w:ascii="Arial Black"/>
          <w:sz w:val="28"/>
        </w:rPr>
      </w:pPr>
      <w:r>
        <w:rPr>
          <w:rFonts w:ascii="Arial Black"/>
          <w:sz w:val="28"/>
        </w:rPr>
        <w:t>SECTION</w:t>
      </w:r>
      <w:r>
        <w:rPr>
          <w:rFonts w:ascii="Arial Black"/>
          <w:spacing w:val="-8"/>
          <w:sz w:val="28"/>
        </w:rPr>
        <w:t xml:space="preserve"> </w:t>
      </w:r>
      <w:r>
        <w:rPr>
          <w:rFonts w:ascii="Arial Black"/>
          <w:spacing w:val="-4"/>
          <w:sz w:val="28"/>
        </w:rPr>
        <w:t>XIV.</w:t>
      </w:r>
    </w:p>
    <w:p w:rsidR="007C6FEF" w:rsidRDefault="008A5EDA">
      <w:pPr>
        <w:spacing w:before="16" w:line="204" w:lineRule="auto"/>
        <w:ind w:left="1135" w:right="1739"/>
        <w:rPr>
          <w:rFonts w:ascii="Arial Black"/>
          <w:sz w:val="28"/>
        </w:rPr>
      </w:pPr>
      <w:r>
        <w:rPr>
          <w:rFonts w:ascii="Arial Black"/>
          <w:sz w:val="28"/>
        </w:rPr>
        <w:t>MILITARY</w:t>
      </w:r>
      <w:r>
        <w:rPr>
          <w:rFonts w:ascii="Arial Black"/>
          <w:spacing w:val="-12"/>
          <w:sz w:val="28"/>
        </w:rPr>
        <w:t xml:space="preserve"> </w:t>
      </w:r>
      <w:r>
        <w:rPr>
          <w:rFonts w:ascii="Arial Black"/>
          <w:sz w:val="28"/>
        </w:rPr>
        <w:t>SCIENCES,</w:t>
      </w:r>
      <w:r>
        <w:rPr>
          <w:rFonts w:ascii="Arial Black"/>
          <w:spacing w:val="-12"/>
          <w:sz w:val="28"/>
        </w:rPr>
        <w:t xml:space="preserve"> </w:t>
      </w:r>
      <w:r>
        <w:rPr>
          <w:rFonts w:ascii="Arial Black"/>
          <w:sz w:val="28"/>
        </w:rPr>
        <w:t>NATIONAL</w:t>
      </w:r>
      <w:r>
        <w:rPr>
          <w:rFonts w:ascii="Arial Black"/>
          <w:spacing w:val="-9"/>
          <w:sz w:val="28"/>
        </w:rPr>
        <w:t xml:space="preserve"> </w:t>
      </w:r>
      <w:r>
        <w:rPr>
          <w:rFonts w:ascii="Arial Black"/>
          <w:sz w:val="28"/>
        </w:rPr>
        <w:t>SECURITY AND SECURITY OF THE STATE BORDER</w:t>
      </w:r>
    </w:p>
    <w:p w:rsidR="007C6FEF" w:rsidRDefault="008A5EDA">
      <w:pPr>
        <w:spacing w:before="192"/>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spacing w:before="219"/>
        <w:ind w:left="1135"/>
      </w:pPr>
      <w:r>
        <w:rPr>
          <w:w w:val="85"/>
        </w:rPr>
        <w:t>ANALYSIS</w:t>
      </w:r>
      <w:r>
        <w:rPr>
          <w:spacing w:val="21"/>
        </w:rPr>
        <w:t xml:space="preserve"> </w:t>
      </w:r>
      <w:r>
        <w:rPr>
          <w:w w:val="85"/>
        </w:rPr>
        <w:t>OF</w:t>
      </w:r>
      <w:r>
        <w:rPr>
          <w:spacing w:val="21"/>
        </w:rPr>
        <w:t xml:space="preserve"> </w:t>
      </w:r>
      <w:r>
        <w:rPr>
          <w:w w:val="85"/>
        </w:rPr>
        <w:t>TERRORIST</w:t>
      </w:r>
      <w:r>
        <w:rPr>
          <w:spacing w:val="20"/>
        </w:rPr>
        <w:t xml:space="preserve"> </w:t>
      </w:r>
      <w:r>
        <w:rPr>
          <w:w w:val="85"/>
        </w:rPr>
        <w:t>DRONE</w:t>
      </w:r>
      <w:r>
        <w:rPr>
          <w:spacing w:val="20"/>
        </w:rPr>
        <w:t xml:space="preserve"> </w:t>
      </w:r>
      <w:r>
        <w:rPr>
          <w:w w:val="85"/>
        </w:rPr>
        <w:t>ATTACKS</w:t>
      </w:r>
      <w:r>
        <w:rPr>
          <w:spacing w:val="24"/>
        </w:rPr>
        <w:t xml:space="preserve"> </w:t>
      </w:r>
      <w:r>
        <w:rPr>
          <w:w w:val="85"/>
        </w:rPr>
        <w:t>IN</w:t>
      </w:r>
      <w:r>
        <w:rPr>
          <w:spacing w:val="20"/>
        </w:rPr>
        <w:t xml:space="preserve"> </w:t>
      </w:r>
      <w:r>
        <w:rPr>
          <w:w w:val="85"/>
        </w:rPr>
        <w:t>SEPTEMBER</w:t>
      </w:r>
      <w:r>
        <w:rPr>
          <w:spacing w:val="20"/>
        </w:rPr>
        <w:t xml:space="preserve"> </w:t>
      </w:r>
      <w:r>
        <w:rPr>
          <w:spacing w:val="-4"/>
          <w:w w:val="85"/>
        </w:rPr>
        <w:t>2024</w:t>
      </w:r>
    </w:p>
    <w:p w:rsidR="007C6FEF" w:rsidRDefault="008A5EDA">
      <w:pPr>
        <w:spacing w:before="6"/>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7"/>
        <w:ind w:left="1135"/>
        <w:rPr>
          <w:sz w:val="24"/>
        </w:rPr>
      </w:pPr>
      <w:r>
        <w:rPr>
          <w:spacing w:val="-2"/>
          <w:sz w:val="24"/>
        </w:rPr>
        <w:t>Azarenko</w:t>
      </w:r>
      <w:r>
        <w:rPr>
          <w:spacing w:val="-13"/>
          <w:sz w:val="24"/>
        </w:rPr>
        <w:t xml:space="preserve"> </w:t>
      </w:r>
      <w:r>
        <w:rPr>
          <w:spacing w:val="-2"/>
          <w:sz w:val="24"/>
        </w:rPr>
        <w:t>O.,</w:t>
      </w:r>
      <w:r>
        <w:rPr>
          <w:spacing w:val="-11"/>
          <w:sz w:val="24"/>
        </w:rPr>
        <w:t xml:space="preserve"> </w:t>
      </w:r>
      <w:r>
        <w:rPr>
          <w:spacing w:val="-2"/>
          <w:sz w:val="24"/>
        </w:rPr>
        <w:t>Honcharenko</w:t>
      </w:r>
      <w:r>
        <w:rPr>
          <w:spacing w:val="-11"/>
          <w:sz w:val="24"/>
        </w:rPr>
        <w:t xml:space="preserve"> </w:t>
      </w:r>
      <w:r>
        <w:rPr>
          <w:spacing w:val="-2"/>
          <w:sz w:val="24"/>
        </w:rPr>
        <w:t>Yu.,</w:t>
      </w:r>
      <w:r>
        <w:rPr>
          <w:spacing w:val="-12"/>
          <w:sz w:val="24"/>
        </w:rPr>
        <w:t xml:space="preserve"> </w:t>
      </w:r>
      <w:r>
        <w:rPr>
          <w:spacing w:val="-2"/>
          <w:sz w:val="24"/>
        </w:rPr>
        <w:t>Diviziniuk</w:t>
      </w:r>
      <w:r>
        <w:rPr>
          <w:spacing w:val="-12"/>
          <w:sz w:val="24"/>
        </w:rPr>
        <w:t xml:space="preserve"> </w:t>
      </w:r>
      <w:r>
        <w:rPr>
          <w:spacing w:val="-2"/>
          <w:sz w:val="24"/>
        </w:rPr>
        <w:t>M.,</w:t>
      </w:r>
      <w:r>
        <w:rPr>
          <w:spacing w:val="-14"/>
          <w:sz w:val="24"/>
        </w:rPr>
        <w:t xml:space="preserve"> </w:t>
      </w:r>
      <w:r>
        <w:rPr>
          <w:spacing w:val="-2"/>
          <w:sz w:val="24"/>
        </w:rPr>
        <w:t>Kovach</w:t>
      </w:r>
      <w:r>
        <w:rPr>
          <w:spacing w:val="-12"/>
          <w:sz w:val="24"/>
        </w:rPr>
        <w:t xml:space="preserve"> </w:t>
      </w:r>
      <w:r>
        <w:rPr>
          <w:spacing w:val="-2"/>
          <w:sz w:val="24"/>
        </w:rPr>
        <w:t>V.,</w:t>
      </w:r>
      <w:r>
        <w:rPr>
          <w:spacing w:val="-12"/>
          <w:sz w:val="24"/>
        </w:rPr>
        <w:t xml:space="preserve"> </w:t>
      </w:r>
      <w:r>
        <w:rPr>
          <w:spacing w:val="-2"/>
          <w:sz w:val="24"/>
        </w:rPr>
        <w:t>Farrakhov</w:t>
      </w:r>
      <w:r>
        <w:rPr>
          <w:spacing w:val="-13"/>
          <w:sz w:val="24"/>
        </w:rPr>
        <w:t xml:space="preserve"> </w:t>
      </w:r>
      <w:r>
        <w:rPr>
          <w:spacing w:val="-10"/>
          <w:sz w:val="24"/>
        </w:rPr>
        <w:t>O</w:t>
      </w:r>
      <w:r>
        <w:rPr>
          <w:sz w:val="24"/>
        </w:rPr>
        <w:tab/>
      </w:r>
      <w:r>
        <w:rPr>
          <w:spacing w:val="-5"/>
          <w:sz w:val="24"/>
        </w:rPr>
        <w:t>444</w:t>
      </w:r>
    </w:p>
    <w:p w:rsidR="007C6FEF" w:rsidRDefault="008A5EDA">
      <w:pPr>
        <w:pStyle w:val="5"/>
        <w:spacing w:before="237" w:line="244" w:lineRule="auto"/>
        <w:ind w:left="1135" w:right="1269"/>
      </w:pPr>
      <w:r>
        <w:rPr>
          <w:w w:val="90"/>
        </w:rPr>
        <w:t xml:space="preserve">A METHODOLOGY FOR ASSESSING THE SURVIVABILITY OF WEAPONS OF </w:t>
      </w:r>
      <w:r>
        <w:rPr>
          <w:spacing w:val="-4"/>
        </w:rPr>
        <w:t>AN</w:t>
      </w:r>
      <w:r>
        <w:rPr>
          <w:spacing w:val="-6"/>
        </w:rPr>
        <w:t xml:space="preserve"> </w:t>
      </w:r>
      <w:r>
        <w:rPr>
          <w:spacing w:val="-4"/>
        </w:rPr>
        <w:t>ANTI-AIRCRAFT</w:t>
      </w:r>
      <w:r>
        <w:rPr>
          <w:spacing w:val="-7"/>
        </w:rPr>
        <w:t xml:space="preserve"> </w:t>
      </w:r>
      <w:r>
        <w:rPr>
          <w:spacing w:val="-4"/>
        </w:rPr>
        <w:t>UNIT</w:t>
      </w:r>
      <w:r>
        <w:rPr>
          <w:spacing w:val="-7"/>
        </w:rPr>
        <w:t xml:space="preserve"> </w:t>
      </w:r>
      <w:r>
        <w:rPr>
          <w:spacing w:val="-4"/>
        </w:rPr>
        <w:t>OF</w:t>
      </w:r>
      <w:r>
        <w:rPr>
          <w:spacing w:val="-6"/>
        </w:rPr>
        <w:t xml:space="preserve"> </w:t>
      </w:r>
      <w:r>
        <w:rPr>
          <w:spacing w:val="-4"/>
        </w:rPr>
        <w:t>THE</w:t>
      </w:r>
      <w:r>
        <w:rPr>
          <w:spacing w:val="-6"/>
        </w:rPr>
        <w:t xml:space="preserve"> </w:t>
      </w:r>
      <w:r>
        <w:rPr>
          <w:spacing w:val="-4"/>
        </w:rPr>
        <w:t>“OSA-AKM”</w:t>
      </w:r>
      <w:r>
        <w:rPr>
          <w:spacing w:val="-6"/>
        </w:rPr>
        <w:t xml:space="preserve"> </w:t>
      </w:r>
      <w:r>
        <w:rPr>
          <w:spacing w:val="-4"/>
        </w:rPr>
        <w:t>ANTI-AIRCRAFT</w:t>
      </w:r>
      <w:r>
        <w:rPr>
          <w:spacing w:val="-6"/>
        </w:rPr>
        <w:t xml:space="preserve"> </w:t>
      </w:r>
      <w:r>
        <w:rPr>
          <w:spacing w:val="-4"/>
        </w:rPr>
        <w:t xml:space="preserve">MISSILE </w:t>
      </w:r>
      <w:r>
        <w:rPr>
          <w:spacing w:val="-2"/>
        </w:rPr>
        <w:t>REGIMENT</w:t>
      </w:r>
    </w:p>
    <w:p w:rsidR="007C6FEF" w:rsidRDefault="008A5EDA">
      <w:pPr>
        <w:spacing w:before="2"/>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7" w:line="247" w:lineRule="auto"/>
        <w:ind w:left="1135" w:right="859"/>
        <w:rPr>
          <w:sz w:val="24"/>
        </w:rPr>
      </w:pPr>
      <w:r>
        <w:rPr>
          <w:spacing w:val="-4"/>
          <w:sz w:val="24"/>
        </w:rPr>
        <w:t>Kitov</w:t>
      </w:r>
      <w:r>
        <w:rPr>
          <w:spacing w:val="-12"/>
          <w:sz w:val="24"/>
        </w:rPr>
        <w:t xml:space="preserve"> </w:t>
      </w:r>
      <w:r>
        <w:rPr>
          <w:spacing w:val="-4"/>
          <w:sz w:val="24"/>
        </w:rPr>
        <w:t>V.,</w:t>
      </w:r>
      <w:r>
        <w:rPr>
          <w:spacing w:val="-12"/>
          <w:sz w:val="24"/>
        </w:rPr>
        <w:t xml:space="preserve"> </w:t>
      </w:r>
      <w:r>
        <w:rPr>
          <w:spacing w:val="-4"/>
          <w:sz w:val="24"/>
        </w:rPr>
        <w:t>Yatimov</w:t>
      </w:r>
      <w:r>
        <w:rPr>
          <w:spacing w:val="-12"/>
          <w:sz w:val="24"/>
        </w:rPr>
        <w:t xml:space="preserve"> </w:t>
      </w:r>
      <w:r>
        <w:rPr>
          <w:spacing w:val="-4"/>
          <w:sz w:val="24"/>
        </w:rPr>
        <w:t>D.,</w:t>
      </w:r>
      <w:r>
        <w:rPr>
          <w:spacing w:val="-12"/>
          <w:sz w:val="24"/>
        </w:rPr>
        <w:t xml:space="preserve"> </w:t>
      </w:r>
      <w:r>
        <w:rPr>
          <w:spacing w:val="-4"/>
          <w:sz w:val="24"/>
        </w:rPr>
        <w:t>Kolomiitsev</w:t>
      </w:r>
      <w:r>
        <w:rPr>
          <w:spacing w:val="-12"/>
          <w:sz w:val="24"/>
        </w:rPr>
        <w:t xml:space="preserve"> </w:t>
      </w:r>
      <w:r>
        <w:rPr>
          <w:spacing w:val="-4"/>
          <w:sz w:val="24"/>
        </w:rPr>
        <w:t>O.,</w:t>
      </w:r>
      <w:r>
        <w:rPr>
          <w:spacing w:val="-12"/>
          <w:sz w:val="24"/>
        </w:rPr>
        <w:t xml:space="preserve"> </w:t>
      </w:r>
      <w:r>
        <w:rPr>
          <w:spacing w:val="-4"/>
          <w:sz w:val="24"/>
        </w:rPr>
        <w:t>Katunin</w:t>
      </w:r>
      <w:r>
        <w:rPr>
          <w:spacing w:val="-12"/>
          <w:sz w:val="24"/>
        </w:rPr>
        <w:t xml:space="preserve"> </w:t>
      </w:r>
      <w:r>
        <w:rPr>
          <w:spacing w:val="-4"/>
          <w:sz w:val="24"/>
        </w:rPr>
        <w:t>A.,</w:t>
      </w:r>
      <w:r>
        <w:rPr>
          <w:spacing w:val="-12"/>
          <w:sz w:val="24"/>
        </w:rPr>
        <w:t xml:space="preserve"> </w:t>
      </w:r>
      <w:r>
        <w:rPr>
          <w:spacing w:val="-4"/>
          <w:sz w:val="24"/>
        </w:rPr>
        <w:t>Balabukha</w:t>
      </w:r>
      <w:r>
        <w:rPr>
          <w:spacing w:val="-12"/>
          <w:sz w:val="24"/>
        </w:rPr>
        <w:t xml:space="preserve"> </w:t>
      </w:r>
      <w:r>
        <w:rPr>
          <w:spacing w:val="-4"/>
          <w:sz w:val="24"/>
        </w:rPr>
        <w:t>O.,</w:t>
      </w:r>
      <w:r>
        <w:rPr>
          <w:spacing w:val="-12"/>
          <w:sz w:val="24"/>
        </w:rPr>
        <w:t xml:space="preserve"> </w:t>
      </w:r>
      <w:r>
        <w:rPr>
          <w:spacing w:val="-4"/>
          <w:sz w:val="24"/>
        </w:rPr>
        <w:t>Filippenkov</w:t>
      </w:r>
      <w:r>
        <w:rPr>
          <w:spacing w:val="-12"/>
          <w:sz w:val="24"/>
        </w:rPr>
        <w:t xml:space="preserve"> </w:t>
      </w:r>
      <w:r>
        <w:rPr>
          <w:spacing w:val="-4"/>
          <w:sz w:val="24"/>
        </w:rPr>
        <w:t xml:space="preserve">O., </w:t>
      </w:r>
      <w:r>
        <w:rPr>
          <w:sz w:val="24"/>
        </w:rPr>
        <w:t>Vasylets D., Slobodeniuk Yu., Khoma V., Spivak T., Kulieshova T</w:t>
      </w:r>
      <w:r>
        <w:rPr>
          <w:sz w:val="24"/>
        </w:rPr>
        <w:tab/>
      </w:r>
      <w:r>
        <w:rPr>
          <w:spacing w:val="-4"/>
          <w:sz w:val="24"/>
        </w:rPr>
        <w:t>455</w:t>
      </w:r>
    </w:p>
    <w:p w:rsidR="007C6FEF" w:rsidRDefault="007C6FEF">
      <w:pPr>
        <w:spacing w:line="247" w:lineRule="auto"/>
        <w:rPr>
          <w:sz w:val="24"/>
        </w:rPr>
        <w:sectPr w:rsidR="007C6FEF">
          <w:pgSz w:w="11910" w:h="16850"/>
          <w:pgMar w:top="1380" w:right="850" w:bottom="1220" w:left="850" w:header="548" w:footer="1028" w:gutter="0"/>
          <w:cols w:space="720"/>
        </w:sectPr>
      </w:pPr>
    </w:p>
    <w:p w:rsidR="007C6FEF" w:rsidRDefault="008A5EDA">
      <w:pPr>
        <w:spacing w:before="35" w:line="247" w:lineRule="auto"/>
        <w:ind w:left="852" w:right="1559"/>
        <w:jc w:val="both"/>
        <w:rPr>
          <w:sz w:val="24"/>
        </w:rPr>
      </w:pPr>
      <w:r>
        <w:rPr>
          <w:noProof/>
          <w:sz w:val="24"/>
        </w:rPr>
        <w:lastRenderedPageBreak/>
        <mc:AlternateContent>
          <mc:Choice Requires="wps">
            <w:drawing>
              <wp:anchor distT="0" distB="0" distL="0" distR="0" simplePos="0" relativeHeight="15755776" behindDoc="0" locked="0" layoutInCell="1" allowOverlap="1">
                <wp:simplePos x="0" y="0"/>
                <wp:positionH relativeFrom="page">
                  <wp:posOffset>6675755</wp:posOffset>
                </wp:positionH>
                <wp:positionV relativeFrom="paragraph">
                  <wp:posOffset>217248</wp:posOffset>
                </wp:positionV>
                <wp:extent cx="1270" cy="1436370"/>
                <wp:effectExtent l="0" t="0" r="0" b="0"/>
                <wp:wrapNone/>
                <wp:docPr id="68" name="Graphic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A58B267" id="Graphic 68" o:spid="_x0000_s1026" style="position:absolute;margin-left:525.65pt;margin-top:17.1pt;width:.1pt;height:113.1pt;z-index:15755776;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" path="m,l,1436370e" filled="f" strokeweight=".5pt">
                <v:path arrowok="t"/>
                <w10:wrap anchorx="page"/>
              </v:shape>
            </w:pict>
          </mc:Fallback>
        </mc:AlternateContent>
      </w:r>
      <w:r>
        <w:rPr>
          <w:spacing w:val="-10"/>
          <w:sz w:val="24"/>
        </w:rPr>
        <w:t>PROBLEMS</w:t>
      </w:r>
      <w:r>
        <w:rPr>
          <w:spacing w:val="-1"/>
          <w:sz w:val="24"/>
        </w:rPr>
        <w:t xml:space="preserve"> </w:t>
      </w:r>
      <w:r>
        <w:rPr>
          <w:spacing w:val="-10"/>
          <w:sz w:val="24"/>
        </w:rPr>
        <w:t>OF</w:t>
      </w:r>
      <w:r>
        <w:rPr>
          <w:spacing w:val="-2"/>
          <w:sz w:val="24"/>
        </w:rPr>
        <w:t xml:space="preserve"> </w:t>
      </w:r>
      <w:r>
        <w:rPr>
          <w:spacing w:val="-10"/>
          <w:sz w:val="24"/>
        </w:rPr>
        <w:t>LEGAL</w:t>
      </w:r>
      <w:r>
        <w:rPr>
          <w:spacing w:val="-1"/>
          <w:sz w:val="24"/>
        </w:rPr>
        <w:t xml:space="preserve"> </w:t>
      </w:r>
      <w:r>
        <w:rPr>
          <w:spacing w:val="-10"/>
          <w:sz w:val="24"/>
        </w:rPr>
        <w:t>REGULATION</w:t>
      </w:r>
      <w:r>
        <w:rPr>
          <w:spacing w:val="-2"/>
          <w:sz w:val="24"/>
        </w:rPr>
        <w:t xml:space="preserve"> </w:t>
      </w:r>
      <w:r>
        <w:rPr>
          <w:spacing w:val="-10"/>
          <w:sz w:val="24"/>
        </w:rPr>
        <w:t>AND</w:t>
      </w:r>
      <w:r>
        <w:rPr>
          <w:spacing w:val="-2"/>
          <w:sz w:val="24"/>
        </w:rPr>
        <w:t xml:space="preserve"> </w:t>
      </w:r>
      <w:r>
        <w:rPr>
          <w:spacing w:val="-10"/>
          <w:sz w:val="24"/>
        </w:rPr>
        <w:t>CONTROL</w:t>
      </w:r>
      <w:r>
        <w:rPr>
          <w:spacing w:val="-2"/>
          <w:sz w:val="24"/>
        </w:rPr>
        <w:t xml:space="preserve"> </w:t>
      </w:r>
      <w:r>
        <w:rPr>
          <w:spacing w:val="-10"/>
          <w:sz w:val="24"/>
        </w:rPr>
        <w:t>OVER</w:t>
      </w:r>
      <w:r>
        <w:rPr>
          <w:spacing w:val="-2"/>
          <w:sz w:val="24"/>
        </w:rPr>
        <w:t xml:space="preserve"> </w:t>
      </w:r>
      <w:r>
        <w:rPr>
          <w:spacing w:val="-10"/>
          <w:sz w:val="24"/>
        </w:rPr>
        <w:t>THE</w:t>
      </w:r>
      <w:r>
        <w:rPr>
          <w:spacing w:val="-2"/>
          <w:sz w:val="24"/>
        </w:rPr>
        <w:t xml:space="preserve"> </w:t>
      </w:r>
      <w:r>
        <w:rPr>
          <w:spacing w:val="-10"/>
          <w:sz w:val="24"/>
        </w:rPr>
        <w:t>USE</w:t>
      </w:r>
      <w:r>
        <w:rPr>
          <w:spacing w:val="-2"/>
          <w:sz w:val="24"/>
        </w:rPr>
        <w:t xml:space="preserve"> </w:t>
      </w:r>
      <w:r>
        <w:rPr>
          <w:spacing w:val="-10"/>
          <w:sz w:val="24"/>
        </w:rPr>
        <w:t xml:space="preserve">OF </w:t>
      </w:r>
      <w:r>
        <w:rPr>
          <w:w w:val="90"/>
          <w:sz w:val="24"/>
        </w:rPr>
        <w:t>FIREARMS BY NATIONAL POLICE OFFICERS UNDER MARTIAL LAW</w:t>
      </w:r>
    </w:p>
    <w:p w:rsidR="007C6FEF" w:rsidRDefault="008A5EDA">
      <w:pPr>
        <w:tabs>
          <w:tab w:val="left" w:leader="dot" w:pos="8648"/>
        </w:tabs>
        <w:spacing w:before="2"/>
        <w:ind w:left="852"/>
        <w:rPr>
          <w:sz w:val="24"/>
        </w:rPr>
      </w:pPr>
      <w:r>
        <w:rPr>
          <w:spacing w:val="-4"/>
          <w:sz w:val="24"/>
        </w:rPr>
        <w:t>Zhbanchyk A.V.,</w:t>
      </w:r>
      <w:r>
        <w:rPr>
          <w:spacing w:val="-3"/>
          <w:sz w:val="24"/>
        </w:rPr>
        <w:t xml:space="preserve"> </w:t>
      </w:r>
      <w:r>
        <w:rPr>
          <w:spacing w:val="-4"/>
          <w:sz w:val="24"/>
        </w:rPr>
        <w:t>Karpenko</w:t>
      </w:r>
      <w:r>
        <w:rPr>
          <w:spacing w:val="1"/>
          <w:sz w:val="24"/>
        </w:rPr>
        <w:t xml:space="preserve"> </w:t>
      </w:r>
      <w:r>
        <w:rPr>
          <w:spacing w:val="-4"/>
          <w:sz w:val="24"/>
        </w:rPr>
        <w:t>O.M.</w:t>
      </w:r>
      <w:r>
        <w:rPr>
          <w:sz w:val="24"/>
        </w:rPr>
        <w:tab/>
      </w:r>
      <w:r>
        <w:rPr>
          <w:spacing w:val="-5"/>
          <w:sz w:val="24"/>
        </w:rPr>
        <w:t>471</w:t>
      </w:r>
    </w:p>
    <w:p w:rsidR="007C6FEF" w:rsidRDefault="008A5EDA">
      <w:pPr>
        <w:pStyle w:val="5"/>
        <w:spacing w:before="242" w:line="247" w:lineRule="auto"/>
        <w:ind w:right="1552"/>
      </w:pPr>
      <w:r>
        <w:t>PROPOSALS</w:t>
      </w:r>
      <w:r>
        <w:rPr>
          <w:spacing w:val="-16"/>
        </w:rPr>
        <w:t xml:space="preserve"> </w:t>
      </w:r>
      <w:r>
        <w:t>FOR</w:t>
      </w:r>
      <w:r>
        <w:rPr>
          <w:spacing w:val="-16"/>
        </w:rPr>
        <w:t xml:space="preserve"> </w:t>
      </w:r>
      <w:r>
        <w:t>THE</w:t>
      </w:r>
      <w:r>
        <w:rPr>
          <w:spacing w:val="-16"/>
        </w:rPr>
        <w:t xml:space="preserve"> </w:t>
      </w:r>
      <w:r>
        <w:t>USE</w:t>
      </w:r>
      <w:r>
        <w:rPr>
          <w:spacing w:val="-16"/>
        </w:rPr>
        <w:t xml:space="preserve"> </w:t>
      </w:r>
      <w:r>
        <w:t>OF</w:t>
      </w:r>
      <w:r>
        <w:rPr>
          <w:spacing w:val="-16"/>
        </w:rPr>
        <w:t xml:space="preserve"> </w:t>
      </w:r>
      <w:r>
        <w:t>MODERN</w:t>
      </w:r>
      <w:r>
        <w:rPr>
          <w:spacing w:val="-15"/>
        </w:rPr>
        <w:t xml:space="preserve"> </w:t>
      </w:r>
      <w:r>
        <w:t>MEANS</w:t>
      </w:r>
      <w:r>
        <w:rPr>
          <w:spacing w:val="-16"/>
        </w:rPr>
        <w:t xml:space="preserve"> </w:t>
      </w:r>
      <w:r>
        <w:t>OF</w:t>
      </w:r>
      <w:r>
        <w:rPr>
          <w:spacing w:val="-16"/>
        </w:rPr>
        <w:t xml:space="preserve"> </w:t>
      </w:r>
      <w:r>
        <w:t>DETECTING</w:t>
      </w:r>
      <w:r>
        <w:rPr>
          <w:spacing w:val="-16"/>
        </w:rPr>
        <w:t xml:space="preserve"> </w:t>
      </w:r>
      <w:r>
        <w:t xml:space="preserve">AIR </w:t>
      </w:r>
      <w:r>
        <w:rPr>
          <w:w w:val="90"/>
        </w:rPr>
        <w:t>TARGETS</w:t>
      </w:r>
      <w:r>
        <w:rPr>
          <w:spacing w:val="-7"/>
          <w:w w:val="90"/>
        </w:rPr>
        <w:t xml:space="preserve"> </w:t>
      </w:r>
      <w:r>
        <w:rPr>
          <w:w w:val="90"/>
        </w:rPr>
        <w:t>AND</w:t>
      </w:r>
      <w:r>
        <w:rPr>
          <w:spacing w:val="-7"/>
          <w:w w:val="90"/>
        </w:rPr>
        <w:t xml:space="preserve"> </w:t>
      </w:r>
      <w:r>
        <w:rPr>
          <w:w w:val="90"/>
        </w:rPr>
        <w:t>TARGETING</w:t>
      </w:r>
      <w:r>
        <w:rPr>
          <w:spacing w:val="-8"/>
          <w:w w:val="90"/>
        </w:rPr>
        <w:t xml:space="preserve"> </w:t>
      </w:r>
      <w:r>
        <w:rPr>
          <w:w w:val="90"/>
        </w:rPr>
        <w:t>FOR</w:t>
      </w:r>
      <w:r>
        <w:rPr>
          <w:spacing w:val="-9"/>
          <w:w w:val="90"/>
        </w:rPr>
        <w:t xml:space="preserve"> </w:t>
      </w:r>
      <w:r>
        <w:rPr>
          <w:w w:val="90"/>
        </w:rPr>
        <w:t>THE</w:t>
      </w:r>
      <w:r>
        <w:rPr>
          <w:spacing w:val="-8"/>
          <w:w w:val="90"/>
        </w:rPr>
        <w:t xml:space="preserve"> </w:t>
      </w:r>
      <w:r>
        <w:rPr>
          <w:w w:val="90"/>
        </w:rPr>
        <w:t>“STRELA-10”</w:t>
      </w:r>
      <w:r>
        <w:rPr>
          <w:spacing w:val="-8"/>
          <w:w w:val="90"/>
        </w:rPr>
        <w:t xml:space="preserve"> </w:t>
      </w:r>
      <w:r>
        <w:rPr>
          <w:w w:val="90"/>
        </w:rPr>
        <w:t>ANTI-AIRCRAFT</w:t>
      </w:r>
      <w:r>
        <w:rPr>
          <w:spacing w:val="-9"/>
          <w:w w:val="90"/>
        </w:rPr>
        <w:t xml:space="preserve"> </w:t>
      </w:r>
      <w:r>
        <w:rPr>
          <w:w w:val="90"/>
        </w:rPr>
        <w:t xml:space="preserve">MISSILE </w:t>
      </w:r>
      <w:r>
        <w:rPr>
          <w:spacing w:val="-2"/>
        </w:rPr>
        <w:t>SYSTEM</w:t>
      </w:r>
    </w:p>
    <w:p w:rsidR="007C6FEF" w:rsidRDefault="008A5EDA">
      <w:pPr>
        <w:spacing w:before="3"/>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7" w:line="247" w:lineRule="auto"/>
        <w:ind w:left="852" w:right="1142"/>
        <w:rPr>
          <w:sz w:val="24"/>
        </w:rPr>
      </w:pPr>
      <w:r>
        <w:rPr>
          <w:noProof/>
          <w:sz w:val="24"/>
        </w:rPr>
        <mc:AlternateContent>
          <mc:Choice Requires="wps">
            <w:drawing>
              <wp:anchor distT="0" distB="0" distL="0" distR="0" simplePos="0" relativeHeight="15756288" behindDoc="0" locked="0" layoutInCell="1" allowOverlap="1">
                <wp:simplePos x="0" y="0"/>
                <wp:positionH relativeFrom="page">
                  <wp:posOffset>6580911</wp:posOffset>
                </wp:positionH>
                <wp:positionV relativeFrom="paragraph">
                  <wp:posOffset>389822</wp:posOffset>
                </wp:positionV>
                <wp:extent cx="198120" cy="434340"/>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69" o:spid="_x0000_s1047" type="#_x0000_t202" style="position:absolute;left:0;text-align:left;margin-left:518.2pt;margin-top:30.7pt;width:15.6pt;height:34.2pt;z-index:157562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sz w:val="24"/>
        </w:rPr>
        <w:t>Nakonechnyi</w:t>
      </w:r>
      <w:r>
        <w:rPr>
          <w:spacing w:val="34"/>
          <w:sz w:val="24"/>
        </w:rPr>
        <w:t xml:space="preserve"> </w:t>
      </w:r>
      <w:r>
        <w:rPr>
          <w:sz w:val="24"/>
        </w:rPr>
        <w:t>A.,</w:t>
      </w:r>
      <w:r>
        <w:rPr>
          <w:spacing w:val="33"/>
          <w:sz w:val="24"/>
        </w:rPr>
        <w:t xml:space="preserve"> </w:t>
      </w:r>
      <w:r>
        <w:rPr>
          <w:sz w:val="24"/>
        </w:rPr>
        <w:t>Kiyanitsa</w:t>
      </w:r>
      <w:r>
        <w:rPr>
          <w:spacing w:val="34"/>
          <w:sz w:val="24"/>
        </w:rPr>
        <w:t xml:space="preserve"> </w:t>
      </w:r>
      <w:r>
        <w:rPr>
          <w:sz w:val="24"/>
        </w:rPr>
        <w:t>V.,</w:t>
      </w:r>
      <w:r>
        <w:rPr>
          <w:spacing w:val="33"/>
          <w:sz w:val="24"/>
        </w:rPr>
        <w:t xml:space="preserve"> </w:t>
      </w:r>
      <w:r>
        <w:rPr>
          <w:sz w:val="24"/>
        </w:rPr>
        <w:t>Kolomiitsev</w:t>
      </w:r>
      <w:r>
        <w:rPr>
          <w:spacing w:val="34"/>
          <w:sz w:val="24"/>
        </w:rPr>
        <w:t xml:space="preserve"> </w:t>
      </w:r>
      <w:r>
        <w:rPr>
          <w:sz w:val="24"/>
        </w:rPr>
        <w:t>O.,</w:t>
      </w:r>
      <w:r>
        <w:rPr>
          <w:spacing w:val="33"/>
          <w:sz w:val="24"/>
        </w:rPr>
        <w:t xml:space="preserve"> </w:t>
      </w:r>
      <w:r>
        <w:rPr>
          <w:sz w:val="24"/>
        </w:rPr>
        <w:t>Komarov</w:t>
      </w:r>
      <w:r>
        <w:rPr>
          <w:spacing w:val="33"/>
          <w:sz w:val="24"/>
        </w:rPr>
        <w:t xml:space="preserve"> </w:t>
      </w:r>
      <w:r>
        <w:rPr>
          <w:sz w:val="24"/>
        </w:rPr>
        <w:t>V.,</w:t>
      </w:r>
      <w:r>
        <w:rPr>
          <w:spacing w:val="34"/>
          <w:sz w:val="24"/>
        </w:rPr>
        <w:t xml:space="preserve"> </w:t>
      </w:r>
      <w:r>
        <w:rPr>
          <w:sz w:val="24"/>
        </w:rPr>
        <w:t>Matvieiev</w:t>
      </w:r>
      <w:r>
        <w:rPr>
          <w:spacing w:val="36"/>
          <w:sz w:val="24"/>
        </w:rPr>
        <w:t xml:space="preserve"> </w:t>
      </w:r>
      <w:r>
        <w:rPr>
          <w:sz w:val="24"/>
        </w:rPr>
        <w:t>L., Ivanenko</w:t>
      </w:r>
      <w:r>
        <w:rPr>
          <w:spacing w:val="80"/>
          <w:sz w:val="24"/>
        </w:rPr>
        <w:t xml:space="preserve"> </w:t>
      </w:r>
      <w:r>
        <w:rPr>
          <w:sz w:val="24"/>
        </w:rPr>
        <w:t>V.,</w:t>
      </w:r>
      <w:r>
        <w:rPr>
          <w:spacing w:val="80"/>
          <w:sz w:val="24"/>
        </w:rPr>
        <w:t xml:space="preserve"> </w:t>
      </w:r>
      <w:r>
        <w:rPr>
          <w:sz w:val="24"/>
        </w:rPr>
        <w:t>Katsuba</w:t>
      </w:r>
      <w:r>
        <w:rPr>
          <w:spacing w:val="80"/>
          <w:sz w:val="24"/>
        </w:rPr>
        <w:t xml:space="preserve"> </w:t>
      </w:r>
      <w:r>
        <w:rPr>
          <w:sz w:val="24"/>
        </w:rPr>
        <w:t>R.,</w:t>
      </w:r>
      <w:r>
        <w:rPr>
          <w:spacing w:val="80"/>
          <w:sz w:val="24"/>
        </w:rPr>
        <w:t xml:space="preserve"> </w:t>
      </w:r>
      <w:r>
        <w:rPr>
          <w:sz w:val="24"/>
        </w:rPr>
        <w:t>Kravchenko</w:t>
      </w:r>
      <w:r>
        <w:rPr>
          <w:spacing w:val="80"/>
          <w:sz w:val="24"/>
        </w:rPr>
        <w:t xml:space="preserve"> </w:t>
      </w:r>
      <w:r>
        <w:rPr>
          <w:sz w:val="24"/>
        </w:rPr>
        <w:t>V.,</w:t>
      </w:r>
      <w:r>
        <w:rPr>
          <w:spacing w:val="80"/>
          <w:sz w:val="24"/>
        </w:rPr>
        <w:t xml:space="preserve"> </w:t>
      </w:r>
      <w:r>
        <w:rPr>
          <w:sz w:val="24"/>
        </w:rPr>
        <w:t>Shabanov</w:t>
      </w:r>
      <w:r>
        <w:rPr>
          <w:spacing w:val="80"/>
          <w:sz w:val="24"/>
        </w:rPr>
        <w:t xml:space="preserve"> </w:t>
      </w:r>
      <w:r>
        <w:rPr>
          <w:sz w:val="24"/>
        </w:rPr>
        <w:t>D.,</w:t>
      </w:r>
      <w:r>
        <w:rPr>
          <w:spacing w:val="80"/>
          <w:sz w:val="24"/>
        </w:rPr>
        <w:t xml:space="preserve"> </w:t>
      </w:r>
      <w:r>
        <w:rPr>
          <w:sz w:val="24"/>
        </w:rPr>
        <w:t>Tokar</w:t>
      </w:r>
      <w:r>
        <w:rPr>
          <w:spacing w:val="80"/>
          <w:sz w:val="24"/>
        </w:rPr>
        <w:t xml:space="preserve"> </w:t>
      </w:r>
      <w:r>
        <w:rPr>
          <w:sz w:val="24"/>
        </w:rPr>
        <w:t>O., Halkin Yu</w:t>
      </w:r>
      <w:r>
        <w:rPr>
          <w:sz w:val="24"/>
        </w:rPr>
        <w:tab/>
      </w:r>
      <w:r>
        <w:rPr>
          <w:spacing w:val="-4"/>
          <w:sz w:val="24"/>
        </w:rPr>
        <w:t>477</w:t>
      </w:r>
    </w:p>
    <w:p w:rsidR="007C6FEF" w:rsidRDefault="007C6FEF">
      <w:pPr>
        <w:pStyle w:val="a3"/>
        <w:spacing w:before="156"/>
        <w:jc w:val="left"/>
        <w:rPr>
          <w:sz w:val="24"/>
        </w:rPr>
      </w:pPr>
    </w:p>
    <w:p w:rsidR="007C6FEF" w:rsidRDefault="008A5EDA">
      <w:pPr>
        <w:spacing w:line="367"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5"/>
          <w:sz w:val="28"/>
        </w:rPr>
        <w:t>XV.</w:t>
      </w:r>
    </w:p>
    <w:p w:rsidR="007C6FEF" w:rsidRDefault="008A5EDA">
      <w:pPr>
        <w:spacing w:line="367" w:lineRule="exact"/>
        <w:ind w:left="852"/>
        <w:rPr>
          <w:rFonts w:ascii="Arial Black"/>
          <w:sz w:val="28"/>
        </w:rPr>
      </w:pPr>
      <w:r>
        <w:rPr>
          <w:rFonts w:ascii="Arial Black"/>
          <w:sz w:val="28"/>
        </w:rPr>
        <w:t>FIRE</w:t>
      </w:r>
      <w:r>
        <w:rPr>
          <w:rFonts w:ascii="Arial Black"/>
          <w:spacing w:val="-5"/>
          <w:sz w:val="28"/>
        </w:rPr>
        <w:t xml:space="preserve"> </w:t>
      </w:r>
      <w:r>
        <w:rPr>
          <w:rFonts w:ascii="Arial Black"/>
          <w:sz w:val="28"/>
        </w:rPr>
        <w:t>AND</w:t>
      </w:r>
      <w:r>
        <w:rPr>
          <w:rFonts w:ascii="Arial Black"/>
          <w:spacing w:val="-4"/>
          <w:sz w:val="28"/>
        </w:rPr>
        <w:t xml:space="preserve"> </w:t>
      </w:r>
      <w:r>
        <w:rPr>
          <w:rFonts w:ascii="Arial Black"/>
          <w:sz w:val="28"/>
        </w:rPr>
        <w:t>CIVIL</w:t>
      </w:r>
      <w:r>
        <w:rPr>
          <w:rFonts w:ascii="Arial Black"/>
          <w:spacing w:val="-6"/>
          <w:sz w:val="28"/>
        </w:rPr>
        <w:t xml:space="preserve"> </w:t>
      </w:r>
      <w:r>
        <w:rPr>
          <w:rFonts w:ascii="Arial Black"/>
          <w:spacing w:val="-2"/>
          <w:sz w:val="28"/>
        </w:rPr>
        <w:t>SAFETY</w:t>
      </w:r>
    </w:p>
    <w:p w:rsidR="007C6FEF" w:rsidRDefault="008A5EDA">
      <w:pPr>
        <w:spacing w:before="185"/>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23" w:line="247" w:lineRule="auto"/>
        <w:ind w:right="1557"/>
      </w:pPr>
      <w:r>
        <w:t>FIRE</w:t>
      </w:r>
      <w:r>
        <w:rPr>
          <w:spacing w:val="-7"/>
        </w:rPr>
        <w:t xml:space="preserve"> </w:t>
      </w:r>
      <w:r>
        <w:t>HAZARD</w:t>
      </w:r>
      <w:r>
        <w:rPr>
          <w:spacing w:val="-7"/>
        </w:rPr>
        <w:t xml:space="preserve"> </w:t>
      </w:r>
      <w:r>
        <w:t>ASSESSMENT</w:t>
      </w:r>
      <w:r>
        <w:rPr>
          <w:spacing w:val="-7"/>
        </w:rPr>
        <w:t xml:space="preserve"> </w:t>
      </w:r>
      <w:r>
        <w:t>OF</w:t>
      </w:r>
      <w:r>
        <w:rPr>
          <w:spacing w:val="-7"/>
        </w:rPr>
        <w:t xml:space="preserve"> </w:t>
      </w:r>
      <w:r>
        <w:t>ALUMINUM</w:t>
      </w:r>
      <w:r>
        <w:rPr>
          <w:spacing w:val="-7"/>
        </w:rPr>
        <w:t xml:space="preserve"> </w:t>
      </w:r>
      <w:r>
        <w:t>WIRE</w:t>
      </w:r>
      <w:r>
        <w:rPr>
          <w:spacing w:val="-7"/>
        </w:rPr>
        <w:t xml:space="preserve"> </w:t>
      </w:r>
      <w:r>
        <w:t>WITH</w:t>
      </w:r>
      <w:r>
        <w:rPr>
          <w:spacing w:val="-7"/>
        </w:rPr>
        <w:t xml:space="preserve"> </w:t>
      </w:r>
      <w:r>
        <w:t xml:space="preserve">POLYVINYL CHLORIDE AND POLYETHYLENE INSULATION FOR SAMPLES OF </w:t>
      </w:r>
      <w:r>
        <w:rPr>
          <w:spacing w:val="-6"/>
        </w:rPr>
        <w:t>ARMORED</w:t>
      </w:r>
      <w:r>
        <w:rPr>
          <w:spacing w:val="-10"/>
        </w:rPr>
        <w:t xml:space="preserve"> </w:t>
      </w:r>
      <w:r>
        <w:rPr>
          <w:spacing w:val="-6"/>
        </w:rPr>
        <w:t>VEHICLES</w:t>
      </w:r>
    </w:p>
    <w:p w:rsidR="007C6FEF" w:rsidRDefault="008A5EDA">
      <w:pPr>
        <w:spacing w:before="1"/>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9" w:line="247" w:lineRule="auto"/>
        <w:ind w:left="852" w:right="1142"/>
        <w:rPr>
          <w:sz w:val="24"/>
        </w:rPr>
      </w:pPr>
      <w:r>
        <w:rPr>
          <w:sz w:val="24"/>
        </w:rPr>
        <w:t>Katunin</w:t>
      </w:r>
      <w:r>
        <w:rPr>
          <w:spacing w:val="80"/>
          <w:sz w:val="24"/>
        </w:rPr>
        <w:t xml:space="preserve"> </w:t>
      </w:r>
      <w:r>
        <w:rPr>
          <w:sz w:val="24"/>
        </w:rPr>
        <w:t>A.,</w:t>
      </w:r>
      <w:r>
        <w:rPr>
          <w:spacing w:val="80"/>
          <w:sz w:val="24"/>
        </w:rPr>
        <w:t xml:space="preserve"> </w:t>
      </w:r>
      <w:r>
        <w:rPr>
          <w:sz w:val="24"/>
        </w:rPr>
        <w:t>Kolomiitsev</w:t>
      </w:r>
      <w:r>
        <w:rPr>
          <w:spacing w:val="80"/>
          <w:sz w:val="24"/>
        </w:rPr>
        <w:t xml:space="preserve"> </w:t>
      </w:r>
      <w:r>
        <w:rPr>
          <w:sz w:val="24"/>
        </w:rPr>
        <w:t>O.,</w:t>
      </w:r>
      <w:r>
        <w:rPr>
          <w:spacing w:val="80"/>
          <w:sz w:val="24"/>
        </w:rPr>
        <w:t xml:space="preserve"> </w:t>
      </w:r>
      <w:r>
        <w:rPr>
          <w:sz w:val="24"/>
        </w:rPr>
        <w:t>Diakov</w:t>
      </w:r>
      <w:r>
        <w:rPr>
          <w:spacing w:val="80"/>
          <w:sz w:val="24"/>
        </w:rPr>
        <w:t xml:space="preserve"> </w:t>
      </w:r>
      <w:r>
        <w:rPr>
          <w:sz w:val="24"/>
        </w:rPr>
        <w:t>A.,</w:t>
      </w:r>
      <w:r>
        <w:rPr>
          <w:spacing w:val="80"/>
          <w:sz w:val="24"/>
        </w:rPr>
        <w:t xml:space="preserve"> </w:t>
      </w:r>
      <w:r>
        <w:rPr>
          <w:sz w:val="24"/>
        </w:rPr>
        <w:t>Zarichniak</w:t>
      </w:r>
      <w:r>
        <w:rPr>
          <w:spacing w:val="80"/>
          <w:sz w:val="24"/>
        </w:rPr>
        <w:t xml:space="preserve"> </w:t>
      </w:r>
      <w:r>
        <w:rPr>
          <w:sz w:val="24"/>
        </w:rPr>
        <w:t>D.,</w:t>
      </w:r>
      <w:r>
        <w:rPr>
          <w:spacing w:val="80"/>
          <w:sz w:val="24"/>
        </w:rPr>
        <w:t xml:space="preserve"> </w:t>
      </w:r>
      <w:r>
        <w:rPr>
          <w:sz w:val="24"/>
        </w:rPr>
        <w:t>Roianov</w:t>
      </w:r>
      <w:r>
        <w:rPr>
          <w:spacing w:val="80"/>
          <w:sz w:val="24"/>
        </w:rPr>
        <w:t xml:space="preserve"> </w:t>
      </w:r>
      <w:r>
        <w:rPr>
          <w:sz w:val="24"/>
        </w:rPr>
        <w:t>O., Bohatov</w:t>
      </w:r>
      <w:r>
        <w:rPr>
          <w:spacing w:val="40"/>
          <w:sz w:val="24"/>
        </w:rPr>
        <w:t xml:space="preserve"> </w:t>
      </w:r>
      <w:r>
        <w:rPr>
          <w:sz w:val="24"/>
        </w:rPr>
        <w:t>O.,</w:t>
      </w:r>
      <w:r>
        <w:rPr>
          <w:spacing w:val="40"/>
          <w:sz w:val="24"/>
        </w:rPr>
        <w:t xml:space="preserve"> </w:t>
      </w:r>
      <w:r>
        <w:rPr>
          <w:sz w:val="24"/>
        </w:rPr>
        <w:t>Smetana</w:t>
      </w:r>
      <w:r>
        <w:rPr>
          <w:spacing w:val="40"/>
          <w:sz w:val="24"/>
        </w:rPr>
        <w:t xml:space="preserve"> </w:t>
      </w:r>
      <w:r>
        <w:rPr>
          <w:sz w:val="24"/>
        </w:rPr>
        <w:t>Ye.,</w:t>
      </w:r>
      <w:r>
        <w:rPr>
          <w:spacing w:val="40"/>
          <w:sz w:val="24"/>
        </w:rPr>
        <w:t xml:space="preserve"> </w:t>
      </w:r>
      <w:r>
        <w:rPr>
          <w:sz w:val="24"/>
        </w:rPr>
        <w:t>Zarichniak</w:t>
      </w:r>
      <w:r>
        <w:rPr>
          <w:spacing w:val="40"/>
          <w:sz w:val="24"/>
        </w:rPr>
        <w:t xml:space="preserve"> </w:t>
      </w:r>
      <w:r>
        <w:rPr>
          <w:sz w:val="24"/>
        </w:rPr>
        <w:t>Ye.,</w:t>
      </w:r>
      <w:r>
        <w:rPr>
          <w:spacing w:val="40"/>
          <w:sz w:val="24"/>
        </w:rPr>
        <w:t xml:space="preserve"> </w:t>
      </w:r>
      <w:r>
        <w:rPr>
          <w:sz w:val="24"/>
        </w:rPr>
        <w:t>Maliarenko</w:t>
      </w:r>
      <w:r>
        <w:rPr>
          <w:spacing w:val="40"/>
          <w:sz w:val="24"/>
        </w:rPr>
        <w:t xml:space="preserve"> </w:t>
      </w:r>
      <w:r>
        <w:rPr>
          <w:sz w:val="24"/>
        </w:rPr>
        <w:t>O.,</w:t>
      </w:r>
      <w:r>
        <w:rPr>
          <w:spacing w:val="40"/>
          <w:sz w:val="24"/>
        </w:rPr>
        <w:t xml:space="preserve"> </w:t>
      </w:r>
      <w:r>
        <w:rPr>
          <w:sz w:val="24"/>
        </w:rPr>
        <w:t>Artiunov</w:t>
      </w:r>
      <w:r>
        <w:rPr>
          <w:spacing w:val="40"/>
          <w:sz w:val="24"/>
        </w:rPr>
        <w:t xml:space="preserve"> </w:t>
      </w:r>
      <w:r>
        <w:rPr>
          <w:sz w:val="24"/>
        </w:rPr>
        <w:t>S., Semenchenko S.</w:t>
      </w:r>
      <w:r>
        <w:rPr>
          <w:sz w:val="24"/>
        </w:rPr>
        <w:tab/>
      </w:r>
      <w:r>
        <w:rPr>
          <w:spacing w:val="-4"/>
          <w:sz w:val="24"/>
        </w:rPr>
        <w:t>492</w:t>
      </w:r>
    </w:p>
    <w:p w:rsidR="007C6FEF" w:rsidRDefault="007C6FEF">
      <w:pPr>
        <w:pStyle w:val="a3"/>
        <w:spacing w:before="156"/>
        <w:jc w:val="left"/>
        <w:rPr>
          <w:sz w:val="24"/>
        </w:rPr>
      </w:pPr>
    </w:p>
    <w:p w:rsidR="007C6FEF" w:rsidRDefault="008A5EDA">
      <w:pPr>
        <w:spacing w:line="367" w:lineRule="exact"/>
        <w:ind w:left="852"/>
        <w:rPr>
          <w:rFonts w:ascii="Arial Black"/>
          <w:sz w:val="28"/>
        </w:rPr>
      </w:pPr>
      <w:r>
        <w:rPr>
          <w:rFonts w:ascii="Arial Black"/>
          <w:sz w:val="28"/>
        </w:rPr>
        <w:t>SECTION</w:t>
      </w:r>
      <w:r>
        <w:rPr>
          <w:rFonts w:ascii="Arial Black"/>
          <w:spacing w:val="-10"/>
          <w:sz w:val="28"/>
        </w:rPr>
        <w:t xml:space="preserve"> </w:t>
      </w:r>
      <w:r>
        <w:rPr>
          <w:rFonts w:ascii="Arial Black"/>
          <w:spacing w:val="-4"/>
          <w:sz w:val="28"/>
        </w:rPr>
        <w:t>XVI.</w:t>
      </w:r>
    </w:p>
    <w:p w:rsidR="007C6FEF" w:rsidRDefault="008A5EDA">
      <w:pPr>
        <w:spacing w:line="367" w:lineRule="exact"/>
        <w:ind w:left="852"/>
        <w:rPr>
          <w:rFonts w:ascii="Arial Black"/>
          <w:sz w:val="28"/>
        </w:rPr>
      </w:pPr>
      <w:r>
        <w:rPr>
          <w:rFonts w:ascii="Arial Black"/>
          <w:sz w:val="28"/>
        </w:rPr>
        <w:t>BIOLOGY</w:t>
      </w:r>
      <w:r>
        <w:rPr>
          <w:rFonts w:ascii="Arial Black"/>
          <w:spacing w:val="-5"/>
          <w:sz w:val="28"/>
        </w:rPr>
        <w:t xml:space="preserve"> </w:t>
      </w:r>
      <w:r>
        <w:rPr>
          <w:rFonts w:ascii="Arial Black"/>
          <w:sz w:val="28"/>
        </w:rPr>
        <w:t>AND</w:t>
      </w:r>
      <w:r>
        <w:rPr>
          <w:rFonts w:ascii="Arial Black"/>
          <w:spacing w:val="-6"/>
          <w:sz w:val="28"/>
        </w:rPr>
        <w:t xml:space="preserve"> </w:t>
      </w:r>
      <w:r>
        <w:rPr>
          <w:rFonts w:ascii="Arial Black"/>
          <w:spacing w:val="-2"/>
          <w:sz w:val="28"/>
        </w:rPr>
        <w:t>BIOTECHNOLOGY</w:t>
      </w:r>
    </w:p>
    <w:p w:rsidR="007C6FEF" w:rsidRDefault="008A5EDA">
      <w:pPr>
        <w:spacing w:before="186"/>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20" w:line="247" w:lineRule="auto"/>
        <w:ind w:right="1556"/>
      </w:pPr>
      <w:r>
        <w:t>ASSESSING</w:t>
      </w:r>
      <w:r>
        <w:rPr>
          <w:spacing w:val="-1"/>
        </w:rPr>
        <w:t xml:space="preserve"> </w:t>
      </w:r>
      <w:r>
        <w:t>THE</w:t>
      </w:r>
      <w:r>
        <w:rPr>
          <w:spacing w:val="-1"/>
        </w:rPr>
        <w:t xml:space="preserve"> </w:t>
      </w:r>
      <w:r>
        <w:t>POPULATION</w:t>
      </w:r>
      <w:r>
        <w:rPr>
          <w:spacing w:val="-1"/>
        </w:rPr>
        <w:t xml:space="preserve"> </w:t>
      </w:r>
      <w:r>
        <w:t>OF</w:t>
      </w:r>
      <w:r>
        <w:rPr>
          <w:spacing w:val="-1"/>
        </w:rPr>
        <w:t xml:space="preserve"> </w:t>
      </w:r>
      <w:r>
        <w:t>THE</w:t>
      </w:r>
      <w:r>
        <w:rPr>
          <w:spacing w:val="-1"/>
        </w:rPr>
        <w:t xml:space="preserve"> </w:t>
      </w:r>
      <w:r>
        <w:t>TOMATO</w:t>
      </w:r>
      <w:r>
        <w:rPr>
          <w:spacing w:val="-1"/>
        </w:rPr>
        <w:t xml:space="preserve"> </w:t>
      </w:r>
      <w:r>
        <w:t>LEAF</w:t>
      </w:r>
      <w:r>
        <w:rPr>
          <w:spacing w:val="-1"/>
        </w:rPr>
        <w:t xml:space="preserve"> </w:t>
      </w:r>
      <w:r>
        <w:t>MINER TUTA ABSOLUTA</w:t>
      </w:r>
      <w:r>
        <w:rPr>
          <w:spacing w:val="-8"/>
        </w:rPr>
        <w:t xml:space="preserve"> </w:t>
      </w:r>
      <w:r>
        <w:t>IN</w:t>
      </w:r>
      <w:r>
        <w:rPr>
          <w:spacing w:val="-8"/>
        </w:rPr>
        <w:t xml:space="preserve"> </w:t>
      </w:r>
      <w:r>
        <w:t>THE</w:t>
      </w:r>
      <w:r>
        <w:rPr>
          <w:spacing w:val="-8"/>
        </w:rPr>
        <w:t xml:space="preserve"> </w:t>
      </w:r>
      <w:r>
        <w:t>AREAS</w:t>
      </w:r>
      <w:r>
        <w:rPr>
          <w:spacing w:val="-8"/>
        </w:rPr>
        <w:t xml:space="preserve"> </w:t>
      </w:r>
      <w:r>
        <w:t>OF</w:t>
      </w:r>
      <w:r>
        <w:rPr>
          <w:spacing w:val="-8"/>
        </w:rPr>
        <w:t xml:space="preserve"> </w:t>
      </w:r>
      <w:r>
        <w:t>SEVERAL</w:t>
      </w:r>
      <w:r>
        <w:rPr>
          <w:spacing w:val="-7"/>
        </w:rPr>
        <w:t xml:space="preserve"> </w:t>
      </w:r>
      <w:r>
        <w:t>MUNICIPALITIES</w:t>
      </w:r>
      <w:r>
        <w:rPr>
          <w:spacing w:val="-8"/>
        </w:rPr>
        <w:t xml:space="preserve"> </w:t>
      </w:r>
      <w:r>
        <w:t>(VANI</w:t>
      </w:r>
      <w:r>
        <w:rPr>
          <w:spacing w:val="-8"/>
        </w:rPr>
        <w:t xml:space="preserve"> </w:t>
      </w:r>
      <w:r>
        <w:t xml:space="preserve">AND </w:t>
      </w:r>
      <w:r>
        <w:rPr>
          <w:spacing w:val="-10"/>
        </w:rPr>
        <w:t>TSKALTUBO)</w:t>
      </w:r>
      <w:r>
        <w:rPr>
          <w:spacing w:val="-6"/>
        </w:rPr>
        <w:t xml:space="preserve"> </w:t>
      </w:r>
      <w:r>
        <w:rPr>
          <w:spacing w:val="-10"/>
        </w:rPr>
        <w:t>OF</w:t>
      </w:r>
      <w:r>
        <w:rPr>
          <w:spacing w:val="-6"/>
        </w:rPr>
        <w:t xml:space="preserve"> </w:t>
      </w:r>
      <w:r>
        <w:rPr>
          <w:spacing w:val="-10"/>
        </w:rPr>
        <w:t>WESTERN</w:t>
      </w:r>
      <w:r>
        <w:rPr>
          <w:spacing w:val="-6"/>
        </w:rPr>
        <w:t xml:space="preserve"> </w:t>
      </w:r>
      <w:r>
        <w:rPr>
          <w:spacing w:val="-10"/>
        </w:rPr>
        <w:t>GEORGIA</w:t>
      </w:r>
    </w:p>
    <w:p w:rsidR="007C6FEF" w:rsidRDefault="008A5EDA">
      <w:pPr>
        <w:spacing w:before="3"/>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10"/>
        <w:ind w:left="852"/>
        <w:rPr>
          <w:sz w:val="24"/>
        </w:rPr>
      </w:pPr>
      <w:r>
        <w:rPr>
          <w:spacing w:val="-4"/>
          <w:sz w:val="24"/>
        </w:rPr>
        <w:t>Khetsuriani M.,</w:t>
      </w:r>
      <w:r>
        <w:rPr>
          <w:spacing w:val="-5"/>
          <w:sz w:val="24"/>
        </w:rPr>
        <w:t xml:space="preserve"> </w:t>
      </w:r>
      <w:r>
        <w:rPr>
          <w:spacing w:val="-4"/>
          <w:sz w:val="24"/>
        </w:rPr>
        <w:t>Julakidze N., Sanikidze A.,</w:t>
      </w:r>
      <w:r>
        <w:rPr>
          <w:spacing w:val="-5"/>
          <w:sz w:val="24"/>
        </w:rPr>
        <w:t xml:space="preserve"> </w:t>
      </w:r>
      <w:r>
        <w:rPr>
          <w:spacing w:val="-4"/>
          <w:sz w:val="24"/>
        </w:rPr>
        <w:t>Gamreklidze</w:t>
      </w:r>
      <w:r>
        <w:rPr>
          <w:spacing w:val="-5"/>
          <w:sz w:val="24"/>
        </w:rPr>
        <w:t xml:space="preserve"> </w:t>
      </w:r>
      <w:r>
        <w:rPr>
          <w:spacing w:val="-10"/>
          <w:sz w:val="24"/>
        </w:rPr>
        <w:t>E</w:t>
      </w:r>
      <w:r>
        <w:rPr>
          <w:sz w:val="24"/>
        </w:rPr>
        <w:tab/>
      </w:r>
      <w:r>
        <w:rPr>
          <w:spacing w:val="-5"/>
          <w:sz w:val="24"/>
        </w:rPr>
        <w:t>501</w:t>
      </w:r>
    </w:p>
    <w:p w:rsidR="007C6FEF" w:rsidRDefault="008A5EDA">
      <w:pPr>
        <w:pStyle w:val="5"/>
        <w:spacing w:before="242"/>
      </w:pPr>
      <w:r>
        <w:rPr>
          <w:w w:val="90"/>
        </w:rPr>
        <w:t>BIODEGRADABLE</w:t>
      </w:r>
      <w:r>
        <w:rPr>
          <w:spacing w:val="-2"/>
        </w:rPr>
        <w:t xml:space="preserve"> </w:t>
      </w:r>
      <w:r>
        <w:rPr>
          <w:w w:val="90"/>
        </w:rPr>
        <w:t>MATERIALS</w:t>
      </w:r>
      <w:r>
        <w:rPr>
          <w:spacing w:val="-1"/>
        </w:rPr>
        <w:t xml:space="preserve"> </w:t>
      </w:r>
      <w:r>
        <w:rPr>
          <w:w w:val="90"/>
        </w:rPr>
        <w:t>BASED</w:t>
      </w:r>
      <w:r>
        <w:rPr>
          <w:spacing w:val="-2"/>
        </w:rPr>
        <w:t xml:space="preserve"> </w:t>
      </w:r>
      <w:r>
        <w:rPr>
          <w:w w:val="90"/>
        </w:rPr>
        <w:t>ON</w:t>
      </w:r>
      <w:r>
        <w:rPr>
          <w:spacing w:val="-2"/>
        </w:rPr>
        <w:t xml:space="preserve"> </w:t>
      </w:r>
      <w:r>
        <w:rPr>
          <w:w w:val="90"/>
        </w:rPr>
        <w:t>NATURAL</w:t>
      </w:r>
      <w:r>
        <w:rPr>
          <w:spacing w:val="-3"/>
        </w:rPr>
        <w:t xml:space="preserve"> </w:t>
      </w:r>
      <w:r>
        <w:rPr>
          <w:spacing w:val="-2"/>
          <w:w w:val="90"/>
        </w:rPr>
        <w:t>COMPONENTS</w:t>
      </w:r>
    </w:p>
    <w:p w:rsidR="007C6FEF" w:rsidRDefault="008A5EDA">
      <w:pPr>
        <w:tabs>
          <w:tab w:val="left" w:leader="dot" w:pos="8648"/>
        </w:tabs>
        <w:spacing w:before="9"/>
        <w:ind w:left="852"/>
        <w:rPr>
          <w:sz w:val="24"/>
        </w:rPr>
      </w:pPr>
      <w:r>
        <w:rPr>
          <w:spacing w:val="-2"/>
          <w:sz w:val="24"/>
        </w:rPr>
        <w:t>Haiuk</w:t>
      </w:r>
      <w:r>
        <w:rPr>
          <w:spacing w:val="-9"/>
          <w:sz w:val="24"/>
        </w:rPr>
        <w:t xml:space="preserve"> </w:t>
      </w:r>
      <w:r>
        <w:rPr>
          <w:spacing w:val="-2"/>
          <w:sz w:val="24"/>
        </w:rPr>
        <w:t>N.,</w:t>
      </w:r>
      <w:r>
        <w:rPr>
          <w:spacing w:val="-5"/>
          <w:sz w:val="24"/>
        </w:rPr>
        <w:t xml:space="preserve"> </w:t>
      </w:r>
      <w:r>
        <w:rPr>
          <w:spacing w:val="-2"/>
          <w:sz w:val="24"/>
        </w:rPr>
        <w:t>Mykhaylenko</w:t>
      </w:r>
      <w:r>
        <w:rPr>
          <w:spacing w:val="-8"/>
          <w:sz w:val="24"/>
        </w:rPr>
        <w:t xml:space="preserve"> </w:t>
      </w:r>
      <w:r>
        <w:rPr>
          <w:spacing w:val="-10"/>
          <w:sz w:val="24"/>
        </w:rPr>
        <w:t>O</w:t>
      </w:r>
      <w:r>
        <w:rPr>
          <w:sz w:val="24"/>
        </w:rPr>
        <w:tab/>
      </w:r>
      <w:r>
        <w:rPr>
          <w:spacing w:val="-5"/>
          <w:sz w:val="24"/>
        </w:rPr>
        <w:t>512</w:t>
      </w:r>
    </w:p>
    <w:p w:rsidR="007C6FEF" w:rsidRDefault="007C6FEF">
      <w:pPr>
        <w:pStyle w:val="a3"/>
        <w:spacing w:before="162"/>
        <w:jc w:val="left"/>
        <w:rPr>
          <w:sz w:val="24"/>
        </w:rPr>
      </w:pPr>
    </w:p>
    <w:p w:rsidR="007C6FEF" w:rsidRDefault="008A5EDA">
      <w:pPr>
        <w:spacing w:line="367" w:lineRule="exact"/>
        <w:ind w:left="852"/>
        <w:rPr>
          <w:rFonts w:ascii="Arial Black"/>
          <w:sz w:val="28"/>
        </w:rPr>
      </w:pPr>
      <w:r>
        <w:rPr>
          <w:rFonts w:ascii="Arial Black"/>
          <w:sz w:val="28"/>
        </w:rPr>
        <w:t>SECTION</w:t>
      </w:r>
      <w:r>
        <w:rPr>
          <w:rFonts w:ascii="Arial Black"/>
          <w:spacing w:val="-10"/>
          <w:sz w:val="28"/>
        </w:rPr>
        <w:t xml:space="preserve"> </w:t>
      </w:r>
      <w:r>
        <w:rPr>
          <w:rFonts w:ascii="Arial Black"/>
          <w:spacing w:val="-4"/>
          <w:sz w:val="28"/>
        </w:rPr>
        <w:t>XVII.</w:t>
      </w:r>
    </w:p>
    <w:p w:rsidR="007C6FEF" w:rsidRDefault="008A5EDA">
      <w:pPr>
        <w:spacing w:before="15" w:line="206" w:lineRule="auto"/>
        <w:ind w:left="852" w:right="3181"/>
        <w:rPr>
          <w:rFonts w:ascii="Arial Black"/>
          <w:sz w:val="28"/>
        </w:rPr>
      </w:pPr>
      <w:r>
        <w:rPr>
          <w:rFonts w:ascii="Arial Black"/>
          <w:sz w:val="28"/>
        </w:rPr>
        <w:t>CHEMISTRY,</w:t>
      </w:r>
      <w:r>
        <w:rPr>
          <w:rFonts w:ascii="Arial Black"/>
          <w:spacing w:val="-18"/>
          <w:sz w:val="28"/>
        </w:rPr>
        <w:t xml:space="preserve"> </w:t>
      </w:r>
      <w:r>
        <w:rPr>
          <w:rFonts w:ascii="Arial Black"/>
          <w:sz w:val="28"/>
        </w:rPr>
        <w:t>CHEMICAL</w:t>
      </w:r>
      <w:r>
        <w:rPr>
          <w:rFonts w:ascii="Arial Black"/>
          <w:spacing w:val="-18"/>
          <w:sz w:val="28"/>
        </w:rPr>
        <w:t xml:space="preserve"> </w:t>
      </w:r>
      <w:r>
        <w:rPr>
          <w:rFonts w:ascii="Arial Black"/>
          <w:sz w:val="28"/>
        </w:rPr>
        <w:t>ENGINEERING AND BIOENGINEERING</w:t>
      </w:r>
    </w:p>
    <w:p w:rsidR="007C6FEF" w:rsidRDefault="008A5EDA">
      <w:pPr>
        <w:spacing w:before="196"/>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23" w:line="244" w:lineRule="auto"/>
        <w:ind w:right="1560"/>
      </w:pPr>
      <w:r>
        <w:t>CHEMISTRY</w:t>
      </w:r>
      <w:r>
        <w:rPr>
          <w:spacing w:val="-8"/>
        </w:rPr>
        <w:t xml:space="preserve"> </w:t>
      </w:r>
      <w:r>
        <w:t>AND</w:t>
      </w:r>
      <w:r>
        <w:rPr>
          <w:spacing w:val="-8"/>
        </w:rPr>
        <w:t xml:space="preserve"> </w:t>
      </w:r>
      <w:r>
        <w:t>BIOLOGICAL</w:t>
      </w:r>
      <w:r>
        <w:rPr>
          <w:spacing w:val="-8"/>
        </w:rPr>
        <w:t xml:space="preserve"> </w:t>
      </w:r>
      <w:r>
        <w:t>ROLE</w:t>
      </w:r>
      <w:r>
        <w:rPr>
          <w:spacing w:val="-7"/>
        </w:rPr>
        <w:t xml:space="preserve"> </w:t>
      </w:r>
      <w:r>
        <w:t>OF</w:t>
      </w:r>
      <w:r>
        <w:rPr>
          <w:spacing w:val="-7"/>
        </w:rPr>
        <w:t xml:space="preserve"> </w:t>
      </w:r>
      <w:r>
        <w:t>COMPLEXES</w:t>
      </w:r>
      <w:r>
        <w:rPr>
          <w:spacing w:val="-8"/>
        </w:rPr>
        <w:t xml:space="preserve"> </w:t>
      </w:r>
      <w:r>
        <w:t>OF</w:t>
      </w:r>
      <w:r>
        <w:rPr>
          <w:spacing w:val="-8"/>
        </w:rPr>
        <w:t xml:space="preserve"> </w:t>
      </w:r>
      <w:r>
        <w:t xml:space="preserve">BIOGENIC </w:t>
      </w:r>
      <w:r>
        <w:rPr>
          <w:spacing w:val="-8"/>
        </w:rPr>
        <w:t>METALS WITH ENDOGENOUS AND EXOGENEOUS LIGANDS</w:t>
      </w:r>
    </w:p>
    <w:p w:rsidR="007C6FEF" w:rsidRDefault="008A5EDA">
      <w:pPr>
        <w:tabs>
          <w:tab w:val="left" w:leader="dot" w:pos="8648"/>
        </w:tabs>
        <w:spacing w:before="6"/>
        <w:ind w:left="852"/>
        <w:rPr>
          <w:sz w:val="24"/>
        </w:rPr>
      </w:pPr>
      <w:r>
        <w:rPr>
          <w:sz w:val="24"/>
        </w:rPr>
        <w:t>Doroshenko</w:t>
      </w:r>
      <w:r>
        <w:rPr>
          <w:spacing w:val="24"/>
          <w:sz w:val="24"/>
        </w:rPr>
        <w:t xml:space="preserve"> </w:t>
      </w:r>
      <w:r>
        <w:rPr>
          <w:spacing w:val="-10"/>
          <w:sz w:val="24"/>
        </w:rPr>
        <w:t>M</w:t>
      </w:r>
      <w:r>
        <w:rPr>
          <w:sz w:val="24"/>
        </w:rPr>
        <w:tab/>
      </w:r>
      <w:r>
        <w:rPr>
          <w:spacing w:val="-5"/>
          <w:sz w:val="24"/>
        </w:rPr>
        <w:t>516</w:t>
      </w:r>
    </w:p>
    <w:p w:rsidR="007C6FEF" w:rsidRDefault="007C6FEF">
      <w:pPr>
        <w:rPr>
          <w:sz w:val="24"/>
        </w:rPr>
        <w:sectPr w:rsidR="007C6FEF">
          <w:pgSz w:w="11910" w:h="16850"/>
          <w:pgMar w:top="1380" w:right="850" w:bottom="1220" w:left="850" w:header="585" w:footer="1028" w:gutter="0"/>
          <w:cols w:space="720"/>
        </w:sectPr>
      </w:pPr>
    </w:p>
    <w:p w:rsidR="007C6FEF" w:rsidRDefault="008A5EDA">
      <w:pPr>
        <w:spacing w:line="275" w:lineRule="exact"/>
        <w:ind w:left="1135"/>
        <w:rPr>
          <w:rFonts w:ascii="Arial Black"/>
          <w:sz w:val="20"/>
        </w:rPr>
      </w:pPr>
      <w:r>
        <w:rPr>
          <w:rFonts w:ascii="Arial Black"/>
          <w:noProof/>
          <w:sz w:val="20"/>
        </w:rPr>
        <w:lastRenderedPageBreak/>
        <mc:AlternateContent>
          <mc:Choice Requires="wps">
            <w:drawing>
              <wp:anchor distT="0" distB="0" distL="0" distR="0" simplePos="0" relativeHeight="15756800" behindDoc="0" locked="0" layoutInCell="1" allowOverlap="1">
                <wp:simplePos x="0" y="0"/>
                <wp:positionH relativeFrom="page">
                  <wp:posOffset>760094</wp:posOffset>
                </wp:positionH>
                <wp:positionV relativeFrom="paragraph">
                  <wp:posOffset>192223</wp:posOffset>
                </wp:positionV>
                <wp:extent cx="1270" cy="1436370"/>
                <wp:effectExtent l="0" t="0" r="0" b="0"/>
                <wp:wrapNone/>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99CB520" id="Graphic 70" o:spid="_x0000_s1026" style="position:absolute;margin-left:59.85pt;margin-top:15.15pt;width:.1pt;height:113.1pt;z-index:15756800;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" path="m,l,1436369e" filled="f" strokeweight=".5pt">
                <v:path arrowok="t"/>
                <w10:wrap anchorx="page"/>
              </v:shape>
            </w:pict>
          </mc:Fallback>
        </mc:AlternateContent>
      </w: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220"/>
        <w:ind w:left="1135"/>
        <w:jc w:val="left"/>
      </w:pPr>
      <w:r>
        <w:rPr>
          <w:noProof/>
        </w:rPr>
        <mc:AlternateContent>
          <mc:Choice Requires="wps">
            <w:drawing>
              <wp:anchor distT="0" distB="0" distL="0" distR="0" simplePos="0" relativeHeight="15757312" behindDoc="0" locked="0" layoutInCell="1" allowOverlap="1">
                <wp:simplePos x="0" y="0"/>
                <wp:positionH relativeFrom="page">
                  <wp:posOffset>669268</wp:posOffset>
                </wp:positionH>
                <wp:positionV relativeFrom="paragraph">
                  <wp:posOffset>1627967</wp:posOffset>
                </wp:positionV>
                <wp:extent cx="198120" cy="662305"/>
                <wp:effectExtent l="0" t="0" r="0" b="0"/>
                <wp:wrapNone/>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71" o:spid="_x0000_s1048" type="#_x0000_t202" style="position:absolute;left:0;text-align:left;margin-left:52.7pt;margin-top:128.2pt;width:15.6pt;height:52.15pt;z-index:157573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Pr>
          <w:w w:val="90"/>
        </w:rPr>
        <w:t>ON</w:t>
      </w:r>
      <w:r>
        <w:rPr>
          <w:spacing w:val="2"/>
        </w:rPr>
        <w:t xml:space="preserve"> </w:t>
      </w:r>
      <w:r>
        <w:rPr>
          <w:w w:val="90"/>
        </w:rPr>
        <w:t>THE</w:t>
      </w:r>
      <w:r>
        <w:rPr>
          <w:spacing w:val="4"/>
        </w:rPr>
        <w:t xml:space="preserve"> </w:t>
      </w:r>
      <w:r>
        <w:rPr>
          <w:w w:val="90"/>
        </w:rPr>
        <w:t>TOXICITY</w:t>
      </w:r>
      <w:r>
        <w:rPr>
          <w:spacing w:val="4"/>
        </w:rPr>
        <w:t xml:space="preserve"> </w:t>
      </w:r>
      <w:r>
        <w:rPr>
          <w:w w:val="90"/>
        </w:rPr>
        <w:t>OF</w:t>
      </w:r>
      <w:r>
        <w:rPr>
          <w:spacing w:val="3"/>
        </w:rPr>
        <w:t xml:space="preserve"> </w:t>
      </w:r>
      <w:r>
        <w:rPr>
          <w:w w:val="90"/>
        </w:rPr>
        <w:t>TITANIUM</w:t>
      </w:r>
      <w:r>
        <w:rPr>
          <w:spacing w:val="3"/>
        </w:rPr>
        <w:t xml:space="preserve"> </w:t>
      </w:r>
      <w:r>
        <w:rPr>
          <w:w w:val="90"/>
        </w:rPr>
        <w:t>DIOXIDE</w:t>
      </w:r>
      <w:r>
        <w:rPr>
          <w:spacing w:val="1"/>
        </w:rPr>
        <w:t xml:space="preserve"> </w:t>
      </w:r>
      <w:r>
        <w:rPr>
          <w:spacing w:val="-2"/>
          <w:w w:val="90"/>
        </w:rPr>
        <w:t>PHOTOCATALYST</w:t>
      </w:r>
    </w:p>
    <w:p w:rsidR="007C6FEF" w:rsidRDefault="008A5EDA">
      <w:pPr>
        <w:pStyle w:val="a3"/>
        <w:tabs>
          <w:tab w:val="right" w:leader="dot" w:pos="9309"/>
        </w:tabs>
        <w:spacing w:before="20"/>
        <w:ind w:left="1135"/>
        <w:jc w:val="left"/>
      </w:pPr>
      <w:r>
        <w:rPr>
          <w:spacing w:val="-2"/>
        </w:rPr>
        <w:t>Kozma</w:t>
      </w:r>
      <w:r>
        <w:rPr>
          <w:spacing w:val="-10"/>
        </w:rPr>
        <w:t xml:space="preserve"> </w:t>
      </w:r>
      <w:r>
        <w:rPr>
          <w:spacing w:val="-5"/>
        </w:rPr>
        <w:t>A.</w:t>
      </w:r>
      <w:r>
        <w:tab/>
      </w:r>
      <w:r>
        <w:rPr>
          <w:spacing w:val="-5"/>
        </w:rPr>
        <w:t>523</w:t>
      </w:r>
    </w:p>
    <w:p w:rsidR="007C6FEF" w:rsidRDefault="008A5EDA">
      <w:pPr>
        <w:spacing w:before="473" w:line="375" w:lineRule="exact"/>
        <w:ind w:left="1135"/>
        <w:rPr>
          <w:rFonts w:ascii="Arial Black"/>
          <w:sz w:val="28"/>
        </w:rPr>
      </w:pPr>
      <w:r>
        <w:rPr>
          <w:rFonts w:ascii="Arial Black"/>
          <w:sz w:val="28"/>
        </w:rPr>
        <w:t>SECTION</w:t>
      </w:r>
      <w:r>
        <w:rPr>
          <w:rFonts w:ascii="Arial Black"/>
          <w:spacing w:val="-8"/>
          <w:sz w:val="28"/>
        </w:rPr>
        <w:t xml:space="preserve"> </w:t>
      </w:r>
      <w:r>
        <w:rPr>
          <w:rFonts w:ascii="Arial Black"/>
          <w:spacing w:val="-2"/>
          <w:sz w:val="28"/>
        </w:rPr>
        <w:t>XVIII.</w:t>
      </w:r>
    </w:p>
    <w:p w:rsidR="007C6FEF" w:rsidRDefault="008A5EDA">
      <w:pPr>
        <w:spacing w:line="375" w:lineRule="exact"/>
        <w:ind w:left="1135"/>
        <w:rPr>
          <w:rFonts w:ascii="Arial Black"/>
          <w:sz w:val="28"/>
        </w:rPr>
      </w:pPr>
      <w:r>
        <w:rPr>
          <w:rFonts w:ascii="Arial Black"/>
          <w:sz w:val="28"/>
        </w:rPr>
        <w:t>FOOD</w:t>
      </w:r>
      <w:r>
        <w:rPr>
          <w:rFonts w:ascii="Arial Black"/>
          <w:spacing w:val="-10"/>
          <w:sz w:val="28"/>
        </w:rPr>
        <w:t xml:space="preserve"> </w:t>
      </w:r>
      <w:r>
        <w:rPr>
          <w:rFonts w:ascii="Arial Black"/>
          <w:sz w:val="28"/>
        </w:rPr>
        <w:t>PRODUCTION</w:t>
      </w:r>
      <w:r>
        <w:rPr>
          <w:rFonts w:ascii="Arial Black"/>
          <w:spacing w:val="-4"/>
          <w:sz w:val="28"/>
        </w:rPr>
        <w:t xml:space="preserve"> </w:t>
      </w:r>
      <w:r>
        <w:rPr>
          <w:rFonts w:ascii="Arial Black"/>
          <w:sz w:val="28"/>
        </w:rPr>
        <w:t>AND</w:t>
      </w:r>
      <w:r>
        <w:rPr>
          <w:rFonts w:ascii="Arial Black"/>
          <w:spacing w:val="-7"/>
          <w:sz w:val="28"/>
        </w:rPr>
        <w:t xml:space="preserve"> </w:t>
      </w:r>
      <w:r>
        <w:rPr>
          <w:rFonts w:ascii="Arial Black"/>
          <w:spacing w:val="-2"/>
          <w:sz w:val="28"/>
        </w:rPr>
        <w:t>TECHNOLOGY</w:t>
      </w:r>
    </w:p>
    <w:p w:rsidR="007C6FEF" w:rsidRDefault="008A5EDA">
      <w:pPr>
        <w:spacing w:before="207"/>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spacing w:before="247" w:line="261" w:lineRule="auto"/>
        <w:ind w:left="1135" w:right="736"/>
        <w:jc w:val="left"/>
      </w:pPr>
      <w:r>
        <w:rPr>
          <w:spacing w:val="-8"/>
        </w:rPr>
        <w:t>DEVELOPMENT</w:t>
      </w:r>
      <w:r>
        <w:rPr>
          <w:spacing w:val="32"/>
        </w:rPr>
        <w:t xml:space="preserve"> </w:t>
      </w:r>
      <w:r>
        <w:rPr>
          <w:spacing w:val="-8"/>
        </w:rPr>
        <w:t>OF</w:t>
      </w:r>
      <w:r>
        <w:rPr>
          <w:spacing w:val="34"/>
        </w:rPr>
        <w:t xml:space="preserve"> </w:t>
      </w:r>
      <w:r>
        <w:rPr>
          <w:spacing w:val="-8"/>
        </w:rPr>
        <w:t>GLUTEN-FREE</w:t>
      </w:r>
      <w:r>
        <w:rPr>
          <w:spacing w:val="32"/>
        </w:rPr>
        <w:t xml:space="preserve"> </w:t>
      </w:r>
      <w:r>
        <w:rPr>
          <w:spacing w:val="-8"/>
        </w:rPr>
        <w:t>HOT</w:t>
      </w:r>
      <w:r>
        <w:rPr>
          <w:spacing w:val="32"/>
        </w:rPr>
        <w:t xml:space="preserve"> </w:t>
      </w:r>
      <w:r>
        <w:rPr>
          <w:spacing w:val="-8"/>
        </w:rPr>
        <w:t>DOG</w:t>
      </w:r>
      <w:r>
        <w:rPr>
          <w:spacing w:val="32"/>
        </w:rPr>
        <w:t xml:space="preserve"> </w:t>
      </w:r>
      <w:r>
        <w:rPr>
          <w:spacing w:val="-8"/>
        </w:rPr>
        <w:t>TECHNOLOGY</w:t>
      </w:r>
      <w:r>
        <w:rPr>
          <w:spacing w:val="33"/>
        </w:rPr>
        <w:t xml:space="preserve"> </w:t>
      </w:r>
      <w:r>
        <w:rPr>
          <w:spacing w:val="-8"/>
        </w:rPr>
        <w:t>AND</w:t>
      </w:r>
      <w:r>
        <w:rPr>
          <w:spacing w:val="33"/>
        </w:rPr>
        <w:t xml:space="preserve"> </w:t>
      </w:r>
      <w:r>
        <w:rPr>
          <w:spacing w:val="-8"/>
        </w:rPr>
        <w:t xml:space="preserve">ITS </w:t>
      </w:r>
      <w:r>
        <w:rPr>
          <w:spacing w:val="-6"/>
        </w:rPr>
        <w:t>IMPLEMENTATION IN MOBILE FOOD OUTLETS</w:t>
      </w:r>
    </w:p>
    <w:p w:rsidR="007C6FEF" w:rsidRDefault="008A5EDA">
      <w:pPr>
        <w:tabs>
          <w:tab w:val="right" w:leader="dot" w:pos="9342"/>
        </w:tabs>
        <w:spacing w:line="268" w:lineRule="exact"/>
        <w:ind w:left="1135"/>
        <w:rPr>
          <w:sz w:val="24"/>
        </w:rPr>
      </w:pPr>
      <w:r>
        <w:rPr>
          <w:spacing w:val="-4"/>
          <w:sz w:val="24"/>
        </w:rPr>
        <w:t>Kolesnikova</w:t>
      </w:r>
      <w:r>
        <w:rPr>
          <w:spacing w:val="-2"/>
          <w:sz w:val="24"/>
        </w:rPr>
        <w:t xml:space="preserve"> </w:t>
      </w:r>
      <w:r>
        <w:rPr>
          <w:spacing w:val="-4"/>
          <w:sz w:val="24"/>
        </w:rPr>
        <w:t>M.,</w:t>
      </w:r>
      <w:r>
        <w:rPr>
          <w:spacing w:val="-3"/>
          <w:sz w:val="24"/>
        </w:rPr>
        <w:t xml:space="preserve"> </w:t>
      </w:r>
      <w:r>
        <w:rPr>
          <w:spacing w:val="-4"/>
          <w:sz w:val="24"/>
        </w:rPr>
        <w:t>Semenenko</w:t>
      </w:r>
      <w:r>
        <w:rPr>
          <w:spacing w:val="-2"/>
          <w:sz w:val="24"/>
        </w:rPr>
        <w:t xml:space="preserve"> </w:t>
      </w:r>
      <w:r>
        <w:rPr>
          <w:spacing w:val="-4"/>
          <w:sz w:val="24"/>
        </w:rPr>
        <w:t>V.,</w:t>
      </w:r>
      <w:r>
        <w:rPr>
          <w:sz w:val="24"/>
        </w:rPr>
        <w:t xml:space="preserve"> </w:t>
      </w:r>
      <w:r>
        <w:rPr>
          <w:spacing w:val="-4"/>
          <w:sz w:val="24"/>
        </w:rPr>
        <w:t xml:space="preserve">Koksharova </w:t>
      </w:r>
      <w:r>
        <w:rPr>
          <w:spacing w:val="-7"/>
          <w:sz w:val="24"/>
        </w:rPr>
        <w:t>M.</w:t>
      </w:r>
      <w:r>
        <w:rPr>
          <w:sz w:val="24"/>
        </w:rPr>
        <w:tab/>
      </w:r>
      <w:r>
        <w:rPr>
          <w:spacing w:val="-5"/>
          <w:sz w:val="24"/>
        </w:rPr>
        <w:t>527</w:t>
      </w:r>
    </w:p>
    <w:p w:rsidR="007C6FEF" w:rsidRDefault="008A5EDA">
      <w:pPr>
        <w:spacing w:before="229"/>
        <w:ind w:left="1135"/>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220" w:line="261" w:lineRule="auto"/>
        <w:ind w:left="1135" w:right="736"/>
        <w:jc w:val="left"/>
      </w:pPr>
      <w:r>
        <w:rPr>
          <w:spacing w:val="-8"/>
        </w:rPr>
        <w:t>FOOD</w:t>
      </w:r>
      <w:r>
        <w:rPr>
          <w:spacing w:val="19"/>
        </w:rPr>
        <w:t xml:space="preserve"> </w:t>
      </w:r>
      <w:r>
        <w:rPr>
          <w:spacing w:val="-8"/>
        </w:rPr>
        <w:t>STANDARDS</w:t>
      </w:r>
      <w:r>
        <w:rPr>
          <w:spacing w:val="17"/>
        </w:rPr>
        <w:t xml:space="preserve"> </w:t>
      </w:r>
      <w:r>
        <w:rPr>
          <w:spacing w:val="-8"/>
        </w:rPr>
        <w:t>IN</w:t>
      </w:r>
      <w:r>
        <w:rPr>
          <w:spacing w:val="16"/>
        </w:rPr>
        <w:t xml:space="preserve"> </w:t>
      </w:r>
      <w:r>
        <w:rPr>
          <w:spacing w:val="-8"/>
        </w:rPr>
        <w:t>THE</w:t>
      </w:r>
      <w:r>
        <w:rPr>
          <w:spacing w:val="19"/>
        </w:rPr>
        <w:t xml:space="preserve"> </w:t>
      </w:r>
      <w:r>
        <w:rPr>
          <w:spacing w:val="-8"/>
        </w:rPr>
        <w:t>QUALITY</w:t>
      </w:r>
      <w:r>
        <w:rPr>
          <w:spacing w:val="19"/>
        </w:rPr>
        <w:t xml:space="preserve"> </w:t>
      </w:r>
      <w:r>
        <w:rPr>
          <w:spacing w:val="-8"/>
        </w:rPr>
        <w:t>MANAGEMENT</w:t>
      </w:r>
      <w:r>
        <w:rPr>
          <w:spacing w:val="18"/>
        </w:rPr>
        <w:t xml:space="preserve"> </w:t>
      </w:r>
      <w:r>
        <w:rPr>
          <w:spacing w:val="-8"/>
        </w:rPr>
        <w:t>SYSTEM:</w:t>
      </w:r>
      <w:r>
        <w:rPr>
          <w:spacing w:val="19"/>
        </w:rPr>
        <w:t xml:space="preserve"> </w:t>
      </w:r>
      <w:r>
        <w:rPr>
          <w:spacing w:val="-8"/>
        </w:rPr>
        <w:t>THE</w:t>
      </w:r>
      <w:r>
        <w:rPr>
          <w:spacing w:val="17"/>
        </w:rPr>
        <w:t xml:space="preserve"> </w:t>
      </w:r>
      <w:r>
        <w:rPr>
          <w:spacing w:val="-8"/>
        </w:rPr>
        <w:t>ROLE</w:t>
      </w:r>
      <w:r>
        <w:rPr>
          <w:spacing w:val="19"/>
        </w:rPr>
        <w:t xml:space="preserve"> </w:t>
      </w:r>
      <w:r>
        <w:rPr>
          <w:spacing w:val="-8"/>
        </w:rPr>
        <w:t xml:space="preserve">OF </w:t>
      </w:r>
      <w:r>
        <w:rPr>
          <w:spacing w:val="-2"/>
        </w:rPr>
        <w:t>CODEX</w:t>
      </w:r>
      <w:r>
        <w:rPr>
          <w:spacing w:val="-13"/>
        </w:rPr>
        <w:t xml:space="preserve"> </w:t>
      </w:r>
      <w:r>
        <w:rPr>
          <w:spacing w:val="-2"/>
        </w:rPr>
        <w:t>ALIMENTARIUS</w:t>
      </w:r>
    </w:p>
    <w:p w:rsidR="007C6FEF" w:rsidRDefault="008A5EDA">
      <w:pPr>
        <w:pStyle w:val="a3"/>
        <w:tabs>
          <w:tab w:val="right" w:leader="dot" w:pos="9309"/>
        </w:tabs>
        <w:spacing w:line="246" w:lineRule="exact"/>
        <w:ind w:left="1135"/>
        <w:jc w:val="left"/>
      </w:pPr>
      <w:r>
        <w:rPr>
          <w:spacing w:val="-4"/>
        </w:rPr>
        <w:t>Danylo</w:t>
      </w:r>
      <w:r>
        <w:rPr>
          <w:spacing w:val="-2"/>
        </w:rPr>
        <w:t xml:space="preserve"> </w:t>
      </w:r>
      <w:r>
        <w:rPr>
          <w:spacing w:val="-4"/>
        </w:rPr>
        <w:t>S.,</w:t>
      </w:r>
      <w:r>
        <w:rPr>
          <w:spacing w:val="-3"/>
        </w:rPr>
        <w:t xml:space="preserve"> </w:t>
      </w:r>
      <w:r>
        <w:rPr>
          <w:spacing w:val="-4"/>
        </w:rPr>
        <w:t>Markovych</w:t>
      </w:r>
      <w:r>
        <w:rPr>
          <w:spacing w:val="-3"/>
        </w:rPr>
        <w:t xml:space="preserve"> </w:t>
      </w:r>
      <w:r>
        <w:rPr>
          <w:spacing w:val="-4"/>
        </w:rPr>
        <w:t>H.,</w:t>
      </w:r>
      <w:r>
        <w:rPr>
          <w:spacing w:val="-3"/>
        </w:rPr>
        <w:t xml:space="preserve"> </w:t>
      </w:r>
      <w:r>
        <w:rPr>
          <w:spacing w:val="-4"/>
        </w:rPr>
        <w:t>Pintya</w:t>
      </w:r>
      <w:r>
        <w:rPr>
          <w:spacing w:val="-1"/>
        </w:rPr>
        <w:t xml:space="preserve"> </w:t>
      </w:r>
      <w:r>
        <w:rPr>
          <w:spacing w:val="-5"/>
        </w:rPr>
        <w:t>S.</w:t>
      </w:r>
      <w:r>
        <w:tab/>
      </w:r>
      <w:r>
        <w:rPr>
          <w:spacing w:val="-5"/>
        </w:rPr>
        <w:t>535</w:t>
      </w:r>
    </w:p>
    <w:p w:rsidR="007C6FEF" w:rsidRDefault="008A5EDA">
      <w:pPr>
        <w:spacing w:before="474" w:line="375" w:lineRule="exact"/>
        <w:ind w:left="1135"/>
        <w:rPr>
          <w:rFonts w:ascii="Arial Black"/>
          <w:sz w:val="28"/>
        </w:rPr>
      </w:pPr>
      <w:r>
        <w:rPr>
          <w:rFonts w:ascii="Arial Black"/>
          <w:sz w:val="28"/>
        </w:rPr>
        <w:t>SECTION</w:t>
      </w:r>
      <w:r>
        <w:rPr>
          <w:rFonts w:ascii="Arial Black"/>
          <w:spacing w:val="-8"/>
          <w:sz w:val="28"/>
        </w:rPr>
        <w:t xml:space="preserve"> </w:t>
      </w:r>
      <w:r>
        <w:rPr>
          <w:rFonts w:ascii="Arial Black"/>
          <w:spacing w:val="-4"/>
          <w:sz w:val="28"/>
        </w:rPr>
        <w:t>XIX.</w:t>
      </w:r>
    </w:p>
    <w:p w:rsidR="007C6FEF" w:rsidRDefault="008A5EDA">
      <w:pPr>
        <w:spacing w:line="375" w:lineRule="exact"/>
        <w:ind w:left="1135"/>
        <w:rPr>
          <w:rFonts w:ascii="Arial Black"/>
          <w:sz w:val="28"/>
        </w:rPr>
      </w:pPr>
      <w:r>
        <w:rPr>
          <w:rFonts w:ascii="Arial Black"/>
          <w:sz w:val="28"/>
        </w:rPr>
        <w:t>MINING,</w:t>
      </w:r>
      <w:r>
        <w:rPr>
          <w:rFonts w:ascii="Arial Black"/>
          <w:spacing w:val="-6"/>
          <w:sz w:val="28"/>
        </w:rPr>
        <w:t xml:space="preserve"> </w:t>
      </w:r>
      <w:r>
        <w:rPr>
          <w:rFonts w:ascii="Arial Black"/>
          <w:sz w:val="28"/>
        </w:rPr>
        <w:t>OIL</w:t>
      </w:r>
      <w:r>
        <w:rPr>
          <w:rFonts w:ascii="Arial Black"/>
          <w:spacing w:val="-5"/>
          <w:sz w:val="28"/>
        </w:rPr>
        <w:t xml:space="preserve"> </w:t>
      </w:r>
      <w:r>
        <w:rPr>
          <w:rFonts w:ascii="Arial Black"/>
          <w:sz w:val="28"/>
        </w:rPr>
        <w:t>AND</w:t>
      </w:r>
      <w:r>
        <w:rPr>
          <w:rFonts w:ascii="Arial Black"/>
          <w:spacing w:val="-3"/>
          <w:sz w:val="28"/>
        </w:rPr>
        <w:t xml:space="preserve"> </w:t>
      </w:r>
      <w:r>
        <w:rPr>
          <w:rFonts w:ascii="Arial Black"/>
          <w:sz w:val="28"/>
        </w:rPr>
        <w:t>GAS</w:t>
      </w:r>
      <w:r>
        <w:rPr>
          <w:rFonts w:ascii="Arial Black"/>
          <w:spacing w:val="-4"/>
          <w:sz w:val="28"/>
        </w:rPr>
        <w:t xml:space="preserve"> </w:t>
      </w:r>
      <w:r>
        <w:rPr>
          <w:rFonts w:ascii="Arial Black"/>
          <w:spacing w:val="-2"/>
          <w:sz w:val="28"/>
        </w:rPr>
        <w:t>ENGINEERING</w:t>
      </w:r>
    </w:p>
    <w:p w:rsidR="007C6FEF" w:rsidRDefault="008A5EDA">
      <w:pPr>
        <w:spacing w:before="207"/>
        <w:ind w:left="1135"/>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220" w:line="259" w:lineRule="auto"/>
        <w:ind w:left="1135" w:right="736"/>
        <w:jc w:val="left"/>
      </w:pPr>
      <w:r>
        <w:rPr>
          <w:spacing w:val="-2"/>
          <w:w w:val="90"/>
        </w:rPr>
        <w:t xml:space="preserve">ON THE ISSUE OF FORECASTING ENERGY-EFFICIENT OPERATING MODES OF OIL </w:t>
      </w:r>
      <w:r>
        <w:rPr>
          <w:spacing w:val="-8"/>
        </w:rPr>
        <w:t>TRANSPORTATION</w:t>
      </w:r>
      <w:r>
        <w:rPr>
          <w:spacing w:val="-7"/>
        </w:rPr>
        <w:t xml:space="preserve"> </w:t>
      </w:r>
      <w:r>
        <w:rPr>
          <w:spacing w:val="-8"/>
        </w:rPr>
        <w:t>SYSTEMS</w:t>
      </w:r>
    </w:p>
    <w:p w:rsidR="007C6FEF" w:rsidRDefault="008A5EDA">
      <w:pPr>
        <w:pStyle w:val="a3"/>
        <w:tabs>
          <w:tab w:val="right" w:leader="dot" w:pos="9309"/>
        </w:tabs>
        <w:spacing w:before="2"/>
        <w:ind w:left="1135"/>
        <w:jc w:val="left"/>
      </w:pPr>
      <w:r>
        <w:rPr>
          <w:spacing w:val="-2"/>
        </w:rPr>
        <w:t>Bortniak</w:t>
      </w:r>
      <w:r>
        <w:rPr>
          <w:spacing w:val="-5"/>
        </w:rPr>
        <w:t xml:space="preserve"> </w:t>
      </w:r>
      <w:r>
        <w:rPr>
          <w:spacing w:val="-2"/>
        </w:rPr>
        <w:t>O.,</w:t>
      </w:r>
      <w:r>
        <w:rPr>
          <w:spacing w:val="-7"/>
        </w:rPr>
        <w:t xml:space="preserve"> </w:t>
      </w:r>
      <w:r>
        <w:rPr>
          <w:spacing w:val="-2"/>
        </w:rPr>
        <w:t>Suslikov</w:t>
      </w:r>
      <w:r>
        <w:rPr>
          <w:spacing w:val="-8"/>
        </w:rPr>
        <w:t xml:space="preserve"> </w:t>
      </w:r>
      <w:r>
        <w:rPr>
          <w:spacing w:val="-5"/>
        </w:rPr>
        <w:t>D.</w:t>
      </w:r>
      <w:r>
        <w:tab/>
      </w:r>
      <w:r>
        <w:rPr>
          <w:spacing w:val="-5"/>
        </w:rPr>
        <w:t>539</w:t>
      </w:r>
    </w:p>
    <w:p w:rsidR="007C6FEF" w:rsidRDefault="008A5EDA">
      <w:pPr>
        <w:spacing w:before="471" w:line="375" w:lineRule="exact"/>
        <w:ind w:left="1135"/>
        <w:rPr>
          <w:rFonts w:ascii="Arial Black"/>
          <w:sz w:val="28"/>
        </w:rPr>
      </w:pPr>
      <w:r>
        <w:rPr>
          <w:rFonts w:ascii="Arial Black"/>
          <w:sz w:val="28"/>
        </w:rPr>
        <w:t>SECTION</w:t>
      </w:r>
      <w:r>
        <w:rPr>
          <w:rFonts w:ascii="Arial Black"/>
          <w:spacing w:val="-8"/>
          <w:sz w:val="28"/>
        </w:rPr>
        <w:t xml:space="preserve"> </w:t>
      </w:r>
      <w:r>
        <w:rPr>
          <w:rFonts w:ascii="Arial Black"/>
          <w:spacing w:val="-5"/>
          <w:sz w:val="28"/>
        </w:rPr>
        <w:t>XX.</w:t>
      </w:r>
    </w:p>
    <w:p w:rsidR="007C6FEF" w:rsidRDefault="008A5EDA">
      <w:pPr>
        <w:spacing w:line="375" w:lineRule="exact"/>
        <w:ind w:left="1135"/>
        <w:rPr>
          <w:rFonts w:ascii="Arial Black"/>
          <w:sz w:val="28"/>
        </w:rPr>
      </w:pPr>
      <w:r>
        <w:rPr>
          <w:rFonts w:ascii="Arial Black"/>
          <w:sz w:val="28"/>
        </w:rPr>
        <w:t>ELECTRONICS</w:t>
      </w:r>
      <w:r>
        <w:rPr>
          <w:rFonts w:ascii="Arial Black"/>
          <w:spacing w:val="-11"/>
          <w:sz w:val="28"/>
        </w:rPr>
        <w:t xml:space="preserve"> </w:t>
      </w:r>
      <w:r>
        <w:rPr>
          <w:rFonts w:ascii="Arial Black"/>
          <w:sz w:val="28"/>
        </w:rPr>
        <w:t>AND</w:t>
      </w:r>
      <w:r>
        <w:rPr>
          <w:rFonts w:ascii="Arial Black"/>
          <w:spacing w:val="-9"/>
          <w:sz w:val="28"/>
        </w:rPr>
        <w:t xml:space="preserve"> </w:t>
      </w:r>
      <w:r>
        <w:rPr>
          <w:rFonts w:ascii="Arial Black"/>
          <w:spacing w:val="-2"/>
          <w:sz w:val="28"/>
        </w:rPr>
        <w:t>TELECOMMUNICATIONS</w:t>
      </w:r>
    </w:p>
    <w:p w:rsidR="007C6FEF" w:rsidRDefault="008A5EDA">
      <w:pPr>
        <w:spacing w:before="210"/>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tabs>
          <w:tab w:val="left" w:pos="3198"/>
          <w:tab w:val="left" w:pos="4577"/>
          <w:tab w:val="left" w:pos="6518"/>
          <w:tab w:val="left" w:pos="8236"/>
          <w:tab w:val="left" w:pos="8783"/>
        </w:tabs>
        <w:spacing w:before="244" w:line="261" w:lineRule="auto"/>
        <w:ind w:left="1135" w:right="1274"/>
        <w:jc w:val="left"/>
      </w:pPr>
      <w:r>
        <w:rPr>
          <w:spacing w:val="-2"/>
        </w:rPr>
        <w:t>DECENTRALIZED</w:t>
      </w:r>
      <w:r>
        <w:tab/>
      </w:r>
      <w:r>
        <w:rPr>
          <w:spacing w:val="-2"/>
        </w:rPr>
        <w:t>NETWORK</w:t>
      </w:r>
      <w:r>
        <w:tab/>
      </w:r>
      <w:r>
        <w:rPr>
          <w:spacing w:val="-2"/>
        </w:rPr>
        <w:t>MANAGEMENT:</w:t>
      </w:r>
      <w:r>
        <w:tab/>
      </w:r>
      <w:r>
        <w:rPr>
          <w:spacing w:val="-2"/>
        </w:rPr>
        <w:t>BLOCKCHAIN</w:t>
      </w:r>
      <w:r>
        <w:tab/>
      </w:r>
      <w:r>
        <w:rPr>
          <w:spacing w:val="-6"/>
        </w:rPr>
        <w:t>AS</w:t>
      </w:r>
      <w:r>
        <w:tab/>
      </w:r>
      <w:r>
        <w:rPr>
          <w:spacing w:val="-18"/>
        </w:rPr>
        <w:t xml:space="preserve">A </w:t>
      </w:r>
      <w:r>
        <w:rPr>
          <w:spacing w:val="-6"/>
        </w:rPr>
        <w:t>FOUNDATION</w:t>
      </w:r>
      <w:r>
        <w:rPr>
          <w:spacing w:val="-10"/>
        </w:rPr>
        <w:t xml:space="preserve"> </w:t>
      </w:r>
      <w:r>
        <w:rPr>
          <w:spacing w:val="-6"/>
        </w:rPr>
        <w:t>FOR</w:t>
      </w:r>
      <w:r>
        <w:rPr>
          <w:spacing w:val="-10"/>
        </w:rPr>
        <w:t xml:space="preserve"> </w:t>
      </w:r>
      <w:r>
        <w:rPr>
          <w:spacing w:val="-6"/>
        </w:rPr>
        <w:t>SDN</w:t>
      </w:r>
      <w:r>
        <w:rPr>
          <w:spacing w:val="-10"/>
        </w:rPr>
        <w:t xml:space="preserve"> </w:t>
      </w:r>
      <w:r>
        <w:rPr>
          <w:spacing w:val="-6"/>
        </w:rPr>
        <w:t>RELIABILITY</w:t>
      </w:r>
    </w:p>
    <w:p w:rsidR="007C6FEF" w:rsidRDefault="008A5EDA">
      <w:pPr>
        <w:tabs>
          <w:tab w:val="right" w:leader="dot" w:pos="9342"/>
        </w:tabs>
        <w:spacing w:line="270" w:lineRule="exact"/>
        <w:ind w:left="1135"/>
        <w:rPr>
          <w:sz w:val="24"/>
        </w:rPr>
      </w:pPr>
      <w:r>
        <w:rPr>
          <w:sz w:val="24"/>
        </w:rPr>
        <w:t>Banar</w:t>
      </w:r>
      <w:r>
        <w:rPr>
          <w:spacing w:val="-11"/>
          <w:sz w:val="24"/>
        </w:rPr>
        <w:t xml:space="preserve"> </w:t>
      </w:r>
      <w:r>
        <w:rPr>
          <w:spacing w:val="-5"/>
          <w:sz w:val="24"/>
        </w:rPr>
        <w:t>A.</w:t>
      </w:r>
      <w:r>
        <w:rPr>
          <w:sz w:val="24"/>
        </w:rPr>
        <w:tab/>
      </w:r>
      <w:r>
        <w:rPr>
          <w:spacing w:val="-5"/>
          <w:sz w:val="24"/>
        </w:rPr>
        <w:t>541</w:t>
      </w:r>
    </w:p>
    <w:p w:rsidR="007C6FEF" w:rsidRDefault="007C6FEF">
      <w:pPr>
        <w:pStyle w:val="a3"/>
        <w:spacing w:before="200"/>
        <w:jc w:val="left"/>
        <w:rPr>
          <w:sz w:val="24"/>
        </w:rPr>
      </w:pPr>
    </w:p>
    <w:p w:rsidR="007C6FEF" w:rsidRDefault="008A5EDA">
      <w:pPr>
        <w:spacing w:before="1" w:line="375" w:lineRule="exact"/>
        <w:ind w:left="1135"/>
        <w:rPr>
          <w:rFonts w:ascii="Arial Black"/>
          <w:sz w:val="28"/>
        </w:rPr>
      </w:pPr>
      <w:r>
        <w:rPr>
          <w:rFonts w:ascii="Arial Black"/>
          <w:sz w:val="28"/>
        </w:rPr>
        <w:t>SECTION</w:t>
      </w:r>
      <w:r>
        <w:rPr>
          <w:rFonts w:ascii="Arial Black"/>
          <w:spacing w:val="-10"/>
          <w:sz w:val="28"/>
        </w:rPr>
        <w:t xml:space="preserve"> </w:t>
      </w:r>
      <w:r>
        <w:rPr>
          <w:rFonts w:ascii="Arial Black"/>
          <w:spacing w:val="-4"/>
          <w:sz w:val="28"/>
        </w:rPr>
        <w:t>XXI.</w:t>
      </w:r>
    </w:p>
    <w:p w:rsidR="007C6FEF" w:rsidRDefault="008A5EDA">
      <w:pPr>
        <w:spacing w:line="375" w:lineRule="exact"/>
        <w:ind w:left="1135"/>
        <w:rPr>
          <w:rFonts w:ascii="Arial Black"/>
          <w:sz w:val="28"/>
        </w:rPr>
      </w:pPr>
      <w:r>
        <w:rPr>
          <w:rFonts w:ascii="Arial Black"/>
          <w:sz w:val="28"/>
        </w:rPr>
        <w:t>ENERGY</w:t>
      </w:r>
      <w:r>
        <w:rPr>
          <w:rFonts w:ascii="Arial Black"/>
          <w:spacing w:val="-4"/>
          <w:sz w:val="28"/>
        </w:rPr>
        <w:t xml:space="preserve"> </w:t>
      </w:r>
      <w:r>
        <w:rPr>
          <w:rFonts w:ascii="Arial Black"/>
          <w:sz w:val="28"/>
        </w:rPr>
        <w:t>AND</w:t>
      </w:r>
      <w:r>
        <w:rPr>
          <w:rFonts w:ascii="Arial Black"/>
          <w:spacing w:val="-7"/>
          <w:sz w:val="28"/>
        </w:rPr>
        <w:t xml:space="preserve"> </w:t>
      </w:r>
      <w:r>
        <w:rPr>
          <w:rFonts w:ascii="Arial Black"/>
          <w:sz w:val="28"/>
        </w:rPr>
        <w:t>POWER</w:t>
      </w:r>
      <w:r>
        <w:rPr>
          <w:rFonts w:ascii="Arial Black"/>
          <w:spacing w:val="-6"/>
          <w:sz w:val="28"/>
        </w:rPr>
        <w:t xml:space="preserve"> </w:t>
      </w:r>
      <w:r>
        <w:rPr>
          <w:rFonts w:ascii="Arial Black"/>
          <w:spacing w:val="-2"/>
          <w:sz w:val="28"/>
        </w:rPr>
        <w:t>ENGINEERING</w:t>
      </w:r>
    </w:p>
    <w:p w:rsidR="007C6FEF" w:rsidRDefault="008A5EDA">
      <w:pPr>
        <w:spacing w:before="206"/>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spacing w:before="248"/>
        <w:ind w:left="1135"/>
        <w:jc w:val="left"/>
      </w:pPr>
      <w:r>
        <w:rPr>
          <w:w w:val="90"/>
        </w:rPr>
        <w:t>FEATURES</w:t>
      </w:r>
      <w:r>
        <w:rPr>
          <w:spacing w:val="-6"/>
          <w:w w:val="90"/>
        </w:rPr>
        <w:t xml:space="preserve"> </w:t>
      </w:r>
      <w:r>
        <w:rPr>
          <w:w w:val="90"/>
        </w:rPr>
        <w:t>OF</w:t>
      </w:r>
      <w:r>
        <w:rPr>
          <w:spacing w:val="-7"/>
          <w:w w:val="90"/>
        </w:rPr>
        <w:t xml:space="preserve"> </w:t>
      </w:r>
      <w:r>
        <w:rPr>
          <w:w w:val="90"/>
        </w:rPr>
        <w:t>BACKUP</w:t>
      </w:r>
      <w:r>
        <w:rPr>
          <w:spacing w:val="-3"/>
          <w:w w:val="90"/>
        </w:rPr>
        <w:t xml:space="preserve"> </w:t>
      </w:r>
      <w:r>
        <w:rPr>
          <w:w w:val="90"/>
        </w:rPr>
        <w:t>POWER</w:t>
      </w:r>
      <w:r>
        <w:rPr>
          <w:spacing w:val="-8"/>
          <w:w w:val="90"/>
        </w:rPr>
        <w:t xml:space="preserve"> </w:t>
      </w:r>
      <w:r>
        <w:rPr>
          <w:w w:val="90"/>
        </w:rPr>
        <w:t>SOURCES</w:t>
      </w:r>
      <w:r>
        <w:rPr>
          <w:spacing w:val="-6"/>
          <w:w w:val="90"/>
        </w:rPr>
        <w:t xml:space="preserve"> </w:t>
      </w:r>
      <w:r>
        <w:rPr>
          <w:w w:val="90"/>
        </w:rPr>
        <w:t>BASED</w:t>
      </w:r>
      <w:r>
        <w:rPr>
          <w:spacing w:val="-7"/>
          <w:w w:val="90"/>
        </w:rPr>
        <w:t xml:space="preserve"> </w:t>
      </w:r>
      <w:r>
        <w:rPr>
          <w:w w:val="90"/>
        </w:rPr>
        <w:t>ON</w:t>
      </w:r>
      <w:r>
        <w:rPr>
          <w:spacing w:val="-6"/>
          <w:w w:val="90"/>
        </w:rPr>
        <w:t xml:space="preserve"> </w:t>
      </w:r>
      <w:r>
        <w:rPr>
          <w:w w:val="90"/>
        </w:rPr>
        <w:t>HYBRID</w:t>
      </w:r>
      <w:r>
        <w:rPr>
          <w:spacing w:val="-7"/>
          <w:w w:val="90"/>
        </w:rPr>
        <w:t xml:space="preserve"> </w:t>
      </w:r>
      <w:r>
        <w:rPr>
          <w:spacing w:val="-2"/>
          <w:w w:val="90"/>
        </w:rPr>
        <w:t>INVERTERS</w:t>
      </w:r>
    </w:p>
    <w:p w:rsidR="007C6FEF" w:rsidRDefault="008A5EDA">
      <w:pPr>
        <w:spacing w:before="23"/>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right" w:leader="dot" w:pos="9342"/>
        </w:tabs>
        <w:spacing w:before="22"/>
        <w:ind w:left="1135"/>
        <w:rPr>
          <w:sz w:val="24"/>
        </w:rPr>
      </w:pPr>
      <w:r>
        <w:rPr>
          <w:spacing w:val="-4"/>
          <w:sz w:val="24"/>
        </w:rPr>
        <w:t>Sokolovskyi</w:t>
      </w:r>
      <w:r>
        <w:rPr>
          <w:spacing w:val="-1"/>
          <w:sz w:val="24"/>
        </w:rPr>
        <w:t xml:space="preserve"> </w:t>
      </w:r>
      <w:r>
        <w:rPr>
          <w:spacing w:val="-4"/>
          <w:sz w:val="24"/>
        </w:rPr>
        <w:t>O.,</w:t>
      </w:r>
      <w:r>
        <w:rPr>
          <w:spacing w:val="-2"/>
          <w:sz w:val="24"/>
        </w:rPr>
        <w:t xml:space="preserve"> </w:t>
      </w:r>
      <w:r>
        <w:rPr>
          <w:spacing w:val="-4"/>
          <w:sz w:val="24"/>
        </w:rPr>
        <w:t>Sukmanyuk</w:t>
      </w:r>
      <w:r>
        <w:rPr>
          <w:spacing w:val="-1"/>
          <w:sz w:val="24"/>
        </w:rPr>
        <w:t xml:space="preserve"> </w:t>
      </w:r>
      <w:r>
        <w:rPr>
          <w:spacing w:val="-4"/>
          <w:sz w:val="24"/>
        </w:rPr>
        <w:t>O.,</w:t>
      </w:r>
      <w:r>
        <w:rPr>
          <w:spacing w:val="-2"/>
          <w:sz w:val="24"/>
        </w:rPr>
        <w:t xml:space="preserve"> </w:t>
      </w:r>
      <w:r>
        <w:rPr>
          <w:spacing w:val="-4"/>
          <w:sz w:val="24"/>
        </w:rPr>
        <w:t>Goncharenko</w:t>
      </w:r>
      <w:r>
        <w:rPr>
          <w:spacing w:val="-5"/>
          <w:sz w:val="24"/>
        </w:rPr>
        <w:t xml:space="preserve"> </w:t>
      </w:r>
      <w:r>
        <w:rPr>
          <w:spacing w:val="-4"/>
          <w:sz w:val="24"/>
        </w:rPr>
        <w:t>Yu.,</w:t>
      </w:r>
      <w:r>
        <w:rPr>
          <w:spacing w:val="-2"/>
          <w:sz w:val="24"/>
        </w:rPr>
        <w:t xml:space="preserve"> </w:t>
      </w:r>
      <w:r>
        <w:rPr>
          <w:spacing w:val="-4"/>
          <w:sz w:val="24"/>
        </w:rPr>
        <w:t xml:space="preserve">Denisyuk </w:t>
      </w:r>
      <w:r>
        <w:rPr>
          <w:spacing w:val="-10"/>
          <w:sz w:val="24"/>
        </w:rPr>
        <w:t>A</w:t>
      </w:r>
      <w:r>
        <w:rPr>
          <w:sz w:val="24"/>
        </w:rPr>
        <w:tab/>
      </w:r>
      <w:r>
        <w:rPr>
          <w:spacing w:val="-5"/>
          <w:sz w:val="24"/>
        </w:rPr>
        <w:t>548</w:t>
      </w:r>
    </w:p>
    <w:p w:rsidR="007C6FEF" w:rsidRDefault="007C6FEF">
      <w:pPr>
        <w:rPr>
          <w:sz w:val="24"/>
        </w:rPr>
        <w:sectPr w:rsidR="007C6FEF">
          <w:pgSz w:w="11910" w:h="16850"/>
          <w:pgMar w:top="1400" w:right="850" w:bottom="1220" w:left="850" w:header="548" w:footer="1028" w:gutter="0"/>
          <w:cols w:space="720"/>
        </w:sectPr>
      </w:pPr>
    </w:p>
    <w:p w:rsidR="007C6FEF" w:rsidRDefault="008A5EDA">
      <w:pPr>
        <w:spacing w:before="1" w:line="375" w:lineRule="exact"/>
        <w:ind w:left="852"/>
        <w:rPr>
          <w:rFonts w:ascii="Arial Black"/>
          <w:sz w:val="28"/>
        </w:rPr>
      </w:pPr>
      <w:r>
        <w:rPr>
          <w:rFonts w:ascii="Arial Black"/>
          <w:noProof/>
          <w:sz w:val="28"/>
        </w:rPr>
        <w:lastRenderedPageBreak/>
        <mc:AlternateContent>
          <mc:Choice Requires="wps">
            <w:drawing>
              <wp:anchor distT="0" distB="0" distL="0" distR="0" simplePos="0" relativeHeight="15757824" behindDoc="0" locked="0" layoutInCell="1" allowOverlap="1">
                <wp:simplePos x="0" y="0"/>
                <wp:positionH relativeFrom="page">
                  <wp:posOffset>6675755</wp:posOffset>
                </wp:positionH>
                <wp:positionV relativeFrom="paragraph">
                  <wp:posOffset>214023</wp:posOffset>
                </wp:positionV>
                <wp:extent cx="1270" cy="1436370"/>
                <wp:effectExtent l="0" t="0" r="0" b="0"/>
                <wp:wrapNone/>
                <wp:docPr id="72" name="Graphic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ACD898" id="Graphic 72" o:spid="_x0000_s1026" style="position:absolute;margin-left:525.65pt;margin-top:16.85pt;width:.1pt;height:113.1pt;z-index:1575782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" path="m,l,1436370e" filled="f" strokeweight=".5pt">
                <v:path arrowok="t"/>
                <w10:wrap anchorx="page"/>
              </v:shape>
            </w:pict>
          </mc:Fallback>
        </mc:AlternateContent>
      </w:r>
      <w:r>
        <w:rPr>
          <w:rFonts w:ascii="Arial Black"/>
          <w:sz w:val="28"/>
        </w:rPr>
        <w:t>SECTION</w:t>
      </w:r>
      <w:r>
        <w:rPr>
          <w:rFonts w:ascii="Arial Black"/>
          <w:spacing w:val="-10"/>
          <w:sz w:val="28"/>
        </w:rPr>
        <w:t xml:space="preserve"> </w:t>
      </w:r>
      <w:r>
        <w:rPr>
          <w:rFonts w:ascii="Arial Black"/>
          <w:spacing w:val="-4"/>
          <w:sz w:val="28"/>
        </w:rPr>
        <w:t>XXII.</w:t>
      </w:r>
    </w:p>
    <w:p w:rsidR="007C6FEF" w:rsidRDefault="008A5EDA">
      <w:pPr>
        <w:spacing w:before="11" w:line="216" w:lineRule="auto"/>
        <w:ind w:left="852" w:right="2430"/>
        <w:rPr>
          <w:rFonts w:ascii="Arial Black"/>
          <w:sz w:val="28"/>
        </w:rPr>
      </w:pPr>
      <w:r>
        <w:rPr>
          <w:rFonts w:ascii="Arial Black"/>
          <w:sz w:val="28"/>
        </w:rPr>
        <w:t>ECOLOGY</w:t>
      </w:r>
      <w:r>
        <w:rPr>
          <w:rFonts w:ascii="Arial Black"/>
          <w:spacing w:val="-14"/>
          <w:sz w:val="28"/>
        </w:rPr>
        <w:t xml:space="preserve"> </w:t>
      </w:r>
      <w:r>
        <w:rPr>
          <w:rFonts w:ascii="Arial Black"/>
          <w:sz w:val="28"/>
        </w:rPr>
        <w:t>AND</w:t>
      </w:r>
      <w:r>
        <w:rPr>
          <w:rFonts w:ascii="Arial Black"/>
          <w:spacing w:val="-17"/>
          <w:sz w:val="28"/>
        </w:rPr>
        <w:t xml:space="preserve"> </w:t>
      </w:r>
      <w:r>
        <w:rPr>
          <w:rFonts w:ascii="Arial Black"/>
          <w:sz w:val="28"/>
        </w:rPr>
        <w:t>ENVIRONMENTAL PROTECTION TECHNOLOGIES</w:t>
      </w:r>
    </w:p>
    <w:p w:rsidR="007C6FEF" w:rsidRDefault="008A5EDA">
      <w:pPr>
        <w:spacing w:before="215"/>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spacing w:before="247" w:line="261" w:lineRule="auto"/>
        <w:ind w:left="852" w:right="1278"/>
        <w:rPr>
          <w:sz w:val="24"/>
        </w:rPr>
      </w:pPr>
      <w:r>
        <w:rPr>
          <w:noProof/>
          <w:sz w:val="24"/>
        </w:rPr>
        <mc:AlternateContent>
          <mc:Choice Requires="wps">
            <w:drawing>
              <wp:anchor distT="0" distB="0" distL="0" distR="0" simplePos="0" relativeHeight="15758336" behindDoc="0" locked="0" layoutInCell="1" allowOverlap="1">
                <wp:simplePos x="0" y="0"/>
                <wp:positionH relativeFrom="page">
                  <wp:posOffset>6580911</wp:posOffset>
                </wp:positionH>
                <wp:positionV relativeFrom="paragraph">
                  <wp:posOffset>786303</wp:posOffset>
                </wp:positionV>
                <wp:extent cx="198120" cy="434340"/>
                <wp:effectExtent l="0" t="0" r="0" b="0"/>
                <wp:wrapNone/>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73" o:spid="_x0000_s1049" type="#_x0000_t202" style="position:absolute;left:0;text-align:left;margin-left:518.2pt;margin-top:61.9pt;width:15.6pt;height:34.2pt;z-index:157583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w w:val="90"/>
          <w:sz w:val="24"/>
        </w:rPr>
        <w:t>TECHNOLOGY</w:t>
      </w:r>
      <w:r>
        <w:rPr>
          <w:sz w:val="24"/>
        </w:rPr>
        <w:t xml:space="preserve"> </w:t>
      </w:r>
      <w:r>
        <w:rPr>
          <w:w w:val="90"/>
          <w:sz w:val="24"/>
        </w:rPr>
        <w:t xml:space="preserve">OF WASTEWATER PURIFICATION OF HEAVY METAL IONS </w:t>
      </w:r>
      <w:r>
        <w:rPr>
          <w:spacing w:val="-6"/>
          <w:sz w:val="24"/>
        </w:rPr>
        <w:t>USING</w:t>
      </w:r>
      <w:r>
        <w:rPr>
          <w:spacing w:val="-10"/>
          <w:sz w:val="24"/>
        </w:rPr>
        <w:t xml:space="preserve"> </w:t>
      </w:r>
      <w:r>
        <w:rPr>
          <w:spacing w:val="-6"/>
          <w:sz w:val="24"/>
        </w:rPr>
        <w:t>MODIFIED</w:t>
      </w:r>
      <w:r>
        <w:rPr>
          <w:spacing w:val="-10"/>
          <w:sz w:val="24"/>
        </w:rPr>
        <w:t xml:space="preserve"> </w:t>
      </w:r>
      <w:r>
        <w:rPr>
          <w:spacing w:val="-6"/>
          <w:sz w:val="24"/>
        </w:rPr>
        <w:t>NATURAL</w:t>
      </w:r>
      <w:r>
        <w:rPr>
          <w:spacing w:val="-10"/>
          <w:sz w:val="24"/>
        </w:rPr>
        <w:t xml:space="preserve"> </w:t>
      </w:r>
      <w:r>
        <w:rPr>
          <w:spacing w:val="-6"/>
          <w:sz w:val="24"/>
        </w:rPr>
        <w:t>SORBENT</w:t>
      </w:r>
    </w:p>
    <w:p w:rsidR="007C6FEF" w:rsidRDefault="008A5EDA">
      <w:pPr>
        <w:tabs>
          <w:tab w:val="right" w:leader="dot" w:pos="9059"/>
        </w:tabs>
        <w:spacing w:line="267" w:lineRule="exact"/>
        <w:ind w:left="852"/>
        <w:rPr>
          <w:sz w:val="24"/>
        </w:rPr>
      </w:pPr>
      <w:r>
        <w:rPr>
          <w:spacing w:val="-6"/>
          <w:sz w:val="24"/>
        </w:rPr>
        <w:t>Shybanova A.,</w:t>
      </w:r>
      <w:r>
        <w:rPr>
          <w:spacing w:val="-5"/>
          <w:sz w:val="24"/>
        </w:rPr>
        <w:t xml:space="preserve"> </w:t>
      </w:r>
      <w:r>
        <w:rPr>
          <w:spacing w:val="-6"/>
          <w:sz w:val="24"/>
        </w:rPr>
        <w:t>Ruda</w:t>
      </w:r>
      <w:r>
        <w:rPr>
          <w:spacing w:val="-5"/>
          <w:sz w:val="24"/>
        </w:rPr>
        <w:t xml:space="preserve"> </w:t>
      </w:r>
      <w:r>
        <w:rPr>
          <w:spacing w:val="-6"/>
          <w:sz w:val="24"/>
        </w:rPr>
        <w:t>M.,</w:t>
      </w:r>
      <w:r>
        <w:rPr>
          <w:spacing w:val="-5"/>
          <w:sz w:val="24"/>
        </w:rPr>
        <w:t xml:space="preserve"> </w:t>
      </w:r>
      <w:r>
        <w:rPr>
          <w:spacing w:val="-6"/>
          <w:sz w:val="24"/>
        </w:rPr>
        <w:t>Kozak</w:t>
      </w:r>
      <w:r>
        <w:rPr>
          <w:spacing w:val="-7"/>
          <w:sz w:val="24"/>
        </w:rPr>
        <w:t xml:space="preserve"> </w:t>
      </w:r>
      <w:r>
        <w:rPr>
          <w:spacing w:val="-10"/>
          <w:sz w:val="24"/>
        </w:rPr>
        <w:t>M</w:t>
      </w:r>
      <w:r>
        <w:rPr>
          <w:sz w:val="24"/>
        </w:rPr>
        <w:tab/>
      </w:r>
      <w:r>
        <w:rPr>
          <w:spacing w:val="-5"/>
          <w:sz w:val="24"/>
        </w:rPr>
        <w:t>557</w:t>
      </w:r>
    </w:p>
    <w:p w:rsidR="007C6FEF" w:rsidRDefault="008A5EDA">
      <w:pPr>
        <w:spacing w:before="229"/>
        <w:ind w:left="852"/>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220" w:line="261" w:lineRule="auto"/>
        <w:ind w:left="852" w:right="736"/>
        <w:jc w:val="left"/>
      </w:pPr>
      <w:r>
        <w:rPr>
          <w:w w:val="90"/>
        </w:rPr>
        <w:t>KEY</w:t>
      </w:r>
      <w:r>
        <w:rPr>
          <w:spacing w:val="40"/>
        </w:rPr>
        <w:t xml:space="preserve"> </w:t>
      </w:r>
      <w:r>
        <w:rPr>
          <w:w w:val="90"/>
        </w:rPr>
        <w:t>ASPECTS</w:t>
      </w:r>
      <w:r>
        <w:rPr>
          <w:spacing w:val="40"/>
        </w:rPr>
        <w:t xml:space="preserve"> </w:t>
      </w:r>
      <w:r>
        <w:rPr>
          <w:w w:val="90"/>
        </w:rPr>
        <w:t>OF</w:t>
      </w:r>
      <w:r>
        <w:rPr>
          <w:spacing w:val="40"/>
        </w:rPr>
        <w:t xml:space="preserve"> </w:t>
      </w:r>
      <w:r>
        <w:rPr>
          <w:w w:val="90"/>
        </w:rPr>
        <w:t>ARTIFICIAL</w:t>
      </w:r>
      <w:r>
        <w:rPr>
          <w:spacing w:val="40"/>
        </w:rPr>
        <w:t xml:space="preserve"> </w:t>
      </w:r>
      <w:r>
        <w:rPr>
          <w:w w:val="90"/>
        </w:rPr>
        <w:t>INTELLIGENCE</w:t>
      </w:r>
      <w:r>
        <w:rPr>
          <w:spacing w:val="40"/>
        </w:rPr>
        <w:t xml:space="preserve"> </w:t>
      </w:r>
      <w:r>
        <w:rPr>
          <w:w w:val="90"/>
        </w:rPr>
        <w:t>ALGORITHMS</w:t>
      </w:r>
      <w:r>
        <w:rPr>
          <w:spacing w:val="40"/>
        </w:rPr>
        <w:t xml:space="preserve"> </w:t>
      </w:r>
      <w:r>
        <w:rPr>
          <w:w w:val="90"/>
        </w:rPr>
        <w:t>FOR</w:t>
      </w:r>
      <w:r>
        <w:rPr>
          <w:spacing w:val="40"/>
        </w:rPr>
        <w:t xml:space="preserve"> </w:t>
      </w:r>
      <w:r>
        <w:rPr>
          <w:w w:val="90"/>
        </w:rPr>
        <w:t xml:space="preserve">EFFECTIVE </w:t>
      </w:r>
      <w:r>
        <w:rPr>
          <w:spacing w:val="-6"/>
        </w:rPr>
        <w:t>APPLICATION IN ENVIRONMENTAL MONITORING</w:t>
      </w:r>
    </w:p>
    <w:p w:rsidR="007C6FEF" w:rsidRDefault="008A5EDA">
      <w:pPr>
        <w:pStyle w:val="a3"/>
        <w:tabs>
          <w:tab w:val="right" w:leader="dot" w:pos="9026"/>
        </w:tabs>
        <w:spacing w:line="246" w:lineRule="exact"/>
        <w:ind w:left="852"/>
        <w:jc w:val="left"/>
      </w:pPr>
      <w:r>
        <w:rPr>
          <w:spacing w:val="-2"/>
        </w:rPr>
        <w:t>Makhnyak</w:t>
      </w:r>
      <w:r>
        <w:rPr>
          <w:spacing w:val="1"/>
        </w:rPr>
        <w:t xml:space="preserve"> </w:t>
      </w:r>
      <w:r>
        <w:rPr>
          <w:spacing w:val="-5"/>
        </w:rPr>
        <w:t>A.</w:t>
      </w:r>
      <w:r>
        <w:tab/>
      </w:r>
      <w:r>
        <w:rPr>
          <w:spacing w:val="-5"/>
        </w:rPr>
        <w:t>570</w:t>
      </w:r>
    </w:p>
    <w:p w:rsidR="007C6FEF" w:rsidRDefault="008A5EDA">
      <w:pPr>
        <w:spacing w:before="474" w:line="375"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2"/>
          <w:sz w:val="28"/>
        </w:rPr>
        <w:t>XXIII.</w:t>
      </w:r>
    </w:p>
    <w:p w:rsidR="007C6FEF" w:rsidRDefault="008A5EDA">
      <w:pPr>
        <w:spacing w:line="375" w:lineRule="exact"/>
        <w:ind w:left="852"/>
        <w:rPr>
          <w:rFonts w:ascii="Arial Black"/>
          <w:sz w:val="28"/>
        </w:rPr>
      </w:pPr>
      <w:r>
        <w:rPr>
          <w:rFonts w:ascii="Arial Black"/>
          <w:sz w:val="28"/>
        </w:rPr>
        <w:t>COMPUTER</w:t>
      </w:r>
      <w:r>
        <w:rPr>
          <w:rFonts w:ascii="Arial Black"/>
          <w:spacing w:val="-11"/>
          <w:sz w:val="28"/>
        </w:rPr>
        <w:t xml:space="preserve"> </w:t>
      </w:r>
      <w:r>
        <w:rPr>
          <w:rFonts w:ascii="Arial Black"/>
          <w:sz w:val="28"/>
        </w:rPr>
        <w:t>AND</w:t>
      </w:r>
      <w:r>
        <w:rPr>
          <w:rFonts w:ascii="Arial Black"/>
          <w:spacing w:val="-7"/>
          <w:sz w:val="28"/>
        </w:rPr>
        <w:t xml:space="preserve"> </w:t>
      </w:r>
      <w:r>
        <w:rPr>
          <w:rFonts w:ascii="Arial Black"/>
          <w:sz w:val="28"/>
        </w:rPr>
        <w:t>SOFTWARE</w:t>
      </w:r>
      <w:r>
        <w:rPr>
          <w:rFonts w:ascii="Arial Black"/>
          <w:spacing w:val="-7"/>
          <w:sz w:val="28"/>
        </w:rPr>
        <w:t xml:space="preserve"> </w:t>
      </w:r>
      <w:r>
        <w:rPr>
          <w:rFonts w:ascii="Arial Black"/>
          <w:spacing w:val="-2"/>
          <w:sz w:val="28"/>
        </w:rPr>
        <w:t>ENGINEERING</w:t>
      </w:r>
    </w:p>
    <w:p w:rsidR="007C6FEF" w:rsidRDefault="008A5EDA">
      <w:pPr>
        <w:spacing w:before="207"/>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47" w:line="259" w:lineRule="auto"/>
        <w:ind w:right="1739"/>
        <w:jc w:val="left"/>
      </w:pPr>
      <w:r>
        <w:rPr>
          <w:w w:val="90"/>
        </w:rPr>
        <w:t>INPUT</w:t>
      </w:r>
      <w:r>
        <w:t xml:space="preserve"> </w:t>
      </w:r>
      <w:r>
        <w:rPr>
          <w:w w:val="90"/>
        </w:rPr>
        <w:t>DATA</w:t>
      </w:r>
      <w:r>
        <w:t xml:space="preserve"> </w:t>
      </w:r>
      <w:r>
        <w:rPr>
          <w:w w:val="90"/>
        </w:rPr>
        <w:t>VALIDATION:</w:t>
      </w:r>
      <w:r>
        <w:t xml:space="preserve"> </w:t>
      </w:r>
      <w:r>
        <w:rPr>
          <w:w w:val="90"/>
        </w:rPr>
        <w:t>MODERN</w:t>
      </w:r>
      <w:r>
        <w:t xml:space="preserve"> </w:t>
      </w:r>
      <w:r>
        <w:rPr>
          <w:w w:val="90"/>
        </w:rPr>
        <w:t>APPROACHES</w:t>
      </w:r>
      <w:r>
        <w:t xml:space="preserve"> </w:t>
      </w:r>
      <w:r>
        <w:rPr>
          <w:w w:val="90"/>
        </w:rPr>
        <w:t>AND</w:t>
      </w:r>
      <w:r>
        <w:t xml:space="preserve"> </w:t>
      </w:r>
      <w:r>
        <w:rPr>
          <w:w w:val="90"/>
        </w:rPr>
        <w:t>EFFECTIVE</w:t>
      </w:r>
      <w:r>
        <w:t xml:space="preserve"> </w:t>
      </w:r>
      <w:r>
        <w:rPr>
          <w:w w:val="90"/>
        </w:rPr>
        <w:t xml:space="preserve">USE </w:t>
      </w:r>
      <w:r>
        <w:rPr>
          <w:spacing w:val="-8"/>
        </w:rPr>
        <w:t>OF THE PYDANTIC LIBRARY</w:t>
      </w:r>
    </w:p>
    <w:p w:rsidR="007C6FEF" w:rsidRDefault="008A5EDA">
      <w:pPr>
        <w:tabs>
          <w:tab w:val="right" w:leader="dot" w:pos="9059"/>
        </w:tabs>
        <w:spacing w:before="2"/>
        <w:ind w:left="852"/>
        <w:rPr>
          <w:sz w:val="24"/>
        </w:rPr>
      </w:pPr>
      <w:r>
        <w:rPr>
          <w:spacing w:val="-2"/>
          <w:sz w:val="24"/>
        </w:rPr>
        <w:t>Abramenko</w:t>
      </w:r>
      <w:r>
        <w:rPr>
          <w:spacing w:val="-6"/>
          <w:sz w:val="24"/>
        </w:rPr>
        <w:t xml:space="preserve"> </w:t>
      </w:r>
      <w:r>
        <w:rPr>
          <w:spacing w:val="-2"/>
          <w:sz w:val="24"/>
        </w:rPr>
        <w:t>Yu.,</w:t>
      </w:r>
      <w:r>
        <w:rPr>
          <w:spacing w:val="-5"/>
          <w:sz w:val="24"/>
        </w:rPr>
        <w:t xml:space="preserve"> </w:t>
      </w:r>
      <w:r>
        <w:rPr>
          <w:spacing w:val="-2"/>
          <w:sz w:val="24"/>
        </w:rPr>
        <w:t>Kozub</w:t>
      </w:r>
      <w:r>
        <w:rPr>
          <w:spacing w:val="-6"/>
          <w:sz w:val="24"/>
        </w:rPr>
        <w:t xml:space="preserve"> </w:t>
      </w:r>
      <w:r>
        <w:rPr>
          <w:spacing w:val="-12"/>
          <w:sz w:val="24"/>
        </w:rPr>
        <w:t>H</w:t>
      </w:r>
      <w:r>
        <w:rPr>
          <w:sz w:val="24"/>
        </w:rPr>
        <w:tab/>
      </w:r>
      <w:r>
        <w:rPr>
          <w:spacing w:val="-5"/>
          <w:sz w:val="24"/>
        </w:rPr>
        <w:t>573</w:t>
      </w:r>
    </w:p>
    <w:p w:rsidR="007C6FEF" w:rsidRDefault="008A5EDA">
      <w:pPr>
        <w:spacing w:before="268" w:line="259" w:lineRule="auto"/>
        <w:ind w:left="852" w:right="1739"/>
        <w:rPr>
          <w:sz w:val="24"/>
        </w:rPr>
      </w:pPr>
      <w:r>
        <w:rPr>
          <w:w w:val="90"/>
          <w:sz w:val="24"/>
        </w:rPr>
        <w:t>IoT SOFTWARE FOR DATA FLOW MANAGEMENT IN THE AGRICULTURAL</w:t>
      </w:r>
      <w:r>
        <w:rPr>
          <w:spacing w:val="40"/>
          <w:sz w:val="24"/>
        </w:rPr>
        <w:t xml:space="preserve"> </w:t>
      </w:r>
      <w:r>
        <w:rPr>
          <w:spacing w:val="-8"/>
          <w:sz w:val="24"/>
        </w:rPr>
        <w:t>AND LEGAL SPHERES IN UKRAINE</w:t>
      </w:r>
    </w:p>
    <w:p w:rsidR="007C6FEF" w:rsidRDefault="008A5EDA">
      <w:pPr>
        <w:spacing w:before="1"/>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right" w:leader="dot" w:pos="9059"/>
        </w:tabs>
        <w:spacing w:before="22"/>
        <w:ind w:left="852"/>
        <w:rPr>
          <w:sz w:val="24"/>
        </w:rPr>
      </w:pPr>
      <w:r>
        <w:rPr>
          <w:spacing w:val="-8"/>
          <w:sz w:val="24"/>
        </w:rPr>
        <w:t>Syrotyuk</w:t>
      </w:r>
      <w:r>
        <w:rPr>
          <w:spacing w:val="1"/>
          <w:sz w:val="24"/>
        </w:rPr>
        <w:t xml:space="preserve"> </w:t>
      </w:r>
      <w:r>
        <w:rPr>
          <w:spacing w:val="-8"/>
          <w:sz w:val="24"/>
        </w:rPr>
        <w:t>S.,</w:t>
      </w:r>
      <w:r>
        <w:rPr>
          <w:spacing w:val="4"/>
          <w:sz w:val="24"/>
        </w:rPr>
        <w:t xml:space="preserve"> </w:t>
      </w:r>
      <w:r>
        <w:rPr>
          <w:spacing w:val="-8"/>
          <w:sz w:val="24"/>
        </w:rPr>
        <w:t>Feloniuk</w:t>
      </w:r>
      <w:r>
        <w:rPr>
          <w:sz w:val="24"/>
        </w:rPr>
        <w:t xml:space="preserve"> </w:t>
      </w:r>
      <w:r>
        <w:rPr>
          <w:spacing w:val="-8"/>
          <w:sz w:val="24"/>
        </w:rPr>
        <w:t>I.V.,</w:t>
      </w:r>
      <w:r>
        <w:rPr>
          <w:spacing w:val="4"/>
          <w:sz w:val="24"/>
        </w:rPr>
        <w:t xml:space="preserve"> </w:t>
      </w:r>
      <w:r>
        <w:rPr>
          <w:spacing w:val="-8"/>
          <w:sz w:val="24"/>
        </w:rPr>
        <w:t>Shvets</w:t>
      </w:r>
      <w:r>
        <w:rPr>
          <w:spacing w:val="2"/>
          <w:sz w:val="24"/>
        </w:rPr>
        <w:t xml:space="preserve"> </w:t>
      </w:r>
      <w:r>
        <w:rPr>
          <w:spacing w:val="-8"/>
          <w:sz w:val="24"/>
        </w:rPr>
        <w:t>Yu.-M.T.,</w:t>
      </w:r>
      <w:r>
        <w:rPr>
          <w:spacing w:val="1"/>
          <w:sz w:val="24"/>
        </w:rPr>
        <w:t xml:space="preserve"> </w:t>
      </w:r>
      <w:r>
        <w:rPr>
          <w:spacing w:val="-8"/>
          <w:sz w:val="24"/>
        </w:rPr>
        <w:t>Pavlyk</w:t>
      </w:r>
      <w:r>
        <w:rPr>
          <w:spacing w:val="2"/>
          <w:sz w:val="24"/>
        </w:rPr>
        <w:t xml:space="preserve"> </w:t>
      </w:r>
      <w:r>
        <w:rPr>
          <w:spacing w:val="-8"/>
          <w:sz w:val="24"/>
        </w:rPr>
        <w:t>V.O.</w:t>
      </w:r>
      <w:r>
        <w:rPr>
          <w:sz w:val="24"/>
        </w:rPr>
        <w:tab/>
      </w:r>
      <w:r>
        <w:rPr>
          <w:spacing w:val="-5"/>
          <w:sz w:val="24"/>
        </w:rPr>
        <w:t>579</w:t>
      </w:r>
    </w:p>
    <w:p w:rsidR="007C6FEF" w:rsidRDefault="008A5EDA">
      <w:pPr>
        <w:spacing w:before="228"/>
        <w:ind w:left="852"/>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223" w:line="259" w:lineRule="auto"/>
        <w:ind w:left="852" w:right="1278"/>
        <w:jc w:val="left"/>
      </w:pPr>
      <w:r>
        <w:rPr>
          <w:w w:val="90"/>
        </w:rPr>
        <w:t xml:space="preserve">THE FUTURE OF SAAS IS CONVERSATIONAL: HOW LLMS ARE REDEFINING THE </w:t>
      </w:r>
      <w:r>
        <w:rPr>
          <w:spacing w:val="-8"/>
        </w:rPr>
        <w:t>USER</w:t>
      </w:r>
      <w:r>
        <w:rPr>
          <w:spacing w:val="-7"/>
        </w:rPr>
        <w:t xml:space="preserve"> </w:t>
      </w:r>
      <w:r>
        <w:rPr>
          <w:spacing w:val="-8"/>
        </w:rPr>
        <w:t>EXPERIENCE</w:t>
      </w:r>
    </w:p>
    <w:p w:rsidR="007C6FEF" w:rsidRDefault="008A5EDA">
      <w:pPr>
        <w:pStyle w:val="a3"/>
        <w:tabs>
          <w:tab w:val="right" w:leader="dot" w:pos="9026"/>
        </w:tabs>
        <w:spacing w:line="249" w:lineRule="exact"/>
        <w:ind w:left="852"/>
        <w:jc w:val="left"/>
      </w:pPr>
      <w:r>
        <w:rPr>
          <w:spacing w:val="-4"/>
        </w:rPr>
        <w:t>Romankiv</w:t>
      </w:r>
      <w:r>
        <w:rPr>
          <w:spacing w:val="3"/>
        </w:rPr>
        <w:t xml:space="preserve"> </w:t>
      </w:r>
      <w:r>
        <w:rPr>
          <w:spacing w:val="-5"/>
        </w:rPr>
        <w:t>N.</w:t>
      </w:r>
      <w:r>
        <w:tab/>
      </w:r>
      <w:r>
        <w:rPr>
          <w:spacing w:val="-5"/>
        </w:rPr>
        <w:t>586</w:t>
      </w:r>
    </w:p>
    <w:p w:rsidR="007C6FEF" w:rsidRDefault="008A5EDA">
      <w:pPr>
        <w:spacing w:before="474" w:line="375"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4"/>
          <w:sz w:val="28"/>
        </w:rPr>
        <w:t>XXIV.</w:t>
      </w:r>
    </w:p>
    <w:p w:rsidR="007C6FEF" w:rsidRDefault="008A5EDA">
      <w:pPr>
        <w:spacing w:before="11" w:line="216" w:lineRule="auto"/>
        <w:ind w:left="852" w:right="4265"/>
        <w:rPr>
          <w:rFonts w:ascii="Arial Black"/>
          <w:sz w:val="28"/>
        </w:rPr>
      </w:pPr>
      <w:r>
        <w:rPr>
          <w:rFonts w:ascii="Arial Black"/>
          <w:sz w:val="28"/>
        </w:rPr>
        <w:t>SYSTEM</w:t>
      </w:r>
      <w:r>
        <w:rPr>
          <w:rFonts w:ascii="Arial Black"/>
          <w:spacing w:val="-17"/>
          <w:sz w:val="28"/>
        </w:rPr>
        <w:t xml:space="preserve"> </w:t>
      </w:r>
      <w:r>
        <w:rPr>
          <w:rFonts w:ascii="Arial Black"/>
          <w:sz w:val="28"/>
        </w:rPr>
        <w:t>ANALYSIS,</w:t>
      </w:r>
      <w:r>
        <w:rPr>
          <w:rFonts w:ascii="Arial Black"/>
          <w:spacing w:val="-19"/>
          <w:sz w:val="28"/>
        </w:rPr>
        <w:t xml:space="preserve"> </w:t>
      </w:r>
      <w:r>
        <w:rPr>
          <w:rFonts w:ascii="Arial Black"/>
          <w:sz w:val="28"/>
        </w:rPr>
        <w:t>MODELING AND OPTIMIZATION</w:t>
      </w:r>
    </w:p>
    <w:p w:rsidR="007C6FEF" w:rsidRDefault="008A5EDA">
      <w:pPr>
        <w:spacing w:before="215"/>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48" w:line="261" w:lineRule="auto"/>
        <w:ind w:right="736"/>
        <w:jc w:val="left"/>
      </w:pPr>
      <w:r>
        <w:rPr>
          <w:w w:val="90"/>
        </w:rPr>
        <w:t>VISUALIZATION</w:t>
      </w:r>
      <w:r>
        <w:rPr>
          <w:spacing w:val="-5"/>
          <w:w w:val="90"/>
        </w:rPr>
        <w:t xml:space="preserve"> </w:t>
      </w:r>
      <w:r>
        <w:rPr>
          <w:w w:val="90"/>
        </w:rPr>
        <w:t>AND</w:t>
      </w:r>
      <w:r>
        <w:rPr>
          <w:spacing w:val="-4"/>
          <w:w w:val="90"/>
        </w:rPr>
        <w:t xml:space="preserve"> </w:t>
      </w:r>
      <w:r>
        <w:rPr>
          <w:w w:val="90"/>
        </w:rPr>
        <w:t>NUMERICAL</w:t>
      </w:r>
      <w:r>
        <w:rPr>
          <w:spacing w:val="-3"/>
          <w:w w:val="90"/>
        </w:rPr>
        <w:t xml:space="preserve"> </w:t>
      </w:r>
      <w:r>
        <w:rPr>
          <w:w w:val="90"/>
        </w:rPr>
        <w:t>ANALYSIS</w:t>
      </w:r>
      <w:r>
        <w:rPr>
          <w:spacing w:val="-2"/>
          <w:w w:val="90"/>
        </w:rPr>
        <w:t xml:space="preserve"> </w:t>
      </w:r>
      <w:r>
        <w:rPr>
          <w:w w:val="90"/>
        </w:rPr>
        <w:t>OF</w:t>
      </w:r>
      <w:r>
        <w:rPr>
          <w:spacing w:val="-5"/>
          <w:w w:val="90"/>
        </w:rPr>
        <w:t xml:space="preserve"> </w:t>
      </w:r>
      <w:r>
        <w:rPr>
          <w:w w:val="90"/>
        </w:rPr>
        <w:t>PHASE</w:t>
      </w:r>
      <w:r>
        <w:rPr>
          <w:spacing w:val="-5"/>
          <w:w w:val="90"/>
        </w:rPr>
        <w:t xml:space="preserve"> </w:t>
      </w:r>
      <w:r>
        <w:rPr>
          <w:w w:val="90"/>
        </w:rPr>
        <w:t>TRAJECTORIES</w:t>
      </w:r>
      <w:r>
        <w:rPr>
          <w:spacing w:val="-4"/>
          <w:w w:val="90"/>
        </w:rPr>
        <w:t xml:space="preserve"> </w:t>
      </w:r>
      <w:r>
        <w:rPr>
          <w:w w:val="90"/>
        </w:rPr>
        <w:t xml:space="preserve">OF </w:t>
      </w:r>
      <w:r>
        <w:rPr>
          <w:spacing w:val="-8"/>
        </w:rPr>
        <w:t>CONTINUOUS DYNAMICAL SYSTEMS USING MATLAB</w:t>
      </w:r>
    </w:p>
    <w:p w:rsidR="007C6FEF" w:rsidRDefault="008A5EDA">
      <w:pPr>
        <w:tabs>
          <w:tab w:val="right" w:leader="dot" w:pos="9059"/>
        </w:tabs>
        <w:spacing w:line="267" w:lineRule="exact"/>
        <w:ind w:left="852"/>
        <w:rPr>
          <w:sz w:val="24"/>
        </w:rPr>
      </w:pPr>
      <w:r>
        <w:rPr>
          <w:spacing w:val="-2"/>
          <w:sz w:val="24"/>
        </w:rPr>
        <w:t>Luparenko</w:t>
      </w:r>
      <w:r>
        <w:rPr>
          <w:spacing w:val="-9"/>
          <w:sz w:val="24"/>
        </w:rPr>
        <w:t xml:space="preserve"> </w:t>
      </w:r>
      <w:r>
        <w:rPr>
          <w:spacing w:val="-2"/>
          <w:sz w:val="24"/>
        </w:rPr>
        <w:t>O.,</w:t>
      </w:r>
      <w:r>
        <w:rPr>
          <w:spacing w:val="-9"/>
          <w:sz w:val="24"/>
        </w:rPr>
        <w:t xml:space="preserve"> </w:t>
      </w:r>
      <w:r>
        <w:rPr>
          <w:spacing w:val="-2"/>
          <w:sz w:val="24"/>
        </w:rPr>
        <w:t>Grafov</w:t>
      </w:r>
      <w:r>
        <w:rPr>
          <w:spacing w:val="-12"/>
          <w:sz w:val="24"/>
        </w:rPr>
        <w:t xml:space="preserve"> </w:t>
      </w:r>
      <w:r>
        <w:rPr>
          <w:spacing w:val="-2"/>
          <w:sz w:val="24"/>
        </w:rPr>
        <w:t>V.,</w:t>
      </w:r>
      <w:r>
        <w:rPr>
          <w:spacing w:val="-10"/>
          <w:sz w:val="24"/>
        </w:rPr>
        <w:t xml:space="preserve"> </w:t>
      </w:r>
      <w:r>
        <w:rPr>
          <w:spacing w:val="-2"/>
          <w:sz w:val="24"/>
        </w:rPr>
        <w:t>Kozlov</w:t>
      </w:r>
      <w:r>
        <w:rPr>
          <w:spacing w:val="-10"/>
          <w:sz w:val="24"/>
        </w:rPr>
        <w:t xml:space="preserve"> M</w:t>
      </w:r>
      <w:r>
        <w:rPr>
          <w:sz w:val="24"/>
        </w:rPr>
        <w:tab/>
      </w:r>
      <w:r>
        <w:rPr>
          <w:spacing w:val="-5"/>
          <w:sz w:val="24"/>
        </w:rPr>
        <w:t>589</w:t>
      </w:r>
    </w:p>
    <w:p w:rsidR="007C6FEF" w:rsidRDefault="007C6FEF">
      <w:pPr>
        <w:spacing w:line="267" w:lineRule="exact"/>
        <w:rPr>
          <w:sz w:val="24"/>
        </w:rPr>
        <w:sectPr w:rsidR="007C6FEF">
          <w:pgSz w:w="11910" w:h="16850"/>
          <w:pgMar w:top="1400" w:right="850" w:bottom="1220" w:left="850" w:header="585" w:footer="1028" w:gutter="0"/>
          <w:cols w:space="720"/>
        </w:sectPr>
      </w:pPr>
    </w:p>
    <w:p w:rsidR="007C6FEF" w:rsidRDefault="008A5EDA">
      <w:pPr>
        <w:spacing w:before="1" w:line="367" w:lineRule="exact"/>
        <w:ind w:left="1135"/>
        <w:rPr>
          <w:rFonts w:ascii="Arial Black"/>
          <w:sz w:val="28"/>
        </w:rPr>
      </w:pPr>
      <w:r>
        <w:rPr>
          <w:rFonts w:ascii="Arial Black"/>
          <w:noProof/>
          <w:sz w:val="28"/>
        </w:rPr>
        <w:lastRenderedPageBreak/>
        <mc:AlternateContent>
          <mc:Choice Requires="wps">
            <w:drawing>
              <wp:anchor distT="0" distB="0" distL="0" distR="0" simplePos="0" relativeHeight="15758848" behindDoc="0" locked="0" layoutInCell="1" allowOverlap="1">
                <wp:simplePos x="0" y="0"/>
                <wp:positionH relativeFrom="page">
                  <wp:posOffset>760094</wp:posOffset>
                </wp:positionH>
                <wp:positionV relativeFrom="paragraph">
                  <wp:posOffset>207546</wp:posOffset>
                </wp:positionV>
                <wp:extent cx="1270" cy="1436370"/>
                <wp:effectExtent l="0" t="0" r="0" b="0"/>
                <wp:wrapNone/>
                <wp:docPr id="74" name="Graphic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DEF550A" id="Graphic 74" o:spid="_x0000_s1026" style="position:absolute;margin-left:59.85pt;margin-top:16.35pt;width:.1pt;height:113.1pt;z-index:15758848;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" path="m,l,1436369e" filled="f" strokeweight=".5pt">
                <v:path arrowok="t"/>
                <w10:wrap anchorx="page"/>
              </v:shape>
            </w:pict>
          </mc:Fallback>
        </mc:AlternateContent>
      </w:r>
      <w:r>
        <w:rPr>
          <w:rFonts w:ascii="Arial Black"/>
          <w:sz w:val="28"/>
        </w:rPr>
        <w:t>SECTION</w:t>
      </w:r>
      <w:r>
        <w:rPr>
          <w:rFonts w:ascii="Arial Black"/>
          <w:spacing w:val="-10"/>
          <w:sz w:val="28"/>
        </w:rPr>
        <w:t xml:space="preserve"> </w:t>
      </w:r>
      <w:r>
        <w:rPr>
          <w:rFonts w:ascii="Arial Black"/>
          <w:spacing w:val="-4"/>
          <w:sz w:val="28"/>
        </w:rPr>
        <w:t>XXV.</w:t>
      </w:r>
    </w:p>
    <w:p w:rsidR="007C6FEF" w:rsidRDefault="008A5EDA">
      <w:pPr>
        <w:spacing w:line="367" w:lineRule="exact"/>
        <w:ind w:left="1135"/>
        <w:rPr>
          <w:rFonts w:ascii="Arial Black"/>
          <w:sz w:val="28"/>
        </w:rPr>
      </w:pPr>
      <w:r>
        <w:rPr>
          <w:rFonts w:ascii="Arial Black"/>
          <w:sz w:val="28"/>
        </w:rPr>
        <w:t>INFORMATION</w:t>
      </w:r>
      <w:r>
        <w:rPr>
          <w:rFonts w:ascii="Arial Black"/>
          <w:spacing w:val="-13"/>
          <w:sz w:val="28"/>
        </w:rPr>
        <w:t xml:space="preserve"> </w:t>
      </w:r>
      <w:r>
        <w:rPr>
          <w:rFonts w:ascii="Arial Black"/>
          <w:sz w:val="28"/>
        </w:rPr>
        <w:t>TECHNOLOGIES</w:t>
      </w:r>
      <w:r>
        <w:rPr>
          <w:rFonts w:ascii="Arial Black"/>
          <w:spacing w:val="-10"/>
          <w:sz w:val="28"/>
        </w:rPr>
        <w:t xml:space="preserve"> </w:t>
      </w:r>
      <w:r>
        <w:rPr>
          <w:rFonts w:ascii="Arial Black"/>
          <w:sz w:val="28"/>
        </w:rPr>
        <w:t>AND</w:t>
      </w:r>
      <w:r>
        <w:rPr>
          <w:rFonts w:ascii="Arial Black"/>
          <w:spacing w:val="-12"/>
          <w:sz w:val="28"/>
        </w:rPr>
        <w:t xml:space="preserve"> </w:t>
      </w:r>
      <w:r>
        <w:rPr>
          <w:rFonts w:ascii="Arial Black"/>
          <w:spacing w:val="-2"/>
          <w:sz w:val="28"/>
        </w:rPr>
        <w:t>SYSTEMS</w:t>
      </w:r>
    </w:p>
    <w:p w:rsidR="007C6FEF" w:rsidRDefault="008A5EDA">
      <w:pPr>
        <w:spacing w:before="185"/>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spacing w:before="221" w:line="247" w:lineRule="auto"/>
        <w:ind w:left="1135" w:right="1277"/>
      </w:pPr>
      <w:r>
        <w:t>SOME</w:t>
      </w:r>
      <w:r>
        <w:rPr>
          <w:spacing w:val="-16"/>
        </w:rPr>
        <w:t xml:space="preserve"> </w:t>
      </w:r>
      <w:r>
        <w:t>FEATURES</w:t>
      </w:r>
      <w:r>
        <w:rPr>
          <w:spacing w:val="-16"/>
        </w:rPr>
        <w:t xml:space="preserve"> </w:t>
      </w:r>
      <w:r>
        <w:t>OF</w:t>
      </w:r>
      <w:r>
        <w:rPr>
          <w:spacing w:val="-16"/>
        </w:rPr>
        <w:t xml:space="preserve"> </w:t>
      </w:r>
      <w:r>
        <w:t>USING</w:t>
      </w:r>
      <w:r>
        <w:rPr>
          <w:spacing w:val="-16"/>
        </w:rPr>
        <w:t xml:space="preserve"> </w:t>
      </w:r>
      <w:r>
        <w:t>CRIMINAL</w:t>
      </w:r>
      <w:r>
        <w:rPr>
          <w:spacing w:val="-16"/>
        </w:rPr>
        <w:t xml:space="preserve"> </w:t>
      </w:r>
      <w:r>
        <w:t>ANALYSIS</w:t>
      </w:r>
      <w:r>
        <w:rPr>
          <w:spacing w:val="-16"/>
        </w:rPr>
        <w:t xml:space="preserve"> </w:t>
      </w:r>
      <w:r>
        <w:t>BY</w:t>
      </w:r>
      <w:r>
        <w:rPr>
          <w:spacing w:val="-16"/>
        </w:rPr>
        <w:t xml:space="preserve"> </w:t>
      </w:r>
      <w:r>
        <w:t>THE</w:t>
      </w:r>
      <w:r>
        <w:rPr>
          <w:spacing w:val="-16"/>
        </w:rPr>
        <w:t xml:space="preserve"> </w:t>
      </w:r>
      <w:r>
        <w:t xml:space="preserve">NATIONAL </w:t>
      </w:r>
      <w:r>
        <w:rPr>
          <w:spacing w:val="-10"/>
        </w:rPr>
        <w:t>POLICE</w:t>
      </w:r>
      <w:r>
        <w:rPr>
          <w:spacing w:val="-2"/>
        </w:rPr>
        <w:t xml:space="preserve"> </w:t>
      </w:r>
      <w:r>
        <w:rPr>
          <w:spacing w:val="-10"/>
        </w:rPr>
        <w:t>OF</w:t>
      </w:r>
      <w:r>
        <w:rPr>
          <w:spacing w:val="-2"/>
        </w:rPr>
        <w:t xml:space="preserve"> </w:t>
      </w:r>
      <w:r>
        <w:rPr>
          <w:spacing w:val="-10"/>
        </w:rPr>
        <w:t>UKRAINE'S</w:t>
      </w:r>
      <w:r>
        <w:t xml:space="preserve"> </w:t>
      </w:r>
      <w:r>
        <w:rPr>
          <w:spacing w:val="-10"/>
        </w:rPr>
        <w:t>UNITS</w:t>
      </w:r>
      <w:r>
        <w:rPr>
          <w:spacing w:val="-1"/>
        </w:rPr>
        <w:t xml:space="preserve"> </w:t>
      </w:r>
      <w:r>
        <w:rPr>
          <w:spacing w:val="-10"/>
        </w:rPr>
        <w:t>UNDER</w:t>
      </w:r>
      <w:r>
        <w:rPr>
          <w:spacing w:val="-3"/>
        </w:rPr>
        <w:t xml:space="preserve"> </w:t>
      </w:r>
      <w:r>
        <w:rPr>
          <w:spacing w:val="-10"/>
        </w:rPr>
        <w:t>MARTIAL</w:t>
      </w:r>
      <w:r>
        <w:rPr>
          <w:spacing w:val="-3"/>
        </w:rPr>
        <w:t xml:space="preserve"> </w:t>
      </w:r>
      <w:r>
        <w:rPr>
          <w:spacing w:val="-10"/>
        </w:rPr>
        <w:t>LAW</w:t>
      </w:r>
      <w:r>
        <w:rPr>
          <w:spacing w:val="-2"/>
        </w:rPr>
        <w:t xml:space="preserve"> </w:t>
      </w:r>
      <w:r>
        <w:rPr>
          <w:spacing w:val="-10"/>
        </w:rPr>
        <w:t>CONDITIONS</w:t>
      </w:r>
    </w:p>
    <w:p w:rsidR="007C6FEF" w:rsidRDefault="008A5EDA">
      <w:pPr>
        <w:spacing w:before="2"/>
        <w:ind w:left="1135"/>
        <w:rPr>
          <w:sz w:val="24"/>
        </w:rPr>
      </w:pPr>
      <w:r>
        <w:rPr>
          <w:noProof/>
          <w:sz w:val="24"/>
        </w:rPr>
        <mc:AlternateContent>
          <mc:Choice Requires="wps">
            <w:drawing>
              <wp:anchor distT="0" distB="0" distL="0" distR="0" simplePos="0" relativeHeight="15759360" behindDoc="0" locked="0" layoutInCell="1" allowOverlap="1">
                <wp:simplePos x="0" y="0"/>
                <wp:positionH relativeFrom="page">
                  <wp:posOffset>669268</wp:posOffset>
                </wp:positionH>
                <wp:positionV relativeFrom="paragraph">
                  <wp:posOffset>559328</wp:posOffset>
                </wp:positionV>
                <wp:extent cx="198120" cy="662305"/>
                <wp:effectExtent l="0" t="0" r="0" b="0"/>
                <wp:wrapNone/>
                <wp:docPr id="75"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75" o:spid="_x0000_s1050" type="#_x0000_t202" style="position:absolute;left:0;text-align:left;margin-left:52.7pt;margin-top:44.05pt;width:15.6pt;height:52.15pt;z-index:157593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9"/>
        <w:ind w:left="1135"/>
        <w:rPr>
          <w:sz w:val="24"/>
        </w:rPr>
      </w:pPr>
      <w:r>
        <w:rPr>
          <w:spacing w:val="-8"/>
          <w:sz w:val="24"/>
        </w:rPr>
        <w:t>Aksenov</w:t>
      </w:r>
      <w:r>
        <w:rPr>
          <w:spacing w:val="1"/>
          <w:sz w:val="24"/>
        </w:rPr>
        <w:t xml:space="preserve"> </w:t>
      </w:r>
      <w:r>
        <w:rPr>
          <w:spacing w:val="-8"/>
          <w:sz w:val="24"/>
        </w:rPr>
        <w:t>A.Ye.,</w:t>
      </w:r>
      <w:r>
        <w:rPr>
          <w:spacing w:val="3"/>
          <w:sz w:val="24"/>
        </w:rPr>
        <w:t xml:space="preserve"> </w:t>
      </w:r>
      <w:r>
        <w:rPr>
          <w:spacing w:val="-8"/>
          <w:sz w:val="24"/>
        </w:rPr>
        <w:t>Velychko</w:t>
      </w:r>
      <w:r>
        <w:rPr>
          <w:spacing w:val="2"/>
          <w:sz w:val="24"/>
        </w:rPr>
        <w:t xml:space="preserve"> </w:t>
      </w:r>
      <w:r>
        <w:rPr>
          <w:spacing w:val="-8"/>
          <w:sz w:val="24"/>
        </w:rPr>
        <w:t>R.O.,</w:t>
      </w:r>
      <w:r>
        <w:rPr>
          <w:spacing w:val="3"/>
          <w:sz w:val="24"/>
        </w:rPr>
        <w:t xml:space="preserve"> </w:t>
      </w:r>
      <w:r>
        <w:rPr>
          <w:spacing w:val="-8"/>
          <w:sz w:val="24"/>
        </w:rPr>
        <w:t>Borysevych</w:t>
      </w:r>
      <w:r>
        <w:rPr>
          <w:spacing w:val="1"/>
          <w:sz w:val="24"/>
        </w:rPr>
        <w:t xml:space="preserve"> </w:t>
      </w:r>
      <w:r>
        <w:rPr>
          <w:spacing w:val="-8"/>
          <w:sz w:val="24"/>
        </w:rPr>
        <w:t>D.O.,</w:t>
      </w:r>
      <w:r>
        <w:rPr>
          <w:spacing w:val="3"/>
          <w:sz w:val="24"/>
        </w:rPr>
        <w:t xml:space="preserve"> </w:t>
      </w:r>
      <w:r>
        <w:rPr>
          <w:spacing w:val="-8"/>
          <w:sz w:val="24"/>
        </w:rPr>
        <w:t>Kyselyov</w:t>
      </w:r>
      <w:r>
        <w:rPr>
          <w:spacing w:val="1"/>
          <w:sz w:val="24"/>
        </w:rPr>
        <w:t xml:space="preserve"> </w:t>
      </w:r>
      <w:r>
        <w:rPr>
          <w:spacing w:val="-8"/>
          <w:sz w:val="24"/>
        </w:rPr>
        <w:t>A.O</w:t>
      </w:r>
      <w:r>
        <w:rPr>
          <w:sz w:val="24"/>
        </w:rPr>
        <w:tab/>
      </w:r>
      <w:r>
        <w:rPr>
          <w:spacing w:val="-5"/>
          <w:sz w:val="24"/>
        </w:rPr>
        <w:t>599</w:t>
      </w:r>
    </w:p>
    <w:p w:rsidR="007C6FEF" w:rsidRDefault="008A5EDA">
      <w:pPr>
        <w:pStyle w:val="5"/>
        <w:spacing w:before="242" w:line="247" w:lineRule="auto"/>
        <w:ind w:left="1135" w:right="1277"/>
      </w:pPr>
      <w:r>
        <w:rPr>
          <w:w w:val="90"/>
        </w:rPr>
        <w:t xml:space="preserve">SUGGESTIONS FOR OPTIMIZING THE SIDECAR OPERATION UNDER HIGH </w:t>
      </w:r>
      <w:r>
        <w:rPr>
          <w:spacing w:val="-2"/>
        </w:rPr>
        <w:t>LOADS</w:t>
      </w:r>
    </w:p>
    <w:p w:rsidR="007C6FEF" w:rsidRDefault="008A5EDA">
      <w:pPr>
        <w:spacing w:before="2"/>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10" w:line="247" w:lineRule="auto"/>
        <w:ind w:left="1135" w:right="859"/>
        <w:rPr>
          <w:sz w:val="24"/>
        </w:rPr>
      </w:pPr>
      <w:r>
        <w:rPr>
          <w:spacing w:val="-2"/>
          <w:sz w:val="24"/>
        </w:rPr>
        <w:t>Kolomiitsev</w:t>
      </w:r>
      <w:r>
        <w:rPr>
          <w:spacing w:val="-14"/>
          <w:sz w:val="24"/>
        </w:rPr>
        <w:t xml:space="preserve"> </w:t>
      </w:r>
      <w:r>
        <w:rPr>
          <w:spacing w:val="-2"/>
          <w:sz w:val="24"/>
        </w:rPr>
        <w:t>O.,</w:t>
      </w:r>
      <w:r>
        <w:rPr>
          <w:spacing w:val="-14"/>
          <w:sz w:val="24"/>
        </w:rPr>
        <w:t xml:space="preserve"> </w:t>
      </w:r>
      <w:r>
        <w:rPr>
          <w:spacing w:val="-2"/>
          <w:sz w:val="24"/>
        </w:rPr>
        <w:t>Bulba</w:t>
      </w:r>
      <w:r>
        <w:rPr>
          <w:spacing w:val="-14"/>
          <w:sz w:val="24"/>
        </w:rPr>
        <w:t xml:space="preserve"> </w:t>
      </w:r>
      <w:r>
        <w:rPr>
          <w:spacing w:val="-2"/>
          <w:sz w:val="24"/>
        </w:rPr>
        <w:t>S.,</w:t>
      </w:r>
      <w:r>
        <w:rPr>
          <w:spacing w:val="-14"/>
          <w:sz w:val="24"/>
        </w:rPr>
        <w:t xml:space="preserve"> </w:t>
      </w:r>
      <w:r>
        <w:rPr>
          <w:spacing w:val="-2"/>
          <w:sz w:val="24"/>
        </w:rPr>
        <w:t>Nosko</w:t>
      </w:r>
      <w:r>
        <w:rPr>
          <w:spacing w:val="-14"/>
          <w:sz w:val="24"/>
        </w:rPr>
        <w:t xml:space="preserve"> </w:t>
      </w:r>
      <w:r>
        <w:rPr>
          <w:spacing w:val="-2"/>
          <w:sz w:val="24"/>
        </w:rPr>
        <w:t>S.,</w:t>
      </w:r>
      <w:r>
        <w:rPr>
          <w:spacing w:val="-14"/>
          <w:sz w:val="24"/>
        </w:rPr>
        <w:t xml:space="preserve"> </w:t>
      </w:r>
      <w:r>
        <w:rPr>
          <w:spacing w:val="-2"/>
          <w:sz w:val="24"/>
        </w:rPr>
        <w:t>Skorodielov</w:t>
      </w:r>
      <w:r>
        <w:rPr>
          <w:spacing w:val="-14"/>
          <w:sz w:val="24"/>
        </w:rPr>
        <w:t xml:space="preserve"> </w:t>
      </w:r>
      <w:r>
        <w:rPr>
          <w:spacing w:val="-2"/>
          <w:sz w:val="24"/>
        </w:rPr>
        <w:t>V.,</w:t>
      </w:r>
      <w:r>
        <w:rPr>
          <w:spacing w:val="-14"/>
          <w:sz w:val="24"/>
        </w:rPr>
        <w:t xml:space="preserve"> </w:t>
      </w:r>
      <w:r>
        <w:rPr>
          <w:spacing w:val="-2"/>
          <w:sz w:val="24"/>
        </w:rPr>
        <w:t>Rieznikov</w:t>
      </w:r>
      <w:r>
        <w:rPr>
          <w:spacing w:val="-14"/>
          <w:sz w:val="24"/>
        </w:rPr>
        <w:t xml:space="preserve"> </w:t>
      </w:r>
      <w:r>
        <w:rPr>
          <w:spacing w:val="-2"/>
          <w:sz w:val="24"/>
        </w:rPr>
        <w:t>Yu.,</w:t>
      </w:r>
      <w:r>
        <w:rPr>
          <w:spacing w:val="-14"/>
          <w:sz w:val="24"/>
        </w:rPr>
        <w:t xml:space="preserve"> </w:t>
      </w:r>
      <w:r>
        <w:rPr>
          <w:spacing w:val="-2"/>
          <w:sz w:val="24"/>
        </w:rPr>
        <w:t>Sobora</w:t>
      </w:r>
      <w:r>
        <w:rPr>
          <w:spacing w:val="-14"/>
          <w:sz w:val="24"/>
        </w:rPr>
        <w:t xml:space="preserve"> </w:t>
      </w:r>
      <w:r>
        <w:rPr>
          <w:spacing w:val="-2"/>
          <w:sz w:val="24"/>
        </w:rPr>
        <w:t xml:space="preserve">A., </w:t>
      </w:r>
      <w:r>
        <w:rPr>
          <w:sz w:val="24"/>
        </w:rPr>
        <w:t>Heiko H., Lilchytskyi V., Panchenko V., Oliinyk N., Rieznikovа O</w:t>
      </w:r>
      <w:r>
        <w:rPr>
          <w:sz w:val="24"/>
        </w:rPr>
        <w:tab/>
      </w:r>
      <w:r>
        <w:rPr>
          <w:spacing w:val="-4"/>
          <w:sz w:val="24"/>
        </w:rPr>
        <w:t>606</w:t>
      </w:r>
    </w:p>
    <w:p w:rsidR="007C6FEF" w:rsidRDefault="008A5EDA">
      <w:pPr>
        <w:pStyle w:val="5"/>
        <w:spacing w:before="234" w:line="247" w:lineRule="auto"/>
        <w:ind w:left="1135" w:right="1275"/>
      </w:pPr>
      <w:r>
        <w:t xml:space="preserve">THE ROLE OF ARTIFICIAL INTELLIGENCE IN THE DIGITAL </w:t>
      </w:r>
      <w:r>
        <w:rPr>
          <w:spacing w:val="-8"/>
        </w:rPr>
        <w:t>TRANSFORMATION</w:t>
      </w:r>
      <w:r>
        <w:rPr>
          <w:spacing w:val="-5"/>
        </w:rPr>
        <w:t xml:space="preserve"> </w:t>
      </w:r>
      <w:r>
        <w:rPr>
          <w:spacing w:val="-8"/>
        </w:rPr>
        <w:t>OF</w:t>
      </w:r>
      <w:r>
        <w:rPr>
          <w:spacing w:val="-5"/>
        </w:rPr>
        <w:t xml:space="preserve"> </w:t>
      </w:r>
      <w:r>
        <w:rPr>
          <w:spacing w:val="-8"/>
        </w:rPr>
        <w:t>PUBLIC</w:t>
      </w:r>
      <w:r>
        <w:rPr>
          <w:spacing w:val="-5"/>
        </w:rPr>
        <w:t xml:space="preserve"> </w:t>
      </w:r>
      <w:r>
        <w:rPr>
          <w:spacing w:val="-8"/>
        </w:rPr>
        <w:t>SECTOR</w:t>
      </w:r>
      <w:r>
        <w:rPr>
          <w:spacing w:val="-5"/>
        </w:rPr>
        <w:t xml:space="preserve"> </w:t>
      </w:r>
      <w:r>
        <w:rPr>
          <w:spacing w:val="-8"/>
        </w:rPr>
        <w:t>DOCUMENT</w:t>
      </w:r>
      <w:r>
        <w:rPr>
          <w:spacing w:val="-4"/>
        </w:rPr>
        <w:t xml:space="preserve"> </w:t>
      </w:r>
      <w:r>
        <w:rPr>
          <w:spacing w:val="-8"/>
        </w:rPr>
        <w:t>MANAGEMENT:</w:t>
      </w:r>
      <w:r>
        <w:rPr>
          <w:spacing w:val="-4"/>
        </w:rPr>
        <w:t xml:space="preserve"> </w:t>
      </w:r>
      <w:r>
        <w:rPr>
          <w:spacing w:val="-8"/>
        </w:rPr>
        <w:t xml:space="preserve">A </w:t>
      </w:r>
      <w:r>
        <w:t>CLOUD</w:t>
      </w:r>
      <w:r>
        <w:rPr>
          <w:spacing w:val="-16"/>
        </w:rPr>
        <w:t xml:space="preserve"> </w:t>
      </w:r>
      <w:r>
        <w:t>APPROACH</w:t>
      </w:r>
    </w:p>
    <w:p w:rsidR="007C6FEF" w:rsidRDefault="008A5EDA">
      <w:pPr>
        <w:tabs>
          <w:tab w:val="left" w:leader="dot" w:pos="8931"/>
        </w:tabs>
        <w:spacing w:before="3"/>
        <w:ind w:left="1135"/>
        <w:rPr>
          <w:sz w:val="24"/>
        </w:rPr>
      </w:pPr>
      <w:r>
        <w:rPr>
          <w:spacing w:val="-2"/>
          <w:sz w:val="24"/>
        </w:rPr>
        <w:t>Shabunina</w:t>
      </w:r>
      <w:r>
        <w:rPr>
          <w:spacing w:val="-11"/>
          <w:sz w:val="24"/>
        </w:rPr>
        <w:t xml:space="preserve"> </w:t>
      </w:r>
      <w:r>
        <w:rPr>
          <w:spacing w:val="-2"/>
          <w:sz w:val="24"/>
        </w:rPr>
        <w:t>V.,</w:t>
      </w:r>
      <w:r>
        <w:rPr>
          <w:spacing w:val="-10"/>
          <w:sz w:val="24"/>
        </w:rPr>
        <w:t xml:space="preserve"> </w:t>
      </w:r>
      <w:r>
        <w:rPr>
          <w:spacing w:val="-2"/>
          <w:sz w:val="24"/>
        </w:rPr>
        <w:t>Tur</w:t>
      </w:r>
      <w:r>
        <w:rPr>
          <w:spacing w:val="-11"/>
          <w:sz w:val="24"/>
        </w:rPr>
        <w:t xml:space="preserve"> </w:t>
      </w:r>
      <w:r>
        <w:rPr>
          <w:spacing w:val="-2"/>
          <w:sz w:val="24"/>
        </w:rPr>
        <w:t>O.,</w:t>
      </w:r>
      <w:r>
        <w:rPr>
          <w:spacing w:val="-9"/>
          <w:sz w:val="24"/>
        </w:rPr>
        <w:t xml:space="preserve"> </w:t>
      </w:r>
      <w:r>
        <w:rPr>
          <w:spacing w:val="-2"/>
          <w:sz w:val="24"/>
        </w:rPr>
        <w:t>Orel</w:t>
      </w:r>
      <w:r>
        <w:rPr>
          <w:spacing w:val="-8"/>
          <w:sz w:val="24"/>
        </w:rPr>
        <w:t xml:space="preserve"> </w:t>
      </w:r>
      <w:r>
        <w:rPr>
          <w:spacing w:val="-5"/>
          <w:sz w:val="24"/>
        </w:rPr>
        <w:t>O.</w:t>
      </w:r>
      <w:r>
        <w:rPr>
          <w:sz w:val="24"/>
        </w:rPr>
        <w:tab/>
      </w:r>
      <w:r>
        <w:rPr>
          <w:spacing w:val="-5"/>
          <w:sz w:val="24"/>
        </w:rPr>
        <w:t>618</w:t>
      </w:r>
    </w:p>
    <w:p w:rsidR="007C6FEF" w:rsidRDefault="008A5EDA">
      <w:pPr>
        <w:spacing w:before="205"/>
        <w:ind w:left="1135"/>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199"/>
        <w:ind w:left="1135"/>
        <w:jc w:val="left"/>
      </w:pPr>
      <w:r>
        <w:rPr>
          <w:spacing w:val="-8"/>
        </w:rPr>
        <w:t>VISUALIZATION</w:t>
      </w:r>
      <w:r>
        <w:rPr>
          <w:spacing w:val="32"/>
        </w:rPr>
        <w:t xml:space="preserve"> </w:t>
      </w:r>
      <w:r>
        <w:rPr>
          <w:spacing w:val="-8"/>
        </w:rPr>
        <w:t>OF</w:t>
      </w:r>
      <w:r>
        <w:rPr>
          <w:spacing w:val="33"/>
        </w:rPr>
        <w:t xml:space="preserve"> </w:t>
      </w:r>
      <w:r>
        <w:rPr>
          <w:spacing w:val="-8"/>
        </w:rPr>
        <w:t>SCIENTIFIC</w:t>
      </w:r>
      <w:r>
        <w:rPr>
          <w:spacing w:val="32"/>
        </w:rPr>
        <w:t xml:space="preserve"> </w:t>
      </w:r>
      <w:r>
        <w:rPr>
          <w:spacing w:val="-8"/>
        </w:rPr>
        <w:t>RESULTS</w:t>
      </w:r>
      <w:r>
        <w:rPr>
          <w:spacing w:val="33"/>
        </w:rPr>
        <w:t xml:space="preserve"> </w:t>
      </w:r>
      <w:r>
        <w:rPr>
          <w:spacing w:val="-8"/>
        </w:rPr>
        <w:t>IN</w:t>
      </w:r>
      <w:r>
        <w:rPr>
          <w:spacing w:val="32"/>
        </w:rPr>
        <w:t xml:space="preserve"> </w:t>
      </w:r>
      <w:r>
        <w:rPr>
          <w:spacing w:val="-8"/>
        </w:rPr>
        <w:t>MACHINE</w:t>
      </w:r>
      <w:r>
        <w:rPr>
          <w:spacing w:val="34"/>
        </w:rPr>
        <w:t xml:space="preserve"> </w:t>
      </w:r>
      <w:r>
        <w:rPr>
          <w:spacing w:val="-8"/>
        </w:rPr>
        <w:t>LEARNING:</w:t>
      </w:r>
      <w:r>
        <w:rPr>
          <w:spacing w:val="33"/>
        </w:rPr>
        <w:t xml:space="preserve"> </w:t>
      </w:r>
      <w:r>
        <w:rPr>
          <w:spacing w:val="-8"/>
        </w:rPr>
        <w:t>HOW</w:t>
      </w:r>
      <w:r>
        <w:rPr>
          <w:spacing w:val="33"/>
        </w:rPr>
        <w:t xml:space="preserve"> </w:t>
      </w:r>
      <w:r>
        <w:rPr>
          <w:spacing w:val="-8"/>
        </w:rPr>
        <w:t>TO</w:t>
      </w:r>
    </w:p>
    <w:p w:rsidR="007C6FEF" w:rsidRDefault="008A5EDA">
      <w:pPr>
        <w:pStyle w:val="a3"/>
        <w:spacing w:before="10"/>
        <w:ind w:left="1135"/>
        <w:jc w:val="left"/>
      </w:pPr>
      <w:r>
        <w:rPr>
          <w:w w:val="90"/>
        </w:rPr>
        <w:t>‘SHOW’</w:t>
      </w:r>
      <w:r>
        <w:rPr>
          <w:spacing w:val="-5"/>
        </w:rPr>
        <w:t xml:space="preserve"> </w:t>
      </w:r>
      <w:r>
        <w:rPr>
          <w:w w:val="90"/>
        </w:rPr>
        <w:t>LS-SVM</w:t>
      </w:r>
      <w:r>
        <w:rPr>
          <w:spacing w:val="-5"/>
        </w:rPr>
        <w:t xml:space="preserve"> </w:t>
      </w:r>
      <w:r>
        <w:rPr>
          <w:spacing w:val="-2"/>
          <w:w w:val="90"/>
        </w:rPr>
        <w:t>TRAINING</w:t>
      </w:r>
    </w:p>
    <w:p w:rsidR="007C6FEF" w:rsidRDefault="008A5EDA">
      <w:pPr>
        <w:pStyle w:val="a3"/>
        <w:tabs>
          <w:tab w:val="left" w:leader="dot" w:pos="8931"/>
        </w:tabs>
        <w:spacing w:before="8"/>
        <w:ind w:left="1135"/>
        <w:jc w:val="left"/>
      </w:pPr>
      <w:r>
        <w:rPr>
          <w:spacing w:val="-2"/>
        </w:rPr>
        <w:t>Hlushaiev</w:t>
      </w:r>
      <w:r>
        <w:rPr>
          <w:spacing w:val="-11"/>
        </w:rPr>
        <w:t xml:space="preserve"> </w:t>
      </w:r>
      <w:r>
        <w:rPr>
          <w:spacing w:val="-2"/>
        </w:rPr>
        <w:t>D.,</w:t>
      </w:r>
      <w:r>
        <w:rPr>
          <w:spacing w:val="-11"/>
        </w:rPr>
        <w:t xml:space="preserve"> </w:t>
      </w:r>
      <w:r>
        <w:rPr>
          <w:spacing w:val="-2"/>
        </w:rPr>
        <w:t>Yavtushenko</w:t>
      </w:r>
      <w:r>
        <w:rPr>
          <w:spacing w:val="-9"/>
        </w:rPr>
        <w:t xml:space="preserve"> </w:t>
      </w:r>
      <w:r>
        <w:rPr>
          <w:spacing w:val="-5"/>
        </w:rPr>
        <w:t>V.</w:t>
      </w:r>
      <w:r>
        <w:tab/>
      </w:r>
      <w:r>
        <w:rPr>
          <w:spacing w:val="-5"/>
        </w:rPr>
        <w:t>623</w:t>
      </w:r>
    </w:p>
    <w:p w:rsidR="007C6FEF" w:rsidRDefault="008A5EDA">
      <w:pPr>
        <w:spacing w:before="433" w:line="367" w:lineRule="exact"/>
        <w:ind w:left="1135"/>
        <w:rPr>
          <w:rFonts w:ascii="Arial Black"/>
          <w:sz w:val="28"/>
        </w:rPr>
      </w:pPr>
      <w:r>
        <w:rPr>
          <w:rFonts w:ascii="Arial Black"/>
          <w:sz w:val="28"/>
        </w:rPr>
        <w:t>SECTION</w:t>
      </w:r>
      <w:r>
        <w:rPr>
          <w:rFonts w:ascii="Arial Black"/>
          <w:spacing w:val="-10"/>
          <w:sz w:val="28"/>
        </w:rPr>
        <w:t xml:space="preserve"> </w:t>
      </w:r>
      <w:r>
        <w:rPr>
          <w:rFonts w:ascii="Arial Black"/>
          <w:spacing w:val="-4"/>
          <w:sz w:val="28"/>
        </w:rPr>
        <w:t>XXVI.</w:t>
      </w:r>
    </w:p>
    <w:p w:rsidR="007C6FEF" w:rsidRDefault="008A5EDA">
      <w:pPr>
        <w:spacing w:line="367" w:lineRule="exact"/>
        <w:ind w:left="1135"/>
        <w:rPr>
          <w:rFonts w:ascii="Arial Black"/>
          <w:sz w:val="28"/>
        </w:rPr>
      </w:pPr>
      <w:r>
        <w:rPr>
          <w:rFonts w:ascii="Arial Black"/>
          <w:sz w:val="28"/>
        </w:rPr>
        <w:t>PHYSICS</w:t>
      </w:r>
      <w:r>
        <w:rPr>
          <w:rFonts w:ascii="Arial Black"/>
          <w:spacing w:val="-7"/>
          <w:sz w:val="28"/>
        </w:rPr>
        <w:t xml:space="preserve"> </w:t>
      </w:r>
      <w:r>
        <w:rPr>
          <w:rFonts w:ascii="Arial Black"/>
          <w:sz w:val="28"/>
        </w:rPr>
        <w:t>AND</w:t>
      </w:r>
      <w:r>
        <w:rPr>
          <w:rFonts w:ascii="Arial Black"/>
          <w:spacing w:val="-8"/>
          <w:sz w:val="28"/>
        </w:rPr>
        <w:t xml:space="preserve"> </w:t>
      </w:r>
      <w:r>
        <w:rPr>
          <w:rFonts w:ascii="Arial Black"/>
          <w:spacing w:val="-2"/>
          <w:sz w:val="28"/>
        </w:rPr>
        <w:t>MATHEMATICS</w:t>
      </w:r>
    </w:p>
    <w:p w:rsidR="007C6FEF" w:rsidRDefault="008A5EDA">
      <w:pPr>
        <w:spacing w:before="185"/>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tabs>
          <w:tab w:val="left" w:leader="dot" w:pos="8931"/>
        </w:tabs>
        <w:spacing w:before="221" w:line="247" w:lineRule="auto"/>
        <w:ind w:left="1135" w:right="859"/>
        <w:rPr>
          <w:sz w:val="24"/>
        </w:rPr>
      </w:pPr>
      <w:r>
        <w:rPr>
          <w:spacing w:val="-8"/>
          <w:sz w:val="24"/>
        </w:rPr>
        <w:t>DIFFERENT</w:t>
      </w:r>
      <w:r>
        <w:rPr>
          <w:spacing w:val="40"/>
          <w:sz w:val="24"/>
        </w:rPr>
        <w:t xml:space="preserve"> </w:t>
      </w:r>
      <w:r>
        <w:rPr>
          <w:spacing w:val="-8"/>
          <w:sz w:val="24"/>
        </w:rPr>
        <w:t>APPROACHES</w:t>
      </w:r>
      <w:r>
        <w:rPr>
          <w:spacing w:val="40"/>
          <w:sz w:val="24"/>
        </w:rPr>
        <w:t xml:space="preserve"> </w:t>
      </w:r>
      <w:r>
        <w:rPr>
          <w:spacing w:val="-8"/>
          <w:sz w:val="24"/>
        </w:rPr>
        <w:t>TO</w:t>
      </w:r>
      <w:r>
        <w:rPr>
          <w:spacing w:val="40"/>
          <w:sz w:val="24"/>
        </w:rPr>
        <w:t xml:space="preserve"> </w:t>
      </w:r>
      <w:r>
        <w:rPr>
          <w:spacing w:val="-8"/>
          <w:sz w:val="24"/>
        </w:rPr>
        <w:t>THE</w:t>
      </w:r>
      <w:r>
        <w:rPr>
          <w:spacing w:val="40"/>
          <w:sz w:val="24"/>
        </w:rPr>
        <w:t xml:space="preserve"> </w:t>
      </w:r>
      <w:r>
        <w:rPr>
          <w:spacing w:val="-8"/>
          <w:sz w:val="24"/>
        </w:rPr>
        <w:t>APPROXIMATION</w:t>
      </w:r>
      <w:r>
        <w:rPr>
          <w:spacing w:val="40"/>
          <w:sz w:val="24"/>
        </w:rPr>
        <w:t xml:space="preserve"> </w:t>
      </w:r>
      <w:r>
        <w:rPr>
          <w:spacing w:val="-8"/>
          <w:sz w:val="24"/>
        </w:rPr>
        <w:t>OF</w:t>
      </w:r>
      <w:r>
        <w:rPr>
          <w:spacing w:val="40"/>
          <w:sz w:val="24"/>
        </w:rPr>
        <w:t xml:space="preserve"> </w:t>
      </w:r>
      <w:r>
        <w:rPr>
          <w:spacing w:val="-8"/>
          <w:sz w:val="24"/>
        </w:rPr>
        <w:t xml:space="preserve">DEFLECTION </w:t>
      </w:r>
      <w:r>
        <w:rPr>
          <w:w w:val="90"/>
          <w:sz w:val="24"/>
        </w:rPr>
        <w:t xml:space="preserve">FUNCTION OF A CIRCULAR PLATE USING THE LEAST SQUARES METHOD </w:t>
      </w:r>
      <w:r>
        <w:rPr>
          <w:sz w:val="24"/>
        </w:rPr>
        <w:t>Horbonos A.</w:t>
      </w:r>
      <w:r>
        <w:rPr>
          <w:sz w:val="24"/>
        </w:rPr>
        <w:tab/>
      </w:r>
      <w:r>
        <w:rPr>
          <w:spacing w:val="-4"/>
          <w:sz w:val="24"/>
        </w:rPr>
        <w:t>626</w:t>
      </w:r>
    </w:p>
    <w:p w:rsidR="007C6FEF" w:rsidRDefault="008A5EDA">
      <w:pPr>
        <w:pStyle w:val="5"/>
        <w:spacing w:before="236"/>
        <w:ind w:left="1135"/>
        <w:jc w:val="left"/>
      </w:pPr>
      <w:r>
        <w:rPr>
          <w:spacing w:val="-8"/>
        </w:rPr>
        <w:t>OPTIMALITY</w:t>
      </w:r>
      <w:r>
        <w:rPr>
          <w:spacing w:val="33"/>
        </w:rPr>
        <w:t xml:space="preserve"> </w:t>
      </w:r>
      <w:r>
        <w:rPr>
          <w:spacing w:val="-8"/>
        </w:rPr>
        <w:t>OF</w:t>
      </w:r>
      <w:r>
        <w:rPr>
          <w:spacing w:val="32"/>
        </w:rPr>
        <w:t xml:space="preserve"> </w:t>
      </w:r>
      <w:r>
        <w:rPr>
          <w:spacing w:val="-8"/>
        </w:rPr>
        <w:t>“FIGHT</w:t>
      </w:r>
      <w:r>
        <w:rPr>
          <w:spacing w:val="32"/>
        </w:rPr>
        <w:t xml:space="preserve"> </w:t>
      </w:r>
      <w:r>
        <w:rPr>
          <w:spacing w:val="-8"/>
        </w:rPr>
        <w:t>AGAINST</w:t>
      </w:r>
      <w:r>
        <w:rPr>
          <w:spacing w:val="33"/>
        </w:rPr>
        <w:t xml:space="preserve"> </w:t>
      </w:r>
      <w:r>
        <w:rPr>
          <w:spacing w:val="-8"/>
        </w:rPr>
        <w:t>INEQUALITY”</w:t>
      </w:r>
      <w:r>
        <w:rPr>
          <w:spacing w:val="33"/>
        </w:rPr>
        <w:t xml:space="preserve"> </w:t>
      </w:r>
      <w:r>
        <w:rPr>
          <w:spacing w:val="-8"/>
        </w:rPr>
        <w:t>AS</w:t>
      </w:r>
      <w:r>
        <w:rPr>
          <w:spacing w:val="33"/>
        </w:rPr>
        <w:t xml:space="preserve"> </w:t>
      </w:r>
      <w:r>
        <w:rPr>
          <w:spacing w:val="-8"/>
        </w:rPr>
        <w:t>A</w:t>
      </w:r>
      <w:r>
        <w:rPr>
          <w:spacing w:val="33"/>
        </w:rPr>
        <w:t xml:space="preserve"> </w:t>
      </w:r>
      <w:r>
        <w:rPr>
          <w:spacing w:val="-8"/>
        </w:rPr>
        <w:t>SOCIAL</w:t>
      </w:r>
      <w:r>
        <w:rPr>
          <w:spacing w:val="33"/>
        </w:rPr>
        <w:t xml:space="preserve"> </w:t>
      </w:r>
      <w:r>
        <w:rPr>
          <w:spacing w:val="-8"/>
        </w:rPr>
        <w:t>CHOICE</w:t>
      </w:r>
    </w:p>
    <w:p w:rsidR="007C6FEF" w:rsidRDefault="008A5EDA">
      <w:pPr>
        <w:pStyle w:val="5"/>
        <w:spacing w:before="9"/>
        <w:ind w:left="1135"/>
        <w:jc w:val="left"/>
      </w:pPr>
      <w:r>
        <w:rPr>
          <w:spacing w:val="-2"/>
        </w:rPr>
        <w:t>FUNCTION</w:t>
      </w:r>
    </w:p>
    <w:p w:rsidR="007C6FEF" w:rsidRDefault="008A5EDA">
      <w:pPr>
        <w:tabs>
          <w:tab w:val="left" w:leader="dot" w:pos="8931"/>
        </w:tabs>
        <w:spacing w:before="10"/>
        <w:ind w:left="1135"/>
        <w:rPr>
          <w:sz w:val="24"/>
        </w:rPr>
      </w:pPr>
      <w:r>
        <w:rPr>
          <w:spacing w:val="-2"/>
          <w:sz w:val="24"/>
        </w:rPr>
        <w:t>Yakobson</w:t>
      </w:r>
      <w:r>
        <w:rPr>
          <w:spacing w:val="-9"/>
          <w:sz w:val="24"/>
        </w:rPr>
        <w:t xml:space="preserve"> </w:t>
      </w:r>
      <w:r>
        <w:rPr>
          <w:spacing w:val="-5"/>
          <w:sz w:val="24"/>
        </w:rPr>
        <w:t>O.</w:t>
      </w:r>
      <w:r>
        <w:rPr>
          <w:sz w:val="24"/>
        </w:rPr>
        <w:tab/>
      </w:r>
      <w:r>
        <w:rPr>
          <w:spacing w:val="-5"/>
          <w:sz w:val="24"/>
        </w:rPr>
        <w:t>643</w:t>
      </w:r>
    </w:p>
    <w:p w:rsidR="007C6FEF" w:rsidRDefault="008A5EDA">
      <w:pPr>
        <w:pStyle w:val="5"/>
        <w:spacing w:before="242"/>
        <w:ind w:left="1135"/>
        <w:jc w:val="left"/>
      </w:pPr>
      <w:r>
        <w:rPr>
          <w:w w:val="85"/>
        </w:rPr>
        <w:t>TENSEGRITY:</w:t>
      </w:r>
      <w:r>
        <w:rPr>
          <w:spacing w:val="21"/>
        </w:rPr>
        <w:t xml:space="preserve"> </w:t>
      </w:r>
      <w:r>
        <w:rPr>
          <w:w w:val="85"/>
        </w:rPr>
        <w:t>NEW</w:t>
      </w:r>
      <w:r>
        <w:rPr>
          <w:spacing w:val="20"/>
        </w:rPr>
        <w:t xml:space="preserve"> </w:t>
      </w:r>
      <w:r>
        <w:rPr>
          <w:spacing w:val="-2"/>
          <w:w w:val="85"/>
        </w:rPr>
        <w:t>HORIZONS</w:t>
      </w:r>
    </w:p>
    <w:p w:rsidR="007C6FEF" w:rsidRDefault="008A5EDA">
      <w:pPr>
        <w:tabs>
          <w:tab w:val="left" w:leader="dot" w:pos="8931"/>
        </w:tabs>
        <w:spacing w:before="9"/>
        <w:ind w:left="1135"/>
        <w:rPr>
          <w:sz w:val="24"/>
        </w:rPr>
      </w:pPr>
      <w:r>
        <w:rPr>
          <w:spacing w:val="-2"/>
          <w:sz w:val="24"/>
        </w:rPr>
        <w:t>Hulyi</w:t>
      </w:r>
      <w:r>
        <w:rPr>
          <w:spacing w:val="-7"/>
          <w:sz w:val="24"/>
        </w:rPr>
        <w:t xml:space="preserve"> </w:t>
      </w:r>
      <w:r>
        <w:rPr>
          <w:spacing w:val="-2"/>
          <w:sz w:val="24"/>
        </w:rPr>
        <w:t>Yu.,</w:t>
      </w:r>
      <w:r>
        <w:rPr>
          <w:spacing w:val="-6"/>
          <w:sz w:val="24"/>
        </w:rPr>
        <w:t xml:space="preserve"> </w:t>
      </w:r>
      <w:r>
        <w:rPr>
          <w:spacing w:val="-2"/>
          <w:sz w:val="24"/>
        </w:rPr>
        <w:t>Andreoletti</w:t>
      </w:r>
      <w:r>
        <w:rPr>
          <w:spacing w:val="-6"/>
          <w:sz w:val="24"/>
        </w:rPr>
        <w:t xml:space="preserve"> </w:t>
      </w:r>
      <w:r>
        <w:rPr>
          <w:spacing w:val="-2"/>
          <w:sz w:val="24"/>
        </w:rPr>
        <w:t>F.,</w:t>
      </w:r>
      <w:r>
        <w:rPr>
          <w:spacing w:val="-6"/>
          <w:sz w:val="24"/>
        </w:rPr>
        <w:t xml:space="preserve"> </w:t>
      </w:r>
      <w:r>
        <w:rPr>
          <w:spacing w:val="-2"/>
          <w:sz w:val="24"/>
        </w:rPr>
        <w:t>Bezperstova</w:t>
      </w:r>
      <w:r>
        <w:rPr>
          <w:spacing w:val="-6"/>
          <w:sz w:val="24"/>
        </w:rPr>
        <w:t xml:space="preserve"> </w:t>
      </w:r>
      <w:r>
        <w:rPr>
          <w:spacing w:val="-5"/>
          <w:sz w:val="24"/>
        </w:rPr>
        <w:t>L.</w:t>
      </w:r>
      <w:r>
        <w:rPr>
          <w:sz w:val="24"/>
        </w:rPr>
        <w:tab/>
      </w:r>
      <w:r>
        <w:rPr>
          <w:spacing w:val="-5"/>
          <w:sz w:val="24"/>
        </w:rPr>
        <w:t>647</w:t>
      </w:r>
    </w:p>
    <w:p w:rsidR="007C6FEF" w:rsidRDefault="008A5EDA">
      <w:pPr>
        <w:pStyle w:val="5"/>
        <w:spacing w:before="244" w:line="244" w:lineRule="auto"/>
        <w:ind w:left="1135" w:right="1278"/>
      </w:pPr>
      <w:r>
        <w:rPr>
          <w:spacing w:val="-6"/>
        </w:rPr>
        <w:t>WEIERSTRASS</w:t>
      </w:r>
      <w:r>
        <w:rPr>
          <w:spacing w:val="-7"/>
        </w:rPr>
        <w:t xml:space="preserve"> </w:t>
      </w:r>
      <w:r>
        <w:rPr>
          <w:spacing w:val="-6"/>
        </w:rPr>
        <w:t>FUNCTIONS</w:t>
      </w:r>
      <w:r>
        <w:rPr>
          <w:spacing w:val="-7"/>
        </w:rPr>
        <w:t xml:space="preserve"> </w:t>
      </w:r>
      <w:r>
        <w:rPr>
          <w:spacing w:val="-6"/>
        </w:rPr>
        <w:t>IN</w:t>
      </w:r>
      <w:r>
        <w:rPr>
          <w:spacing w:val="-8"/>
        </w:rPr>
        <w:t xml:space="preserve"> </w:t>
      </w:r>
      <w:r>
        <w:rPr>
          <w:spacing w:val="-6"/>
        </w:rPr>
        <w:t>FRACTAL</w:t>
      </w:r>
      <w:r>
        <w:rPr>
          <w:spacing w:val="-8"/>
        </w:rPr>
        <w:t xml:space="preserve"> </w:t>
      </w:r>
      <w:r>
        <w:rPr>
          <w:spacing w:val="-6"/>
        </w:rPr>
        <w:t>PHYSICS</w:t>
      </w:r>
      <w:r>
        <w:rPr>
          <w:spacing w:val="-7"/>
        </w:rPr>
        <w:t xml:space="preserve"> </w:t>
      </w:r>
      <w:r>
        <w:rPr>
          <w:spacing w:val="-6"/>
        </w:rPr>
        <w:t>AND</w:t>
      </w:r>
      <w:r>
        <w:rPr>
          <w:spacing w:val="-7"/>
        </w:rPr>
        <w:t xml:space="preserve"> </w:t>
      </w:r>
      <w:r>
        <w:rPr>
          <w:spacing w:val="-6"/>
        </w:rPr>
        <w:t>MODELING</w:t>
      </w:r>
      <w:r>
        <w:rPr>
          <w:spacing w:val="-8"/>
        </w:rPr>
        <w:t xml:space="preserve"> </w:t>
      </w:r>
      <w:r>
        <w:rPr>
          <w:spacing w:val="-6"/>
        </w:rPr>
        <w:t xml:space="preserve">OF </w:t>
      </w:r>
      <w:r>
        <w:rPr>
          <w:spacing w:val="-10"/>
        </w:rPr>
        <w:t>MATERIAL</w:t>
      </w:r>
      <w:r>
        <w:rPr>
          <w:spacing w:val="-6"/>
        </w:rPr>
        <w:t xml:space="preserve"> </w:t>
      </w:r>
      <w:r>
        <w:rPr>
          <w:spacing w:val="-10"/>
        </w:rPr>
        <w:t>PROPERTIES</w:t>
      </w:r>
    </w:p>
    <w:p w:rsidR="007C6FEF" w:rsidRDefault="008A5EDA">
      <w:pPr>
        <w:tabs>
          <w:tab w:val="left" w:leader="dot" w:pos="8931"/>
        </w:tabs>
        <w:spacing w:before="5"/>
        <w:ind w:left="1135"/>
        <w:rPr>
          <w:sz w:val="24"/>
        </w:rPr>
      </w:pPr>
      <w:r>
        <w:rPr>
          <w:spacing w:val="-2"/>
          <w:sz w:val="24"/>
        </w:rPr>
        <w:t>Samar</w:t>
      </w:r>
      <w:r>
        <w:rPr>
          <w:spacing w:val="-14"/>
          <w:sz w:val="24"/>
        </w:rPr>
        <w:t xml:space="preserve"> </w:t>
      </w:r>
      <w:r>
        <w:rPr>
          <w:spacing w:val="-5"/>
          <w:sz w:val="24"/>
        </w:rPr>
        <w:t>H.</w:t>
      </w:r>
      <w:r>
        <w:rPr>
          <w:sz w:val="24"/>
        </w:rPr>
        <w:tab/>
      </w:r>
      <w:r>
        <w:rPr>
          <w:spacing w:val="-5"/>
          <w:sz w:val="24"/>
        </w:rPr>
        <w:t>654</w:t>
      </w:r>
    </w:p>
    <w:p w:rsidR="007C6FEF" w:rsidRDefault="008A5EDA">
      <w:pPr>
        <w:pStyle w:val="5"/>
        <w:spacing w:before="244" w:line="247" w:lineRule="auto"/>
        <w:ind w:left="1135" w:right="1271"/>
      </w:pPr>
      <w:r>
        <w:t xml:space="preserve">APPLICATION OF NUMERICAL METHODS FOR SOLVING LOEVNER- </w:t>
      </w:r>
      <w:r>
        <w:rPr>
          <w:w w:val="90"/>
        </w:rPr>
        <w:t>KUFAREV DIFFERENTIAL</w:t>
      </w:r>
      <w:r>
        <w:rPr>
          <w:spacing w:val="-1"/>
          <w:w w:val="90"/>
        </w:rPr>
        <w:t xml:space="preserve"> </w:t>
      </w:r>
      <w:r>
        <w:rPr>
          <w:w w:val="90"/>
        </w:rPr>
        <w:t>EQUATIONS FOR</w:t>
      </w:r>
      <w:r>
        <w:rPr>
          <w:spacing w:val="-2"/>
          <w:w w:val="90"/>
        </w:rPr>
        <w:t xml:space="preserve"> </w:t>
      </w:r>
      <w:r>
        <w:rPr>
          <w:w w:val="90"/>
        </w:rPr>
        <w:t>VISUALIZATION OF</w:t>
      </w:r>
      <w:r>
        <w:rPr>
          <w:spacing w:val="-1"/>
          <w:w w:val="90"/>
        </w:rPr>
        <w:t xml:space="preserve"> </w:t>
      </w:r>
      <w:r>
        <w:rPr>
          <w:w w:val="90"/>
        </w:rPr>
        <w:t xml:space="preserve">UNIVALENT </w:t>
      </w:r>
      <w:r>
        <w:rPr>
          <w:spacing w:val="-2"/>
        </w:rPr>
        <w:t>FUNCTIONS</w:t>
      </w:r>
    </w:p>
    <w:p w:rsidR="007C6FEF" w:rsidRDefault="008A5EDA">
      <w:pPr>
        <w:tabs>
          <w:tab w:val="left" w:leader="dot" w:pos="8931"/>
        </w:tabs>
        <w:spacing w:before="2"/>
        <w:ind w:left="1135"/>
        <w:rPr>
          <w:sz w:val="24"/>
        </w:rPr>
      </w:pPr>
      <w:r>
        <w:rPr>
          <w:spacing w:val="-2"/>
          <w:sz w:val="24"/>
        </w:rPr>
        <w:t>Desiatskyi</w:t>
      </w:r>
      <w:r>
        <w:rPr>
          <w:spacing w:val="-9"/>
          <w:sz w:val="24"/>
        </w:rPr>
        <w:t xml:space="preserve"> </w:t>
      </w:r>
      <w:r>
        <w:rPr>
          <w:spacing w:val="-2"/>
          <w:sz w:val="24"/>
        </w:rPr>
        <w:t>S.,</w:t>
      </w:r>
      <w:r>
        <w:rPr>
          <w:spacing w:val="-10"/>
          <w:sz w:val="24"/>
        </w:rPr>
        <w:t xml:space="preserve"> </w:t>
      </w:r>
      <w:r>
        <w:rPr>
          <w:spacing w:val="-2"/>
          <w:sz w:val="24"/>
        </w:rPr>
        <w:t>Borodin</w:t>
      </w:r>
      <w:r>
        <w:rPr>
          <w:spacing w:val="-13"/>
          <w:sz w:val="24"/>
        </w:rPr>
        <w:t xml:space="preserve"> </w:t>
      </w:r>
      <w:r>
        <w:rPr>
          <w:spacing w:val="-4"/>
          <w:sz w:val="24"/>
        </w:rPr>
        <w:t>D.R.</w:t>
      </w:r>
      <w:r>
        <w:rPr>
          <w:sz w:val="24"/>
        </w:rPr>
        <w:tab/>
      </w:r>
      <w:r>
        <w:rPr>
          <w:spacing w:val="-5"/>
          <w:sz w:val="24"/>
        </w:rPr>
        <w:t>657</w:t>
      </w:r>
    </w:p>
    <w:p w:rsidR="007C6FEF" w:rsidRDefault="007C6FEF">
      <w:pPr>
        <w:rPr>
          <w:sz w:val="24"/>
        </w:rPr>
        <w:sectPr w:rsidR="007C6FEF">
          <w:pgSz w:w="11910" w:h="16850"/>
          <w:pgMar w:top="1380" w:right="850" w:bottom="1220" w:left="850" w:header="548" w:footer="1028" w:gutter="0"/>
          <w:cols w:space="720"/>
        </w:sectPr>
      </w:pPr>
    </w:p>
    <w:p w:rsidR="007C6FEF" w:rsidRDefault="008A5EDA">
      <w:pPr>
        <w:spacing w:before="1" w:line="375" w:lineRule="exact"/>
        <w:ind w:left="852"/>
        <w:rPr>
          <w:rFonts w:ascii="Arial Black"/>
          <w:sz w:val="28"/>
        </w:rPr>
      </w:pPr>
      <w:r>
        <w:rPr>
          <w:rFonts w:ascii="Arial Black"/>
          <w:noProof/>
          <w:sz w:val="28"/>
        </w:rPr>
        <w:lastRenderedPageBreak/>
        <mc:AlternateContent>
          <mc:Choice Requires="wps">
            <w:drawing>
              <wp:anchor distT="0" distB="0" distL="0" distR="0" simplePos="0" relativeHeight="15759872" behindDoc="0" locked="0" layoutInCell="1" allowOverlap="1">
                <wp:simplePos x="0" y="0"/>
                <wp:positionH relativeFrom="page">
                  <wp:posOffset>6675755</wp:posOffset>
                </wp:positionH>
                <wp:positionV relativeFrom="paragraph">
                  <wp:posOffset>214023</wp:posOffset>
                </wp:positionV>
                <wp:extent cx="1270" cy="1436370"/>
                <wp:effectExtent l="0" t="0" r="0" b="0"/>
                <wp:wrapNone/>
                <wp:docPr id="76" name="Graphic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4D928C" id="Graphic 76" o:spid="_x0000_s1026" style="position:absolute;margin-left:525.65pt;margin-top:16.85pt;width:.1pt;height:113.1pt;z-index:15759872;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" path="m,l,1436370e" filled="f" strokeweight=".5pt">
                <v:path arrowok="t"/>
                <w10:wrap anchorx="page"/>
              </v:shape>
            </w:pict>
          </mc:Fallback>
        </mc:AlternateContent>
      </w:r>
      <w:r>
        <w:rPr>
          <w:rFonts w:ascii="Arial Black"/>
          <w:sz w:val="28"/>
        </w:rPr>
        <w:t>SECTION</w:t>
      </w:r>
      <w:r>
        <w:rPr>
          <w:rFonts w:ascii="Arial Black"/>
          <w:spacing w:val="-8"/>
          <w:sz w:val="28"/>
        </w:rPr>
        <w:t xml:space="preserve"> </w:t>
      </w:r>
      <w:r>
        <w:rPr>
          <w:rFonts w:ascii="Arial Black"/>
          <w:spacing w:val="-2"/>
          <w:sz w:val="28"/>
        </w:rPr>
        <w:t>XXVII.</w:t>
      </w:r>
    </w:p>
    <w:p w:rsidR="007C6FEF" w:rsidRDefault="008A5EDA">
      <w:pPr>
        <w:spacing w:line="375" w:lineRule="exact"/>
        <w:ind w:left="852"/>
        <w:rPr>
          <w:rFonts w:ascii="Arial Black"/>
          <w:sz w:val="28"/>
        </w:rPr>
      </w:pPr>
      <w:r>
        <w:rPr>
          <w:rFonts w:ascii="Arial Black"/>
          <w:sz w:val="28"/>
        </w:rPr>
        <w:t>PHILOLOGY</w:t>
      </w:r>
      <w:r>
        <w:rPr>
          <w:rFonts w:ascii="Arial Black"/>
          <w:spacing w:val="-8"/>
          <w:sz w:val="28"/>
        </w:rPr>
        <w:t xml:space="preserve"> </w:t>
      </w:r>
      <w:r>
        <w:rPr>
          <w:rFonts w:ascii="Arial Black"/>
          <w:sz w:val="28"/>
        </w:rPr>
        <w:t>AND</w:t>
      </w:r>
      <w:r>
        <w:rPr>
          <w:rFonts w:ascii="Arial Black"/>
          <w:spacing w:val="-4"/>
          <w:sz w:val="28"/>
        </w:rPr>
        <w:t xml:space="preserve"> </w:t>
      </w:r>
      <w:r>
        <w:rPr>
          <w:rFonts w:ascii="Arial Black"/>
          <w:spacing w:val="-2"/>
          <w:sz w:val="28"/>
        </w:rPr>
        <w:t>JOURNALISM</w:t>
      </w:r>
    </w:p>
    <w:p w:rsidR="007C6FEF" w:rsidRDefault="008A5EDA">
      <w:pPr>
        <w:spacing w:before="206"/>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spacing w:before="248" w:line="259" w:lineRule="auto"/>
        <w:ind w:left="852" w:right="1557"/>
        <w:jc w:val="both"/>
        <w:rPr>
          <w:sz w:val="24"/>
        </w:rPr>
      </w:pPr>
      <w:r>
        <w:rPr>
          <w:noProof/>
          <w:sz w:val="24"/>
        </w:rPr>
        <mc:AlternateContent>
          <mc:Choice Requires="wps">
            <w:drawing>
              <wp:anchor distT="0" distB="0" distL="0" distR="0" simplePos="0" relativeHeight="15760384" behindDoc="0" locked="0" layoutInCell="1" allowOverlap="1">
                <wp:simplePos x="0" y="0"/>
                <wp:positionH relativeFrom="page">
                  <wp:posOffset>6580911</wp:posOffset>
                </wp:positionH>
                <wp:positionV relativeFrom="paragraph">
                  <wp:posOffset>1012170</wp:posOffset>
                </wp:positionV>
                <wp:extent cx="198120" cy="434340"/>
                <wp:effectExtent l="0" t="0" r="0" b="0"/>
                <wp:wrapNone/>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77" o:spid="_x0000_s1051" type="#_x0000_t202" style="position:absolute;left:0;text-align:left;margin-left:518.2pt;margin-top:79.7pt;width:15.6pt;height:34.2pt;z-index:157603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sz w:val="24"/>
        </w:rPr>
        <w:t>NARRATING</w:t>
      </w:r>
      <w:r>
        <w:rPr>
          <w:spacing w:val="80"/>
          <w:sz w:val="24"/>
        </w:rPr>
        <w:t xml:space="preserve"> </w:t>
      </w:r>
      <w:r>
        <w:rPr>
          <w:sz w:val="24"/>
        </w:rPr>
        <w:t>THE</w:t>
      </w:r>
      <w:r>
        <w:rPr>
          <w:spacing w:val="80"/>
          <w:sz w:val="24"/>
        </w:rPr>
        <w:t xml:space="preserve"> </w:t>
      </w:r>
      <w:r>
        <w:rPr>
          <w:sz w:val="24"/>
        </w:rPr>
        <w:t>UKRAINIAN</w:t>
      </w:r>
      <w:r>
        <w:rPr>
          <w:spacing w:val="80"/>
          <w:sz w:val="24"/>
        </w:rPr>
        <w:t xml:space="preserve"> </w:t>
      </w:r>
      <w:r>
        <w:rPr>
          <w:sz w:val="24"/>
        </w:rPr>
        <w:t>REFUGEES:</w:t>
      </w:r>
      <w:r>
        <w:rPr>
          <w:spacing w:val="80"/>
          <w:sz w:val="24"/>
        </w:rPr>
        <w:t xml:space="preserve"> </w:t>
      </w:r>
      <w:r>
        <w:rPr>
          <w:sz w:val="24"/>
        </w:rPr>
        <w:t>MEDIA</w:t>
      </w:r>
      <w:r>
        <w:rPr>
          <w:spacing w:val="80"/>
          <w:sz w:val="24"/>
        </w:rPr>
        <w:t xml:space="preserve"> </w:t>
      </w:r>
      <w:r>
        <w:rPr>
          <w:sz w:val="24"/>
        </w:rPr>
        <w:t xml:space="preserve">DISCOURSE ON UKRAINIAN IMMIGRATION IN THE UK (CRITICAL DISCOURSE </w:t>
      </w:r>
      <w:r>
        <w:rPr>
          <w:spacing w:val="-2"/>
          <w:sz w:val="24"/>
        </w:rPr>
        <w:t>ANALYSIS)</w:t>
      </w:r>
    </w:p>
    <w:p w:rsidR="007C6FEF" w:rsidRDefault="008A5EDA">
      <w:pPr>
        <w:tabs>
          <w:tab w:val="right" w:leader="dot" w:pos="9059"/>
        </w:tabs>
        <w:spacing w:before="3"/>
        <w:ind w:left="852"/>
        <w:rPr>
          <w:sz w:val="24"/>
        </w:rPr>
      </w:pPr>
      <w:r>
        <w:rPr>
          <w:spacing w:val="-4"/>
          <w:sz w:val="24"/>
        </w:rPr>
        <w:t>Pavlichenko</w:t>
      </w:r>
      <w:r>
        <w:rPr>
          <w:spacing w:val="-10"/>
          <w:sz w:val="24"/>
        </w:rPr>
        <w:t xml:space="preserve"> </w:t>
      </w:r>
      <w:r>
        <w:rPr>
          <w:spacing w:val="-4"/>
          <w:sz w:val="24"/>
        </w:rPr>
        <w:t>L.,</w:t>
      </w:r>
      <w:r>
        <w:rPr>
          <w:spacing w:val="-10"/>
          <w:sz w:val="24"/>
        </w:rPr>
        <w:t xml:space="preserve"> </w:t>
      </w:r>
      <w:r>
        <w:rPr>
          <w:spacing w:val="-4"/>
          <w:sz w:val="24"/>
        </w:rPr>
        <w:t>Bilas</w:t>
      </w:r>
      <w:r>
        <w:rPr>
          <w:spacing w:val="-9"/>
          <w:sz w:val="24"/>
        </w:rPr>
        <w:t xml:space="preserve"> </w:t>
      </w:r>
      <w:r>
        <w:rPr>
          <w:spacing w:val="-10"/>
          <w:sz w:val="24"/>
        </w:rPr>
        <w:t>L</w:t>
      </w:r>
      <w:r>
        <w:rPr>
          <w:sz w:val="24"/>
        </w:rPr>
        <w:tab/>
      </w:r>
      <w:r>
        <w:rPr>
          <w:spacing w:val="-5"/>
          <w:sz w:val="24"/>
        </w:rPr>
        <w:t>667</w:t>
      </w:r>
    </w:p>
    <w:p w:rsidR="007C6FEF" w:rsidRDefault="008A5EDA">
      <w:pPr>
        <w:pStyle w:val="5"/>
        <w:spacing w:before="266" w:line="261" w:lineRule="auto"/>
        <w:ind w:right="1552"/>
      </w:pPr>
      <w:r>
        <w:rPr>
          <w:w w:val="90"/>
        </w:rPr>
        <w:t xml:space="preserve">UNNATURAL NARRATIVE IN KAZUO ISHIGURO’S NOVEL “KLARA AND THE </w:t>
      </w:r>
      <w:r>
        <w:rPr>
          <w:spacing w:val="-4"/>
        </w:rPr>
        <w:t>SUN”</w:t>
      </w:r>
    </w:p>
    <w:p w:rsidR="007C6FEF" w:rsidRDefault="008A5EDA">
      <w:pPr>
        <w:tabs>
          <w:tab w:val="right" w:leader="dot" w:pos="9059"/>
        </w:tabs>
        <w:spacing w:line="270" w:lineRule="exact"/>
        <w:ind w:left="852"/>
        <w:rPr>
          <w:sz w:val="24"/>
        </w:rPr>
      </w:pPr>
      <w:r>
        <w:rPr>
          <w:spacing w:val="-4"/>
          <w:sz w:val="24"/>
        </w:rPr>
        <w:t>Bieliekhova</w:t>
      </w:r>
      <w:r>
        <w:rPr>
          <w:spacing w:val="-8"/>
          <w:sz w:val="24"/>
        </w:rPr>
        <w:t xml:space="preserve"> </w:t>
      </w:r>
      <w:r>
        <w:rPr>
          <w:spacing w:val="-4"/>
          <w:sz w:val="24"/>
        </w:rPr>
        <w:t>L.,</w:t>
      </w:r>
      <w:r>
        <w:rPr>
          <w:spacing w:val="-9"/>
          <w:sz w:val="24"/>
        </w:rPr>
        <w:t xml:space="preserve"> </w:t>
      </w:r>
      <w:r>
        <w:rPr>
          <w:spacing w:val="-4"/>
          <w:sz w:val="24"/>
        </w:rPr>
        <w:t>Shapoval</w:t>
      </w:r>
      <w:r>
        <w:rPr>
          <w:spacing w:val="-8"/>
          <w:sz w:val="24"/>
        </w:rPr>
        <w:t xml:space="preserve"> </w:t>
      </w:r>
      <w:r>
        <w:rPr>
          <w:spacing w:val="-10"/>
          <w:sz w:val="24"/>
        </w:rPr>
        <w:t>O</w:t>
      </w:r>
      <w:r>
        <w:rPr>
          <w:sz w:val="24"/>
        </w:rPr>
        <w:tab/>
      </w:r>
      <w:r>
        <w:rPr>
          <w:spacing w:val="-5"/>
          <w:sz w:val="24"/>
        </w:rPr>
        <w:t>675</w:t>
      </w:r>
    </w:p>
    <w:p w:rsidR="007C6FEF" w:rsidRDefault="008A5EDA">
      <w:pPr>
        <w:pStyle w:val="5"/>
        <w:spacing w:before="266" w:line="261" w:lineRule="auto"/>
        <w:ind w:right="1561"/>
      </w:pPr>
      <w:r>
        <w:t>THE</w:t>
      </w:r>
      <w:r>
        <w:rPr>
          <w:spacing w:val="-8"/>
        </w:rPr>
        <w:t xml:space="preserve"> </w:t>
      </w:r>
      <w:r>
        <w:t>SPECIFITY</w:t>
      </w:r>
      <w:r>
        <w:rPr>
          <w:spacing w:val="-7"/>
        </w:rPr>
        <w:t xml:space="preserve"> </w:t>
      </w:r>
      <w:r>
        <w:t>OF</w:t>
      </w:r>
      <w:r>
        <w:rPr>
          <w:spacing w:val="-8"/>
        </w:rPr>
        <w:t xml:space="preserve"> </w:t>
      </w:r>
      <w:r>
        <w:t>THE</w:t>
      </w:r>
      <w:r>
        <w:rPr>
          <w:spacing w:val="-8"/>
        </w:rPr>
        <w:t xml:space="preserve"> </w:t>
      </w:r>
      <w:r>
        <w:t>UKRAINIAN</w:t>
      </w:r>
      <w:r>
        <w:rPr>
          <w:spacing w:val="-9"/>
        </w:rPr>
        <w:t xml:space="preserve"> </w:t>
      </w:r>
      <w:r>
        <w:t>DIASPORA’S</w:t>
      </w:r>
      <w:r>
        <w:rPr>
          <w:spacing w:val="-8"/>
        </w:rPr>
        <w:t xml:space="preserve"> </w:t>
      </w:r>
      <w:r>
        <w:t>IMAGE</w:t>
      </w:r>
      <w:r>
        <w:rPr>
          <w:spacing w:val="-8"/>
        </w:rPr>
        <w:t xml:space="preserve"> </w:t>
      </w:r>
      <w:r>
        <w:t>IN</w:t>
      </w:r>
      <w:r>
        <w:rPr>
          <w:spacing w:val="-8"/>
        </w:rPr>
        <w:t xml:space="preserve"> </w:t>
      </w:r>
      <w:r>
        <w:t xml:space="preserve">MYKOLA </w:t>
      </w:r>
      <w:r>
        <w:rPr>
          <w:spacing w:val="-10"/>
        </w:rPr>
        <w:t>PONEDILOK’S</w:t>
      </w:r>
      <w:r>
        <w:rPr>
          <w:spacing w:val="-2"/>
        </w:rPr>
        <w:t xml:space="preserve"> </w:t>
      </w:r>
      <w:r>
        <w:rPr>
          <w:spacing w:val="-10"/>
        </w:rPr>
        <w:t>SHORT</w:t>
      </w:r>
      <w:r>
        <w:rPr>
          <w:spacing w:val="-2"/>
        </w:rPr>
        <w:t xml:space="preserve"> </w:t>
      </w:r>
      <w:r>
        <w:rPr>
          <w:spacing w:val="-10"/>
        </w:rPr>
        <w:t>STORIES</w:t>
      </w:r>
    </w:p>
    <w:p w:rsidR="007C6FEF" w:rsidRDefault="008A5EDA">
      <w:pPr>
        <w:tabs>
          <w:tab w:val="right" w:leader="dot" w:pos="9059"/>
        </w:tabs>
        <w:spacing w:line="267" w:lineRule="exact"/>
        <w:ind w:left="852"/>
        <w:rPr>
          <w:sz w:val="24"/>
        </w:rPr>
      </w:pPr>
      <w:r>
        <w:rPr>
          <w:sz w:val="24"/>
        </w:rPr>
        <w:t>Nemchenko</w:t>
      </w:r>
      <w:r>
        <w:rPr>
          <w:spacing w:val="9"/>
          <w:sz w:val="24"/>
        </w:rPr>
        <w:t xml:space="preserve"> </w:t>
      </w:r>
      <w:r>
        <w:rPr>
          <w:spacing w:val="-5"/>
          <w:sz w:val="24"/>
        </w:rPr>
        <w:t>I.</w:t>
      </w:r>
      <w:r>
        <w:rPr>
          <w:sz w:val="24"/>
        </w:rPr>
        <w:tab/>
      </w:r>
      <w:r>
        <w:rPr>
          <w:spacing w:val="-5"/>
          <w:sz w:val="24"/>
        </w:rPr>
        <w:t>683</w:t>
      </w:r>
    </w:p>
    <w:p w:rsidR="007C6FEF" w:rsidRDefault="008A5EDA">
      <w:pPr>
        <w:pStyle w:val="5"/>
        <w:spacing w:before="268"/>
      </w:pPr>
      <w:r>
        <w:rPr>
          <w:w w:val="90"/>
        </w:rPr>
        <w:t>SIMULTANEOUS</w:t>
      </w:r>
      <w:r>
        <w:t xml:space="preserve"> </w:t>
      </w:r>
      <w:r>
        <w:rPr>
          <w:w w:val="90"/>
        </w:rPr>
        <w:t>INTERPRETATION</w:t>
      </w:r>
      <w:r>
        <w:rPr>
          <w:spacing w:val="-1"/>
        </w:rPr>
        <w:t xml:space="preserve"> </w:t>
      </w:r>
      <w:r>
        <w:rPr>
          <w:w w:val="90"/>
        </w:rPr>
        <w:t>AND</w:t>
      </w:r>
      <w:r>
        <w:rPr>
          <w:spacing w:val="-1"/>
        </w:rPr>
        <w:t xml:space="preserve"> </w:t>
      </w:r>
      <w:r>
        <w:rPr>
          <w:w w:val="90"/>
        </w:rPr>
        <w:t>ITS</w:t>
      </w:r>
      <w:r>
        <w:rPr>
          <w:spacing w:val="1"/>
        </w:rPr>
        <w:t xml:space="preserve"> </w:t>
      </w:r>
      <w:r>
        <w:rPr>
          <w:spacing w:val="-2"/>
          <w:w w:val="90"/>
        </w:rPr>
        <w:t>DIFFICULTIES</w:t>
      </w:r>
    </w:p>
    <w:p w:rsidR="007C6FEF" w:rsidRDefault="008A5EDA">
      <w:pPr>
        <w:tabs>
          <w:tab w:val="right" w:leader="dot" w:pos="9059"/>
        </w:tabs>
        <w:spacing w:before="24"/>
        <w:ind w:left="852"/>
        <w:rPr>
          <w:sz w:val="24"/>
        </w:rPr>
      </w:pPr>
      <w:r>
        <w:rPr>
          <w:spacing w:val="-2"/>
          <w:sz w:val="24"/>
        </w:rPr>
        <w:t>Kabush</w:t>
      </w:r>
      <w:r>
        <w:rPr>
          <w:spacing w:val="-12"/>
          <w:sz w:val="24"/>
        </w:rPr>
        <w:t xml:space="preserve"> </w:t>
      </w:r>
      <w:r>
        <w:rPr>
          <w:spacing w:val="-2"/>
          <w:sz w:val="24"/>
        </w:rPr>
        <w:t>O.,</w:t>
      </w:r>
      <w:r>
        <w:rPr>
          <w:spacing w:val="-10"/>
          <w:sz w:val="24"/>
        </w:rPr>
        <w:t xml:space="preserve"> </w:t>
      </w:r>
      <w:r>
        <w:rPr>
          <w:spacing w:val="-2"/>
          <w:sz w:val="24"/>
        </w:rPr>
        <w:t>Halazdra</w:t>
      </w:r>
      <w:r>
        <w:rPr>
          <w:spacing w:val="-13"/>
          <w:sz w:val="24"/>
        </w:rPr>
        <w:t xml:space="preserve"> </w:t>
      </w:r>
      <w:r>
        <w:rPr>
          <w:spacing w:val="-4"/>
          <w:sz w:val="24"/>
        </w:rPr>
        <w:t>S.I.</w:t>
      </w:r>
      <w:r>
        <w:rPr>
          <w:sz w:val="24"/>
        </w:rPr>
        <w:tab/>
      </w:r>
      <w:r>
        <w:rPr>
          <w:spacing w:val="-5"/>
          <w:sz w:val="24"/>
        </w:rPr>
        <w:t>697</w:t>
      </w:r>
    </w:p>
    <w:p w:rsidR="007C6FEF" w:rsidRDefault="008A5EDA">
      <w:pPr>
        <w:spacing w:before="228"/>
        <w:ind w:left="852"/>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220" w:line="259" w:lineRule="auto"/>
        <w:ind w:left="852" w:right="1555"/>
      </w:pPr>
      <w:r>
        <w:t xml:space="preserve">CHALLENGES FOR TEACHING UKRAINIAN AS A FOREIGN LANGUAGE IN </w:t>
      </w:r>
      <w:r>
        <w:rPr>
          <w:spacing w:val="-8"/>
        </w:rPr>
        <w:t>MULTILEVEL</w:t>
      </w:r>
      <w:r>
        <w:rPr>
          <w:spacing w:val="-6"/>
        </w:rPr>
        <w:t xml:space="preserve"> </w:t>
      </w:r>
      <w:r>
        <w:rPr>
          <w:spacing w:val="-8"/>
        </w:rPr>
        <w:t>GROUPS</w:t>
      </w:r>
      <w:r>
        <w:rPr>
          <w:spacing w:val="-6"/>
        </w:rPr>
        <w:t xml:space="preserve"> </w:t>
      </w:r>
      <w:r>
        <w:rPr>
          <w:spacing w:val="-8"/>
        </w:rPr>
        <w:t>AND</w:t>
      </w:r>
      <w:r>
        <w:rPr>
          <w:spacing w:val="-4"/>
        </w:rPr>
        <w:t xml:space="preserve"> </w:t>
      </w:r>
      <w:r>
        <w:rPr>
          <w:spacing w:val="-8"/>
        </w:rPr>
        <w:t>POSSIBLE</w:t>
      </w:r>
      <w:r>
        <w:rPr>
          <w:spacing w:val="-3"/>
        </w:rPr>
        <w:t xml:space="preserve"> </w:t>
      </w:r>
      <w:r>
        <w:rPr>
          <w:spacing w:val="-8"/>
        </w:rPr>
        <w:t>SOLUTIONS</w:t>
      </w:r>
    </w:p>
    <w:p w:rsidR="007C6FEF" w:rsidRDefault="008A5EDA">
      <w:pPr>
        <w:pStyle w:val="a3"/>
        <w:tabs>
          <w:tab w:val="right" w:leader="dot" w:pos="9026"/>
        </w:tabs>
        <w:spacing w:before="3"/>
        <w:ind w:left="852"/>
        <w:jc w:val="left"/>
      </w:pPr>
      <w:r>
        <w:rPr>
          <w:spacing w:val="-4"/>
        </w:rPr>
        <w:t>Viatchanina</w:t>
      </w:r>
      <w:r>
        <w:rPr>
          <w:spacing w:val="-5"/>
        </w:rPr>
        <w:t xml:space="preserve"> </w:t>
      </w:r>
      <w:r>
        <w:rPr>
          <w:spacing w:val="-4"/>
        </w:rPr>
        <w:t>S., Khanykina</w:t>
      </w:r>
      <w:r>
        <w:rPr>
          <w:spacing w:val="-5"/>
        </w:rPr>
        <w:t xml:space="preserve"> </w:t>
      </w:r>
      <w:r>
        <w:rPr>
          <w:spacing w:val="-12"/>
        </w:rPr>
        <w:t>N</w:t>
      </w:r>
      <w:r>
        <w:tab/>
      </w:r>
      <w:r>
        <w:rPr>
          <w:spacing w:val="-5"/>
        </w:rPr>
        <w:t>703</w:t>
      </w:r>
    </w:p>
    <w:p w:rsidR="007C6FEF" w:rsidRDefault="008A5EDA">
      <w:pPr>
        <w:pStyle w:val="a3"/>
        <w:spacing w:before="240" w:line="259" w:lineRule="auto"/>
        <w:ind w:left="852" w:right="1555"/>
      </w:pPr>
      <w:r>
        <w:rPr>
          <w:w w:val="90"/>
        </w:rPr>
        <w:t xml:space="preserve">WORD-FORMATION AS A MODEL FOR RESEARCHING THE LEXICAL-SEMANTIC </w:t>
      </w:r>
      <w:r>
        <w:rPr>
          <w:spacing w:val="-6"/>
        </w:rPr>
        <w:t>FIELD OF THE NOMINATION "SOLDAT"</w:t>
      </w:r>
      <w:r>
        <w:rPr>
          <w:spacing w:val="-7"/>
        </w:rPr>
        <w:t xml:space="preserve"> </w:t>
      </w:r>
      <w:r>
        <w:rPr>
          <w:spacing w:val="-6"/>
        </w:rPr>
        <w:t>(MILITARY)</w:t>
      </w:r>
    </w:p>
    <w:p w:rsidR="007C6FEF" w:rsidRDefault="008A5EDA">
      <w:pPr>
        <w:pStyle w:val="a3"/>
        <w:tabs>
          <w:tab w:val="right" w:leader="dot" w:pos="9026"/>
        </w:tabs>
        <w:spacing w:line="249" w:lineRule="exact"/>
        <w:ind w:left="852"/>
        <w:jc w:val="left"/>
      </w:pPr>
      <w:r>
        <w:t>Andrukhovych</w:t>
      </w:r>
      <w:r>
        <w:rPr>
          <w:spacing w:val="5"/>
        </w:rPr>
        <w:t xml:space="preserve"> </w:t>
      </w:r>
      <w:r>
        <w:rPr>
          <w:spacing w:val="-4"/>
        </w:rPr>
        <w:t>A.A.</w:t>
      </w:r>
      <w:r>
        <w:tab/>
      </w:r>
      <w:r>
        <w:rPr>
          <w:spacing w:val="-5"/>
        </w:rPr>
        <w:t>706</w:t>
      </w:r>
    </w:p>
    <w:p w:rsidR="007C6FEF" w:rsidRDefault="008A5EDA">
      <w:pPr>
        <w:spacing w:before="474" w:line="375" w:lineRule="exact"/>
        <w:ind w:left="852"/>
        <w:rPr>
          <w:rFonts w:ascii="Arial Black"/>
          <w:sz w:val="28"/>
        </w:rPr>
      </w:pPr>
      <w:r>
        <w:rPr>
          <w:rFonts w:ascii="Arial Black"/>
          <w:sz w:val="28"/>
        </w:rPr>
        <w:t>SECTION</w:t>
      </w:r>
      <w:r>
        <w:rPr>
          <w:rFonts w:ascii="Arial Black"/>
          <w:spacing w:val="-8"/>
          <w:sz w:val="28"/>
        </w:rPr>
        <w:t xml:space="preserve"> </w:t>
      </w:r>
      <w:r>
        <w:rPr>
          <w:rFonts w:ascii="Arial Black"/>
          <w:spacing w:val="-2"/>
          <w:sz w:val="28"/>
        </w:rPr>
        <w:t>XXVIII.</w:t>
      </w:r>
    </w:p>
    <w:p w:rsidR="007C6FEF" w:rsidRDefault="008A5EDA">
      <w:pPr>
        <w:spacing w:line="375" w:lineRule="exact"/>
        <w:ind w:left="852"/>
        <w:rPr>
          <w:rFonts w:ascii="Arial Black"/>
          <w:sz w:val="28"/>
        </w:rPr>
      </w:pPr>
      <w:r>
        <w:rPr>
          <w:rFonts w:ascii="Arial Black"/>
          <w:sz w:val="28"/>
        </w:rPr>
        <w:t>PHILOSOPHY</w:t>
      </w:r>
      <w:r>
        <w:rPr>
          <w:rFonts w:ascii="Arial Black"/>
          <w:spacing w:val="-11"/>
          <w:sz w:val="28"/>
        </w:rPr>
        <w:t xml:space="preserve"> </w:t>
      </w:r>
      <w:r>
        <w:rPr>
          <w:rFonts w:ascii="Arial Black"/>
          <w:sz w:val="28"/>
        </w:rPr>
        <w:t>AND</w:t>
      </w:r>
      <w:r>
        <w:rPr>
          <w:rFonts w:ascii="Arial Black"/>
          <w:spacing w:val="-8"/>
          <w:sz w:val="28"/>
        </w:rPr>
        <w:t xml:space="preserve"> </w:t>
      </w:r>
      <w:r>
        <w:rPr>
          <w:rFonts w:ascii="Arial Black"/>
          <w:sz w:val="28"/>
        </w:rPr>
        <w:t>POLITICAL</w:t>
      </w:r>
      <w:r>
        <w:rPr>
          <w:rFonts w:ascii="Arial Black"/>
          <w:spacing w:val="-10"/>
          <w:sz w:val="28"/>
        </w:rPr>
        <w:t xml:space="preserve"> </w:t>
      </w:r>
      <w:r>
        <w:rPr>
          <w:rFonts w:ascii="Arial Black"/>
          <w:spacing w:val="-2"/>
          <w:sz w:val="28"/>
        </w:rPr>
        <w:t>SCIENCE</w:t>
      </w:r>
    </w:p>
    <w:p w:rsidR="007C6FEF" w:rsidRDefault="008A5EDA">
      <w:pPr>
        <w:spacing w:before="207"/>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48" w:line="261" w:lineRule="auto"/>
        <w:ind w:right="1556"/>
      </w:pPr>
      <w:r>
        <w:t xml:space="preserve">CONCEPTUAL-SYMBOLIC ANALYSIS OF A PHILOSOPHICAL TEXT </w:t>
      </w:r>
      <w:r>
        <w:rPr>
          <w:spacing w:val="-12"/>
        </w:rPr>
        <w:t>THROUGH</w:t>
      </w:r>
      <w:r>
        <w:t xml:space="preserve"> </w:t>
      </w:r>
      <w:r>
        <w:rPr>
          <w:spacing w:val="-12"/>
        </w:rPr>
        <w:t>THE</w:t>
      </w:r>
      <w:r>
        <w:t xml:space="preserve"> </w:t>
      </w:r>
      <w:r>
        <w:rPr>
          <w:spacing w:val="-12"/>
        </w:rPr>
        <w:t>PRISM</w:t>
      </w:r>
      <w:r>
        <w:t xml:space="preserve"> </w:t>
      </w:r>
      <w:r>
        <w:rPr>
          <w:spacing w:val="-12"/>
        </w:rPr>
        <w:t>OF</w:t>
      </w:r>
      <w:r>
        <w:t xml:space="preserve"> </w:t>
      </w:r>
      <w:r>
        <w:rPr>
          <w:spacing w:val="-12"/>
        </w:rPr>
        <w:t>A</w:t>
      </w:r>
      <w:r>
        <w:t xml:space="preserve"> </w:t>
      </w:r>
      <w:r>
        <w:rPr>
          <w:spacing w:val="-12"/>
        </w:rPr>
        <w:t>DECONSTRUCTIONIST</w:t>
      </w:r>
      <w:r>
        <w:t xml:space="preserve"> </w:t>
      </w:r>
      <w:r>
        <w:rPr>
          <w:spacing w:val="-12"/>
        </w:rPr>
        <w:t>APPROACH</w:t>
      </w:r>
    </w:p>
    <w:p w:rsidR="007C6FEF" w:rsidRDefault="008A5EDA">
      <w:pPr>
        <w:tabs>
          <w:tab w:val="right" w:leader="dot" w:pos="9059"/>
        </w:tabs>
        <w:spacing w:line="267" w:lineRule="exact"/>
        <w:ind w:left="852"/>
        <w:rPr>
          <w:sz w:val="24"/>
        </w:rPr>
      </w:pPr>
      <w:r>
        <w:rPr>
          <w:spacing w:val="-5"/>
          <w:sz w:val="24"/>
        </w:rPr>
        <w:t>Tyukmaeva</w:t>
      </w:r>
      <w:r>
        <w:rPr>
          <w:spacing w:val="-4"/>
          <w:sz w:val="24"/>
        </w:rPr>
        <w:t xml:space="preserve"> A.M.</w:t>
      </w:r>
      <w:r>
        <w:rPr>
          <w:sz w:val="24"/>
        </w:rPr>
        <w:tab/>
      </w:r>
      <w:r>
        <w:rPr>
          <w:spacing w:val="-5"/>
          <w:sz w:val="24"/>
        </w:rPr>
        <w:t>709</w:t>
      </w:r>
    </w:p>
    <w:p w:rsidR="007C6FEF" w:rsidRDefault="008A5EDA">
      <w:pPr>
        <w:pStyle w:val="5"/>
        <w:spacing w:before="268" w:line="261" w:lineRule="auto"/>
        <w:ind w:right="1559"/>
      </w:pPr>
      <w:r>
        <w:rPr>
          <w:w w:val="85"/>
        </w:rPr>
        <w:t xml:space="preserve">KEY ASPECTS OF THE REINTEGRATION OF OCCUPIED TERRITORIES IN THE </w:t>
      </w:r>
      <w:r>
        <w:rPr>
          <w:spacing w:val="-8"/>
        </w:rPr>
        <w:t>CONTEXT</w:t>
      </w:r>
      <w:r>
        <w:rPr>
          <w:spacing w:val="-3"/>
        </w:rPr>
        <w:t xml:space="preserve"> </w:t>
      </w:r>
      <w:r>
        <w:rPr>
          <w:spacing w:val="-8"/>
        </w:rPr>
        <w:t>OF</w:t>
      </w:r>
      <w:r>
        <w:rPr>
          <w:spacing w:val="-4"/>
        </w:rPr>
        <w:t xml:space="preserve"> </w:t>
      </w:r>
      <w:r>
        <w:rPr>
          <w:spacing w:val="-8"/>
        </w:rPr>
        <w:t>INFORMATION</w:t>
      </w:r>
      <w:r>
        <w:rPr>
          <w:spacing w:val="-4"/>
        </w:rPr>
        <w:t xml:space="preserve"> </w:t>
      </w:r>
      <w:r>
        <w:rPr>
          <w:spacing w:val="-8"/>
        </w:rPr>
        <w:t>POLICY</w:t>
      </w:r>
    </w:p>
    <w:p w:rsidR="007C6FEF" w:rsidRDefault="008A5EDA">
      <w:pPr>
        <w:tabs>
          <w:tab w:val="right" w:leader="dot" w:pos="9059"/>
        </w:tabs>
        <w:spacing w:line="267" w:lineRule="exact"/>
        <w:ind w:left="852"/>
        <w:rPr>
          <w:sz w:val="24"/>
        </w:rPr>
      </w:pPr>
      <w:r>
        <w:rPr>
          <w:sz w:val="24"/>
        </w:rPr>
        <w:t>Rudenko</w:t>
      </w:r>
      <w:r>
        <w:rPr>
          <w:spacing w:val="-12"/>
          <w:sz w:val="24"/>
        </w:rPr>
        <w:t xml:space="preserve"> </w:t>
      </w:r>
      <w:r>
        <w:rPr>
          <w:spacing w:val="-2"/>
          <w:sz w:val="24"/>
        </w:rPr>
        <w:t>Yu.Yu.</w:t>
      </w:r>
      <w:r>
        <w:rPr>
          <w:sz w:val="24"/>
        </w:rPr>
        <w:tab/>
      </w:r>
      <w:r>
        <w:rPr>
          <w:spacing w:val="-5"/>
          <w:sz w:val="24"/>
        </w:rPr>
        <w:t>717</w:t>
      </w:r>
    </w:p>
    <w:p w:rsidR="007C6FEF" w:rsidRDefault="008A5EDA">
      <w:pPr>
        <w:pStyle w:val="5"/>
        <w:spacing w:before="268"/>
      </w:pPr>
      <w:r>
        <w:rPr>
          <w:w w:val="90"/>
        </w:rPr>
        <w:t>ON</w:t>
      </w:r>
      <w:r>
        <w:t xml:space="preserve"> </w:t>
      </w:r>
      <w:r>
        <w:rPr>
          <w:w w:val="90"/>
        </w:rPr>
        <w:t>THE</w:t>
      </w:r>
      <w:r>
        <w:t xml:space="preserve"> </w:t>
      </w:r>
      <w:r>
        <w:rPr>
          <w:w w:val="90"/>
        </w:rPr>
        <w:t>FUTURE</w:t>
      </w:r>
      <w:r>
        <w:t xml:space="preserve"> </w:t>
      </w:r>
      <w:r>
        <w:rPr>
          <w:w w:val="90"/>
        </w:rPr>
        <w:t>OF</w:t>
      </w:r>
      <w:r>
        <w:t xml:space="preserve"> </w:t>
      </w:r>
      <w:r>
        <w:rPr>
          <w:spacing w:val="-2"/>
          <w:w w:val="90"/>
        </w:rPr>
        <w:t>PHILOSOPHY</w:t>
      </w:r>
    </w:p>
    <w:p w:rsidR="007C6FEF" w:rsidRDefault="008A5EDA">
      <w:pPr>
        <w:tabs>
          <w:tab w:val="right" w:leader="dot" w:pos="9059"/>
        </w:tabs>
        <w:spacing w:before="22"/>
        <w:ind w:left="852"/>
        <w:rPr>
          <w:sz w:val="24"/>
        </w:rPr>
      </w:pPr>
      <w:r>
        <w:rPr>
          <w:sz w:val="24"/>
        </w:rPr>
        <w:t>Drotenko</w:t>
      </w:r>
      <w:r>
        <w:rPr>
          <w:spacing w:val="31"/>
          <w:sz w:val="24"/>
        </w:rPr>
        <w:t xml:space="preserve"> </w:t>
      </w:r>
      <w:r>
        <w:rPr>
          <w:spacing w:val="-5"/>
          <w:sz w:val="24"/>
        </w:rPr>
        <w:t>V.</w:t>
      </w:r>
      <w:r>
        <w:rPr>
          <w:sz w:val="24"/>
        </w:rPr>
        <w:tab/>
      </w:r>
      <w:r>
        <w:rPr>
          <w:spacing w:val="-5"/>
          <w:sz w:val="24"/>
        </w:rPr>
        <w:t>721</w:t>
      </w:r>
    </w:p>
    <w:p w:rsidR="007C6FEF" w:rsidRDefault="007C6FEF">
      <w:pPr>
        <w:rPr>
          <w:sz w:val="24"/>
        </w:rPr>
        <w:sectPr w:rsidR="007C6FEF">
          <w:pgSz w:w="11910" w:h="16850"/>
          <w:pgMar w:top="1400" w:right="850" w:bottom="1220" w:left="850" w:header="585" w:footer="1028" w:gutter="0"/>
          <w:cols w:space="720"/>
        </w:sectPr>
      </w:pPr>
    </w:p>
    <w:p w:rsidR="007C6FEF" w:rsidRDefault="008A5EDA">
      <w:pPr>
        <w:spacing w:before="1" w:line="369" w:lineRule="exact"/>
        <w:ind w:left="1135"/>
        <w:rPr>
          <w:rFonts w:ascii="Arial Black"/>
          <w:sz w:val="28"/>
        </w:rPr>
      </w:pPr>
      <w:r>
        <w:rPr>
          <w:rFonts w:ascii="Arial Black"/>
          <w:noProof/>
          <w:sz w:val="28"/>
        </w:rPr>
        <w:lastRenderedPageBreak/>
        <mc:AlternateContent>
          <mc:Choice Requires="wps">
            <w:drawing>
              <wp:anchor distT="0" distB="0" distL="0" distR="0" simplePos="0" relativeHeight="15760896" behindDoc="0" locked="0" layoutInCell="1" allowOverlap="1">
                <wp:simplePos x="0" y="0"/>
                <wp:positionH relativeFrom="page">
                  <wp:posOffset>760094</wp:posOffset>
                </wp:positionH>
                <wp:positionV relativeFrom="paragraph">
                  <wp:posOffset>204498</wp:posOffset>
                </wp:positionV>
                <wp:extent cx="1270" cy="1436370"/>
                <wp:effectExtent l="0" t="0" r="0" b="0"/>
                <wp:wrapNone/>
                <wp:docPr id="78" name="Graphic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046961" id="Graphic 78" o:spid="_x0000_s1026" style="position:absolute;margin-left:59.85pt;margin-top:16.1pt;width:.1pt;height:113.1pt;z-index:15760896;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" path="m,l,1436369e" filled="f" strokeweight=".5pt">
                <v:path arrowok="t"/>
                <w10:wrap anchorx="page"/>
              </v:shape>
            </w:pict>
          </mc:Fallback>
        </mc:AlternateContent>
      </w:r>
      <w:r>
        <w:rPr>
          <w:rFonts w:ascii="Arial Black"/>
          <w:sz w:val="28"/>
        </w:rPr>
        <w:t>SECTION</w:t>
      </w:r>
      <w:r>
        <w:rPr>
          <w:rFonts w:ascii="Arial Black"/>
          <w:spacing w:val="-8"/>
          <w:sz w:val="28"/>
        </w:rPr>
        <w:t xml:space="preserve"> </w:t>
      </w:r>
      <w:r>
        <w:rPr>
          <w:rFonts w:ascii="Arial Black"/>
          <w:spacing w:val="-4"/>
          <w:sz w:val="28"/>
        </w:rPr>
        <w:t>XXIX.</w:t>
      </w:r>
    </w:p>
    <w:p w:rsidR="007C6FEF" w:rsidRDefault="008A5EDA">
      <w:pPr>
        <w:spacing w:line="369" w:lineRule="exact"/>
        <w:ind w:left="1135"/>
        <w:rPr>
          <w:rFonts w:ascii="Arial Black"/>
          <w:sz w:val="28"/>
        </w:rPr>
      </w:pPr>
      <w:r>
        <w:rPr>
          <w:rFonts w:ascii="Arial Black"/>
          <w:sz w:val="28"/>
        </w:rPr>
        <w:t>PEDAGOGY</w:t>
      </w:r>
      <w:r>
        <w:rPr>
          <w:rFonts w:ascii="Arial Black"/>
          <w:spacing w:val="-7"/>
          <w:sz w:val="28"/>
        </w:rPr>
        <w:t xml:space="preserve"> </w:t>
      </w:r>
      <w:r>
        <w:rPr>
          <w:rFonts w:ascii="Arial Black"/>
          <w:sz w:val="28"/>
        </w:rPr>
        <w:t>AND</w:t>
      </w:r>
      <w:r>
        <w:rPr>
          <w:rFonts w:ascii="Arial Black"/>
          <w:spacing w:val="-6"/>
          <w:sz w:val="28"/>
        </w:rPr>
        <w:t xml:space="preserve"> </w:t>
      </w:r>
      <w:r>
        <w:rPr>
          <w:rFonts w:ascii="Arial Black"/>
          <w:spacing w:val="-2"/>
          <w:sz w:val="28"/>
        </w:rPr>
        <w:t>EDUCATION</w:t>
      </w:r>
    </w:p>
    <w:p w:rsidR="007C6FEF" w:rsidRDefault="008A5EDA">
      <w:pPr>
        <w:spacing w:before="192"/>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spacing w:before="228" w:line="252" w:lineRule="auto"/>
        <w:ind w:left="1135" w:right="1272"/>
        <w:jc w:val="both"/>
        <w:rPr>
          <w:sz w:val="24"/>
        </w:rPr>
      </w:pPr>
      <w:r>
        <w:rPr>
          <w:noProof/>
          <w:sz w:val="24"/>
        </w:rPr>
        <mc:AlternateContent>
          <mc:Choice Requires="wps">
            <w:drawing>
              <wp:anchor distT="0" distB="0" distL="0" distR="0" simplePos="0" relativeHeight="15761408" behindDoc="0" locked="0" layoutInCell="1" allowOverlap="1">
                <wp:simplePos x="0" y="0"/>
                <wp:positionH relativeFrom="page">
                  <wp:posOffset>669268</wp:posOffset>
                </wp:positionH>
                <wp:positionV relativeFrom="paragraph">
                  <wp:posOffset>1044455</wp:posOffset>
                </wp:positionV>
                <wp:extent cx="198120" cy="662305"/>
                <wp:effectExtent l="0" t="0" r="0" b="0"/>
                <wp:wrapNone/>
                <wp:docPr id="79" name="Text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79" o:spid="_x0000_s1052" type="#_x0000_t202" style="position:absolute;left:0;text-align:left;margin-left:52.7pt;margin-top:82.25pt;width:15.6pt;height:52.15pt;z-index:157614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Pr>
          <w:sz w:val="24"/>
        </w:rPr>
        <w:t xml:space="preserve">CURRENT PROBLEMS OF FORMING MORAL CONSCIOUSNESS OF </w:t>
      </w:r>
      <w:r>
        <w:rPr>
          <w:spacing w:val="-8"/>
          <w:sz w:val="24"/>
        </w:rPr>
        <w:t>HIGHER</w:t>
      </w:r>
      <w:r>
        <w:rPr>
          <w:spacing w:val="-5"/>
          <w:sz w:val="24"/>
        </w:rPr>
        <w:t xml:space="preserve"> </w:t>
      </w:r>
      <w:r>
        <w:rPr>
          <w:spacing w:val="-8"/>
          <w:sz w:val="24"/>
        </w:rPr>
        <w:t>EDUCATION</w:t>
      </w:r>
      <w:r>
        <w:rPr>
          <w:spacing w:val="-3"/>
          <w:sz w:val="24"/>
        </w:rPr>
        <w:t xml:space="preserve"> </w:t>
      </w:r>
      <w:r>
        <w:rPr>
          <w:spacing w:val="-8"/>
          <w:sz w:val="24"/>
        </w:rPr>
        <w:t>STUDENTS</w:t>
      </w:r>
      <w:r>
        <w:rPr>
          <w:spacing w:val="-4"/>
          <w:sz w:val="24"/>
        </w:rPr>
        <w:t xml:space="preserve"> </w:t>
      </w:r>
      <w:r>
        <w:rPr>
          <w:spacing w:val="-8"/>
          <w:sz w:val="24"/>
        </w:rPr>
        <w:t>IN</w:t>
      </w:r>
      <w:r>
        <w:rPr>
          <w:spacing w:val="-4"/>
          <w:sz w:val="24"/>
        </w:rPr>
        <w:t xml:space="preserve"> </w:t>
      </w:r>
      <w:r>
        <w:rPr>
          <w:spacing w:val="-8"/>
          <w:sz w:val="24"/>
        </w:rPr>
        <w:t>THE</w:t>
      </w:r>
      <w:r>
        <w:rPr>
          <w:spacing w:val="-4"/>
          <w:sz w:val="24"/>
        </w:rPr>
        <w:t xml:space="preserve"> </w:t>
      </w:r>
      <w:r>
        <w:rPr>
          <w:spacing w:val="-8"/>
          <w:sz w:val="24"/>
        </w:rPr>
        <w:t>PROCESS</w:t>
      </w:r>
      <w:r>
        <w:rPr>
          <w:spacing w:val="-3"/>
          <w:sz w:val="24"/>
        </w:rPr>
        <w:t xml:space="preserve"> </w:t>
      </w:r>
      <w:r>
        <w:rPr>
          <w:spacing w:val="-8"/>
          <w:sz w:val="24"/>
        </w:rPr>
        <w:t>OF</w:t>
      </w:r>
      <w:r>
        <w:rPr>
          <w:spacing w:val="-4"/>
          <w:sz w:val="24"/>
        </w:rPr>
        <w:t xml:space="preserve"> </w:t>
      </w:r>
      <w:r>
        <w:rPr>
          <w:spacing w:val="-8"/>
          <w:sz w:val="24"/>
        </w:rPr>
        <w:t>PROFESSIONAL TRAINING AT THE UNIVERSITY</w:t>
      </w:r>
    </w:p>
    <w:p w:rsidR="007C6FEF" w:rsidRDefault="008A5EDA">
      <w:pPr>
        <w:tabs>
          <w:tab w:val="left" w:leader="dot" w:pos="8931"/>
        </w:tabs>
        <w:spacing w:line="268" w:lineRule="exact"/>
        <w:ind w:left="1135"/>
        <w:rPr>
          <w:sz w:val="24"/>
        </w:rPr>
      </w:pPr>
      <w:r>
        <w:rPr>
          <w:spacing w:val="-4"/>
          <w:sz w:val="24"/>
        </w:rPr>
        <w:t>Pavlenko</w:t>
      </w:r>
      <w:r>
        <w:rPr>
          <w:spacing w:val="-6"/>
          <w:sz w:val="24"/>
        </w:rPr>
        <w:t xml:space="preserve"> </w:t>
      </w:r>
      <w:r>
        <w:rPr>
          <w:spacing w:val="-5"/>
          <w:sz w:val="24"/>
        </w:rPr>
        <w:t>I.</w:t>
      </w:r>
      <w:r>
        <w:rPr>
          <w:sz w:val="24"/>
        </w:rPr>
        <w:tab/>
      </w:r>
      <w:r>
        <w:rPr>
          <w:spacing w:val="-5"/>
          <w:sz w:val="24"/>
        </w:rPr>
        <w:t>725</w:t>
      </w:r>
    </w:p>
    <w:p w:rsidR="007C6FEF" w:rsidRDefault="008A5EDA">
      <w:pPr>
        <w:tabs>
          <w:tab w:val="left" w:pos="3009"/>
          <w:tab w:val="left" w:leader="dot" w:pos="8931"/>
        </w:tabs>
        <w:spacing w:before="252" w:line="252" w:lineRule="auto"/>
        <w:ind w:left="1135" w:right="859"/>
        <w:rPr>
          <w:sz w:val="24"/>
        </w:rPr>
      </w:pPr>
      <w:r>
        <w:rPr>
          <w:spacing w:val="-2"/>
          <w:sz w:val="24"/>
        </w:rPr>
        <w:t>INTERACTIVE</w:t>
      </w:r>
      <w:r>
        <w:rPr>
          <w:sz w:val="24"/>
        </w:rPr>
        <w:tab/>
        <w:t>TECHNOLOGIES</w:t>
      </w:r>
      <w:r>
        <w:rPr>
          <w:spacing w:val="80"/>
          <w:w w:val="150"/>
          <w:sz w:val="24"/>
        </w:rPr>
        <w:t xml:space="preserve">  </w:t>
      </w:r>
      <w:r>
        <w:rPr>
          <w:sz w:val="24"/>
        </w:rPr>
        <w:t>IN</w:t>
      </w:r>
      <w:r>
        <w:rPr>
          <w:spacing w:val="80"/>
          <w:w w:val="150"/>
          <w:sz w:val="24"/>
        </w:rPr>
        <w:t xml:space="preserve">  </w:t>
      </w:r>
      <w:r>
        <w:rPr>
          <w:sz w:val="24"/>
        </w:rPr>
        <w:t>EDUCATION:</w:t>
      </w:r>
      <w:r>
        <w:rPr>
          <w:spacing w:val="80"/>
          <w:w w:val="150"/>
          <w:sz w:val="24"/>
        </w:rPr>
        <w:t xml:space="preserve">  </w:t>
      </w:r>
      <w:r>
        <w:rPr>
          <w:sz w:val="24"/>
        </w:rPr>
        <w:t xml:space="preserve">CONCEPT, </w:t>
      </w:r>
      <w:r>
        <w:rPr>
          <w:w w:val="90"/>
          <w:sz w:val="24"/>
        </w:rPr>
        <w:t xml:space="preserve">CLASSIFICATION, PRACTICAL APPLICATION, AND PERSPECTIVES </w:t>
      </w:r>
      <w:r>
        <w:rPr>
          <w:sz w:val="24"/>
        </w:rPr>
        <w:t>Ostrovershenko A.</w:t>
      </w:r>
      <w:r>
        <w:rPr>
          <w:sz w:val="24"/>
        </w:rPr>
        <w:tab/>
      </w:r>
      <w:r>
        <w:rPr>
          <w:spacing w:val="-4"/>
          <w:sz w:val="24"/>
        </w:rPr>
        <w:t>732</w:t>
      </w:r>
    </w:p>
    <w:p w:rsidR="007C6FEF" w:rsidRDefault="008A5EDA">
      <w:pPr>
        <w:pStyle w:val="5"/>
        <w:spacing w:before="234"/>
        <w:ind w:left="1135"/>
      </w:pPr>
      <w:r>
        <w:rPr>
          <w:w w:val="90"/>
        </w:rPr>
        <w:t>SUMMER</w:t>
      </w:r>
      <w:r>
        <w:rPr>
          <w:spacing w:val="-6"/>
        </w:rPr>
        <w:t xml:space="preserve"> </w:t>
      </w:r>
      <w:r>
        <w:rPr>
          <w:w w:val="90"/>
        </w:rPr>
        <w:t>SCHOOL:</w:t>
      </w:r>
      <w:r>
        <w:rPr>
          <w:spacing w:val="-4"/>
        </w:rPr>
        <w:t xml:space="preserve"> </w:t>
      </w:r>
      <w:r>
        <w:rPr>
          <w:w w:val="90"/>
        </w:rPr>
        <w:t>STEM</w:t>
      </w:r>
      <w:r>
        <w:rPr>
          <w:spacing w:val="-6"/>
        </w:rPr>
        <w:t xml:space="preserve"> </w:t>
      </w:r>
      <w:r>
        <w:rPr>
          <w:w w:val="90"/>
        </w:rPr>
        <w:t>PROJECT</w:t>
      </w:r>
      <w:r>
        <w:rPr>
          <w:spacing w:val="-6"/>
        </w:rPr>
        <w:t xml:space="preserve"> </w:t>
      </w:r>
      <w:r>
        <w:rPr>
          <w:w w:val="90"/>
        </w:rPr>
        <w:t>“NUMBERS</w:t>
      </w:r>
      <w:r>
        <w:rPr>
          <w:spacing w:val="-4"/>
        </w:rPr>
        <w:t xml:space="preserve"> </w:t>
      </w:r>
      <w:r>
        <w:rPr>
          <w:w w:val="90"/>
        </w:rPr>
        <w:t>IN</w:t>
      </w:r>
      <w:r>
        <w:rPr>
          <w:spacing w:val="-5"/>
        </w:rPr>
        <w:t xml:space="preserve"> </w:t>
      </w:r>
      <w:r>
        <w:rPr>
          <w:w w:val="90"/>
        </w:rPr>
        <w:t>THE</w:t>
      </w:r>
      <w:r>
        <w:rPr>
          <w:spacing w:val="-5"/>
        </w:rPr>
        <w:t xml:space="preserve"> </w:t>
      </w:r>
      <w:r>
        <w:rPr>
          <w:spacing w:val="-2"/>
          <w:w w:val="90"/>
        </w:rPr>
        <w:t>UNIVERSE”</w:t>
      </w:r>
    </w:p>
    <w:p w:rsidR="007C6FEF" w:rsidRDefault="008A5EDA">
      <w:pPr>
        <w:spacing w:before="14"/>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12"/>
        <w:ind w:left="1135"/>
        <w:rPr>
          <w:sz w:val="24"/>
        </w:rPr>
      </w:pPr>
      <w:r>
        <w:rPr>
          <w:spacing w:val="-2"/>
          <w:sz w:val="24"/>
        </w:rPr>
        <w:t>Ruban</w:t>
      </w:r>
      <w:r>
        <w:rPr>
          <w:spacing w:val="-9"/>
          <w:sz w:val="24"/>
        </w:rPr>
        <w:t xml:space="preserve"> </w:t>
      </w:r>
      <w:r>
        <w:rPr>
          <w:spacing w:val="-2"/>
          <w:sz w:val="24"/>
        </w:rPr>
        <w:t>A.,</w:t>
      </w:r>
      <w:r>
        <w:rPr>
          <w:spacing w:val="-8"/>
          <w:sz w:val="24"/>
        </w:rPr>
        <w:t xml:space="preserve"> </w:t>
      </w:r>
      <w:r>
        <w:rPr>
          <w:spacing w:val="-2"/>
          <w:sz w:val="24"/>
        </w:rPr>
        <w:t>Honcharenko</w:t>
      </w:r>
      <w:r>
        <w:rPr>
          <w:spacing w:val="-8"/>
          <w:sz w:val="24"/>
        </w:rPr>
        <w:t xml:space="preserve"> </w:t>
      </w:r>
      <w:r>
        <w:rPr>
          <w:spacing w:val="-2"/>
          <w:sz w:val="24"/>
        </w:rPr>
        <w:t>H.,</w:t>
      </w:r>
      <w:r>
        <w:rPr>
          <w:spacing w:val="-7"/>
          <w:sz w:val="24"/>
        </w:rPr>
        <w:t xml:space="preserve"> </w:t>
      </w:r>
      <w:r>
        <w:rPr>
          <w:spacing w:val="-2"/>
          <w:sz w:val="24"/>
        </w:rPr>
        <w:t>Matvieieva</w:t>
      </w:r>
      <w:r>
        <w:rPr>
          <w:spacing w:val="-9"/>
          <w:sz w:val="24"/>
        </w:rPr>
        <w:t xml:space="preserve"> </w:t>
      </w:r>
      <w:r>
        <w:rPr>
          <w:spacing w:val="-2"/>
          <w:sz w:val="24"/>
        </w:rPr>
        <w:t>Yu.,</w:t>
      </w:r>
      <w:r>
        <w:rPr>
          <w:spacing w:val="-8"/>
          <w:sz w:val="24"/>
        </w:rPr>
        <w:t xml:space="preserve"> </w:t>
      </w:r>
      <w:r>
        <w:rPr>
          <w:spacing w:val="-2"/>
          <w:sz w:val="24"/>
        </w:rPr>
        <w:t>Plutenko</w:t>
      </w:r>
      <w:r>
        <w:rPr>
          <w:spacing w:val="-9"/>
          <w:sz w:val="24"/>
        </w:rPr>
        <w:t xml:space="preserve"> </w:t>
      </w:r>
      <w:r>
        <w:rPr>
          <w:spacing w:val="-5"/>
          <w:sz w:val="24"/>
        </w:rPr>
        <w:t>K.</w:t>
      </w:r>
      <w:r>
        <w:rPr>
          <w:sz w:val="24"/>
        </w:rPr>
        <w:tab/>
      </w:r>
      <w:r>
        <w:rPr>
          <w:spacing w:val="-5"/>
          <w:sz w:val="24"/>
        </w:rPr>
        <w:t>740</w:t>
      </w:r>
    </w:p>
    <w:p w:rsidR="007C6FEF" w:rsidRDefault="008A5EDA">
      <w:pPr>
        <w:pStyle w:val="5"/>
        <w:spacing w:before="251" w:line="252" w:lineRule="auto"/>
        <w:ind w:left="1135" w:right="1273"/>
      </w:pPr>
      <w:r>
        <w:rPr>
          <w:w w:val="90"/>
        </w:rPr>
        <w:t>PEDAGOGICAL POTENTIAL OF USING ARTIFICIAL INTELLIGENCE (USING CHATGPT</w:t>
      </w:r>
      <w:r>
        <w:rPr>
          <w:spacing w:val="-5"/>
          <w:w w:val="90"/>
        </w:rPr>
        <w:t xml:space="preserve"> </w:t>
      </w:r>
      <w:r>
        <w:rPr>
          <w:w w:val="90"/>
        </w:rPr>
        <w:t>AS</w:t>
      </w:r>
      <w:r>
        <w:rPr>
          <w:spacing w:val="-3"/>
          <w:w w:val="90"/>
        </w:rPr>
        <w:t xml:space="preserve"> </w:t>
      </w:r>
      <w:r>
        <w:rPr>
          <w:w w:val="90"/>
        </w:rPr>
        <w:t>AN</w:t>
      </w:r>
      <w:r>
        <w:rPr>
          <w:spacing w:val="-5"/>
          <w:w w:val="90"/>
        </w:rPr>
        <w:t xml:space="preserve"> </w:t>
      </w:r>
      <w:r>
        <w:rPr>
          <w:w w:val="90"/>
        </w:rPr>
        <w:t>EXAMPLE)</w:t>
      </w:r>
      <w:r>
        <w:rPr>
          <w:spacing w:val="-5"/>
          <w:w w:val="90"/>
        </w:rPr>
        <w:t xml:space="preserve"> </w:t>
      </w:r>
      <w:r>
        <w:rPr>
          <w:w w:val="90"/>
        </w:rPr>
        <w:t>IN</w:t>
      </w:r>
      <w:r>
        <w:rPr>
          <w:spacing w:val="-5"/>
          <w:w w:val="90"/>
        </w:rPr>
        <w:t xml:space="preserve"> </w:t>
      </w:r>
      <w:r>
        <w:rPr>
          <w:w w:val="90"/>
        </w:rPr>
        <w:t>FOREIGN</w:t>
      </w:r>
      <w:r>
        <w:rPr>
          <w:spacing w:val="-5"/>
          <w:w w:val="90"/>
        </w:rPr>
        <w:t xml:space="preserve"> </w:t>
      </w:r>
      <w:r>
        <w:rPr>
          <w:w w:val="90"/>
        </w:rPr>
        <w:t>LANGUAGE</w:t>
      </w:r>
      <w:r>
        <w:rPr>
          <w:spacing w:val="-5"/>
          <w:w w:val="90"/>
        </w:rPr>
        <w:t xml:space="preserve"> </w:t>
      </w:r>
      <w:r>
        <w:rPr>
          <w:w w:val="90"/>
        </w:rPr>
        <w:t>TEACHING</w:t>
      </w:r>
      <w:r>
        <w:rPr>
          <w:spacing w:val="-5"/>
          <w:w w:val="90"/>
        </w:rPr>
        <w:t xml:space="preserve"> </w:t>
      </w:r>
      <w:r>
        <w:rPr>
          <w:w w:val="90"/>
        </w:rPr>
        <w:t>IN</w:t>
      </w:r>
      <w:r>
        <w:rPr>
          <w:spacing w:val="-5"/>
          <w:w w:val="90"/>
        </w:rPr>
        <w:t xml:space="preserve"> </w:t>
      </w:r>
      <w:r>
        <w:rPr>
          <w:w w:val="90"/>
        </w:rPr>
        <w:t xml:space="preserve">HIGHER </w:t>
      </w:r>
      <w:r>
        <w:rPr>
          <w:spacing w:val="-4"/>
        </w:rPr>
        <w:t>EDUCATION</w:t>
      </w:r>
      <w:r>
        <w:rPr>
          <w:spacing w:val="-12"/>
        </w:rPr>
        <w:t xml:space="preserve"> </w:t>
      </w:r>
      <w:r>
        <w:rPr>
          <w:spacing w:val="-4"/>
        </w:rPr>
        <w:t>INSTITUTIONS</w:t>
      </w:r>
    </w:p>
    <w:p w:rsidR="007C6FEF" w:rsidRDefault="008A5EDA">
      <w:pPr>
        <w:tabs>
          <w:tab w:val="left" w:leader="dot" w:pos="8931"/>
        </w:tabs>
        <w:spacing w:line="270" w:lineRule="exact"/>
        <w:ind w:left="1135"/>
        <w:rPr>
          <w:sz w:val="24"/>
        </w:rPr>
      </w:pPr>
      <w:r>
        <w:rPr>
          <w:spacing w:val="-2"/>
          <w:sz w:val="24"/>
        </w:rPr>
        <w:t>Hulian</w:t>
      </w:r>
      <w:r>
        <w:rPr>
          <w:spacing w:val="-12"/>
          <w:sz w:val="24"/>
        </w:rPr>
        <w:t xml:space="preserve"> </w:t>
      </w:r>
      <w:r>
        <w:rPr>
          <w:spacing w:val="-2"/>
          <w:sz w:val="24"/>
        </w:rPr>
        <w:t>B.,</w:t>
      </w:r>
      <w:r>
        <w:rPr>
          <w:spacing w:val="-14"/>
          <w:sz w:val="24"/>
        </w:rPr>
        <w:t xml:space="preserve"> </w:t>
      </w:r>
      <w:r>
        <w:rPr>
          <w:spacing w:val="-2"/>
          <w:sz w:val="24"/>
        </w:rPr>
        <w:t>Yanush</w:t>
      </w:r>
      <w:r>
        <w:rPr>
          <w:spacing w:val="-11"/>
          <w:sz w:val="24"/>
        </w:rPr>
        <w:t xml:space="preserve"> </w:t>
      </w:r>
      <w:r>
        <w:rPr>
          <w:spacing w:val="-2"/>
          <w:sz w:val="24"/>
        </w:rPr>
        <w:t>Kh.,</w:t>
      </w:r>
      <w:r>
        <w:rPr>
          <w:spacing w:val="-14"/>
          <w:sz w:val="24"/>
        </w:rPr>
        <w:t xml:space="preserve"> </w:t>
      </w:r>
      <w:r>
        <w:rPr>
          <w:spacing w:val="-2"/>
          <w:sz w:val="24"/>
        </w:rPr>
        <w:t>Dudyshyn</w:t>
      </w:r>
      <w:r>
        <w:rPr>
          <w:spacing w:val="-12"/>
          <w:sz w:val="24"/>
        </w:rPr>
        <w:t xml:space="preserve"> </w:t>
      </w:r>
      <w:r>
        <w:rPr>
          <w:spacing w:val="-10"/>
          <w:sz w:val="24"/>
        </w:rPr>
        <w:t>T</w:t>
      </w:r>
      <w:r>
        <w:rPr>
          <w:sz w:val="24"/>
        </w:rPr>
        <w:tab/>
      </w:r>
      <w:r>
        <w:rPr>
          <w:spacing w:val="-5"/>
          <w:sz w:val="24"/>
        </w:rPr>
        <w:t>748</w:t>
      </w:r>
    </w:p>
    <w:p w:rsidR="007C6FEF" w:rsidRDefault="008A5EDA">
      <w:pPr>
        <w:pStyle w:val="5"/>
        <w:spacing w:before="249" w:line="252" w:lineRule="auto"/>
        <w:ind w:left="1135" w:right="1277"/>
      </w:pPr>
      <w:r>
        <w:t>PRACTICAL</w:t>
      </w:r>
      <w:r>
        <w:rPr>
          <w:spacing w:val="-4"/>
        </w:rPr>
        <w:t xml:space="preserve"> </w:t>
      </w:r>
      <w:r>
        <w:t>ASPECTS</w:t>
      </w:r>
      <w:r>
        <w:rPr>
          <w:spacing w:val="-4"/>
        </w:rPr>
        <w:t xml:space="preserve"> </w:t>
      </w:r>
      <w:r>
        <w:t>OF</w:t>
      </w:r>
      <w:r>
        <w:rPr>
          <w:spacing w:val="-4"/>
        </w:rPr>
        <w:t xml:space="preserve"> </w:t>
      </w:r>
      <w:r>
        <w:t>DEVELOPING</w:t>
      </w:r>
      <w:r>
        <w:rPr>
          <w:spacing w:val="-3"/>
        </w:rPr>
        <w:t xml:space="preserve"> </w:t>
      </w:r>
      <w:r>
        <w:t>ORAL</w:t>
      </w:r>
      <w:r>
        <w:rPr>
          <w:spacing w:val="-4"/>
        </w:rPr>
        <w:t xml:space="preserve"> </w:t>
      </w:r>
      <w:r>
        <w:t>SPEECH</w:t>
      </w:r>
      <w:r>
        <w:rPr>
          <w:spacing w:val="-4"/>
        </w:rPr>
        <w:t xml:space="preserve"> </w:t>
      </w:r>
      <w:r>
        <w:t>IN</w:t>
      </w:r>
      <w:r>
        <w:rPr>
          <w:spacing w:val="-4"/>
        </w:rPr>
        <w:t xml:space="preserve"> </w:t>
      </w:r>
      <w:r>
        <w:t xml:space="preserve">PRIMARY </w:t>
      </w:r>
      <w:r>
        <w:rPr>
          <w:spacing w:val="-10"/>
        </w:rPr>
        <w:t>SCHOOL</w:t>
      </w:r>
      <w:r>
        <w:t xml:space="preserve"> </w:t>
      </w:r>
      <w:r>
        <w:rPr>
          <w:spacing w:val="-10"/>
        </w:rPr>
        <w:t>STUDENTS</w:t>
      </w:r>
      <w:r>
        <w:t xml:space="preserve"> </w:t>
      </w:r>
      <w:r>
        <w:rPr>
          <w:spacing w:val="-10"/>
        </w:rPr>
        <w:t>UNDER</w:t>
      </w:r>
      <w:r>
        <w:t xml:space="preserve"> </w:t>
      </w:r>
      <w:r>
        <w:rPr>
          <w:spacing w:val="-10"/>
        </w:rPr>
        <w:t>BLENDED</w:t>
      </w:r>
      <w:r>
        <w:t xml:space="preserve"> </w:t>
      </w:r>
      <w:r>
        <w:rPr>
          <w:spacing w:val="-10"/>
        </w:rPr>
        <w:t>LEARNING</w:t>
      </w:r>
      <w:r>
        <w:t xml:space="preserve"> </w:t>
      </w:r>
      <w:r>
        <w:rPr>
          <w:spacing w:val="-10"/>
        </w:rPr>
        <w:t>CONDITIONS</w:t>
      </w:r>
    </w:p>
    <w:p w:rsidR="007C6FEF" w:rsidRDefault="008A5EDA">
      <w:pPr>
        <w:tabs>
          <w:tab w:val="left" w:leader="dot" w:pos="8931"/>
        </w:tabs>
        <w:spacing w:line="270" w:lineRule="exact"/>
        <w:ind w:left="1135"/>
        <w:rPr>
          <w:sz w:val="24"/>
        </w:rPr>
      </w:pPr>
      <w:r>
        <w:rPr>
          <w:spacing w:val="-2"/>
          <w:sz w:val="24"/>
        </w:rPr>
        <w:t>Hnatenko</w:t>
      </w:r>
      <w:r>
        <w:rPr>
          <w:spacing w:val="-8"/>
          <w:sz w:val="24"/>
        </w:rPr>
        <w:t xml:space="preserve"> </w:t>
      </w:r>
      <w:r>
        <w:rPr>
          <w:spacing w:val="-2"/>
          <w:sz w:val="24"/>
        </w:rPr>
        <w:t>A.,</w:t>
      </w:r>
      <w:r>
        <w:rPr>
          <w:spacing w:val="-7"/>
          <w:sz w:val="24"/>
        </w:rPr>
        <w:t xml:space="preserve"> </w:t>
      </w:r>
      <w:r>
        <w:rPr>
          <w:spacing w:val="-2"/>
          <w:sz w:val="24"/>
        </w:rPr>
        <w:t>Ilіasov</w:t>
      </w:r>
      <w:r>
        <w:rPr>
          <w:spacing w:val="-7"/>
          <w:sz w:val="24"/>
        </w:rPr>
        <w:t xml:space="preserve"> </w:t>
      </w:r>
      <w:r>
        <w:rPr>
          <w:spacing w:val="-10"/>
          <w:sz w:val="24"/>
        </w:rPr>
        <w:t>O</w:t>
      </w:r>
      <w:r>
        <w:rPr>
          <w:sz w:val="24"/>
        </w:rPr>
        <w:tab/>
      </w:r>
      <w:r>
        <w:rPr>
          <w:spacing w:val="-5"/>
          <w:sz w:val="24"/>
        </w:rPr>
        <w:t>755</w:t>
      </w:r>
    </w:p>
    <w:p w:rsidR="007C6FEF" w:rsidRDefault="008A5EDA">
      <w:pPr>
        <w:tabs>
          <w:tab w:val="left" w:leader="dot" w:pos="8931"/>
        </w:tabs>
        <w:spacing w:before="252" w:line="252" w:lineRule="auto"/>
        <w:ind w:left="1135" w:right="859"/>
        <w:rPr>
          <w:sz w:val="24"/>
        </w:rPr>
      </w:pPr>
      <w:r>
        <w:rPr>
          <w:spacing w:val="-2"/>
          <w:sz w:val="24"/>
        </w:rPr>
        <w:t>PROFESSION-ORIENTED</w:t>
      </w:r>
      <w:r>
        <w:rPr>
          <w:spacing w:val="38"/>
          <w:sz w:val="24"/>
        </w:rPr>
        <w:t xml:space="preserve">  </w:t>
      </w:r>
      <w:r>
        <w:rPr>
          <w:spacing w:val="-2"/>
          <w:sz w:val="24"/>
        </w:rPr>
        <w:t>TASKS</w:t>
      </w:r>
      <w:r>
        <w:rPr>
          <w:spacing w:val="37"/>
          <w:sz w:val="24"/>
        </w:rPr>
        <w:t xml:space="preserve">  </w:t>
      </w:r>
      <w:r>
        <w:rPr>
          <w:spacing w:val="-2"/>
          <w:sz w:val="24"/>
        </w:rPr>
        <w:t>IN</w:t>
      </w:r>
      <w:r>
        <w:rPr>
          <w:spacing w:val="37"/>
          <w:sz w:val="24"/>
        </w:rPr>
        <w:t xml:space="preserve">  </w:t>
      </w:r>
      <w:r>
        <w:rPr>
          <w:spacing w:val="-2"/>
          <w:sz w:val="24"/>
        </w:rPr>
        <w:t>PROBABILITY</w:t>
      </w:r>
      <w:r>
        <w:rPr>
          <w:spacing w:val="38"/>
          <w:sz w:val="24"/>
        </w:rPr>
        <w:t xml:space="preserve">  </w:t>
      </w:r>
      <w:r>
        <w:rPr>
          <w:spacing w:val="-2"/>
          <w:sz w:val="24"/>
        </w:rPr>
        <w:t>THEORY</w:t>
      </w:r>
      <w:r>
        <w:rPr>
          <w:spacing w:val="38"/>
          <w:sz w:val="24"/>
        </w:rPr>
        <w:t xml:space="preserve">  </w:t>
      </w:r>
      <w:r>
        <w:rPr>
          <w:spacing w:val="-2"/>
          <w:sz w:val="24"/>
        </w:rPr>
        <w:t xml:space="preserve">AND </w:t>
      </w:r>
      <w:r>
        <w:rPr>
          <w:sz w:val="24"/>
        </w:rPr>
        <w:t>MATHEMATICAL</w:t>
      </w:r>
      <w:r>
        <w:rPr>
          <w:spacing w:val="71"/>
          <w:w w:val="150"/>
          <w:sz w:val="24"/>
        </w:rPr>
        <w:t xml:space="preserve"> </w:t>
      </w:r>
      <w:r>
        <w:rPr>
          <w:sz w:val="24"/>
        </w:rPr>
        <w:t>STATISTICS</w:t>
      </w:r>
      <w:r>
        <w:rPr>
          <w:spacing w:val="71"/>
          <w:w w:val="150"/>
          <w:sz w:val="24"/>
        </w:rPr>
        <w:t xml:space="preserve"> </w:t>
      </w:r>
      <w:r>
        <w:rPr>
          <w:sz w:val="24"/>
        </w:rPr>
        <w:t>IN</w:t>
      </w:r>
      <w:r>
        <w:rPr>
          <w:spacing w:val="72"/>
          <w:w w:val="150"/>
          <w:sz w:val="24"/>
        </w:rPr>
        <w:t xml:space="preserve"> </w:t>
      </w:r>
      <w:r>
        <w:rPr>
          <w:sz w:val="24"/>
        </w:rPr>
        <w:t>THE</w:t>
      </w:r>
      <w:r>
        <w:rPr>
          <w:spacing w:val="72"/>
          <w:w w:val="150"/>
          <w:sz w:val="24"/>
        </w:rPr>
        <w:t xml:space="preserve"> </w:t>
      </w:r>
      <w:r>
        <w:rPr>
          <w:sz w:val="24"/>
        </w:rPr>
        <w:t>TRAINING</w:t>
      </w:r>
      <w:r>
        <w:rPr>
          <w:spacing w:val="71"/>
          <w:w w:val="150"/>
          <w:sz w:val="24"/>
        </w:rPr>
        <w:t xml:space="preserve"> </w:t>
      </w:r>
      <w:r>
        <w:rPr>
          <w:sz w:val="24"/>
        </w:rPr>
        <w:t>OF</w:t>
      </w:r>
      <w:r>
        <w:rPr>
          <w:spacing w:val="72"/>
          <w:w w:val="150"/>
          <w:sz w:val="24"/>
        </w:rPr>
        <w:t xml:space="preserve"> </w:t>
      </w:r>
      <w:r>
        <w:rPr>
          <w:sz w:val="24"/>
        </w:rPr>
        <w:t xml:space="preserve">TRANSPORT </w:t>
      </w:r>
      <w:r>
        <w:rPr>
          <w:w w:val="90"/>
          <w:sz w:val="24"/>
        </w:rPr>
        <w:t xml:space="preserve">ENGINEERING STUDENTS: A REVIEW OF APPROACHES AND PRACTICES </w:t>
      </w:r>
      <w:r>
        <w:rPr>
          <w:sz w:val="24"/>
        </w:rPr>
        <w:t>Nosovska S.</w:t>
      </w:r>
      <w:r>
        <w:rPr>
          <w:sz w:val="24"/>
        </w:rPr>
        <w:tab/>
      </w:r>
      <w:r>
        <w:rPr>
          <w:spacing w:val="-4"/>
          <w:sz w:val="24"/>
        </w:rPr>
        <w:t>763</w:t>
      </w:r>
    </w:p>
    <w:p w:rsidR="007C6FEF" w:rsidRDefault="008A5EDA">
      <w:pPr>
        <w:pStyle w:val="5"/>
        <w:spacing w:before="234" w:line="252" w:lineRule="auto"/>
        <w:ind w:left="1135" w:right="1274"/>
      </w:pPr>
      <w:r>
        <w:t xml:space="preserve">ADLER'S INFERIORITY COMPLEX THEORY: OVERCOMING </w:t>
      </w:r>
      <w:r>
        <w:rPr>
          <w:w w:val="90"/>
        </w:rPr>
        <w:t xml:space="preserve">PSYCHOLOGICAL BARRIERS AND ITS POTENTIAL IN THE EDUCATIONAL </w:t>
      </w:r>
      <w:r>
        <w:rPr>
          <w:spacing w:val="-2"/>
        </w:rPr>
        <w:t>ENVIRONMENT</w:t>
      </w:r>
    </w:p>
    <w:p w:rsidR="007C6FEF" w:rsidRDefault="008A5EDA">
      <w:pPr>
        <w:tabs>
          <w:tab w:val="left" w:leader="dot" w:pos="8931"/>
        </w:tabs>
        <w:spacing w:line="270" w:lineRule="exact"/>
        <w:ind w:left="1135"/>
        <w:rPr>
          <w:sz w:val="24"/>
        </w:rPr>
      </w:pPr>
      <w:r>
        <w:rPr>
          <w:sz w:val="24"/>
        </w:rPr>
        <w:t>Hapichenko</w:t>
      </w:r>
      <w:r>
        <w:rPr>
          <w:spacing w:val="-13"/>
          <w:sz w:val="24"/>
        </w:rPr>
        <w:t xml:space="preserve"> </w:t>
      </w:r>
      <w:r>
        <w:rPr>
          <w:sz w:val="24"/>
        </w:rPr>
        <w:t>A.,</w:t>
      </w:r>
      <w:r>
        <w:rPr>
          <w:spacing w:val="-12"/>
          <w:sz w:val="24"/>
        </w:rPr>
        <w:t xml:space="preserve"> </w:t>
      </w:r>
      <w:r>
        <w:rPr>
          <w:sz w:val="24"/>
        </w:rPr>
        <w:t>Korobkina</w:t>
      </w:r>
      <w:r>
        <w:rPr>
          <w:spacing w:val="-12"/>
          <w:sz w:val="24"/>
        </w:rPr>
        <w:t xml:space="preserve"> </w:t>
      </w:r>
      <w:r>
        <w:rPr>
          <w:spacing w:val="-5"/>
          <w:sz w:val="24"/>
        </w:rPr>
        <w:t>T.</w:t>
      </w:r>
      <w:r>
        <w:rPr>
          <w:sz w:val="24"/>
        </w:rPr>
        <w:tab/>
      </w:r>
      <w:r>
        <w:rPr>
          <w:spacing w:val="-5"/>
          <w:sz w:val="24"/>
        </w:rPr>
        <w:t>772</w:t>
      </w:r>
    </w:p>
    <w:p w:rsidR="007C6FEF" w:rsidRDefault="008A5EDA">
      <w:pPr>
        <w:pStyle w:val="5"/>
        <w:spacing w:before="250"/>
        <w:ind w:left="1135"/>
      </w:pPr>
      <w:r>
        <w:rPr>
          <w:w w:val="90"/>
        </w:rPr>
        <w:t>FORMATION</w:t>
      </w:r>
      <w:r>
        <w:rPr>
          <w:spacing w:val="-6"/>
          <w:w w:val="90"/>
        </w:rPr>
        <w:t xml:space="preserve"> </w:t>
      </w:r>
      <w:r>
        <w:rPr>
          <w:w w:val="90"/>
        </w:rPr>
        <w:t>OF</w:t>
      </w:r>
      <w:r>
        <w:rPr>
          <w:spacing w:val="-8"/>
          <w:w w:val="90"/>
        </w:rPr>
        <w:t xml:space="preserve"> </w:t>
      </w:r>
      <w:r>
        <w:rPr>
          <w:w w:val="90"/>
        </w:rPr>
        <w:t>EXPRESSIVE</w:t>
      </w:r>
      <w:r>
        <w:rPr>
          <w:spacing w:val="-7"/>
          <w:w w:val="90"/>
        </w:rPr>
        <w:t xml:space="preserve"> </w:t>
      </w:r>
      <w:r>
        <w:rPr>
          <w:w w:val="90"/>
        </w:rPr>
        <w:t>SPEECH</w:t>
      </w:r>
      <w:r>
        <w:rPr>
          <w:spacing w:val="-8"/>
          <w:w w:val="90"/>
        </w:rPr>
        <w:t xml:space="preserve"> </w:t>
      </w:r>
      <w:r>
        <w:rPr>
          <w:w w:val="90"/>
        </w:rPr>
        <w:t>IN</w:t>
      </w:r>
      <w:r>
        <w:rPr>
          <w:spacing w:val="-8"/>
          <w:w w:val="90"/>
        </w:rPr>
        <w:t xml:space="preserve"> </w:t>
      </w:r>
      <w:r>
        <w:rPr>
          <w:w w:val="90"/>
        </w:rPr>
        <w:t>CHILDREN</w:t>
      </w:r>
      <w:r>
        <w:rPr>
          <w:spacing w:val="-8"/>
          <w:w w:val="90"/>
        </w:rPr>
        <w:t xml:space="preserve"> </w:t>
      </w:r>
      <w:r>
        <w:rPr>
          <w:w w:val="90"/>
        </w:rPr>
        <w:t>WITH</w:t>
      </w:r>
      <w:r>
        <w:rPr>
          <w:spacing w:val="-8"/>
          <w:w w:val="90"/>
        </w:rPr>
        <w:t xml:space="preserve"> </w:t>
      </w:r>
      <w:r>
        <w:rPr>
          <w:spacing w:val="-2"/>
          <w:w w:val="90"/>
        </w:rPr>
        <w:t>ALALIA</w:t>
      </w:r>
    </w:p>
    <w:p w:rsidR="007C6FEF" w:rsidRDefault="008A5EDA">
      <w:pPr>
        <w:tabs>
          <w:tab w:val="left" w:leader="dot" w:pos="8931"/>
        </w:tabs>
        <w:spacing w:before="14"/>
        <w:ind w:left="1135"/>
        <w:rPr>
          <w:sz w:val="24"/>
        </w:rPr>
      </w:pPr>
      <w:r>
        <w:rPr>
          <w:spacing w:val="-4"/>
          <w:sz w:val="24"/>
        </w:rPr>
        <w:t>Ribtsun</w:t>
      </w:r>
      <w:r>
        <w:rPr>
          <w:spacing w:val="-6"/>
          <w:sz w:val="24"/>
        </w:rPr>
        <w:t xml:space="preserve"> </w:t>
      </w:r>
      <w:r>
        <w:rPr>
          <w:spacing w:val="-4"/>
          <w:sz w:val="24"/>
        </w:rPr>
        <w:t>Yu.V.,</w:t>
      </w:r>
      <w:r>
        <w:rPr>
          <w:spacing w:val="-3"/>
          <w:sz w:val="24"/>
        </w:rPr>
        <w:t xml:space="preserve"> </w:t>
      </w:r>
      <w:r>
        <w:rPr>
          <w:spacing w:val="-4"/>
          <w:sz w:val="24"/>
        </w:rPr>
        <w:t>Khmarna</w:t>
      </w:r>
      <w:r>
        <w:rPr>
          <w:spacing w:val="-5"/>
          <w:sz w:val="24"/>
        </w:rPr>
        <w:t xml:space="preserve"> </w:t>
      </w:r>
      <w:r>
        <w:rPr>
          <w:spacing w:val="-4"/>
          <w:sz w:val="24"/>
        </w:rPr>
        <w:t>N.Ya.</w:t>
      </w:r>
      <w:r>
        <w:rPr>
          <w:sz w:val="24"/>
        </w:rPr>
        <w:tab/>
      </w:r>
      <w:r>
        <w:rPr>
          <w:spacing w:val="-5"/>
          <w:sz w:val="24"/>
        </w:rPr>
        <w:t>777</w:t>
      </w:r>
    </w:p>
    <w:p w:rsidR="007C6FEF" w:rsidRDefault="008A5EDA">
      <w:pPr>
        <w:spacing w:before="214"/>
        <w:ind w:left="1135"/>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199" w:line="267" w:lineRule="exact"/>
        <w:ind w:left="1135"/>
      </w:pPr>
      <w:r>
        <w:rPr>
          <w:w w:val="90"/>
        </w:rPr>
        <w:t>T</w:t>
      </w:r>
      <w:r>
        <w:rPr>
          <w:rFonts w:ascii="Calibri" w:hAnsi="Calibri"/>
          <w:w w:val="90"/>
        </w:rPr>
        <w:t>Ə</w:t>
      </w:r>
      <w:r>
        <w:rPr>
          <w:w w:val="90"/>
        </w:rPr>
        <w:t>HSİL</w:t>
      </w:r>
      <w:r>
        <w:rPr>
          <w:spacing w:val="12"/>
        </w:rPr>
        <w:t xml:space="preserve"> </w:t>
      </w:r>
      <w:r>
        <w:rPr>
          <w:w w:val="90"/>
        </w:rPr>
        <w:t>PROSESİND</w:t>
      </w:r>
      <w:r>
        <w:rPr>
          <w:rFonts w:ascii="Calibri" w:hAnsi="Calibri"/>
          <w:w w:val="90"/>
        </w:rPr>
        <w:t>Ə</w:t>
      </w:r>
      <w:r>
        <w:rPr>
          <w:rFonts w:ascii="Calibri" w:hAnsi="Calibri"/>
          <w:spacing w:val="22"/>
        </w:rPr>
        <w:t xml:space="preserve"> </w:t>
      </w:r>
      <w:r>
        <w:rPr>
          <w:w w:val="90"/>
        </w:rPr>
        <w:t>İKT-D</w:t>
      </w:r>
      <w:r>
        <w:rPr>
          <w:rFonts w:ascii="Calibri" w:hAnsi="Calibri"/>
          <w:w w:val="90"/>
        </w:rPr>
        <w:t>Ə</w:t>
      </w:r>
      <w:r>
        <w:rPr>
          <w:w w:val="90"/>
        </w:rPr>
        <w:t>N</w:t>
      </w:r>
      <w:r>
        <w:rPr>
          <w:spacing w:val="12"/>
        </w:rPr>
        <w:t xml:space="preserve"> </w:t>
      </w:r>
      <w:r>
        <w:rPr>
          <w:w w:val="90"/>
        </w:rPr>
        <w:t>İSTİFAD</w:t>
      </w:r>
      <w:r>
        <w:rPr>
          <w:rFonts w:ascii="Calibri" w:hAnsi="Calibri"/>
          <w:w w:val="90"/>
        </w:rPr>
        <w:t>Ə</w:t>
      </w:r>
      <w:r>
        <w:rPr>
          <w:w w:val="90"/>
        </w:rPr>
        <w:t>NİN</w:t>
      </w:r>
      <w:r>
        <w:rPr>
          <w:spacing w:val="13"/>
        </w:rPr>
        <w:t xml:space="preserve"> </w:t>
      </w:r>
      <w:r>
        <w:rPr>
          <w:spacing w:val="-2"/>
          <w:w w:val="90"/>
        </w:rPr>
        <w:t>Z</w:t>
      </w:r>
      <w:r>
        <w:rPr>
          <w:rFonts w:ascii="Calibri" w:hAnsi="Calibri"/>
          <w:spacing w:val="-2"/>
          <w:w w:val="90"/>
        </w:rPr>
        <w:t>Ə</w:t>
      </w:r>
      <w:r>
        <w:rPr>
          <w:spacing w:val="-2"/>
          <w:w w:val="90"/>
        </w:rPr>
        <w:t>RURİLİYİ</w:t>
      </w:r>
    </w:p>
    <w:p w:rsidR="007C6FEF" w:rsidRDefault="008A5EDA">
      <w:pPr>
        <w:pStyle w:val="a3"/>
        <w:tabs>
          <w:tab w:val="left" w:leader="dot" w:pos="8931"/>
        </w:tabs>
        <w:spacing w:line="251" w:lineRule="exact"/>
        <w:ind w:left="1135"/>
        <w:jc w:val="left"/>
      </w:pPr>
      <w:r>
        <w:rPr>
          <w:spacing w:val="-4"/>
        </w:rPr>
        <w:t>Mirz</w:t>
      </w:r>
      <w:r>
        <w:rPr>
          <w:rFonts w:ascii="Arial" w:hAnsi="Arial"/>
          <w:b/>
          <w:spacing w:val="-4"/>
        </w:rPr>
        <w:t>ə</w:t>
      </w:r>
      <w:r>
        <w:rPr>
          <w:spacing w:val="-4"/>
        </w:rPr>
        <w:t>yeva Sevinc</w:t>
      </w:r>
      <w:r>
        <w:rPr>
          <w:spacing w:val="-3"/>
        </w:rPr>
        <w:t xml:space="preserve"> </w:t>
      </w:r>
      <w:r>
        <w:rPr>
          <w:spacing w:val="-4"/>
        </w:rPr>
        <w:t>Tofiq</w:t>
      </w:r>
      <w:r>
        <w:tab/>
      </w:r>
      <w:r>
        <w:rPr>
          <w:spacing w:val="-5"/>
        </w:rPr>
        <w:t>784</w:t>
      </w:r>
    </w:p>
    <w:p w:rsidR="007C6FEF" w:rsidRDefault="008A5EDA">
      <w:pPr>
        <w:pStyle w:val="a3"/>
        <w:spacing w:before="224" w:line="252" w:lineRule="auto"/>
        <w:ind w:left="1135" w:right="1273"/>
      </w:pPr>
      <w:r>
        <w:rPr>
          <w:spacing w:val="-2"/>
        </w:rPr>
        <w:t>THE</w:t>
      </w:r>
      <w:r>
        <w:rPr>
          <w:spacing w:val="-13"/>
        </w:rPr>
        <w:t xml:space="preserve"> </w:t>
      </w:r>
      <w:r>
        <w:rPr>
          <w:spacing w:val="-2"/>
        </w:rPr>
        <w:t>IMPACT</w:t>
      </w:r>
      <w:r>
        <w:rPr>
          <w:spacing w:val="-12"/>
        </w:rPr>
        <w:t xml:space="preserve"> </w:t>
      </w:r>
      <w:r>
        <w:rPr>
          <w:spacing w:val="-2"/>
        </w:rPr>
        <w:t>OF</w:t>
      </w:r>
      <w:r>
        <w:rPr>
          <w:spacing w:val="-13"/>
        </w:rPr>
        <w:t xml:space="preserve"> </w:t>
      </w:r>
      <w:r>
        <w:rPr>
          <w:spacing w:val="-2"/>
        </w:rPr>
        <w:t>ARTIFICIAL</w:t>
      </w:r>
      <w:r>
        <w:rPr>
          <w:spacing w:val="-12"/>
        </w:rPr>
        <w:t xml:space="preserve"> </w:t>
      </w:r>
      <w:r>
        <w:rPr>
          <w:spacing w:val="-2"/>
        </w:rPr>
        <w:t>INTELLIGENCE</w:t>
      </w:r>
      <w:r>
        <w:rPr>
          <w:spacing w:val="-12"/>
        </w:rPr>
        <w:t xml:space="preserve"> </w:t>
      </w:r>
      <w:r>
        <w:rPr>
          <w:spacing w:val="-2"/>
        </w:rPr>
        <w:t>ON</w:t>
      </w:r>
      <w:r>
        <w:rPr>
          <w:spacing w:val="-13"/>
        </w:rPr>
        <w:t xml:space="preserve"> </w:t>
      </w:r>
      <w:r>
        <w:rPr>
          <w:spacing w:val="-2"/>
        </w:rPr>
        <w:t>STUDENT</w:t>
      </w:r>
      <w:r>
        <w:rPr>
          <w:spacing w:val="-12"/>
        </w:rPr>
        <w:t xml:space="preserve"> </w:t>
      </w:r>
      <w:r>
        <w:rPr>
          <w:spacing w:val="-2"/>
        </w:rPr>
        <w:t>MOTIVATION</w:t>
      </w:r>
      <w:r>
        <w:rPr>
          <w:spacing w:val="-13"/>
        </w:rPr>
        <w:t xml:space="preserve"> </w:t>
      </w:r>
      <w:r>
        <w:rPr>
          <w:spacing w:val="-2"/>
        </w:rPr>
        <w:t>IN</w:t>
      </w:r>
      <w:r>
        <w:rPr>
          <w:spacing w:val="-13"/>
        </w:rPr>
        <w:t xml:space="preserve"> </w:t>
      </w:r>
      <w:r>
        <w:rPr>
          <w:spacing w:val="-2"/>
        </w:rPr>
        <w:t xml:space="preserve">A </w:t>
      </w:r>
      <w:r>
        <w:rPr>
          <w:spacing w:val="-4"/>
        </w:rPr>
        <w:t>DIGITAL</w:t>
      </w:r>
      <w:r>
        <w:rPr>
          <w:spacing w:val="-11"/>
        </w:rPr>
        <w:t xml:space="preserve"> </w:t>
      </w:r>
      <w:r>
        <w:rPr>
          <w:spacing w:val="-4"/>
        </w:rPr>
        <w:t>EDUCATIONAL</w:t>
      </w:r>
      <w:r>
        <w:rPr>
          <w:spacing w:val="-11"/>
        </w:rPr>
        <w:t xml:space="preserve"> </w:t>
      </w:r>
      <w:r>
        <w:rPr>
          <w:spacing w:val="-4"/>
        </w:rPr>
        <w:t>ENVIRONMENT</w:t>
      </w:r>
    </w:p>
    <w:p w:rsidR="007C6FEF" w:rsidRDefault="008A5EDA">
      <w:pPr>
        <w:pStyle w:val="a3"/>
        <w:tabs>
          <w:tab w:val="left" w:leader="dot" w:pos="8931"/>
        </w:tabs>
        <w:ind w:left="1135"/>
        <w:jc w:val="left"/>
      </w:pPr>
      <w:r>
        <w:rPr>
          <w:spacing w:val="-2"/>
        </w:rPr>
        <w:t>Korobkina</w:t>
      </w:r>
      <w:r>
        <w:rPr>
          <w:spacing w:val="1"/>
        </w:rPr>
        <w:t xml:space="preserve"> </w:t>
      </w:r>
      <w:r>
        <w:rPr>
          <w:spacing w:val="-2"/>
        </w:rPr>
        <w:t>T., Nikolaienko</w:t>
      </w:r>
      <w:r>
        <w:rPr>
          <w:spacing w:val="2"/>
        </w:rPr>
        <w:t xml:space="preserve"> </w:t>
      </w:r>
      <w:r>
        <w:rPr>
          <w:spacing w:val="-7"/>
        </w:rPr>
        <w:t>D.</w:t>
      </w:r>
      <w:r>
        <w:tab/>
      </w:r>
      <w:r>
        <w:rPr>
          <w:spacing w:val="-5"/>
        </w:rPr>
        <w:t>786</w:t>
      </w:r>
    </w:p>
    <w:p w:rsidR="007C6FEF" w:rsidRDefault="008A5EDA">
      <w:pPr>
        <w:pStyle w:val="a3"/>
        <w:spacing w:before="224" w:line="252" w:lineRule="auto"/>
        <w:ind w:left="1135" w:right="1275"/>
      </w:pPr>
      <w:r>
        <w:t>EDUCATIONAL</w:t>
      </w:r>
      <w:r>
        <w:rPr>
          <w:spacing w:val="-9"/>
        </w:rPr>
        <w:t xml:space="preserve"> </w:t>
      </w:r>
      <w:r>
        <w:t>OPPORTUNITIES</w:t>
      </w:r>
      <w:r>
        <w:rPr>
          <w:spacing w:val="-8"/>
        </w:rPr>
        <w:t xml:space="preserve"> </w:t>
      </w:r>
      <w:r>
        <w:t>AND</w:t>
      </w:r>
      <w:r>
        <w:rPr>
          <w:spacing w:val="-8"/>
        </w:rPr>
        <w:t xml:space="preserve"> </w:t>
      </w:r>
      <w:r>
        <w:t>CHALLENGES</w:t>
      </w:r>
      <w:r>
        <w:rPr>
          <w:spacing w:val="-8"/>
        </w:rPr>
        <w:t xml:space="preserve"> </w:t>
      </w:r>
      <w:r>
        <w:t>OF</w:t>
      </w:r>
      <w:r>
        <w:rPr>
          <w:spacing w:val="-9"/>
        </w:rPr>
        <w:t xml:space="preserve"> </w:t>
      </w:r>
      <w:r>
        <w:t>CHATBOTS</w:t>
      </w:r>
      <w:r>
        <w:rPr>
          <w:spacing w:val="-9"/>
        </w:rPr>
        <w:t xml:space="preserve"> </w:t>
      </w:r>
      <w:r>
        <w:t>AS</w:t>
      </w:r>
      <w:r>
        <w:rPr>
          <w:spacing w:val="-9"/>
        </w:rPr>
        <w:t xml:space="preserve"> </w:t>
      </w:r>
      <w:r>
        <w:t xml:space="preserve">AN </w:t>
      </w:r>
      <w:r>
        <w:rPr>
          <w:spacing w:val="-2"/>
        </w:rPr>
        <w:t>INNOVATIVE</w:t>
      </w:r>
      <w:r>
        <w:rPr>
          <w:spacing w:val="-13"/>
        </w:rPr>
        <w:t xml:space="preserve"> </w:t>
      </w:r>
      <w:r>
        <w:rPr>
          <w:spacing w:val="-2"/>
        </w:rPr>
        <w:t>LEARNING</w:t>
      </w:r>
      <w:r>
        <w:rPr>
          <w:spacing w:val="-13"/>
        </w:rPr>
        <w:t xml:space="preserve"> </w:t>
      </w:r>
      <w:r>
        <w:rPr>
          <w:spacing w:val="-2"/>
        </w:rPr>
        <w:t>TOOL</w:t>
      </w:r>
    </w:p>
    <w:p w:rsidR="007C6FEF" w:rsidRDefault="008A5EDA">
      <w:pPr>
        <w:pStyle w:val="a3"/>
        <w:tabs>
          <w:tab w:val="left" w:leader="dot" w:pos="8931"/>
        </w:tabs>
        <w:ind w:left="1135"/>
        <w:jc w:val="left"/>
      </w:pPr>
      <w:r>
        <w:t>Pohromska</w:t>
      </w:r>
      <w:r>
        <w:rPr>
          <w:spacing w:val="-12"/>
        </w:rPr>
        <w:t xml:space="preserve"> </w:t>
      </w:r>
      <w:r>
        <w:t>H.,</w:t>
      </w:r>
      <w:r>
        <w:rPr>
          <w:spacing w:val="-12"/>
        </w:rPr>
        <w:t xml:space="preserve"> </w:t>
      </w:r>
      <w:r>
        <w:t>Makhrovska</w:t>
      </w:r>
      <w:r>
        <w:rPr>
          <w:spacing w:val="-12"/>
        </w:rPr>
        <w:t xml:space="preserve"> </w:t>
      </w:r>
      <w:r>
        <w:rPr>
          <w:spacing w:val="-5"/>
        </w:rPr>
        <w:t>N.</w:t>
      </w:r>
      <w:r>
        <w:tab/>
      </w:r>
      <w:r>
        <w:rPr>
          <w:spacing w:val="-5"/>
        </w:rPr>
        <w:t>789</w:t>
      </w:r>
    </w:p>
    <w:p w:rsidR="007C6FEF" w:rsidRDefault="007C6FEF">
      <w:pPr>
        <w:pStyle w:val="a3"/>
        <w:jc w:val="left"/>
        <w:sectPr w:rsidR="007C6FEF">
          <w:pgSz w:w="11910" w:h="16850"/>
          <w:pgMar w:top="1380" w:right="850" w:bottom="1220" w:left="850" w:header="548" w:footer="1028" w:gutter="0"/>
          <w:cols w:space="720"/>
        </w:sectPr>
      </w:pPr>
    </w:p>
    <w:p w:rsidR="007C6FEF" w:rsidRDefault="008A5EDA">
      <w:pPr>
        <w:spacing w:before="1" w:line="379" w:lineRule="exact"/>
        <w:ind w:left="852"/>
        <w:rPr>
          <w:rFonts w:ascii="Arial Black"/>
          <w:sz w:val="28"/>
        </w:rPr>
      </w:pPr>
      <w:r>
        <w:rPr>
          <w:rFonts w:ascii="Arial Black"/>
          <w:noProof/>
          <w:sz w:val="28"/>
        </w:rPr>
        <w:lastRenderedPageBreak/>
        <mc:AlternateContent>
          <mc:Choice Requires="wps">
            <w:drawing>
              <wp:anchor distT="0" distB="0" distL="0" distR="0" simplePos="0" relativeHeight="15761920" behindDoc="0" locked="0" layoutInCell="1" allowOverlap="1">
                <wp:simplePos x="0" y="0"/>
                <wp:positionH relativeFrom="page">
                  <wp:posOffset>6675755</wp:posOffset>
                </wp:positionH>
                <wp:positionV relativeFrom="paragraph">
                  <wp:posOffset>210975</wp:posOffset>
                </wp:positionV>
                <wp:extent cx="1270" cy="1436370"/>
                <wp:effectExtent l="0" t="0" r="0" b="0"/>
                <wp:wrapNone/>
                <wp:docPr id="80" name="Graphic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0C3A992" id="Graphic 80" o:spid="_x0000_s1026" style="position:absolute;margin-left:525.65pt;margin-top:16.6pt;width:.1pt;height:113.1pt;z-index:15761920;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" path="m,l,1436370e" filled="f" strokeweight=".5pt">
                <v:path arrowok="t"/>
                <w10:wrap anchorx="page"/>
              </v:shape>
            </w:pict>
          </mc:Fallback>
        </mc:AlternateContent>
      </w:r>
      <w:r>
        <w:rPr>
          <w:rFonts w:ascii="Arial Black"/>
          <w:sz w:val="28"/>
        </w:rPr>
        <w:t>SECTION</w:t>
      </w:r>
      <w:r>
        <w:rPr>
          <w:rFonts w:ascii="Arial Black"/>
          <w:spacing w:val="-10"/>
          <w:sz w:val="28"/>
        </w:rPr>
        <w:t xml:space="preserve"> </w:t>
      </w:r>
      <w:r>
        <w:rPr>
          <w:rFonts w:ascii="Arial Black"/>
          <w:spacing w:val="-4"/>
          <w:sz w:val="28"/>
        </w:rPr>
        <w:t>XXX.</w:t>
      </w:r>
    </w:p>
    <w:p w:rsidR="007C6FEF" w:rsidRDefault="008A5EDA">
      <w:pPr>
        <w:spacing w:line="379" w:lineRule="exact"/>
        <w:ind w:left="852"/>
        <w:rPr>
          <w:rFonts w:ascii="Arial Black"/>
          <w:sz w:val="28"/>
        </w:rPr>
      </w:pPr>
      <w:r>
        <w:rPr>
          <w:rFonts w:ascii="Arial Black"/>
          <w:sz w:val="28"/>
        </w:rPr>
        <w:t>PSYCHOLOGY</w:t>
      </w:r>
      <w:r>
        <w:rPr>
          <w:rFonts w:ascii="Arial Black"/>
          <w:spacing w:val="-8"/>
          <w:sz w:val="28"/>
        </w:rPr>
        <w:t xml:space="preserve"> </w:t>
      </w:r>
      <w:r>
        <w:rPr>
          <w:rFonts w:ascii="Arial Black"/>
          <w:sz w:val="28"/>
        </w:rPr>
        <w:t>AND</w:t>
      </w:r>
      <w:r>
        <w:rPr>
          <w:rFonts w:ascii="Arial Black"/>
          <w:spacing w:val="-8"/>
          <w:sz w:val="28"/>
        </w:rPr>
        <w:t xml:space="preserve"> </w:t>
      </w:r>
      <w:r>
        <w:rPr>
          <w:rFonts w:ascii="Arial Black"/>
          <w:spacing w:val="-2"/>
          <w:sz w:val="28"/>
        </w:rPr>
        <w:t>PSYCHIATRY</w:t>
      </w:r>
    </w:p>
    <w:p w:rsidR="007C6FEF" w:rsidRDefault="008A5EDA">
      <w:pPr>
        <w:spacing w:before="223"/>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tabs>
          <w:tab w:val="left" w:pos="2500"/>
          <w:tab w:val="left" w:pos="3008"/>
          <w:tab w:val="left" w:pos="4980"/>
          <w:tab w:val="left" w:pos="6172"/>
          <w:tab w:val="left" w:pos="6611"/>
          <w:tab w:val="left" w:pos="8065"/>
        </w:tabs>
        <w:spacing w:before="255" w:line="266" w:lineRule="auto"/>
        <w:ind w:left="852" w:right="1555"/>
        <w:rPr>
          <w:sz w:val="24"/>
        </w:rPr>
      </w:pPr>
      <w:r>
        <w:rPr>
          <w:noProof/>
          <w:sz w:val="24"/>
        </w:rPr>
        <mc:AlternateContent>
          <mc:Choice Requires="wps">
            <w:drawing>
              <wp:anchor distT="0" distB="0" distL="0" distR="0" simplePos="0" relativeHeight="15762432" behindDoc="0" locked="0" layoutInCell="1" allowOverlap="1">
                <wp:simplePos x="0" y="0"/>
                <wp:positionH relativeFrom="page">
                  <wp:posOffset>6580911</wp:posOffset>
                </wp:positionH>
                <wp:positionV relativeFrom="paragraph">
                  <wp:posOffset>993755</wp:posOffset>
                </wp:positionV>
                <wp:extent cx="198120" cy="434340"/>
                <wp:effectExtent l="0" t="0" r="0" b="0"/>
                <wp:wrapNone/>
                <wp:docPr id="81" name="Text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81" o:spid="_x0000_s1053" type="#_x0000_t202" style="position:absolute;left:0;text-align:left;margin-left:518.2pt;margin-top:78.25pt;width:15.6pt;height:34.2pt;z-index:157624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spacing w:val="-2"/>
          <w:sz w:val="24"/>
        </w:rPr>
        <w:t>APPLICATION</w:t>
      </w:r>
      <w:r>
        <w:rPr>
          <w:sz w:val="24"/>
        </w:rPr>
        <w:tab/>
      </w:r>
      <w:r>
        <w:rPr>
          <w:spacing w:val="-6"/>
          <w:sz w:val="24"/>
        </w:rPr>
        <w:t>OF</w:t>
      </w:r>
      <w:r>
        <w:rPr>
          <w:sz w:val="24"/>
        </w:rPr>
        <w:tab/>
      </w:r>
      <w:r>
        <w:rPr>
          <w:spacing w:val="-2"/>
          <w:sz w:val="24"/>
        </w:rPr>
        <w:t>BIOSUGGESTIVE</w:t>
      </w:r>
      <w:r>
        <w:rPr>
          <w:sz w:val="24"/>
        </w:rPr>
        <w:tab/>
      </w:r>
      <w:r>
        <w:rPr>
          <w:spacing w:val="-2"/>
          <w:sz w:val="24"/>
        </w:rPr>
        <w:t>THERAPY</w:t>
      </w:r>
      <w:r>
        <w:rPr>
          <w:sz w:val="24"/>
        </w:rPr>
        <w:tab/>
      </w:r>
      <w:r>
        <w:rPr>
          <w:spacing w:val="-6"/>
          <w:sz w:val="24"/>
        </w:rPr>
        <w:t>IN</w:t>
      </w:r>
      <w:r>
        <w:rPr>
          <w:sz w:val="24"/>
        </w:rPr>
        <w:tab/>
      </w:r>
      <w:r>
        <w:rPr>
          <w:spacing w:val="-2"/>
          <w:sz w:val="24"/>
        </w:rPr>
        <w:t>MANAGING</w:t>
      </w:r>
      <w:r>
        <w:rPr>
          <w:sz w:val="24"/>
        </w:rPr>
        <w:tab/>
      </w:r>
      <w:r>
        <w:rPr>
          <w:spacing w:val="-4"/>
          <w:w w:val="90"/>
          <w:sz w:val="24"/>
        </w:rPr>
        <w:t xml:space="preserve">WAR- </w:t>
      </w:r>
      <w:r>
        <w:rPr>
          <w:spacing w:val="-10"/>
          <w:sz w:val="24"/>
        </w:rPr>
        <w:t>INDUCED</w:t>
      </w:r>
      <w:r>
        <w:rPr>
          <w:spacing w:val="-6"/>
          <w:sz w:val="24"/>
        </w:rPr>
        <w:t xml:space="preserve"> </w:t>
      </w:r>
      <w:r>
        <w:rPr>
          <w:spacing w:val="-10"/>
          <w:sz w:val="24"/>
        </w:rPr>
        <w:t>POST-TRAUMATIC</w:t>
      </w:r>
      <w:r>
        <w:rPr>
          <w:spacing w:val="-6"/>
          <w:sz w:val="24"/>
        </w:rPr>
        <w:t xml:space="preserve"> </w:t>
      </w:r>
      <w:r>
        <w:rPr>
          <w:spacing w:val="-10"/>
          <w:sz w:val="24"/>
        </w:rPr>
        <w:t>DISORDERS</w:t>
      </w:r>
      <w:r>
        <w:rPr>
          <w:spacing w:val="-6"/>
          <w:sz w:val="24"/>
        </w:rPr>
        <w:t xml:space="preserve"> </w:t>
      </w:r>
      <w:r>
        <w:rPr>
          <w:spacing w:val="-10"/>
          <w:sz w:val="24"/>
        </w:rPr>
        <w:t>IN</w:t>
      </w:r>
      <w:r>
        <w:rPr>
          <w:spacing w:val="-6"/>
          <w:sz w:val="24"/>
        </w:rPr>
        <w:t xml:space="preserve"> </w:t>
      </w:r>
      <w:r>
        <w:rPr>
          <w:spacing w:val="-10"/>
          <w:sz w:val="24"/>
        </w:rPr>
        <w:t>UKRAINE</w:t>
      </w:r>
    </w:p>
    <w:p w:rsidR="007C6FEF" w:rsidRDefault="008A5EDA">
      <w:pPr>
        <w:tabs>
          <w:tab w:val="left" w:leader="dot" w:pos="8648"/>
        </w:tabs>
        <w:spacing w:line="271" w:lineRule="exact"/>
        <w:ind w:left="852"/>
        <w:rPr>
          <w:sz w:val="24"/>
        </w:rPr>
      </w:pPr>
      <w:r>
        <w:rPr>
          <w:spacing w:val="-4"/>
          <w:sz w:val="24"/>
        </w:rPr>
        <w:t>Ivanitska-Diaсhun</w:t>
      </w:r>
      <w:r>
        <w:rPr>
          <w:spacing w:val="5"/>
          <w:sz w:val="24"/>
        </w:rPr>
        <w:t xml:space="preserve"> </w:t>
      </w:r>
      <w:r>
        <w:rPr>
          <w:spacing w:val="-4"/>
          <w:sz w:val="24"/>
        </w:rPr>
        <w:t>T.,</w:t>
      </w:r>
      <w:r>
        <w:rPr>
          <w:spacing w:val="6"/>
          <w:sz w:val="24"/>
        </w:rPr>
        <w:t xml:space="preserve"> </w:t>
      </w:r>
      <w:r>
        <w:rPr>
          <w:spacing w:val="-4"/>
          <w:sz w:val="24"/>
        </w:rPr>
        <w:t>Kharkhalis</w:t>
      </w:r>
      <w:r>
        <w:rPr>
          <w:spacing w:val="6"/>
          <w:sz w:val="24"/>
        </w:rPr>
        <w:t xml:space="preserve"> </w:t>
      </w:r>
      <w:r>
        <w:rPr>
          <w:spacing w:val="-5"/>
          <w:sz w:val="24"/>
        </w:rPr>
        <w:t>Yu</w:t>
      </w:r>
      <w:r>
        <w:rPr>
          <w:sz w:val="24"/>
        </w:rPr>
        <w:tab/>
      </w:r>
      <w:r>
        <w:rPr>
          <w:spacing w:val="-5"/>
          <w:sz w:val="24"/>
        </w:rPr>
        <w:t>792</w:t>
      </w:r>
    </w:p>
    <w:p w:rsidR="007C6FEF" w:rsidRDefault="008A5EDA">
      <w:pPr>
        <w:spacing w:before="245"/>
        <w:ind w:left="852"/>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tabs>
          <w:tab w:val="left" w:leader="dot" w:pos="8648"/>
        </w:tabs>
        <w:spacing w:before="230" w:line="266" w:lineRule="auto"/>
        <w:ind w:left="852" w:right="1175"/>
        <w:jc w:val="left"/>
      </w:pPr>
      <w:r>
        <w:rPr>
          <w:w w:val="90"/>
        </w:rPr>
        <w:t xml:space="preserve">ANALYSIS OF DIGITAL FOOTPRINTS FOR ASSESSING PSYCHOLOGICAL STATE </w:t>
      </w:r>
      <w:r>
        <w:t>Samoilov I.A.</w:t>
      </w:r>
      <w:r>
        <w:tab/>
      </w:r>
      <w:r>
        <w:rPr>
          <w:spacing w:val="-4"/>
        </w:rPr>
        <w:t>805</w:t>
      </w:r>
    </w:p>
    <w:p w:rsidR="007C6FEF" w:rsidRDefault="008A5EDA">
      <w:pPr>
        <w:pStyle w:val="a3"/>
        <w:tabs>
          <w:tab w:val="left" w:pos="2802"/>
          <w:tab w:val="left" w:pos="4004"/>
          <w:tab w:val="left" w:pos="4616"/>
          <w:tab w:val="left" w:pos="6204"/>
          <w:tab w:val="left" w:pos="7817"/>
        </w:tabs>
        <w:spacing w:before="225" w:line="266" w:lineRule="auto"/>
        <w:ind w:left="852" w:right="1555"/>
        <w:jc w:val="left"/>
      </w:pPr>
      <w:r>
        <w:rPr>
          <w:spacing w:val="-2"/>
        </w:rPr>
        <w:t>INTERNATIONAL</w:t>
      </w:r>
      <w:r>
        <w:tab/>
      </w:r>
      <w:r>
        <w:rPr>
          <w:spacing w:val="-2"/>
        </w:rPr>
        <w:t>MODELS</w:t>
      </w:r>
      <w:r>
        <w:tab/>
      </w:r>
      <w:r>
        <w:rPr>
          <w:spacing w:val="-6"/>
        </w:rPr>
        <w:t>OF</w:t>
      </w:r>
      <w:r>
        <w:tab/>
      </w:r>
      <w:r>
        <w:rPr>
          <w:spacing w:val="-2"/>
        </w:rPr>
        <w:t>DIAGNOSTIC</w:t>
      </w:r>
      <w:r>
        <w:tab/>
      </w:r>
      <w:r>
        <w:rPr>
          <w:spacing w:val="-2"/>
        </w:rPr>
        <w:t>CHILDRENS`</w:t>
      </w:r>
      <w:r>
        <w:tab/>
      </w:r>
      <w:r>
        <w:rPr>
          <w:spacing w:val="-12"/>
        </w:rPr>
        <w:t xml:space="preserve">MENTAL </w:t>
      </w:r>
      <w:r>
        <w:rPr>
          <w:w w:val="90"/>
        </w:rPr>
        <w:t>DEVELOPMENTAL DISORDERS (BASED ON FOREIGN RESEARCH)</w:t>
      </w:r>
    </w:p>
    <w:p w:rsidR="007C6FEF" w:rsidRDefault="008A5EDA">
      <w:pPr>
        <w:pStyle w:val="a3"/>
        <w:tabs>
          <w:tab w:val="left" w:leader="dot" w:pos="8648"/>
        </w:tabs>
        <w:spacing w:line="246" w:lineRule="exact"/>
        <w:ind w:left="852"/>
        <w:jc w:val="left"/>
      </w:pPr>
      <w:r>
        <w:t>Kudriavchenko</w:t>
      </w:r>
      <w:r>
        <w:rPr>
          <w:spacing w:val="-8"/>
        </w:rPr>
        <w:t xml:space="preserve"> </w:t>
      </w:r>
      <w:r>
        <w:rPr>
          <w:spacing w:val="-10"/>
        </w:rPr>
        <w:t>M</w:t>
      </w:r>
      <w:r>
        <w:tab/>
      </w:r>
      <w:r>
        <w:rPr>
          <w:spacing w:val="-5"/>
        </w:rPr>
        <w:t>808</w:t>
      </w:r>
    </w:p>
    <w:p w:rsidR="007C6FEF" w:rsidRDefault="008A5EDA">
      <w:pPr>
        <w:pStyle w:val="a3"/>
        <w:spacing w:before="253" w:line="266" w:lineRule="auto"/>
        <w:ind w:left="852" w:right="1550"/>
        <w:jc w:val="left"/>
      </w:pPr>
      <w:r>
        <w:rPr>
          <w:spacing w:val="-6"/>
        </w:rPr>
        <w:t>MEMORY</w:t>
      </w:r>
      <w:r>
        <w:rPr>
          <w:spacing w:val="41"/>
        </w:rPr>
        <w:t xml:space="preserve"> </w:t>
      </w:r>
      <w:r>
        <w:rPr>
          <w:spacing w:val="-6"/>
        </w:rPr>
        <w:t>IN</w:t>
      </w:r>
      <w:r>
        <w:rPr>
          <w:spacing w:val="41"/>
        </w:rPr>
        <w:t xml:space="preserve"> </w:t>
      </w:r>
      <w:r>
        <w:rPr>
          <w:spacing w:val="-6"/>
        </w:rPr>
        <w:t>NEUROPSYCHOLOGY</w:t>
      </w:r>
      <w:r>
        <w:rPr>
          <w:spacing w:val="43"/>
        </w:rPr>
        <w:t xml:space="preserve"> </w:t>
      </w:r>
      <w:r>
        <w:rPr>
          <w:spacing w:val="-6"/>
        </w:rPr>
        <w:t>AND</w:t>
      </w:r>
      <w:r>
        <w:rPr>
          <w:spacing w:val="40"/>
        </w:rPr>
        <w:t xml:space="preserve"> </w:t>
      </w:r>
      <w:r>
        <w:rPr>
          <w:spacing w:val="-6"/>
        </w:rPr>
        <w:t>MACHINE</w:t>
      </w:r>
      <w:r>
        <w:rPr>
          <w:spacing w:val="43"/>
        </w:rPr>
        <w:t xml:space="preserve"> </w:t>
      </w:r>
      <w:r>
        <w:rPr>
          <w:spacing w:val="-6"/>
        </w:rPr>
        <w:t>LEARNING:</w:t>
      </w:r>
      <w:r>
        <w:rPr>
          <w:spacing w:val="42"/>
        </w:rPr>
        <w:t xml:space="preserve"> </w:t>
      </w:r>
      <w:r>
        <w:rPr>
          <w:spacing w:val="-6"/>
        </w:rPr>
        <w:t xml:space="preserve">CONCEPTS, </w:t>
      </w:r>
      <w:r>
        <w:t>MODELS,</w:t>
      </w:r>
      <w:r>
        <w:rPr>
          <w:spacing w:val="-15"/>
        </w:rPr>
        <w:t xml:space="preserve"> </w:t>
      </w:r>
      <w:r>
        <w:t>LIMITATIONS</w:t>
      </w:r>
    </w:p>
    <w:p w:rsidR="007C6FEF" w:rsidRDefault="008A5EDA">
      <w:pPr>
        <w:pStyle w:val="a3"/>
        <w:tabs>
          <w:tab w:val="left" w:leader="dot" w:pos="8648"/>
        </w:tabs>
        <w:spacing w:line="248" w:lineRule="exact"/>
        <w:ind w:left="852"/>
        <w:jc w:val="left"/>
      </w:pPr>
      <w:r>
        <w:rPr>
          <w:spacing w:val="-2"/>
        </w:rPr>
        <w:t>Hlushaiev</w:t>
      </w:r>
      <w:r>
        <w:t xml:space="preserve"> </w:t>
      </w:r>
      <w:r>
        <w:rPr>
          <w:spacing w:val="-5"/>
        </w:rPr>
        <w:t>D.</w:t>
      </w:r>
      <w:r>
        <w:tab/>
      </w:r>
      <w:r>
        <w:rPr>
          <w:spacing w:val="-5"/>
        </w:rPr>
        <w:t>811</w:t>
      </w:r>
    </w:p>
    <w:p w:rsidR="007C6FEF" w:rsidRDefault="008A5EDA">
      <w:pPr>
        <w:pStyle w:val="a3"/>
        <w:spacing w:before="252" w:line="266" w:lineRule="auto"/>
        <w:ind w:left="852" w:right="1278"/>
        <w:jc w:val="left"/>
      </w:pPr>
      <w:r>
        <w:rPr>
          <w:w w:val="90"/>
        </w:rPr>
        <w:t>PSYCHOLOGICAL</w:t>
      </w:r>
      <w:r>
        <w:rPr>
          <w:spacing w:val="-6"/>
          <w:w w:val="90"/>
        </w:rPr>
        <w:t xml:space="preserve"> </w:t>
      </w:r>
      <w:r>
        <w:rPr>
          <w:w w:val="90"/>
        </w:rPr>
        <w:t>ASSESSMENT</w:t>
      </w:r>
      <w:r>
        <w:rPr>
          <w:spacing w:val="-6"/>
          <w:w w:val="90"/>
        </w:rPr>
        <w:t xml:space="preserve"> </w:t>
      </w:r>
      <w:r>
        <w:rPr>
          <w:w w:val="90"/>
        </w:rPr>
        <w:t>OF</w:t>
      </w:r>
      <w:r>
        <w:rPr>
          <w:spacing w:val="-6"/>
          <w:w w:val="90"/>
        </w:rPr>
        <w:t xml:space="preserve"> </w:t>
      </w:r>
      <w:r>
        <w:rPr>
          <w:w w:val="90"/>
        </w:rPr>
        <w:t>PSYCHOLOGICAL</w:t>
      </w:r>
      <w:r>
        <w:rPr>
          <w:spacing w:val="-6"/>
          <w:w w:val="90"/>
        </w:rPr>
        <w:t xml:space="preserve"> </w:t>
      </w:r>
      <w:r>
        <w:rPr>
          <w:w w:val="90"/>
        </w:rPr>
        <w:t>WELL-BEING</w:t>
      </w:r>
      <w:r>
        <w:rPr>
          <w:spacing w:val="-4"/>
          <w:w w:val="90"/>
        </w:rPr>
        <w:t xml:space="preserve"> </w:t>
      </w:r>
      <w:r>
        <w:rPr>
          <w:w w:val="90"/>
        </w:rPr>
        <w:t>OF</w:t>
      </w:r>
      <w:r>
        <w:rPr>
          <w:spacing w:val="-8"/>
          <w:w w:val="90"/>
        </w:rPr>
        <w:t xml:space="preserve"> </w:t>
      </w:r>
      <w:r>
        <w:rPr>
          <w:w w:val="90"/>
        </w:rPr>
        <w:t xml:space="preserve">PATIENTS </w:t>
      </w:r>
      <w:r>
        <w:t>WITH</w:t>
      </w:r>
      <w:r>
        <w:rPr>
          <w:spacing w:val="-15"/>
        </w:rPr>
        <w:t xml:space="preserve"> </w:t>
      </w:r>
      <w:r>
        <w:t>EPILEPSY</w:t>
      </w:r>
    </w:p>
    <w:p w:rsidR="007C6FEF" w:rsidRDefault="008A5EDA">
      <w:pPr>
        <w:pStyle w:val="a3"/>
        <w:tabs>
          <w:tab w:val="left" w:leader="dot" w:pos="8648"/>
        </w:tabs>
        <w:spacing w:line="248" w:lineRule="exact"/>
        <w:ind w:left="852"/>
        <w:jc w:val="left"/>
      </w:pPr>
      <w:r>
        <w:t>Muzychuk</w:t>
      </w:r>
      <w:r>
        <w:rPr>
          <w:spacing w:val="-3"/>
        </w:rPr>
        <w:t xml:space="preserve"> </w:t>
      </w:r>
      <w:r>
        <w:rPr>
          <w:spacing w:val="-10"/>
        </w:rPr>
        <w:t>H</w:t>
      </w:r>
      <w:r>
        <w:tab/>
      </w:r>
      <w:r>
        <w:rPr>
          <w:spacing w:val="-5"/>
        </w:rPr>
        <w:t>814</w:t>
      </w:r>
    </w:p>
    <w:p w:rsidR="007C6FEF" w:rsidRDefault="007C6FEF">
      <w:pPr>
        <w:pStyle w:val="a3"/>
        <w:spacing w:before="242"/>
        <w:jc w:val="left"/>
      </w:pPr>
    </w:p>
    <w:p w:rsidR="007C6FEF" w:rsidRDefault="008A5EDA">
      <w:pPr>
        <w:spacing w:line="380" w:lineRule="exact"/>
        <w:ind w:left="852"/>
        <w:rPr>
          <w:rFonts w:ascii="Arial Black"/>
          <w:sz w:val="28"/>
        </w:rPr>
      </w:pPr>
      <w:r>
        <w:rPr>
          <w:rFonts w:ascii="Arial Black"/>
          <w:sz w:val="28"/>
        </w:rPr>
        <w:t>SECTION</w:t>
      </w:r>
      <w:r>
        <w:rPr>
          <w:rFonts w:ascii="Arial Black"/>
          <w:spacing w:val="-10"/>
          <w:sz w:val="28"/>
        </w:rPr>
        <w:t xml:space="preserve"> </w:t>
      </w:r>
      <w:r>
        <w:rPr>
          <w:rFonts w:ascii="Arial Black"/>
          <w:spacing w:val="-4"/>
          <w:sz w:val="28"/>
        </w:rPr>
        <w:t>XXXI.</w:t>
      </w:r>
    </w:p>
    <w:p w:rsidR="007C6FEF" w:rsidRDefault="008A5EDA">
      <w:pPr>
        <w:spacing w:line="380" w:lineRule="exact"/>
        <w:ind w:left="852"/>
        <w:rPr>
          <w:rFonts w:ascii="Arial Black"/>
          <w:sz w:val="28"/>
        </w:rPr>
      </w:pPr>
      <w:r>
        <w:rPr>
          <w:rFonts w:ascii="Arial Black"/>
          <w:sz w:val="28"/>
        </w:rPr>
        <w:t>MEDICAL</w:t>
      </w:r>
      <w:r>
        <w:rPr>
          <w:rFonts w:ascii="Arial Black"/>
          <w:spacing w:val="-11"/>
          <w:sz w:val="28"/>
        </w:rPr>
        <w:t xml:space="preserve"> </w:t>
      </w:r>
      <w:r>
        <w:rPr>
          <w:rFonts w:ascii="Arial Black"/>
          <w:sz w:val="28"/>
        </w:rPr>
        <w:t>SCIENCES</w:t>
      </w:r>
      <w:r>
        <w:rPr>
          <w:rFonts w:ascii="Arial Black"/>
          <w:spacing w:val="-6"/>
          <w:sz w:val="28"/>
        </w:rPr>
        <w:t xml:space="preserve"> </w:t>
      </w:r>
      <w:r>
        <w:rPr>
          <w:rFonts w:ascii="Arial Black"/>
          <w:sz w:val="28"/>
        </w:rPr>
        <w:t>AND</w:t>
      </w:r>
      <w:r>
        <w:rPr>
          <w:rFonts w:ascii="Arial Black"/>
          <w:spacing w:val="-9"/>
          <w:sz w:val="28"/>
        </w:rPr>
        <w:t xml:space="preserve"> </w:t>
      </w:r>
      <w:r>
        <w:rPr>
          <w:rFonts w:ascii="Arial Black"/>
          <w:sz w:val="28"/>
        </w:rPr>
        <w:t>PUBLIC</w:t>
      </w:r>
      <w:r>
        <w:rPr>
          <w:rFonts w:ascii="Arial Black"/>
          <w:spacing w:val="-8"/>
          <w:sz w:val="28"/>
        </w:rPr>
        <w:t xml:space="preserve"> </w:t>
      </w:r>
      <w:r>
        <w:rPr>
          <w:rFonts w:ascii="Arial Black"/>
          <w:spacing w:val="-2"/>
          <w:sz w:val="28"/>
        </w:rPr>
        <w:t>HEALTH</w:t>
      </w:r>
    </w:p>
    <w:p w:rsidR="007C6FEF" w:rsidRDefault="008A5EDA">
      <w:pPr>
        <w:spacing w:before="221"/>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57"/>
        <w:jc w:val="left"/>
      </w:pPr>
      <w:r>
        <w:rPr>
          <w:w w:val="90"/>
        </w:rPr>
        <w:t>STATUS</w:t>
      </w:r>
      <w:r>
        <w:rPr>
          <w:spacing w:val="-3"/>
          <w:w w:val="90"/>
        </w:rPr>
        <w:t xml:space="preserve"> </w:t>
      </w:r>
      <w:r>
        <w:rPr>
          <w:w w:val="90"/>
        </w:rPr>
        <w:t>OF</w:t>
      </w:r>
      <w:r>
        <w:rPr>
          <w:spacing w:val="-4"/>
          <w:w w:val="90"/>
        </w:rPr>
        <w:t xml:space="preserve"> </w:t>
      </w:r>
      <w:r>
        <w:rPr>
          <w:w w:val="90"/>
        </w:rPr>
        <w:t>THE</w:t>
      </w:r>
      <w:r>
        <w:rPr>
          <w:spacing w:val="-4"/>
          <w:w w:val="90"/>
        </w:rPr>
        <w:t xml:space="preserve"> </w:t>
      </w:r>
      <w:r>
        <w:rPr>
          <w:w w:val="90"/>
        </w:rPr>
        <w:t>LIPID</w:t>
      </w:r>
      <w:r>
        <w:rPr>
          <w:spacing w:val="-1"/>
          <w:w w:val="90"/>
        </w:rPr>
        <w:t xml:space="preserve"> </w:t>
      </w:r>
      <w:r>
        <w:rPr>
          <w:w w:val="90"/>
        </w:rPr>
        <w:t>PEROXIDATION</w:t>
      </w:r>
      <w:r>
        <w:rPr>
          <w:spacing w:val="-4"/>
          <w:w w:val="90"/>
        </w:rPr>
        <w:t xml:space="preserve"> </w:t>
      </w:r>
      <w:r>
        <w:rPr>
          <w:w w:val="90"/>
        </w:rPr>
        <w:t>SYSTEM</w:t>
      </w:r>
      <w:r>
        <w:rPr>
          <w:spacing w:val="-5"/>
          <w:w w:val="90"/>
        </w:rPr>
        <w:t xml:space="preserve"> </w:t>
      </w:r>
      <w:r>
        <w:rPr>
          <w:w w:val="90"/>
        </w:rPr>
        <w:t>IN</w:t>
      </w:r>
      <w:r>
        <w:rPr>
          <w:spacing w:val="-5"/>
          <w:w w:val="90"/>
        </w:rPr>
        <w:t xml:space="preserve"> </w:t>
      </w:r>
      <w:r>
        <w:rPr>
          <w:spacing w:val="-2"/>
          <w:w w:val="90"/>
        </w:rPr>
        <w:t>ADENOMYOSA</w:t>
      </w:r>
    </w:p>
    <w:p w:rsidR="007C6FEF" w:rsidRDefault="008A5EDA">
      <w:pPr>
        <w:spacing w:before="29"/>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30"/>
        <w:ind w:left="852"/>
        <w:rPr>
          <w:sz w:val="24"/>
        </w:rPr>
      </w:pPr>
      <w:r>
        <w:rPr>
          <w:spacing w:val="-2"/>
          <w:sz w:val="24"/>
        </w:rPr>
        <w:t>Semenyna</w:t>
      </w:r>
      <w:r>
        <w:rPr>
          <w:spacing w:val="-13"/>
          <w:sz w:val="24"/>
        </w:rPr>
        <w:t xml:space="preserve"> </w:t>
      </w:r>
      <w:r>
        <w:rPr>
          <w:spacing w:val="-2"/>
          <w:sz w:val="24"/>
        </w:rPr>
        <w:t>H.,</w:t>
      </w:r>
      <w:r>
        <w:rPr>
          <w:spacing w:val="-10"/>
          <w:sz w:val="24"/>
        </w:rPr>
        <w:t xml:space="preserve"> </w:t>
      </w:r>
      <w:r>
        <w:rPr>
          <w:spacing w:val="-2"/>
          <w:sz w:val="24"/>
        </w:rPr>
        <w:t>Mandziy</w:t>
      </w:r>
      <w:r>
        <w:rPr>
          <w:spacing w:val="-13"/>
          <w:sz w:val="24"/>
        </w:rPr>
        <w:t xml:space="preserve"> </w:t>
      </w:r>
      <w:r>
        <w:rPr>
          <w:spacing w:val="-2"/>
          <w:sz w:val="24"/>
        </w:rPr>
        <w:t>I.,</w:t>
      </w:r>
      <w:r>
        <w:rPr>
          <w:spacing w:val="-10"/>
          <w:sz w:val="24"/>
        </w:rPr>
        <w:t xml:space="preserve"> </w:t>
      </w:r>
      <w:r>
        <w:rPr>
          <w:spacing w:val="-2"/>
          <w:sz w:val="24"/>
        </w:rPr>
        <w:t>Fartushok</w:t>
      </w:r>
      <w:r>
        <w:rPr>
          <w:spacing w:val="-12"/>
          <w:sz w:val="24"/>
        </w:rPr>
        <w:t xml:space="preserve"> </w:t>
      </w:r>
      <w:r>
        <w:rPr>
          <w:spacing w:val="-2"/>
          <w:sz w:val="24"/>
        </w:rPr>
        <w:t>T.,</w:t>
      </w:r>
      <w:r>
        <w:rPr>
          <w:spacing w:val="-11"/>
          <w:sz w:val="24"/>
        </w:rPr>
        <w:t xml:space="preserve"> </w:t>
      </w:r>
      <w:r>
        <w:rPr>
          <w:spacing w:val="-2"/>
          <w:sz w:val="24"/>
        </w:rPr>
        <w:t>Doroshenko-Kravchyk</w:t>
      </w:r>
      <w:r>
        <w:rPr>
          <w:spacing w:val="-10"/>
          <w:sz w:val="24"/>
        </w:rPr>
        <w:t xml:space="preserve"> M</w:t>
      </w:r>
      <w:r>
        <w:rPr>
          <w:sz w:val="24"/>
        </w:rPr>
        <w:tab/>
      </w:r>
      <w:r>
        <w:rPr>
          <w:spacing w:val="-5"/>
          <w:sz w:val="24"/>
        </w:rPr>
        <w:t>816</w:t>
      </w:r>
    </w:p>
    <w:p w:rsidR="007C6FEF" w:rsidRDefault="007C6FEF">
      <w:pPr>
        <w:pStyle w:val="a3"/>
        <w:spacing w:before="7"/>
        <w:jc w:val="left"/>
        <w:rPr>
          <w:sz w:val="24"/>
        </w:rPr>
      </w:pPr>
    </w:p>
    <w:p w:rsidR="007C6FEF" w:rsidRDefault="008A5EDA">
      <w:pPr>
        <w:pStyle w:val="5"/>
        <w:spacing w:line="268" w:lineRule="auto"/>
        <w:ind w:right="736"/>
        <w:jc w:val="left"/>
      </w:pPr>
      <w:r>
        <w:rPr>
          <w:w w:val="90"/>
        </w:rPr>
        <w:t>FEATURES</w:t>
      </w:r>
      <w:r>
        <w:rPr>
          <w:spacing w:val="-6"/>
          <w:w w:val="90"/>
        </w:rPr>
        <w:t xml:space="preserve"> </w:t>
      </w:r>
      <w:r>
        <w:rPr>
          <w:w w:val="90"/>
        </w:rPr>
        <w:t>OF</w:t>
      </w:r>
      <w:r>
        <w:rPr>
          <w:spacing w:val="-5"/>
          <w:w w:val="90"/>
        </w:rPr>
        <w:t xml:space="preserve"> </w:t>
      </w:r>
      <w:r>
        <w:rPr>
          <w:w w:val="90"/>
        </w:rPr>
        <w:t>THE</w:t>
      </w:r>
      <w:r>
        <w:rPr>
          <w:spacing w:val="-7"/>
          <w:w w:val="90"/>
        </w:rPr>
        <w:t xml:space="preserve"> </w:t>
      </w:r>
      <w:r>
        <w:rPr>
          <w:w w:val="90"/>
        </w:rPr>
        <w:t>CLINICAL</w:t>
      </w:r>
      <w:r>
        <w:rPr>
          <w:spacing w:val="-7"/>
          <w:w w:val="90"/>
        </w:rPr>
        <w:t xml:space="preserve"> </w:t>
      </w:r>
      <w:r>
        <w:rPr>
          <w:w w:val="90"/>
        </w:rPr>
        <w:t>PICTURE</w:t>
      </w:r>
      <w:r>
        <w:rPr>
          <w:spacing w:val="-7"/>
          <w:w w:val="90"/>
        </w:rPr>
        <w:t xml:space="preserve"> </w:t>
      </w:r>
      <w:r>
        <w:rPr>
          <w:w w:val="90"/>
        </w:rPr>
        <w:t>OF</w:t>
      </w:r>
      <w:r>
        <w:rPr>
          <w:spacing w:val="-7"/>
          <w:w w:val="90"/>
        </w:rPr>
        <w:t xml:space="preserve"> </w:t>
      </w:r>
      <w:r>
        <w:rPr>
          <w:w w:val="90"/>
        </w:rPr>
        <w:t>DIFFICULT</w:t>
      </w:r>
      <w:r>
        <w:rPr>
          <w:spacing w:val="-7"/>
          <w:w w:val="90"/>
        </w:rPr>
        <w:t xml:space="preserve"> </w:t>
      </w:r>
      <w:r>
        <w:rPr>
          <w:w w:val="90"/>
        </w:rPr>
        <w:t>NOSE</w:t>
      </w:r>
      <w:r>
        <w:rPr>
          <w:spacing w:val="-7"/>
          <w:w w:val="90"/>
        </w:rPr>
        <w:t xml:space="preserve"> </w:t>
      </w:r>
      <w:r>
        <w:rPr>
          <w:w w:val="90"/>
        </w:rPr>
        <w:t>BREATHING</w:t>
      </w:r>
      <w:r>
        <w:rPr>
          <w:spacing w:val="-7"/>
          <w:w w:val="90"/>
        </w:rPr>
        <w:t xml:space="preserve"> </w:t>
      </w:r>
      <w:r>
        <w:rPr>
          <w:w w:val="90"/>
        </w:rPr>
        <w:t xml:space="preserve">IN </w:t>
      </w:r>
      <w:r>
        <w:rPr>
          <w:spacing w:val="-8"/>
        </w:rPr>
        <w:t>UNIVERSITY STUDENTS</w:t>
      </w:r>
    </w:p>
    <w:p w:rsidR="007C6FEF" w:rsidRDefault="008A5EDA">
      <w:pPr>
        <w:tabs>
          <w:tab w:val="left" w:leader="dot" w:pos="8648"/>
        </w:tabs>
        <w:spacing w:line="266" w:lineRule="exact"/>
        <w:ind w:left="852"/>
        <w:rPr>
          <w:sz w:val="24"/>
        </w:rPr>
      </w:pPr>
      <w:r>
        <w:rPr>
          <w:spacing w:val="-4"/>
          <w:sz w:val="24"/>
        </w:rPr>
        <w:t>Moroka</w:t>
      </w:r>
      <w:r>
        <w:rPr>
          <w:spacing w:val="-7"/>
          <w:sz w:val="24"/>
        </w:rPr>
        <w:t xml:space="preserve"> </w:t>
      </w:r>
      <w:r>
        <w:rPr>
          <w:spacing w:val="-4"/>
          <w:sz w:val="24"/>
        </w:rPr>
        <w:t>R.K.,</w:t>
      </w:r>
      <w:r>
        <w:rPr>
          <w:spacing w:val="-8"/>
          <w:sz w:val="24"/>
        </w:rPr>
        <w:t xml:space="preserve"> </w:t>
      </w:r>
      <w:r>
        <w:rPr>
          <w:spacing w:val="-4"/>
          <w:sz w:val="24"/>
        </w:rPr>
        <w:t>Kalashnyk-Vakulenko</w:t>
      </w:r>
      <w:r>
        <w:rPr>
          <w:spacing w:val="-8"/>
          <w:sz w:val="24"/>
        </w:rPr>
        <w:t xml:space="preserve"> </w:t>
      </w:r>
      <w:r>
        <w:rPr>
          <w:spacing w:val="-4"/>
          <w:sz w:val="24"/>
        </w:rPr>
        <w:t>Yu.M.,</w:t>
      </w:r>
      <w:r>
        <w:rPr>
          <w:spacing w:val="-8"/>
          <w:sz w:val="24"/>
        </w:rPr>
        <w:t xml:space="preserve"> </w:t>
      </w:r>
      <w:r>
        <w:rPr>
          <w:spacing w:val="-4"/>
          <w:sz w:val="24"/>
        </w:rPr>
        <w:t>Lupyr</w:t>
      </w:r>
      <w:r>
        <w:rPr>
          <w:spacing w:val="-8"/>
          <w:sz w:val="24"/>
        </w:rPr>
        <w:t xml:space="preserve"> </w:t>
      </w:r>
      <w:r>
        <w:rPr>
          <w:spacing w:val="-4"/>
          <w:sz w:val="24"/>
        </w:rPr>
        <w:t>A.V.</w:t>
      </w:r>
      <w:r>
        <w:rPr>
          <w:sz w:val="24"/>
        </w:rPr>
        <w:tab/>
      </w:r>
      <w:r>
        <w:rPr>
          <w:spacing w:val="-5"/>
          <w:sz w:val="24"/>
        </w:rPr>
        <w:t>822</w:t>
      </w:r>
    </w:p>
    <w:p w:rsidR="007C6FEF" w:rsidRDefault="007C6FEF">
      <w:pPr>
        <w:pStyle w:val="a3"/>
        <w:spacing w:before="8"/>
        <w:jc w:val="left"/>
        <w:rPr>
          <w:sz w:val="24"/>
        </w:rPr>
      </w:pPr>
    </w:p>
    <w:p w:rsidR="007C6FEF" w:rsidRDefault="008A5EDA">
      <w:pPr>
        <w:pStyle w:val="5"/>
        <w:spacing w:line="266" w:lineRule="auto"/>
        <w:ind w:right="1739"/>
        <w:jc w:val="left"/>
      </w:pPr>
      <w:r>
        <w:rPr>
          <w:w w:val="90"/>
        </w:rPr>
        <w:t>ASSESSMENT</w:t>
      </w:r>
      <w:r>
        <w:t xml:space="preserve"> </w:t>
      </w:r>
      <w:r>
        <w:rPr>
          <w:w w:val="90"/>
        </w:rPr>
        <w:t>OF</w:t>
      </w:r>
      <w:r>
        <w:t xml:space="preserve"> </w:t>
      </w:r>
      <w:r>
        <w:rPr>
          <w:w w:val="90"/>
        </w:rPr>
        <w:t>THE</w:t>
      </w:r>
      <w:r>
        <w:t xml:space="preserve"> </w:t>
      </w:r>
      <w:r>
        <w:rPr>
          <w:w w:val="90"/>
        </w:rPr>
        <w:t>PROFESSIONAL</w:t>
      </w:r>
      <w:r>
        <w:t xml:space="preserve"> </w:t>
      </w:r>
      <w:r>
        <w:rPr>
          <w:w w:val="90"/>
        </w:rPr>
        <w:t>QUALITY</w:t>
      </w:r>
      <w:r>
        <w:t xml:space="preserve"> </w:t>
      </w:r>
      <w:r>
        <w:rPr>
          <w:w w:val="90"/>
        </w:rPr>
        <w:t>OF</w:t>
      </w:r>
      <w:r>
        <w:t xml:space="preserve"> </w:t>
      </w:r>
      <w:r>
        <w:rPr>
          <w:w w:val="90"/>
        </w:rPr>
        <w:t>LIFE</w:t>
      </w:r>
      <w:r>
        <w:t xml:space="preserve"> </w:t>
      </w:r>
      <w:r>
        <w:rPr>
          <w:w w:val="90"/>
        </w:rPr>
        <w:t>OF</w:t>
      </w:r>
      <w:r>
        <w:t xml:space="preserve"> </w:t>
      </w:r>
      <w:r>
        <w:rPr>
          <w:w w:val="90"/>
        </w:rPr>
        <w:t>NURSES</w:t>
      </w:r>
      <w:r>
        <w:t xml:space="preserve"> </w:t>
      </w:r>
      <w:r>
        <w:rPr>
          <w:w w:val="90"/>
        </w:rPr>
        <w:t>IN THE INTENSIVE CARE DEPARTMENT</w:t>
      </w:r>
    </w:p>
    <w:p w:rsidR="007C6FEF" w:rsidRDefault="008A5EDA">
      <w:pPr>
        <w:tabs>
          <w:tab w:val="left" w:leader="dot" w:pos="8648"/>
        </w:tabs>
        <w:spacing w:line="271" w:lineRule="exact"/>
        <w:ind w:left="852"/>
        <w:rPr>
          <w:sz w:val="24"/>
        </w:rPr>
      </w:pPr>
      <w:r>
        <w:rPr>
          <w:spacing w:val="-2"/>
          <w:sz w:val="24"/>
        </w:rPr>
        <w:t>Chorna</w:t>
      </w:r>
      <w:r>
        <w:rPr>
          <w:spacing w:val="-9"/>
          <w:sz w:val="24"/>
        </w:rPr>
        <w:t xml:space="preserve"> </w:t>
      </w:r>
      <w:r>
        <w:rPr>
          <w:spacing w:val="-2"/>
          <w:sz w:val="24"/>
        </w:rPr>
        <w:t>A.I.,</w:t>
      </w:r>
      <w:r>
        <w:rPr>
          <w:spacing w:val="-6"/>
          <w:sz w:val="24"/>
        </w:rPr>
        <w:t xml:space="preserve"> </w:t>
      </w:r>
      <w:r>
        <w:rPr>
          <w:spacing w:val="-2"/>
          <w:sz w:val="24"/>
        </w:rPr>
        <w:t>Boreiko</w:t>
      </w:r>
      <w:r>
        <w:rPr>
          <w:spacing w:val="-6"/>
          <w:sz w:val="24"/>
        </w:rPr>
        <w:t xml:space="preserve"> </w:t>
      </w:r>
      <w:r>
        <w:rPr>
          <w:spacing w:val="-4"/>
          <w:sz w:val="24"/>
        </w:rPr>
        <w:t>L.D.</w:t>
      </w:r>
      <w:r>
        <w:rPr>
          <w:sz w:val="24"/>
        </w:rPr>
        <w:tab/>
      </w:r>
      <w:r>
        <w:rPr>
          <w:spacing w:val="-5"/>
          <w:sz w:val="24"/>
        </w:rPr>
        <w:t>826</w:t>
      </w:r>
    </w:p>
    <w:p w:rsidR="007C6FEF" w:rsidRDefault="007C6FEF">
      <w:pPr>
        <w:pStyle w:val="a3"/>
        <w:spacing w:before="9"/>
        <w:jc w:val="left"/>
        <w:rPr>
          <w:sz w:val="24"/>
        </w:rPr>
      </w:pPr>
    </w:p>
    <w:p w:rsidR="007C6FEF" w:rsidRDefault="008A5EDA">
      <w:pPr>
        <w:pStyle w:val="5"/>
        <w:spacing w:line="264" w:lineRule="auto"/>
        <w:ind w:right="1278"/>
        <w:jc w:val="left"/>
      </w:pPr>
      <w:r>
        <w:rPr>
          <w:w w:val="90"/>
        </w:rPr>
        <w:t>MODERN</w:t>
      </w:r>
      <w:r>
        <w:rPr>
          <w:spacing w:val="40"/>
        </w:rPr>
        <w:t xml:space="preserve"> </w:t>
      </w:r>
      <w:r>
        <w:rPr>
          <w:w w:val="90"/>
        </w:rPr>
        <w:t>CONCEPTS</w:t>
      </w:r>
      <w:r>
        <w:rPr>
          <w:spacing w:val="40"/>
        </w:rPr>
        <w:t xml:space="preserve"> </w:t>
      </w:r>
      <w:r>
        <w:rPr>
          <w:w w:val="90"/>
        </w:rPr>
        <w:t>OF</w:t>
      </w:r>
      <w:r>
        <w:rPr>
          <w:spacing w:val="40"/>
        </w:rPr>
        <w:t xml:space="preserve"> </w:t>
      </w:r>
      <w:r>
        <w:rPr>
          <w:w w:val="90"/>
        </w:rPr>
        <w:t>CLINICAL</w:t>
      </w:r>
      <w:r>
        <w:rPr>
          <w:spacing w:val="40"/>
        </w:rPr>
        <w:t xml:space="preserve"> </w:t>
      </w:r>
      <w:r>
        <w:rPr>
          <w:w w:val="90"/>
        </w:rPr>
        <w:t>AND</w:t>
      </w:r>
      <w:r>
        <w:rPr>
          <w:spacing w:val="40"/>
        </w:rPr>
        <w:t xml:space="preserve"> </w:t>
      </w:r>
      <w:r>
        <w:rPr>
          <w:w w:val="90"/>
        </w:rPr>
        <w:t>EPIDEMIOLOGY</w:t>
      </w:r>
      <w:r>
        <w:rPr>
          <w:spacing w:val="40"/>
        </w:rPr>
        <w:t xml:space="preserve"> </w:t>
      </w:r>
      <w:r>
        <w:rPr>
          <w:w w:val="90"/>
        </w:rPr>
        <w:t>FEATURES</w:t>
      </w:r>
      <w:r>
        <w:rPr>
          <w:spacing w:val="40"/>
        </w:rPr>
        <w:t xml:space="preserve"> </w:t>
      </w:r>
      <w:r>
        <w:rPr>
          <w:w w:val="90"/>
        </w:rPr>
        <w:t xml:space="preserve">OF </w:t>
      </w:r>
      <w:r>
        <w:rPr>
          <w:spacing w:val="-2"/>
        </w:rPr>
        <w:t>VIRAL</w:t>
      </w:r>
      <w:r>
        <w:rPr>
          <w:spacing w:val="-14"/>
        </w:rPr>
        <w:t xml:space="preserve"> </w:t>
      </w:r>
      <w:r>
        <w:rPr>
          <w:spacing w:val="-2"/>
        </w:rPr>
        <w:t>HEPATITIS</w:t>
      </w:r>
      <w:r>
        <w:rPr>
          <w:spacing w:val="-14"/>
        </w:rPr>
        <w:t xml:space="preserve"> </w:t>
      </w:r>
      <w:r>
        <w:rPr>
          <w:spacing w:val="-2"/>
        </w:rPr>
        <w:t>C</w:t>
      </w:r>
      <w:r>
        <w:rPr>
          <w:spacing w:val="-14"/>
        </w:rPr>
        <w:t xml:space="preserve"> </w:t>
      </w:r>
      <w:r>
        <w:rPr>
          <w:spacing w:val="-2"/>
        </w:rPr>
        <w:t>IN</w:t>
      </w:r>
      <w:r>
        <w:rPr>
          <w:spacing w:val="-14"/>
        </w:rPr>
        <w:t xml:space="preserve"> </w:t>
      </w:r>
      <w:r>
        <w:rPr>
          <w:spacing w:val="-2"/>
        </w:rPr>
        <w:t>UKRAINE</w:t>
      </w:r>
      <w:r>
        <w:rPr>
          <w:spacing w:val="-14"/>
        </w:rPr>
        <w:t xml:space="preserve"> </w:t>
      </w:r>
      <w:r>
        <w:rPr>
          <w:spacing w:val="-2"/>
        </w:rPr>
        <w:t>IN</w:t>
      </w:r>
      <w:r>
        <w:rPr>
          <w:spacing w:val="-14"/>
        </w:rPr>
        <w:t xml:space="preserve"> </w:t>
      </w:r>
      <w:r>
        <w:rPr>
          <w:spacing w:val="-2"/>
        </w:rPr>
        <w:t>2020–2025</w:t>
      </w:r>
    </w:p>
    <w:p w:rsidR="007C6FEF" w:rsidRDefault="008A5EDA">
      <w:pPr>
        <w:spacing w:before="5"/>
        <w:ind w:left="852"/>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648"/>
        </w:tabs>
        <w:spacing w:before="28"/>
        <w:ind w:left="852"/>
        <w:rPr>
          <w:sz w:val="24"/>
        </w:rPr>
      </w:pPr>
      <w:r>
        <w:rPr>
          <w:spacing w:val="-6"/>
          <w:sz w:val="24"/>
        </w:rPr>
        <w:t>Aliiev</w:t>
      </w:r>
      <w:r>
        <w:rPr>
          <w:spacing w:val="-3"/>
          <w:sz w:val="24"/>
        </w:rPr>
        <w:t xml:space="preserve"> </w:t>
      </w:r>
      <w:r>
        <w:rPr>
          <w:spacing w:val="-6"/>
          <w:sz w:val="24"/>
        </w:rPr>
        <w:t>R.,</w:t>
      </w:r>
      <w:r>
        <w:rPr>
          <w:spacing w:val="-4"/>
          <w:sz w:val="24"/>
        </w:rPr>
        <w:t xml:space="preserve"> </w:t>
      </w:r>
      <w:r>
        <w:rPr>
          <w:spacing w:val="-6"/>
          <w:sz w:val="24"/>
        </w:rPr>
        <w:t>Shapovalova</w:t>
      </w:r>
      <w:r>
        <w:rPr>
          <w:spacing w:val="-3"/>
          <w:sz w:val="24"/>
        </w:rPr>
        <w:t xml:space="preserve"> </w:t>
      </w:r>
      <w:r>
        <w:rPr>
          <w:spacing w:val="-6"/>
          <w:sz w:val="24"/>
        </w:rPr>
        <w:t>A.,</w:t>
      </w:r>
      <w:r>
        <w:rPr>
          <w:spacing w:val="-1"/>
          <w:sz w:val="24"/>
        </w:rPr>
        <w:t xml:space="preserve"> </w:t>
      </w:r>
      <w:r>
        <w:rPr>
          <w:spacing w:val="-6"/>
          <w:sz w:val="24"/>
        </w:rPr>
        <w:t>Fedorov</w:t>
      </w:r>
      <w:r>
        <w:rPr>
          <w:spacing w:val="-3"/>
          <w:sz w:val="24"/>
        </w:rPr>
        <w:t xml:space="preserve"> </w:t>
      </w:r>
      <w:r>
        <w:rPr>
          <w:spacing w:val="-6"/>
          <w:sz w:val="24"/>
        </w:rPr>
        <w:t>D.,</w:t>
      </w:r>
      <w:r>
        <w:rPr>
          <w:spacing w:val="-2"/>
          <w:sz w:val="24"/>
        </w:rPr>
        <w:t xml:space="preserve"> </w:t>
      </w:r>
      <w:r>
        <w:rPr>
          <w:spacing w:val="-6"/>
          <w:sz w:val="24"/>
        </w:rPr>
        <w:t>Aliiev</w:t>
      </w:r>
      <w:r>
        <w:rPr>
          <w:spacing w:val="-2"/>
          <w:sz w:val="24"/>
        </w:rPr>
        <w:t xml:space="preserve"> </w:t>
      </w:r>
      <w:r>
        <w:rPr>
          <w:spacing w:val="-6"/>
          <w:sz w:val="24"/>
        </w:rPr>
        <w:t>R.,</w:t>
      </w:r>
      <w:r>
        <w:rPr>
          <w:spacing w:val="-1"/>
          <w:sz w:val="24"/>
        </w:rPr>
        <w:t xml:space="preserve"> </w:t>
      </w:r>
      <w:r>
        <w:rPr>
          <w:spacing w:val="-6"/>
          <w:sz w:val="24"/>
        </w:rPr>
        <w:t>Kaminchenko</w:t>
      </w:r>
      <w:r>
        <w:rPr>
          <w:spacing w:val="-3"/>
          <w:sz w:val="24"/>
        </w:rPr>
        <w:t xml:space="preserve"> </w:t>
      </w:r>
      <w:r>
        <w:rPr>
          <w:spacing w:val="-10"/>
          <w:sz w:val="24"/>
        </w:rPr>
        <w:t>D</w:t>
      </w:r>
      <w:r>
        <w:rPr>
          <w:sz w:val="24"/>
        </w:rPr>
        <w:tab/>
      </w:r>
      <w:r>
        <w:rPr>
          <w:spacing w:val="-5"/>
          <w:sz w:val="24"/>
        </w:rPr>
        <w:t>833</w:t>
      </w:r>
    </w:p>
    <w:p w:rsidR="007C6FEF" w:rsidRDefault="007C6FEF">
      <w:pPr>
        <w:rPr>
          <w:sz w:val="24"/>
        </w:rPr>
        <w:sectPr w:rsidR="007C6FEF">
          <w:pgSz w:w="11910" w:h="16850"/>
          <w:pgMar w:top="1400" w:right="850" w:bottom="1220" w:left="850" w:header="585" w:footer="1028" w:gutter="0"/>
          <w:cols w:space="720"/>
        </w:sectPr>
      </w:pPr>
    </w:p>
    <w:p w:rsidR="007C6FEF" w:rsidRDefault="008A5EDA">
      <w:pPr>
        <w:spacing w:before="35" w:line="266" w:lineRule="auto"/>
        <w:ind w:left="1135" w:right="1274"/>
        <w:jc w:val="both"/>
        <w:rPr>
          <w:sz w:val="24"/>
        </w:rPr>
      </w:pPr>
      <w:r>
        <w:rPr>
          <w:noProof/>
          <w:sz w:val="24"/>
        </w:rPr>
        <w:lastRenderedPageBreak/>
        <mc:AlternateContent>
          <mc:Choice Requires="wps">
            <w:drawing>
              <wp:anchor distT="0" distB="0" distL="0" distR="0" simplePos="0" relativeHeight="15762944" behindDoc="0" locked="0" layoutInCell="1" allowOverlap="1">
                <wp:simplePos x="0" y="0"/>
                <wp:positionH relativeFrom="page">
                  <wp:posOffset>760094</wp:posOffset>
                </wp:positionH>
                <wp:positionV relativeFrom="paragraph">
                  <wp:posOffset>192483</wp:posOffset>
                </wp:positionV>
                <wp:extent cx="1270" cy="1436370"/>
                <wp:effectExtent l="0" t="0" r="0" b="0"/>
                <wp:wrapNone/>
                <wp:docPr id="82" name="Graphic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9E8E1AE" id="Graphic 82" o:spid="_x0000_s1026" style="position:absolute;margin-left:59.85pt;margin-top:15.15pt;width:.1pt;height:113.1pt;z-index:1576294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" path="m,l,1436369e" filled="f" strokeweight=".5pt">
                <v:path arrowok="t"/>
                <w10:wrap anchorx="page"/>
              </v:shape>
            </w:pict>
          </mc:Fallback>
        </mc:AlternateContent>
      </w:r>
      <w:r>
        <w:rPr>
          <w:sz w:val="24"/>
        </w:rPr>
        <w:t xml:space="preserve">TRANSFORMATION OF MEDICAL CARE THROUGH INNOVATIVE </w:t>
      </w:r>
      <w:r>
        <w:rPr>
          <w:spacing w:val="-2"/>
          <w:sz w:val="24"/>
        </w:rPr>
        <w:t>TECHNOLOGIES:</w:t>
      </w:r>
      <w:r>
        <w:rPr>
          <w:spacing w:val="-14"/>
          <w:sz w:val="24"/>
        </w:rPr>
        <w:t xml:space="preserve"> </w:t>
      </w:r>
      <w:r>
        <w:rPr>
          <w:spacing w:val="-2"/>
          <w:sz w:val="24"/>
        </w:rPr>
        <w:t>THE</w:t>
      </w:r>
      <w:r>
        <w:rPr>
          <w:spacing w:val="-14"/>
          <w:sz w:val="24"/>
        </w:rPr>
        <w:t xml:space="preserve"> </w:t>
      </w:r>
      <w:r>
        <w:rPr>
          <w:spacing w:val="-2"/>
          <w:sz w:val="24"/>
        </w:rPr>
        <w:t>ROLE</w:t>
      </w:r>
      <w:r>
        <w:rPr>
          <w:spacing w:val="-14"/>
          <w:sz w:val="24"/>
        </w:rPr>
        <w:t xml:space="preserve"> </w:t>
      </w:r>
      <w:r>
        <w:rPr>
          <w:spacing w:val="-2"/>
          <w:sz w:val="24"/>
        </w:rPr>
        <w:t>OF</w:t>
      </w:r>
      <w:r>
        <w:rPr>
          <w:spacing w:val="-14"/>
          <w:sz w:val="24"/>
        </w:rPr>
        <w:t xml:space="preserve"> </w:t>
      </w:r>
      <w:r>
        <w:rPr>
          <w:spacing w:val="-2"/>
          <w:sz w:val="24"/>
        </w:rPr>
        <w:t>DIGITAL</w:t>
      </w:r>
      <w:r>
        <w:rPr>
          <w:spacing w:val="-14"/>
          <w:sz w:val="24"/>
        </w:rPr>
        <w:t xml:space="preserve"> </w:t>
      </w:r>
      <w:r>
        <w:rPr>
          <w:spacing w:val="-2"/>
          <w:sz w:val="24"/>
        </w:rPr>
        <w:t>TECHNOLOGIES</w:t>
      </w:r>
      <w:r>
        <w:rPr>
          <w:spacing w:val="-14"/>
          <w:sz w:val="24"/>
        </w:rPr>
        <w:t xml:space="preserve"> </w:t>
      </w:r>
      <w:r>
        <w:rPr>
          <w:spacing w:val="-2"/>
          <w:sz w:val="24"/>
        </w:rPr>
        <w:t>IN</w:t>
      </w:r>
      <w:r>
        <w:rPr>
          <w:spacing w:val="-14"/>
          <w:sz w:val="24"/>
        </w:rPr>
        <w:t xml:space="preserve"> </w:t>
      </w:r>
      <w:r>
        <w:rPr>
          <w:spacing w:val="-2"/>
          <w:sz w:val="24"/>
        </w:rPr>
        <w:t>PATIENT REHABILITATION</w:t>
      </w:r>
    </w:p>
    <w:p w:rsidR="007C6FEF" w:rsidRDefault="008A5EDA">
      <w:pPr>
        <w:tabs>
          <w:tab w:val="right" w:leader="dot" w:pos="9342"/>
        </w:tabs>
        <w:spacing w:line="269" w:lineRule="exact"/>
        <w:ind w:left="1135"/>
        <w:rPr>
          <w:sz w:val="24"/>
        </w:rPr>
      </w:pPr>
      <w:r>
        <w:rPr>
          <w:spacing w:val="-4"/>
          <w:sz w:val="24"/>
        </w:rPr>
        <w:t>Grytsko</w:t>
      </w:r>
      <w:r>
        <w:rPr>
          <w:spacing w:val="-7"/>
          <w:sz w:val="24"/>
        </w:rPr>
        <w:t xml:space="preserve"> </w:t>
      </w:r>
      <w:r>
        <w:rPr>
          <w:spacing w:val="-4"/>
          <w:sz w:val="24"/>
        </w:rPr>
        <w:t>R.,</w:t>
      </w:r>
      <w:r>
        <w:rPr>
          <w:spacing w:val="-3"/>
          <w:sz w:val="24"/>
        </w:rPr>
        <w:t xml:space="preserve"> </w:t>
      </w:r>
      <w:r>
        <w:rPr>
          <w:spacing w:val="-4"/>
          <w:sz w:val="24"/>
        </w:rPr>
        <w:t>Grytsko O.,</w:t>
      </w:r>
      <w:r>
        <w:rPr>
          <w:spacing w:val="-6"/>
          <w:sz w:val="24"/>
        </w:rPr>
        <w:t xml:space="preserve"> </w:t>
      </w:r>
      <w:r>
        <w:rPr>
          <w:spacing w:val="-4"/>
          <w:sz w:val="24"/>
        </w:rPr>
        <w:t>Pekanets</w:t>
      </w:r>
      <w:r>
        <w:rPr>
          <w:spacing w:val="-3"/>
          <w:sz w:val="24"/>
        </w:rPr>
        <w:t xml:space="preserve"> </w:t>
      </w:r>
      <w:r>
        <w:rPr>
          <w:spacing w:val="-5"/>
          <w:sz w:val="24"/>
        </w:rPr>
        <w:t>S.</w:t>
      </w:r>
      <w:r>
        <w:rPr>
          <w:sz w:val="24"/>
        </w:rPr>
        <w:tab/>
      </w:r>
      <w:r>
        <w:rPr>
          <w:spacing w:val="-5"/>
          <w:sz w:val="24"/>
        </w:rPr>
        <w:t>840</w:t>
      </w:r>
    </w:p>
    <w:p w:rsidR="007C6FEF" w:rsidRDefault="008A5EDA">
      <w:pPr>
        <w:spacing w:before="477" w:line="375" w:lineRule="exact"/>
        <w:ind w:left="1135"/>
        <w:rPr>
          <w:rFonts w:ascii="Arial Black"/>
          <w:sz w:val="28"/>
        </w:rPr>
      </w:pPr>
      <w:r>
        <w:rPr>
          <w:rFonts w:ascii="Arial Black"/>
          <w:sz w:val="28"/>
        </w:rPr>
        <w:t>SECTION</w:t>
      </w:r>
      <w:r>
        <w:rPr>
          <w:rFonts w:ascii="Arial Black"/>
          <w:spacing w:val="-8"/>
          <w:sz w:val="28"/>
        </w:rPr>
        <w:t xml:space="preserve"> </w:t>
      </w:r>
      <w:r>
        <w:rPr>
          <w:rFonts w:ascii="Arial Black"/>
          <w:spacing w:val="-2"/>
          <w:sz w:val="28"/>
        </w:rPr>
        <w:t>XXXII.</w:t>
      </w:r>
    </w:p>
    <w:p w:rsidR="007C6FEF" w:rsidRDefault="008A5EDA">
      <w:pPr>
        <w:spacing w:line="375" w:lineRule="exact"/>
        <w:ind w:left="1135"/>
        <w:rPr>
          <w:rFonts w:ascii="Arial Black"/>
          <w:sz w:val="28"/>
        </w:rPr>
      </w:pPr>
      <w:r>
        <w:rPr>
          <w:rFonts w:ascii="Arial Black"/>
          <w:sz w:val="28"/>
        </w:rPr>
        <w:t>PHARMACY</w:t>
      </w:r>
      <w:r>
        <w:rPr>
          <w:rFonts w:ascii="Arial Black"/>
          <w:spacing w:val="-6"/>
          <w:sz w:val="28"/>
        </w:rPr>
        <w:t xml:space="preserve"> </w:t>
      </w:r>
      <w:r>
        <w:rPr>
          <w:rFonts w:ascii="Arial Black"/>
          <w:sz w:val="28"/>
        </w:rPr>
        <w:t>AND</w:t>
      </w:r>
      <w:r>
        <w:rPr>
          <w:rFonts w:ascii="Arial Black"/>
          <w:spacing w:val="-5"/>
          <w:sz w:val="28"/>
        </w:rPr>
        <w:t xml:space="preserve"> </w:t>
      </w:r>
      <w:r>
        <w:rPr>
          <w:rFonts w:ascii="Arial Black"/>
          <w:spacing w:val="-2"/>
          <w:sz w:val="28"/>
        </w:rPr>
        <w:t>PHARMACOTHERAPY</w:t>
      </w:r>
    </w:p>
    <w:p w:rsidR="007C6FEF" w:rsidRDefault="008A5EDA">
      <w:pPr>
        <w:spacing w:before="206"/>
        <w:ind w:left="1135"/>
        <w:rPr>
          <w:rFonts w:ascii="Arial Black"/>
          <w:sz w:val="20"/>
        </w:rPr>
      </w:pPr>
      <w:r>
        <w:rPr>
          <w:rFonts w:ascii="Arial Black"/>
          <w:noProof/>
          <w:sz w:val="20"/>
        </w:rPr>
        <mc:AlternateContent>
          <mc:Choice Requires="wps">
            <w:drawing>
              <wp:anchor distT="0" distB="0" distL="0" distR="0" simplePos="0" relativeHeight="15763456" behindDoc="0" locked="0" layoutInCell="1" allowOverlap="1">
                <wp:simplePos x="0" y="0"/>
                <wp:positionH relativeFrom="page">
                  <wp:posOffset>669268</wp:posOffset>
                </wp:positionH>
                <wp:positionV relativeFrom="paragraph">
                  <wp:posOffset>255829</wp:posOffset>
                </wp:positionV>
                <wp:extent cx="198120" cy="662305"/>
                <wp:effectExtent l="0" t="0" r="0" b="0"/>
                <wp:wrapNone/>
                <wp:docPr id="83" name="Text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662305"/>
                        </a:xfrm>
                        <a:prstGeom prst="rect">
                          <a:avLst/>
                        </a:prstGeom>
                      </wps:spPr>
                      <wps:txbx>
                        <w:txbxContent>
                          <w:p w:rsidR="00A71326" w:rsidRDefault="00A71326">
                            <w:pPr>
                              <w:spacing w:before="48"/>
                              <w:ind w:left="20"/>
                              <w:rPr>
                                <w:sz w:val="20"/>
                              </w:rPr>
                            </w:pPr>
                            <w:r>
                              <w:rPr>
                                <w:spacing w:val="14"/>
                                <w:w w:val="90"/>
                                <w:sz w:val="20"/>
                              </w:rPr>
                              <w:t>CONTENT</w:t>
                            </w:r>
                          </w:p>
                        </w:txbxContent>
                      </wps:txbx>
                      <wps:bodyPr vert="vert270" wrap="square" lIns="0" tIns="0" rIns="0" bIns="0" rtlCol="0">
                        <a:noAutofit/>
                      </wps:bodyPr>
                    </wps:wsp>
                  </a:graphicData>
                </a:graphic>
              </wp:anchor>
            </w:drawing>
          </mc:Choice>
          <mc:Fallback>
            <w:pict>
              <v:shape id="Textbox 83" o:spid="_x0000_s1054" type="#_x0000_t202" style="position:absolute;left:0;text-align:left;margin-left:52.7pt;margin-top:20.15pt;width:15.6pt;height:52.15pt;z-index:157634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" filled="f" stroked="f">
                <v:textbox style="layout-flow:vertical;mso-layout-flow-alt:bottom-to-top" inset="0,0,0,0">
                  <w:txbxContent>
                    <w:p w:rsidR="00A71326" w:rsidRDefault="00A71326">
                      <w:pPr>
                        <w:spacing w:before="48"/>
                        <w:ind w:left="20"/>
                        <w:rPr>
                          <w:sz w:val="20"/>
                        </w:rPr>
                      </w:pPr>
                      <w:r>
                        <w:rPr>
                          <w:spacing w:val="14"/>
                          <w:w w:val="90"/>
                          <w:sz w:val="20"/>
                        </w:rPr>
                        <w:t>CONTENT</w:t>
                      </w:r>
                    </w:p>
                  </w:txbxContent>
                </v:textbox>
                <w10:wrap anchorx="page"/>
              </v:shape>
            </w:pict>
          </mc:Fallback>
        </mc:AlternateContent>
      </w: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spacing w:before="248" w:line="259" w:lineRule="auto"/>
        <w:ind w:left="1135" w:right="1274"/>
      </w:pPr>
      <w:r>
        <w:t>DEVELOPMENT</w:t>
      </w:r>
      <w:r>
        <w:rPr>
          <w:spacing w:val="-6"/>
        </w:rPr>
        <w:t xml:space="preserve"> </w:t>
      </w:r>
      <w:r>
        <w:t>OF</w:t>
      </w:r>
      <w:r>
        <w:rPr>
          <w:spacing w:val="-5"/>
        </w:rPr>
        <w:t xml:space="preserve"> </w:t>
      </w:r>
      <w:r>
        <w:t>PHARMACEUTICAL</w:t>
      </w:r>
      <w:r>
        <w:rPr>
          <w:spacing w:val="-6"/>
        </w:rPr>
        <w:t xml:space="preserve"> </w:t>
      </w:r>
      <w:r>
        <w:t>PROFICIENCY</w:t>
      </w:r>
      <w:r>
        <w:rPr>
          <w:spacing w:val="-6"/>
        </w:rPr>
        <w:t xml:space="preserve"> </w:t>
      </w:r>
      <w:r>
        <w:t>AND</w:t>
      </w:r>
      <w:r>
        <w:rPr>
          <w:spacing w:val="-6"/>
        </w:rPr>
        <w:t xml:space="preserve"> </w:t>
      </w:r>
      <w:r>
        <w:t xml:space="preserve">STRESS </w:t>
      </w:r>
      <w:r>
        <w:rPr>
          <w:spacing w:val="-2"/>
        </w:rPr>
        <w:t>RESILIENS:</w:t>
      </w:r>
      <w:r>
        <w:rPr>
          <w:spacing w:val="-14"/>
        </w:rPr>
        <w:t xml:space="preserve"> </w:t>
      </w:r>
      <w:r>
        <w:rPr>
          <w:spacing w:val="-2"/>
        </w:rPr>
        <w:t>THE</w:t>
      </w:r>
      <w:r>
        <w:rPr>
          <w:spacing w:val="-13"/>
        </w:rPr>
        <w:t xml:space="preserve"> </w:t>
      </w:r>
      <w:r>
        <w:rPr>
          <w:spacing w:val="-2"/>
        </w:rPr>
        <w:t>ROLE</w:t>
      </w:r>
      <w:r>
        <w:rPr>
          <w:spacing w:val="-13"/>
        </w:rPr>
        <w:t xml:space="preserve"> </w:t>
      </w:r>
      <w:r>
        <w:rPr>
          <w:spacing w:val="-2"/>
        </w:rPr>
        <w:t>OF</w:t>
      </w:r>
      <w:r>
        <w:rPr>
          <w:spacing w:val="-14"/>
        </w:rPr>
        <w:t xml:space="preserve"> </w:t>
      </w:r>
      <w:r>
        <w:rPr>
          <w:spacing w:val="-2"/>
        </w:rPr>
        <w:t>THE</w:t>
      </w:r>
      <w:r>
        <w:rPr>
          <w:spacing w:val="-13"/>
        </w:rPr>
        <w:t xml:space="preserve"> </w:t>
      </w:r>
      <w:r>
        <w:rPr>
          <w:spacing w:val="-2"/>
        </w:rPr>
        <w:t>TRAINING</w:t>
      </w:r>
      <w:r>
        <w:rPr>
          <w:spacing w:val="-13"/>
        </w:rPr>
        <w:t xml:space="preserve"> </w:t>
      </w:r>
      <w:r>
        <w:rPr>
          <w:spacing w:val="-2"/>
        </w:rPr>
        <w:t>PHARMACY</w:t>
      </w:r>
      <w:r>
        <w:rPr>
          <w:spacing w:val="-14"/>
        </w:rPr>
        <w:t xml:space="preserve"> </w:t>
      </w:r>
      <w:r>
        <w:rPr>
          <w:spacing w:val="-2"/>
        </w:rPr>
        <w:t>IN</w:t>
      </w:r>
      <w:r>
        <w:rPr>
          <w:spacing w:val="-14"/>
        </w:rPr>
        <w:t xml:space="preserve"> </w:t>
      </w:r>
      <w:r>
        <w:rPr>
          <w:spacing w:val="-2"/>
        </w:rPr>
        <w:t xml:space="preserve">ENHANCING </w:t>
      </w:r>
      <w:r>
        <w:t xml:space="preserve">PROFESSIONAL AND COMMUNICATION SKILLS IN WARTIME </w:t>
      </w:r>
      <w:r>
        <w:rPr>
          <w:spacing w:val="-2"/>
        </w:rPr>
        <w:t>CONDITIONS</w:t>
      </w:r>
    </w:p>
    <w:p w:rsidR="007C6FEF" w:rsidRDefault="008A5EDA">
      <w:pPr>
        <w:tabs>
          <w:tab w:val="right" w:leader="dot" w:pos="9342"/>
        </w:tabs>
        <w:spacing w:before="3"/>
        <w:ind w:left="1135"/>
        <w:rPr>
          <w:sz w:val="24"/>
        </w:rPr>
      </w:pPr>
      <w:r>
        <w:rPr>
          <w:spacing w:val="-4"/>
          <w:sz w:val="24"/>
        </w:rPr>
        <w:t>Novykova</w:t>
      </w:r>
      <w:r>
        <w:rPr>
          <w:spacing w:val="-6"/>
          <w:sz w:val="24"/>
        </w:rPr>
        <w:t xml:space="preserve"> </w:t>
      </w:r>
      <w:r>
        <w:rPr>
          <w:spacing w:val="-4"/>
          <w:sz w:val="24"/>
        </w:rPr>
        <w:t>L.,</w:t>
      </w:r>
      <w:r>
        <w:rPr>
          <w:spacing w:val="-5"/>
          <w:sz w:val="24"/>
        </w:rPr>
        <w:t xml:space="preserve"> </w:t>
      </w:r>
      <w:r>
        <w:rPr>
          <w:spacing w:val="-4"/>
          <w:sz w:val="24"/>
        </w:rPr>
        <w:t>Bilan</w:t>
      </w:r>
      <w:r>
        <w:rPr>
          <w:spacing w:val="-5"/>
          <w:sz w:val="24"/>
        </w:rPr>
        <w:t xml:space="preserve"> O.</w:t>
      </w:r>
      <w:r>
        <w:rPr>
          <w:sz w:val="24"/>
        </w:rPr>
        <w:tab/>
      </w:r>
      <w:r>
        <w:rPr>
          <w:spacing w:val="-5"/>
          <w:sz w:val="24"/>
        </w:rPr>
        <w:t>846</w:t>
      </w:r>
    </w:p>
    <w:p w:rsidR="007C6FEF" w:rsidRDefault="007C6FEF">
      <w:pPr>
        <w:pStyle w:val="a3"/>
        <w:spacing w:before="200"/>
        <w:jc w:val="left"/>
        <w:rPr>
          <w:sz w:val="24"/>
        </w:rPr>
      </w:pPr>
    </w:p>
    <w:p w:rsidR="007C6FEF" w:rsidRDefault="008A5EDA">
      <w:pPr>
        <w:spacing w:line="375" w:lineRule="exact"/>
        <w:ind w:left="1135"/>
        <w:rPr>
          <w:rFonts w:ascii="Arial Black"/>
          <w:sz w:val="28"/>
        </w:rPr>
      </w:pPr>
      <w:r>
        <w:rPr>
          <w:rFonts w:ascii="Arial Black"/>
          <w:sz w:val="28"/>
        </w:rPr>
        <w:t>SECTION</w:t>
      </w:r>
      <w:r>
        <w:rPr>
          <w:rFonts w:ascii="Arial Black"/>
          <w:spacing w:val="-8"/>
          <w:sz w:val="28"/>
        </w:rPr>
        <w:t xml:space="preserve"> </w:t>
      </w:r>
      <w:r>
        <w:rPr>
          <w:rFonts w:ascii="Arial Black"/>
          <w:spacing w:val="-2"/>
          <w:sz w:val="28"/>
        </w:rPr>
        <w:t>XXXIII.</w:t>
      </w:r>
    </w:p>
    <w:p w:rsidR="007C6FEF" w:rsidRDefault="008A5EDA">
      <w:pPr>
        <w:spacing w:before="8" w:line="218" w:lineRule="auto"/>
        <w:ind w:left="1135" w:right="4265"/>
        <w:rPr>
          <w:rFonts w:ascii="Arial Black"/>
          <w:sz w:val="28"/>
        </w:rPr>
      </w:pPr>
      <w:r>
        <w:rPr>
          <w:rFonts w:ascii="Arial Black"/>
          <w:sz w:val="28"/>
        </w:rPr>
        <w:t>PHYSICAL</w:t>
      </w:r>
      <w:r>
        <w:rPr>
          <w:rFonts w:ascii="Arial Black"/>
          <w:spacing w:val="-16"/>
          <w:sz w:val="28"/>
        </w:rPr>
        <w:t xml:space="preserve"> </w:t>
      </w:r>
      <w:r>
        <w:rPr>
          <w:rFonts w:ascii="Arial Black"/>
          <w:sz w:val="28"/>
        </w:rPr>
        <w:t>CULTURE,</w:t>
      </w:r>
      <w:r>
        <w:rPr>
          <w:rFonts w:ascii="Arial Black"/>
          <w:spacing w:val="-18"/>
          <w:sz w:val="28"/>
        </w:rPr>
        <w:t xml:space="preserve"> </w:t>
      </w:r>
      <w:r>
        <w:rPr>
          <w:rFonts w:ascii="Arial Black"/>
          <w:sz w:val="28"/>
        </w:rPr>
        <w:t>SPORTS AND PHYSICAL THERAPY</w:t>
      </w:r>
    </w:p>
    <w:p w:rsidR="007C6FEF" w:rsidRDefault="008A5EDA">
      <w:pPr>
        <w:spacing w:before="213"/>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spacing w:before="247" w:line="259" w:lineRule="auto"/>
        <w:ind w:left="1135" w:right="1275"/>
      </w:pPr>
      <w:r>
        <w:rPr>
          <w:spacing w:val="-6"/>
        </w:rPr>
        <w:t>HISTORICAL</w:t>
      </w:r>
      <w:r>
        <w:rPr>
          <w:spacing w:val="-10"/>
        </w:rPr>
        <w:t xml:space="preserve"> </w:t>
      </w:r>
      <w:r>
        <w:rPr>
          <w:spacing w:val="-6"/>
        </w:rPr>
        <w:t>PREREQUISITES</w:t>
      </w:r>
      <w:r>
        <w:rPr>
          <w:spacing w:val="-10"/>
        </w:rPr>
        <w:t xml:space="preserve"> </w:t>
      </w:r>
      <w:r>
        <w:rPr>
          <w:spacing w:val="-6"/>
        </w:rPr>
        <w:t>FOR</w:t>
      </w:r>
      <w:r>
        <w:rPr>
          <w:spacing w:val="-10"/>
        </w:rPr>
        <w:t xml:space="preserve"> </w:t>
      </w:r>
      <w:r>
        <w:rPr>
          <w:spacing w:val="-6"/>
        </w:rPr>
        <w:t>THE</w:t>
      </w:r>
      <w:r>
        <w:rPr>
          <w:spacing w:val="-10"/>
        </w:rPr>
        <w:t xml:space="preserve"> </w:t>
      </w:r>
      <w:r>
        <w:rPr>
          <w:spacing w:val="-6"/>
        </w:rPr>
        <w:t>USE</w:t>
      </w:r>
      <w:r>
        <w:rPr>
          <w:spacing w:val="-10"/>
        </w:rPr>
        <w:t xml:space="preserve"> </w:t>
      </w:r>
      <w:r>
        <w:rPr>
          <w:spacing w:val="-6"/>
        </w:rPr>
        <w:t>OF</w:t>
      </w:r>
      <w:r>
        <w:rPr>
          <w:spacing w:val="-10"/>
        </w:rPr>
        <w:t xml:space="preserve"> </w:t>
      </w:r>
      <w:r>
        <w:rPr>
          <w:spacing w:val="-6"/>
        </w:rPr>
        <w:t>TECHNICAL</w:t>
      </w:r>
      <w:r>
        <w:rPr>
          <w:spacing w:val="-10"/>
        </w:rPr>
        <w:t xml:space="preserve"> </w:t>
      </w:r>
      <w:r>
        <w:rPr>
          <w:spacing w:val="-6"/>
        </w:rPr>
        <w:t>MEANS</w:t>
      </w:r>
      <w:r>
        <w:rPr>
          <w:spacing w:val="-10"/>
        </w:rPr>
        <w:t xml:space="preserve"> </w:t>
      </w:r>
      <w:r>
        <w:rPr>
          <w:spacing w:val="-6"/>
        </w:rPr>
        <w:t xml:space="preserve">IN </w:t>
      </w:r>
      <w:r>
        <w:rPr>
          <w:spacing w:val="-8"/>
        </w:rPr>
        <w:t>SWIMMING</w:t>
      </w:r>
      <w:r>
        <w:rPr>
          <w:spacing w:val="-4"/>
        </w:rPr>
        <w:t xml:space="preserve"> </w:t>
      </w:r>
      <w:r>
        <w:rPr>
          <w:spacing w:val="-8"/>
        </w:rPr>
        <w:t>TRAINING</w:t>
      </w:r>
      <w:r>
        <w:rPr>
          <w:spacing w:val="-2"/>
        </w:rPr>
        <w:t xml:space="preserve"> </w:t>
      </w:r>
      <w:r>
        <w:rPr>
          <w:spacing w:val="-8"/>
        </w:rPr>
        <w:t>PRACTICES</w:t>
      </w:r>
    </w:p>
    <w:p w:rsidR="007C6FEF" w:rsidRDefault="008A5EDA">
      <w:pPr>
        <w:spacing w:before="2"/>
        <w:ind w:left="1135"/>
        <w:rPr>
          <w:sz w:val="24"/>
        </w:rPr>
      </w:pPr>
      <w:r>
        <w:rPr>
          <w:sz w:val="24"/>
        </w:rPr>
        <w:t>Scientific</w:t>
      </w:r>
      <w:r>
        <w:rPr>
          <w:spacing w:val="-12"/>
          <w:sz w:val="24"/>
        </w:rPr>
        <w:t xml:space="preserve"> </w:t>
      </w:r>
      <w:r>
        <w:rPr>
          <w:sz w:val="24"/>
        </w:rPr>
        <w:t>research</w:t>
      </w:r>
      <w:r>
        <w:rPr>
          <w:spacing w:val="-13"/>
          <w:sz w:val="24"/>
        </w:rPr>
        <w:t xml:space="preserve"> </w:t>
      </w:r>
      <w:r>
        <w:rPr>
          <w:spacing w:val="-2"/>
          <w:sz w:val="24"/>
        </w:rPr>
        <w:t>group:</w:t>
      </w:r>
    </w:p>
    <w:p w:rsidR="007C6FEF" w:rsidRDefault="008A5EDA">
      <w:pPr>
        <w:tabs>
          <w:tab w:val="left" w:leader="dot" w:pos="8931"/>
        </w:tabs>
        <w:spacing w:before="21"/>
        <w:ind w:left="1135"/>
        <w:rPr>
          <w:sz w:val="24"/>
        </w:rPr>
      </w:pPr>
      <w:r>
        <w:rPr>
          <w:spacing w:val="-4"/>
          <w:sz w:val="24"/>
        </w:rPr>
        <w:t>Filatova</w:t>
      </w:r>
      <w:r>
        <w:rPr>
          <w:spacing w:val="-8"/>
          <w:sz w:val="24"/>
        </w:rPr>
        <w:t xml:space="preserve"> </w:t>
      </w:r>
      <w:r>
        <w:rPr>
          <w:spacing w:val="-4"/>
          <w:sz w:val="24"/>
        </w:rPr>
        <w:t>Z., Yevtushok</w:t>
      </w:r>
      <w:r>
        <w:rPr>
          <w:spacing w:val="-7"/>
          <w:sz w:val="24"/>
        </w:rPr>
        <w:t xml:space="preserve"> </w:t>
      </w:r>
      <w:r>
        <w:rPr>
          <w:spacing w:val="-4"/>
          <w:sz w:val="24"/>
        </w:rPr>
        <w:t>M., Kasich</w:t>
      </w:r>
      <w:r>
        <w:rPr>
          <w:spacing w:val="-6"/>
          <w:sz w:val="24"/>
        </w:rPr>
        <w:t xml:space="preserve"> </w:t>
      </w:r>
      <w:r>
        <w:rPr>
          <w:spacing w:val="-4"/>
          <w:sz w:val="24"/>
        </w:rPr>
        <w:t>N.,</w:t>
      </w:r>
      <w:r>
        <w:rPr>
          <w:spacing w:val="-5"/>
          <w:sz w:val="24"/>
        </w:rPr>
        <w:t xml:space="preserve"> </w:t>
      </w:r>
      <w:r>
        <w:rPr>
          <w:spacing w:val="-4"/>
          <w:sz w:val="24"/>
        </w:rPr>
        <w:t>Vedmid</w:t>
      </w:r>
      <w:r>
        <w:rPr>
          <w:spacing w:val="-5"/>
          <w:sz w:val="24"/>
        </w:rPr>
        <w:t xml:space="preserve"> I.</w:t>
      </w:r>
      <w:r>
        <w:rPr>
          <w:sz w:val="24"/>
        </w:rPr>
        <w:tab/>
      </w:r>
      <w:r>
        <w:rPr>
          <w:spacing w:val="-5"/>
          <w:sz w:val="24"/>
        </w:rPr>
        <w:t>855</w:t>
      </w:r>
    </w:p>
    <w:p w:rsidR="007C6FEF" w:rsidRDefault="007C6FEF">
      <w:pPr>
        <w:pStyle w:val="a3"/>
        <w:spacing w:before="202"/>
        <w:jc w:val="left"/>
        <w:rPr>
          <w:sz w:val="24"/>
        </w:rPr>
      </w:pPr>
    </w:p>
    <w:p w:rsidR="007C6FEF" w:rsidRDefault="008A5EDA">
      <w:pPr>
        <w:spacing w:line="375" w:lineRule="exact"/>
        <w:ind w:left="1135"/>
        <w:rPr>
          <w:rFonts w:ascii="Arial Black"/>
          <w:sz w:val="28"/>
        </w:rPr>
      </w:pPr>
      <w:r>
        <w:rPr>
          <w:rFonts w:ascii="Arial Black"/>
          <w:sz w:val="28"/>
        </w:rPr>
        <w:t>SECTION</w:t>
      </w:r>
      <w:r>
        <w:rPr>
          <w:rFonts w:ascii="Arial Black"/>
          <w:spacing w:val="-8"/>
          <w:sz w:val="28"/>
        </w:rPr>
        <w:t xml:space="preserve"> </w:t>
      </w:r>
      <w:r>
        <w:rPr>
          <w:rFonts w:ascii="Arial Black"/>
          <w:spacing w:val="-2"/>
          <w:sz w:val="28"/>
        </w:rPr>
        <w:t>XXXIV.</w:t>
      </w:r>
    </w:p>
    <w:p w:rsidR="007C6FEF" w:rsidRDefault="008A5EDA">
      <w:pPr>
        <w:spacing w:line="375" w:lineRule="exact"/>
        <w:ind w:left="1135"/>
        <w:rPr>
          <w:rFonts w:ascii="Arial Black"/>
          <w:sz w:val="28"/>
        </w:rPr>
      </w:pPr>
      <w:r>
        <w:rPr>
          <w:rFonts w:ascii="Arial Black"/>
          <w:sz w:val="28"/>
        </w:rPr>
        <w:t>HISTORY,</w:t>
      </w:r>
      <w:r>
        <w:rPr>
          <w:rFonts w:ascii="Arial Black"/>
          <w:spacing w:val="-10"/>
          <w:sz w:val="28"/>
        </w:rPr>
        <w:t xml:space="preserve"> </w:t>
      </w:r>
      <w:r>
        <w:rPr>
          <w:rFonts w:ascii="Arial Black"/>
          <w:sz w:val="28"/>
        </w:rPr>
        <w:t>ARCHEOLOGY</w:t>
      </w:r>
      <w:r>
        <w:rPr>
          <w:rFonts w:ascii="Arial Black"/>
          <w:spacing w:val="-8"/>
          <w:sz w:val="28"/>
        </w:rPr>
        <w:t xml:space="preserve"> </w:t>
      </w:r>
      <w:r>
        <w:rPr>
          <w:rFonts w:ascii="Arial Black"/>
          <w:sz w:val="28"/>
        </w:rPr>
        <w:t>AND</w:t>
      </w:r>
      <w:r>
        <w:rPr>
          <w:rFonts w:ascii="Arial Black"/>
          <w:spacing w:val="-7"/>
          <w:sz w:val="28"/>
        </w:rPr>
        <w:t xml:space="preserve"> </w:t>
      </w:r>
      <w:r>
        <w:rPr>
          <w:rFonts w:ascii="Arial Black"/>
          <w:spacing w:val="-2"/>
          <w:sz w:val="28"/>
        </w:rPr>
        <w:t>CULTUROLOGY</w:t>
      </w:r>
    </w:p>
    <w:p w:rsidR="007C6FEF" w:rsidRDefault="008A5EDA">
      <w:pPr>
        <w:spacing w:before="207"/>
        <w:ind w:left="1135"/>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FFFFFF"/>
          <w:spacing w:val="40"/>
          <w:sz w:val="20"/>
          <w:highlight w:val="black"/>
        </w:rPr>
        <w:t xml:space="preserve"> </w:t>
      </w:r>
    </w:p>
    <w:p w:rsidR="007C6FEF" w:rsidRDefault="008A5EDA">
      <w:pPr>
        <w:pStyle w:val="5"/>
        <w:spacing w:before="248" w:line="259" w:lineRule="auto"/>
        <w:ind w:left="1135" w:right="1275"/>
      </w:pPr>
      <w:r>
        <w:t xml:space="preserve">ANIMAL SCIENCE AS INTERNATIONAL INTEGRATIVE SYSTEM OF </w:t>
      </w:r>
      <w:r>
        <w:rPr>
          <w:w w:val="90"/>
        </w:rPr>
        <w:t>SCIENTIFIC KNOWLEDGE: EVOLUTIONARY ASPECTS</w:t>
      </w:r>
    </w:p>
    <w:p w:rsidR="007C6FEF" w:rsidRDefault="008A5EDA">
      <w:pPr>
        <w:tabs>
          <w:tab w:val="left" w:leader="dot" w:pos="8931"/>
        </w:tabs>
        <w:spacing w:before="1"/>
        <w:ind w:left="1135"/>
        <w:rPr>
          <w:sz w:val="24"/>
        </w:rPr>
      </w:pPr>
      <w:r>
        <w:rPr>
          <w:sz w:val="24"/>
        </w:rPr>
        <w:t>Borodai</w:t>
      </w:r>
      <w:r>
        <w:rPr>
          <w:spacing w:val="-3"/>
          <w:sz w:val="24"/>
        </w:rPr>
        <w:t xml:space="preserve"> </w:t>
      </w:r>
      <w:r>
        <w:rPr>
          <w:sz w:val="24"/>
        </w:rPr>
        <w:t>I.,</w:t>
      </w:r>
      <w:r>
        <w:rPr>
          <w:spacing w:val="-2"/>
          <w:sz w:val="24"/>
        </w:rPr>
        <w:t xml:space="preserve"> </w:t>
      </w:r>
      <w:r>
        <w:rPr>
          <w:sz w:val="24"/>
        </w:rPr>
        <w:t>Nesterenko</w:t>
      </w:r>
      <w:r>
        <w:rPr>
          <w:spacing w:val="-4"/>
          <w:sz w:val="24"/>
        </w:rPr>
        <w:t xml:space="preserve"> </w:t>
      </w:r>
      <w:r>
        <w:rPr>
          <w:spacing w:val="-5"/>
          <w:sz w:val="24"/>
        </w:rPr>
        <w:t>Yu.</w:t>
      </w:r>
      <w:r>
        <w:rPr>
          <w:sz w:val="24"/>
        </w:rPr>
        <w:tab/>
      </w:r>
      <w:r>
        <w:rPr>
          <w:spacing w:val="-5"/>
          <w:sz w:val="24"/>
        </w:rPr>
        <w:t>861</w:t>
      </w:r>
    </w:p>
    <w:p w:rsidR="007C6FEF" w:rsidRDefault="008A5EDA">
      <w:pPr>
        <w:pStyle w:val="5"/>
        <w:spacing w:before="266"/>
        <w:ind w:left="1135"/>
      </w:pPr>
      <w:r>
        <w:rPr>
          <w:w w:val="90"/>
        </w:rPr>
        <w:t>MAGYARON:</w:t>
      </w:r>
      <w:r>
        <w:rPr>
          <w:spacing w:val="27"/>
        </w:rPr>
        <w:t xml:space="preserve"> </w:t>
      </w:r>
      <w:r>
        <w:rPr>
          <w:w w:val="90"/>
        </w:rPr>
        <w:t>MORPHOLOGY,</w:t>
      </w:r>
      <w:r>
        <w:rPr>
          <w:spacing w:val="31"/>
        </w:rPr>
        <w:t xml:space="preserve"> </w:t>
      </w:r>
      <w:r>
        <w:rPr>
          <w:w w:val="90"/>
        </w:rPr>
        <w:t>MEANING,</w:t>
      </w:r>
      <w:r>
        <w:rPr>
          <w:spacing w:val="30"/>
        </w:rPr>
        <w:t xml:space="preserve"> </w:t>
      </w:r>
      <w:r>
        <w:rPr>
          <w:w w:val="90"/>
        </w:rPr>
        <w:t>AND</w:t>
      </w:r>
      <w:r>
        <w:rPr>
          <w:spacing w:val="27"/>
        </w:rPr>
        <w:t xml:space="preserve"> </w:t>
      </w:r>
      <w:r>
        <w:rPr>
          <w:spacing w:val="-2"/>
          <w:w w:val="90"/>
        </w:rPr>
        <w:t>MARGINALIZATION</w:t>
      </w:r>
    </w:p>
    <w:p w:rsidR="007C6FEF" w:rsidRDefault="008A5EDA">
      <w:pPr>
        <w:tabs>
          <w:tab w:val="left" w:leader="dot" w:pos="8931"/>
        </w:tabs>
        <w:spacing w:before="24"/>
        <w:ind w:left="1135"/>
        <w:rPr>
          <w:sz w:val="24"/>
        </w:rPr>
      </w:pPr>
      <w:r>
        <w:rPr>
          <w:spacing w:val="-4"/>
          <w:sz w:val="24"/>
        </w:rPr>
        <w:t>Petrov Yu.,</w:t>
      </w:r>
      <w:r>
        <w:rPr>
          <w:spacing w:val="-5"/>
          <w:sz w:val="24"/>
        </w:rPr>
        <w:t xml:space="preserve"> </w:t>
      </w:r>
      <w:r>
        <w:rPr>
          <w:spacing w:val="-4"/>
          <w:sz w:val="24"/>
        </w:rPr>
        <w:t>Popovych</w:t>
      </w:r>
      <w:r>
        <w:rPr>
          <w:spacing w:val="-1"/>
          <w:sz w:val="24"/>
        </w:rPr>
        <w:t xml:space="preserve"> </w:t>
      </w:r>
      <w:r>
        <w:rPr>
          <w:spacing w:val="-10"/>
          <w:sz w:val="24"/>
        </w:rPr>
        <w:t>A</w:t>
      </w:r>
      <w:r>
        <w:rPr>
          <w:sz w:val="24"/>
        </w:rPr>
        <w:tab/>
      </w:r>
      <w:r>
        <w:rPr>
          <w:spacing w:val="-5"/>
          <w:sz w:val="24"/>
        </w:rPr>
        <w:t>870</w:t>
      </w:r>
    </w:p>
    <w:p w:rsidR="007C6FEF" w:rsidRDefault="008A5EDA">
      <w:pPr>
        <w:pStyle w:val="5"/>
        <w:spacing w:before="268" w:line="259" w:lineRule="auto"/>
        <w:ind w:left="1135" w:right="1277"/>
      </w:pPr>
      <w:r>
        <w:t>POSITIVISM</w:t>
      </w:r>
      <w:r>
        <w:rPr>
          <w:spacing w:val="-16"/>
        </w:rPr>
        <w:t xml:space="preserve"> </w:t>
      </w:r>
      <w:r>
        <w:t>DISCOURSE</w:t>
      </w:r>
      <w:r>
        <w:rPr>
          <w:spacing w:val="-16"/>
        </w:rPr>
        <w:t xml:space="preserve"> </w:t>
      </w:r>
      <w:r>
        <w:t>IN</w:t>
      </w:r>
      <w:r>
        <w:rPr>
          <w:spacing w:val="-16"/>
        </w:rPr>
        <w:t xml:space="preserve"> </w:t>
      </w:r>
      <w:r>
        <w:t>PUBLISHING</w:t>
      </w:r>
      <w:r>
        <w:rPr>
          <w:spacing w:val="-16"/>
        </w:rPr>
        <w:t xml:space="preserve"> </w:t>
      </w:r>
      <w:r>
        <w:t>PRACTICE</w:t>
      </w:r>
      <w:r>
        <w:rPr>
          <w:spacing w:val="-16"/>
        </w:rPr>
        <w:t xml:space="preserve"> </w:t>
      </w:r>
      <w:r>
        <w:t>OF</w:t>
      </w:r>
      <w:r>
        <w:rPr>
          <w:spacing w:val="-16"/>
        </w:rPr>
        <w:t xml:space="preserve"> </w:t>
      </w:r>
      <w:r>
        <w:t xml:space="preserve">HISTORICAL </w:t>
      </w:r>
      <w:r>
        <w:rPr>
          <w:spacing w:val="-8"/>
        </w:rPr>
        <w:t>DOCUMENTS (SECOND HALF OF THE 19TH CENTURY)</w:t>
      </w:r>
    </w:p>
    <w:p w:rsidR="007C6FEF" w:rsidRDefault="008A5EDA">
      <w:pPr>
        <w:tabs>
          <w:tab w:val="left" w:leader="dot" w:pos="8931"/>
        </w:tabs>
        <w:spacing w:before="1"/>
        <w:ind w:left="1135"/>
        <w:rPr>
          <w:sz w:val="24"/>
        </w:rPr>
      </w:pPr>
      <w:r>
        <w:rPr>
          <w:spacing w:val="-2"/>
          <w:sz w:val="24"/>
        </w:rPr>
        <w:t>Kovalchuk</w:t>
      </w:r>
      <w:r>
        <w:rPr>
          <w:spacing w:val="-14"/>
          <w:sz w:val="24"/>
        </w:rPr>
        <w:t xml:space="preserve"> </w:t>
      </w:r>
      <w:r>
        <w:rPr>
          <w:spacing w:val="-4"/>
          <w:sz w:val="24"/>
        </w:rPr>
        <w:t>O.O.</w:t>
      </w:r>
      <w:r>
        <w:rPr>
          <w:sz w:val="24"/>
        </w:rPr>
        <w:tab/>
      </w:r>
      <w:r>
        <w:rPr>
          <w:spacing w:val="-5"/>
          <w:sz w:val="24"/>
        </w:rPr>
        <w:t>880</w:t>
      </w:r>
    </w:p>
    <w:p w:rsidR="007C6FEF" w:rsidRDefault="008A5EDA">
      <w:pPr>
        <w:pStyle w:val="5"/>
        <w:spacing w:before="269" w:line="259" w:lineRule="auto"/>
        <w:ind w:left="1135" w:right="1270"/>
      </w:pPr>
      <w:r>
        <w:rPr>
          <w:w w:val="90"/>
        </w:rPr>
        <w:t xml:space="preserve">THE BEGINNINGS OF STONE CULT CONSTRUCTION IN RUSSIA X – EARLY </w:t>
      </w:r>
      <w:r>
        <w:rPr>
          <w:spacing w:val="-2"/>
        </w:rPr>
        <w:t>XI</w:t>
      </w:r>
      <w:r>
        <w:rPr>
          <w:spacing w:val="-14"/>
        </w:rPr>
        <w:t xml:space="preserve"> </w:t>
      </w:r>
      <w:r>
        <w:rPr>
          <w:spacing w:val="-2"/>
        </w:rPr>
        <w:t>CENTURIES</w:t>
      </w:r>
    </w:p>
    <w:p w:rsidR="007C6FEF" w:rsidRDefault="008A5EDA">
      <w:pPr>
        <w:tabs>
          <w:tab w:val="left" w:leader="dot" w:pos="8931"/>
        </w:tabs>
        <w:spacing w:before="1"/>
        <w:ind w:left="1135"/>
        <w:rPr>
          <w:sz w:val="24"/>
        </w:rPr>
      </w:pPr>
      <w:r>
        <w:rPr>
          <w:spacing w:val="-4"/>
          <w:sz w:val="24"/>
        </w:rPr>
        <w:t>Vozny</w:t>
      </w:r>
      <w:r>
        <w:rPr>
          <w:spacing w:val="-8"/>
          <w:sz w:val="24"/>
        </w:rPr>
        <w:t xml:space="preserve"> </w:t>
      </w:r>
      <w:r>
        <w:rPr>
          <w:spacing w:val="-4"/>
          <w:sz w:val="24"/>
        </w:rPr>
        <w:t>I.P.,</w:t>
      </w:r>
      <w:r>
        <w:rPr>
          <w:spacing w:val="-8"/>
          <w:sz w:val="24"/>
        </w:rPr>
        <w:t xml:space="preserve"> </w:t>
      </w:r>
      <w:r>
        <w:rPr>
          <w:spacing w:val="-4"/>
          <w:sz w:val="24"/>
        </w:rPr>
        <w:t>Danylchenko</w:t>
      </w:r>
      <w:r>
        <w:rPr>
          <w:spacing w:val="-5"/>
          <w:sz w:val="24"/>
        </w:rPr>
        <w:t xml:space="preserve"> M.V</w:t>
      </w:r>
      <w:r>
        <w:rPr>
          <w:sz w:val="24"/>
        </w:rPr>
        <w:tab/>
      </w:r>
      <w:r>
        <w:rPr>
          <w:spacing w:val="-5"/>
          <w:sz w:val="24"/>
        </w:rPr>
        <w:t>895</w:t>
      </w:r>
    </w:p>
    <w:p w:rsidR="007C6FEF" w:rsidRDefault="007C6FEF">
      <w:pPr>
        <w:rPr>
          <w:sz w:val="24"/>
        </w:rPr>
        <w:sectPr w:rsidR="007C6FEF">
          <w:pgSz w:w="11910" w:h="16850"/>
          <w:pgMar w:top="1400" w:right="850" w:bottom="1220" w:left="850" w:header="548" w:footer="1028" w:gutter="0"/>
          <w:cols w:space="720"/>
        </w:sectPr>
      </w:pPr>
    </w:p>
    <w:p w:rsidR="007C6FEF" w:rsidRDefault="008A5EDA">
      <w:pPr>
        <w:spacing w:before="31" w:line="216" w:lineRule="auto"/>
        <w:ind w:left="852" w:right="6316"/>
        <w:rPr>
          <w:rFonts w:ascii="Arial Black"/>
          <w:sz w:val="28"/>
        </w:rPr>
      </w:pPr>
      <w:r>
        <w:rPr>
          <w:rFonts w:ascii="Arial Black"/>
          <w:noProof/>
          <w:sz w:val="28"/>
        </w:rPr>
        <w:lastRenderedPageBreak/>
        <mc:AlternateContent>
          <mc:Choice Requires="wps">
            <w:drawing>
              <wp:anchor distT="0" distB="0" distL="0" distR="0" simplePos="0" relativeHeight="15763968" behindDoc="0" locked="0" layoutInCell="1" allowOverlap="1">
                <wp:simplePos x="0" y="0"/>
                <wp:positionH relativeFrom="page">
                  <wp:posOffset>6675755</wp:posOffset>
                </wp:positionH>
                <wp:positionV relativeFrom="paragraph">
                  <wp:posOffset>214023</wp:posOffset>
                </wp:positionV>
                <wp:extent cx="1270" cy="1436370"/>
                <wp:effectExtent l="0" t="0" r="0" b="0"/>
                <wp:wrapNone/>
                <wp:docPr id="84" name="Graphic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92D28CC" id="Graphic 84" o:spid="_x0000_s1026" style="position:absolute;margin-left:525.65pt;margin-top:16.85pt;width:.1pt;height:113.1pt;z-index:15763968;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" path="m,l,1436370e" filled="f" strokeweight=".5pt">
                <v:path arrowok="t"/>
                <w10:wrap anchorx="page"/>
              </v:shape>
            </w:pict>
          </mc:Fallback>
        </mc:AlternateContent>
      </w:r>
      <w:r>
        <w:rPr>
          <w:rFonts w:ascii="Arial Black"/>
          <w:sz w:val="28"/>
        </w:rPr>
        <w:t>SECTION XXXV. CULTURE</w:t>
      </w:r>
      <w:r>
        <w:rPr>
          <w:rFonts w:ascii="Arial Black"/>
          <w:spacing w:val="-14"/>
          <w:sz w:val="28"/>
        </w:rPr>
        <w:t xml:space="preserve"> </w:t>
      </w:r>
      <w:r>
        <w:rPr>
          <w:rFonts w:ascii="Arial Black"/>
          <w:sz w:val="28"/>
        </w:rPr>
        <w:t>AND</w:t>
      </w:r>
      <w:r>
        <w:rPr>
          <w:rFonts w:ascii="Arial Black"/>
          <w:spacing w:val="-17"/>
          <w:sz w:val="28"/>
        </w:rPr>
        <w:t xml:space="preserve"> </w:t>
      </w:r>
      <w:r>
        <w:rPr>
          <w:rFonts w:ascii="Arial Black"/>
          <w:sz w:val="28"/>
        </w:rPr>
        <w:t>ART</w:t>
      </w:r>
    </w:p>
    <w:p w:rsidR="007C6FEF" w:rsidRDefault="008A5EDA">
      <w:pPr>
        <w:spacing w:before="216"/>
        <w:ind w:left="852"/>
        <w:rPr>
          <w:rFonts w:ascii="Arial Black"/>
          <w:sz w:val="20"/>
        </w:rPr>
      </w:pPr>
      <w:r>
        <w:rPr>
          <w:rFonts w:ascii="Arial Black"/>
          <w:color w:val="000000"/>
          <w:spacing w:val="-2"/>
          <w:w w:val="95"/>
          <w:sz w:val="20"/>
          <w:highlight w:val="black"/>
        </w:rPr>
        <w:t>.</w:t>
      </w:r>
      <w:r>
        <w:rPr>
          <w:rFonts w:ascii="Arial Black"/>
          <w:color w:val="FFFFFF"/>
          <w:spacing w:val="-2"/>
          <w:w w:val="95"/>
          <w:sz w:val="20"/>
          <w:highlight w:val="black"/>
        </w:rPr>
        <w:t>ARTICLES</w:t>
      </w:r>
      <w:r>
        <w:rPr>
          <w:rFonts w:ascii="Arial Black"/>
          <w:color w:val="000000"/>
          <w:spacing w:val="-2"/>
          <w:w w:val="95"/>
          <w:sz w:val="20"/>
          <w:highlight w:val="black"/>
        </w:rPr>
        <w:t>.</w:t>
      </w:r>
    </w:p>
    <w:p w:rsidR="007C6FEF" w:rsidRDefault="008A5EDA">
      <w:pPr>
        <w:pStyle w:val="5"/>
        <w:spacing w:before="247" w:line="261" w:lineRule="auto"/>
        <w:ind w:right="736"/>
        <w:jc w:val="left"/>
      </w:pPr>
      <w:r>
        <w:rPr>
          <w:noProof/>
        </w:rPr>
        <mc:AlternateContent>
          <mc:Choice Requires="wps">
            <w:drawing>
              <wp:anchor distT="0" distB="0" distL="0" distR="0" simplePos="0" relativeHeight="15764480" behindDoc="0" locked="0" layoutInCell="1" allowOverlap="1">
                <wp:simplePos x="0" y="0"/>
                <wp:positionH relativeFrom="page">
                  <wp:posOffset>6580911</wp:posOffset>
                </wp:positionH>
                <wp:positionV relativeFrom="paragraph">
                  <wp:posOffset>1011742</wp:posOffset>
                </wp:positionV>
                <wp:extent cx="198120" cy="434340"/>
                <wp:effectExtent l="0" t="0" r="0" b="0"/>
                <wp:wrapNone/>
                <wp:docPr id="85" name="Text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434340"/>
                        </a:xfrm>
                        <a:prstGeom prst="rect">
                          <a:avLst/>
                        </a:prstGeom>
                      </wps:spPr>
                      <wps:txbx>
                        <w:txbxContent>
                          <w:p w:rsidR="00A71326" w:rsidRDefault="00A71326">
                            <w:pPr>
                              <w:spacing w:before="48"/>
                              <w:ind w:left="20"/>
                              <w:rPr>
                                <w:sz w:val="20"/>
                              </w:rPr>
                            </w:pPr>
                            <w:r>
                              <w:rPr>
                                <w:spacing w:val="14"/>
                                <w:w w:val="90"/>
                                <w:sz w:val="20"/>
                              </w:rPr>
                              <w:t>ЗМІСТ</w:t>
                            </w:r>
                          </w:p>
                        </w:txbxContent>
                      </wps:txbx>
                      <wps:bodyPr vert="vert" wrap="square" lIns="0" tIns="0" rIns="0" bIns="0" rtlCol="0">
                        <a:noAutofit/>
                      </wps:bodyPr>
                    </wps:wsp>
                  </a:graphicData>
                </a:graphic>
              </wp:anchor>
            </w:drawing>
          </mc:Choice>
          <mc:Fallback>
            <w:pict>
              <v:shape id="Textbox 85" o:spid="_x0000_s1055" type="#_x0000_t202" style="position:absolute;left:0;text-align:left;margin-left:518.2pt;margin-top:79.65pt;width:15.6pt;height:34.2pt;z-index:157644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" filled="f" stroked="f">
                <v:textbox style="layout-flow:vertical" inset="0,0,0,0">
                  <w:txbxContent>
                    <w:p w:rsidR="00A71326" w:rsidRDefault="00A71326">
                      <w:pPr>
                        <w:spacing w:before="48"/>
                        <w:ind w:left="20"/>
                        <w:rPr>
                          <w:sz w:val="20"/>
                        </w:rPr>
                      </w:pPr>
                      <w:r>
                        <w:rPr>
                          <w:spacing w:val="14"/>
                          <w:w w:val="90"/>
                          <w:sz w:val="20"/>
                        </w:rPr>
                        <w:t>ЗМІСТ</w:t>
                      </w:r>
                    </w:p>
                  </w:txbxContent>
                </v:textbox>
                <w10:wrap anchorx="page"/>
              </v:shape>
            </w:pict>
          </mc:Fallback>
        </mc:AlternateContent>
      </w:r>
      <w:r>
        <w:rPr>
          <w:w w:val="90"/>
        </w:rPr>
        <w:t>DRAMATURGICAL</w:t>
      </w:r>
      <w:r>
        <w:t xml:space="preserve"> </w:t>
      </w:r>
      <w:r>
        <w:rPr>
          <w:w w:val="90"/>
        </w:rPr>
        <w:t>PROBLEMS</w:t>
      </w:r>
      <w:r>
        <w:t xml:space="preserve"> </w:t>
      </w:r>
      <w:r>
        <w:rPr>
          <w:w w:val="90"/>
        </w:rPr>
        <w:t>OF</w:t>
      </w:r>
      <w:r>
        <w:t xml:space="preserve"> </w:t>
      </w:r>
      <w:r>
        <w:rPr>
          <w:w w:val="90"/>
        </w:rPr>
        <w:t>UKRAINIAN</w:t>
      </w:r>
      <w:r>
        <w:t xml:space="preserve"> </w:t>
      </w:r>
      <w:r>
        <w:rPr>
          <w:w w:val="90"/>
        </w:rPr>
        <w:t>AWARD</w:t>
      </w:r>
      <w:r>
        <w:t xml:space="preserve"> </w:t>
      </w:r>
      <w:r>
        <w:rPr>
          <w:w w:val="90"/>
        </w:rPr>
        <w:t>CEREMONIES:</w:t>
      </w:r>
      <w:r>
        <w:t xml:space="preserve"> </w:t>
      </w:r>
      <w:r>
        <w:rPr>
          <w:w w:val="90"/>
        </w:rPr>
        <w:t>AN ANALYTICAL PERSPECTIVE IN A COMPARATIVE CONTEXT</w:t>
      </w:r>
    </w:p>
    <w:p w:rsidR="007C6FEF" w:rsidRDefault="008A5EDA">
      <w:pPr>
        <w:tabs>
          <w:tab w:val="left" w:leader="dot" w:pos="8648"/>
        </w:tabs>
        <w:spacing w:line="267" w:lineRule="exact"/>
        <w:ind w:left="852"/>
        <w:rPr>
          <w:sz w:val="24"/>
        </w:rPr>
      </w:pPr>
      <w:r>
        <w:rPr>
          <w:spacing w:val="-2"/>
          <w:sz w:val="24"/>
        </w:rPr>
        <w:t>Fisher</w:t>
      </w:r>
      <w:r>
        <w:rPr>
          <w:spacing w:val="-11"/>
          <w:sz w:val="24"/>
        </w:rPr>
        <w:t xml:space="preserve"> </w:t>
      </w:r>
      <w:r>
        <w:rPr>
          <w:spacing w:val="-5"/>
          <w:sz w:val="24"/>
        </w:rPr>
        <w:t>V.</w:t>
      </w:r>
      <w:r>
        <w:rPr>
          <w:sz w:val="24"/>
        </w:rPr>
        <w:tab/>
      </w:r>
      <w:r>
        <w:rPr>
          <w:spacing w:val="-5"/>
          <w:sz w:val="24"/>
        </w:rPr>
        <w:t>902</w:t>
      </w:r>
    </w:p>
    <w:p w:rsidR="007C6FEF" w:rsidRDefault="008A5EDA">
      <w:pPr>
        <w:pStyle w:val="5"/>
        <w:spacing w:before="268"/>
        <w:jc w:val="left"/>
      </w:pPr>
      <w:r>
        <w:rPr>
          <w:w w:val="90"/>
        </w:rPr>
        <w:t>THE</w:t>
      </w:r>
      <w:r>
        <w:rPr>
          <w:spacing w:val="-3"/>
          <w:w w:val="90"/>
        </w:rPr>
        <w:t xml:space="preserve"> </w:t>
      </w:r>
      <w:r>
        <w:rPr>
          <w:w w:val="90"/>
        </w:rPr>
        <w:t>USE</w:t>
      </w:r>
      <w:r>
        <w:rPr>
          <w:spacing w:val="-2"/>
          <w:w w:val="90"/>
        </w:rPr>
        <w:t xml:space="preserve"> </w:t>
      </w:r>
      <w:r>
        <w:rPr>
          <w:w w:val="90"/>
        </w:rPr>
        <w:t>OF</w:t>
      </w:r>
      <w:r>
        <w:rPr>
          <w:spacing w:val="-3"/>
          <w:w w:val="90"/>
        </w:rPr>
        <w:t xml:space="preserve"> </w:t>
      </w:r>
      <w:r>
        <w:rPr>
          <w:w w:val="90"/>
        </w:rPr>
        <w:t>ARTIFICIAL</w:t>
      </w:r>
      <w:r>
        <w:rPr>
          <w:spacing w:val="-3"/>
          <w:w w:val="90"/>
        </w:rPr>
        <w:t xml:space="preserve"> </w:t>
      </w:r>
      <w:r>
        <w:rPr>
          <w:w w:val="90"/>
        </w:rPr>
        <w:t>INTELLIGENCE</w:t>
      </w:r>
      <w:r>
        <w:rPr>
          <w:spacing w:val="-2"/>
          <w:w w:val="90"/>
        </w:rPr>
        <w:t xml:space="preserve"> </w:t>
      </w:r>
      <w:r>
        <w:rPr>
          <w:w w:val="90"/>
        </w:rPr>
        <w:t>IN</w:t>
      </w:r>
      <w:r>
        <w:rPr>
          <w:spacing w:val="-1"/>
          <w:w w:val="90"/>
        </w:rPr>
        <w:t xml:space="preserve"> </w:t>
      </w:r>
      <w:r>
        <w:rPr>
          <w:w w:val="90"/>
        </w:rPr>
        <w:t>GAME</w:t>
      </w:r>
      <w:r>
        <w:rPr>
          <w:spacing w:val="-2"/>
          <w:w w:val="90"/>
        </w:rPr>
        <w:t xml:space="preserve"> DESIGN</w:t>
      </w:r>
    </w:p>
    <w:p w:rsidR="007C6FEF" w:rsidRDefault="008A5EDA">
      <w:pPr>
        <w:tabs>
          <w:tab w:val="left" w:leader="dot" w:pos="8648"/>
        </w:tabs>
        <w:spacing w:before="21"/>
        <w:ind w:left="852"/>
        <w:rPr>
          <w:sz w:val="24"/>
        </w:rPr>
      </w:pPr>
      <w:r>
        <w:rPr>
          <w:spacing w:val="-4"/>
          <w:sz w:val="24"/>
        </w:rPr>
        <w:t>Vergunova</w:t>
      </w:r>
      <w:r>
        <w:rPr>
          <w:spacing w:val="-3"/>
          <w:sz w:val="24"/>
        </w:rPr>
        <w:t xml:space="preserve"> </w:t>
      </w:r>
      <w:r>
        <w:rPr>
          <w:spacing w:val="-4"/>
          <w:sz w:val="24"/>
        </w:rPr>
        <w:t>N.,</w:t>
      </w:r>
      <w:r>
        <w:rPr>
          <w:spacing w:val="-1"/>
          <w:sz w:val="24"/>
        </w:rPr>
        <w:t xml:space="preserve"> </w:t>
      </w:r>
      <w:r>
        <w:rPr>
          <w:spacing w:val="-4"/>
          <w:sz w:val="24"/>
        </w:rPr>
        <w:t>Levadniy</w:t>
      </w:r>
      <w:r>
        <w:rPr>
          <w:spacing w:val="-1"/>
          <w:sz w:val="24"/>
        </w:rPr>
        <w:t xml:space="preserve"> </w:t>
      </w:r>
      <w:r>
        <w:rPr>
          <w:spacing w:val="-4"/>
          <w:sz w:val="24"/>
        </w:rPr>
        <w:t>O.,</w:t>
      </w:r>
      <w:r>
        <w:rPr>
          <w:spacing w:val="-1"/>
          <w:sz w:val="24"/>
        </w:rPr>
        <w:t xml:space="preserve"> </w:t>
      </w:r>
      <w:r>
        <w:rPr>
          <w:spacing w:val="-4"/>
          <w:sz w:val="24"/>
        </w:rPr>
        <w:t>Kovalenko</w:t>
      </w:r>
      <w:r>
        <w:rPr>
          <w:spacing w:val="-3"/>
          <w:sz w:val="24"/>
        </w:rPr>
        <w:t xml:space="preserve"> </w:t>
      </w:r>
      <w:r>
        <w:rPr>
          <w:spacing w:val="-10"/>
          <w:sz w:val="24"/>
        </w:rPr>
        <w:t>V</w:t>
      </w:r>
      <w:r>
        <w:rPr>
          <w:sz w:val="24"/>
        </w:rPr>
        <w:tab/>
      </w:r>
      <w:r>
        <w:rPr>
          <w:spacing w:val="-5"/>
          <w:sz w:val="24"/>
        </w:rPr>
        <w:t>907</w:t>
      </w:r>
    </w:p>
    <w:p w:rsidR="007C6FEF" w:rsidRDefault="008A5EDA">
      <w:pPr>
        <w:spacing w:before="232"/>
        <w:ind w:left="852"/>
        <w:rPr>
          <w:rFonts w:ascii="Arial Black"/>
          <w:sz w:val="20"/>
        </w:rPr>
      </w:pPr>
      <w:r>
        <w:rPr>
          <w:rFonts w:ascii="Arial Black"/>
          <w:color w:val="000000"/>
          <w:spacing w:val="-7"/>
          <w:w w:val="95"/>
          <w:sz w:val="20"/>
          <w:highlight w:val="black"/>
        </w:rPr>
        <w:t>.</w:t>
      </w:r>
      <w:r>
        <w:rPr>
          <w:rFonts w:ascii="Arial Black"/>
          <w:color w:val="FFFFFF"/>
          <w:spacing w:val="-7"/>
          <w:w w:val="95"/>
          <w:sz w:val="20"/>
          <w:highlight w:val="black"/>
        </w:rPr>
        <w:t>ABSTRACTS</w:t>
      </w:r>
      <w:r>
        <w:rPr>
          <w:rFonts w:ascii="Arial Black"/>
          <w:color w:val="000000"/>
          <w:spacing w:val="-7"/>
          <w:w w:val="95"/>
          <w:sz w:val="20"/>
          <w:highlight w:val="black"/>
        </w:rPr>
        <w:t>.</w:t>
      </w:r>
    </w:p>
    <w:p w:rsidR="007C6FEF" w:rsidRDefault="008A5EDA">
      <w:pPr>
        <w:pStyle w:val="a3"/>
        <w:spacing w:before="220"/>
        <w:ind w:left="852"/>
        <w:jc w:val="left"/>
      </w:pPr>
      <w:r>
        <w:rPr>
          <w:spacing w:val="-2"/>
          <w:w w:val="90"/>
        </w:rPr>
        <w:t>ACCESSORIES</w:t>
      </w:r>
      <w:r>
        <w:rPr>
          <w:spacing w:val="-3"/>
          <w:w w:val="90"/>
        </w:rPr>
        <w:t xml:space="preserve"> </w:t>
      </w:r>
      <w:r>
        <w:rPr>
          <w:spacing w:val="-2"/>
          <w:w w:val="90"/>
        </w:rPr>
        <w:t>FOR</w:t>
      </w:r>
      <w:r>
        <w:rPr>
          <w:spacing w:val="-6"/>
        </w:rPr>
        <w:t xml:space="preserve"> </w:t>
      </w:r>
      <w:r>
        <w:rPr>
          <w:spacing w:val="-2"/>
          <w:w w:val="90"/>
        </w:rPr>
        <w:t>INTERIOR</w:t>
      </w:r>
      <w:r>
        <w:rPr>
          <w:spacing w:val="-5"/>
        </w:rPr>
        <w:t xml:space="preserve"> </w:t>
      </w:r>
      <w:r>
        <w:rPr>
          <w:spacing w:val="-2"/>
          <w:w w:val="90"/>
        </w:rPr>
        <w:t>DESIGN.</w:t>
      </w:r>
      <w:r>
        <w:rPr>
          <w:spacing w:val="-6"/>
        </w:rPr>
        <w:t xml:space="preserve"> </w:t>
      </w:r>
      <w:r>
        <w:rPr>
          <w:spacing w:val="-2"/>
          <w:w w:val="90"/>
        </w:rPr>
        <w:t>SHAPING</w:t>
      </w:r>
      <w:r>
        <w:rPr>
          <w:spacing w:val="-8"/>
        </w:rPr>
        <w:t xml:space="preserve"> </w:t>
      </w:r>
      <w:r>
        <w:rPr>
          <w:spacing w:val="-2"/>
          <w:w w:val="90"/>
        </w:rPr>
        <w:t>OF</w:t>
      </w:r>
      <w:r>
        <w:rPr>
          <w:spacing w:val="-6"/>
        </w:rPr>
        <w:t xml:space="preserve"> </w:t>
      </w:r>
      <w:r>
        <w:rPr>
          <w:spacing w:val="-2"/>
          <w:w w:val="90"/>
        </w:rPr>
        <w:t>TABLE</w:t>
      </w:r>
      <w:r>
        <w:rPr>
          <w:spacing w:val="-6"/>
        </w:rPr>
        <w:t xml:space="preserve"> </w:t>
      </w:r>
      <w:r>
        <w:rPr>
          <w:spacing w:val="-2"/>
          <w:w w:val="90"/>
        </w:rPr>
        <w:t>CLOCKS</w:t>
      </w:r>
    </w:p>
    <w:p w:rsidR="007C6FEF" w:rsidRDefault="008A5EDA">
      <w:pPr>
        <w:pStyle w:val="a3"/>
        <w:tabs>
          <w:tab w:val="left" w:leader="dot" w:pos="8648"/>
        </w:tabs>
        <w:spacing w:before="20"/>
        <w:ind w:left="852"/>
        <w:jc w:val="left"/>
      </w:pPr>
      <w:r>
        <w:rPr>
          <w:spacing w:val="-4"/>
        </w:rPr>
        <w:t>Vergunova</w:t>
      </w:r>
      <w:r>
        <w:rPr>
          <w:spacing w:val="-2"/>
        </w:rPr>
        <w:t xml:space="preserve"> </w:t>
      </w:r>
      <w:r>
        <w:rPr>
          <w:spacing w:val="-4"/>
        </w:rPr>
        <w:t>N.,</w:t>
      </w:r>
      <w:r>
        <w:rPr>
          <w:spacing w:val="-2"/>
        </w:rPr>
        <w:t xml:space="preserve"> </w:t>
      </w:r>
      <w:r>
        <w:rPr>
          <w:spacing w:val="-4"/>
        </w:rPr>
        <w:t>Vergunov</w:t>
      </w:r>
      <w:r>
        <w:rPr>
          <w:spacing w:val="-5"/>
        </w:rPr>
        <w:t xml:space="preserve"> </w:t>
      </w:r>
      <w:r>
        <w:rPr>
          <w:spacing w:val="-4"/>
        </w:rPr>
        <w:t>S.,</w:t>
      </w:r>
      <w:r>
        <w:rPr>
          <w:spacing w:val="-2"/>
        </w:rPr>
        <w:t xml:space="preserve"> </w:t>
      </w:r>
      <w:r>
        <w:rPr>
          <w:spacing w:val="-4"/>
        </w:rPr>
        <w:t>Kuleshova</w:t>
      </w:r>
      <w:r>
        <w:rPr>
          <w:spacing w:val="-1"/>
        </w:rPr>
        <w:t xml:space="preserve"> </w:t>
      </w:r>
      <w:r>
        <w:rPr>
          <w:spacing w:val="-5"/>
        </w:rPr>
        <w:t>K.</w:t>
      </w:r>
      <w:r>
        <w:tab/>
      </w:r>
      <w:r>
        <w:rPr>
          <w:spacing w:val="-5"/>
        </w:rPr>
        <w:t>911</w:t>
      </w:r>
    </w:p>
    <w:p w:rsidR="007C6FEF" w:rsidRDefault="008A5EDA">
      <w:pPr>
        <w:pStyle w:val="a3"/>
        <w:spacing w:before="241" w:line="261" w:lineRule="auto"/>
        <w:ind w:left="852" w:right="1278"/>
        <w:jc w:val="left"/>
      </w:pPr>
      <w:r>
        <w:rPr>
          <w:w w:val="90"/>
        </w:rPr>
        <w:t>EXHIBITION</w:t>
      </w:r>
      <w:r>
        <w:t xml:space="preserve"> </w:t>
      </w:r>
      <w:r>
        <w:rPr>
          <w:w w:val="90"/>
        </w:rPr>
        <w:t>OF</w:t>
      </w:r>
      <w:r>
        <w:t xml:space="preserve"> </w:t>
      </w:r>
      <w:r>
        <w:rPr>
          <w:w w:val="90"/>
        </w:rPr>
        <w:t>WORKS</w:t>
      </w:r>
      <w:r>
        <w:t xml:space="preserve"> </w:t>
      </w:r>
      <w:r>
        <w:rPr>
          <w:w w:val="90"/>
        </w:rPr>
        <w:t>OF</w:t>
      </w:r>
      <w:r>
        <w:t xml:space="preserve"> </w:t>
      </w:r>
      <w:r>
        <w:rPr>
          <w:w w:val="90"/>
        </w:rPr>
        <w:t>VISUAL</w:t>
      </w:r>
      <w:r>
        <w:t xml:space="preserve"> </w:t>
      </w:r>
      <w:r>
        <w:rPr>
          <w:w w:val="90"/>
        </w:rPr>
        <w:t>ART</w:t>
      </w:r>
      <w:r>
        <w:t xml:space="preserve"> </w:t>
      </w:r>
      <w:r>
        <w:rPr>
          <w:w w:val="90"/>
        </w:rPr>
        <w:t>IN</w:t>
      </w:r>
      <w:r>
        <w:t xml:space="preserve"> </w:t>
      </w:r>
      <w:r>
        <w:rPr>
          <w:w w:val="90"/>
        </w:rPr>
        <w:t>THE</w:t>
      </w:r>
      <w:r>
        <w:t xml:space="preserve"> </w:t>
      </w:r>
      <w:r>
        <w:rPr>
          <w:w w:val="90"/>
        </w:rPr>
        <w:t>SPACES</w:t>
      </w:r>
      <w:r>
        <w:rPr>
          <w:spacing w:val="25"/>
        </w:rPr>
        <w:t xml:space="preserve"> </w:t>
      </w:r>
      <w:r>
        <w:rPr>
          <w:w w:val="90"/>
        </w:rPr>
        <w:t>OF</w:t>
      </w:r>
      <w:r>
        <w:t xml:space="preserve"> </w:t>
      </w:r>
      <w:r>
        <w:rPr>
          <w:w w:val="90"/>
        </w:rPr>
        <w:t>CASTLES</w:t>
      </w:r>
      <w:r>
        <w:rPr>
          <w:spacing w:val="25"/>
        </w:rPr>
        <w:t xml:space="preserve"> </w:t>
      </w:r>
      <w:r>
        <w:rPr>
          <w:w w:val="90"/>
        </w:rPr>
        <w:t>OF</w:t>
      </w:r>
      <w:r>
        <w:t xml:space="preserve"> </w:t>
      </w:r>
      <w:r>
        <w:rPr>
          <w:w w:val="90"/>
        </w:rPr>
        <w:t>THE</w:t>
      </w:r>
      <w:r>
        <w:rPr>
          <w:spacing w:val="40"/>
        </w:rPr>
        <w:t xml:space="preserve"> </w:t>
      </w:r>
      <w:r>
        <w:t>CZECH</w:t>
      </w:r>
      <w:r>
        <w:rPr>
          <w:spacing w:val="-15"/>
        </w:rPr>
        <w:t xml:space="preserve"> </w:t>
      </w:r>
      <w:r>
        <w:t>REPUBLIC</w:t>
      </w:r>
    </w:p>
    <w:p w:rsidR="007C6FEF" w:rsidRDefault="008A5EDA">
      <w:pPr>
        <w:pStyle w:val="a3"/>
        <w:tabs>
          <w:tab w:val="left" w:leader="dot" w:pos="8648"/>
        </w:tabs>
        <w:spacing w:line="246" w:lineRule="exact"/>
        <w:ind w:left="852"/>
        <w:jc w:val="left"/>
      </w:pPr>
      <w:r>
        <w:t>Hrabar</w:t>
      </w:r>
      <w:r>
        <w:rPr>
          <w:spacing w:val="17"/>
        </w:rPr>
        <w:t xml:space="preserve"> </w:t>
      </w:r>
      <w:r>
        <w:rPr>
          <w:spacing w:val="-5"/>
        </w:rPr>
        <w:t>O.</w:t>
      </w:r>
      <w:r>
        <w:tab/>
      </w:r>
      <w:r>
        <w:rPr>
          <w:spacing w:val="-5"/>
        </w:rPr>
        <w:t>915</w:t>
      </w:r>
    </w:p>
    <w:p w:rsidR="007C6FEF" w:rsidRDefault="008A5EDA">
      <w:pPr>
        <w:pStyle w:val="a3"/>
        <w:tabs>
          <w:tab w:val="left" w:leader="dot" w:pos="8648"/>
        </w:tabs>
        <w:spacing w:before="240" w:line="261" w:lineRule="auto"/>
        <w:ind w:left="852" w:right="1175"/>
        <w:jc w:val="left"/>
      </w:pPr>
      <w:r>
        <w:rPr>
          <w:spacing w:val="-8"/>
        </w:rPr>
        <w:t>TRADITIONAL</w:t>
      </w:r>
      <w:r>
        <w:t xml:space="preserve"> </w:t>
      </w:r>
      <w:r>
        <w:rPr>
          <w:spacing w:val="-8"/>
        </w:rPr>
        <w:t>CLOTHING</w:t>
      </w:r>
      <w:r>
        <w:rPr>
          <w:spacing w:val="-1"/>
        </w:rPr>
        <w:t xml:space="preserve"> </w:t>
      </w:r>
      <w:r>
        <w:rPr>
          <w:spacing w:val="-8"/>
        </w:rPr>
        <w:t>OF</w:t>
      </w:r>
      <w:r>
        <w:t xml:space="preserve"> </w:t>
      </w:r>
      <w:r>
        <w:rPr>
          <w:spacing w:val="-8"/>
        </w:rPr>
        <w:t>KOSIV</w:t>
      </w:r>
      <w:r>
        <w:t xml:space="preserve"> </w:t>
      </w:r>
      <w:r>
        <w:rPr>
          <w:spacing w:val="-8"/>
        </w:rPr>
        <w:t>REGION</w:t>
      </w:r>
      <w:r>
        <w:t xml:space="preserve"> </w:t>
      </w:r>
      <w:r>
        <w:rPr>
          <w:spacing w:val="-8"/>
        </w:rPr>
        <w:t>IN</w:t>
      </w:r>
      <w:r>
        <w:rPr>
          <w:spacing w:val="-1"/>
        </w:rPr>
        <w:t xml:space="preserve"> </w:t>
      </w:r>
      <w:r>
        <w:rPr>
          <w:spacing w:val="-8"/>
        </w:rPr>
        <w:t>THE</w:t>
      </w:r>
      <w:r>
        <w:t xml:space="preserve"> </w:t>
      </w:r>
      <w:r>
        <w:rPr>
          <w:spacing w:val="-8"/>
        </w:rPr>
        <w:t>19TH–20TH</w:t>
      </w:r>
      <w:r>
        <w:t xml:space="preserve"> </w:t>
      </w:r>
      <w:r>
        <w:rPr>
          <w:spacing w:val="-8"/>
        </w:rPr>
        <w:t xml:space="preserve">CENTURIES </w:t>
      </w:r>
      <w:r>
        <w:t>Hnizdiuk T.V.</w:t>
      </w:r>
      <w:r>
        <w:tab/>
      </w:r>
      <w:r>
        <w:rPr>
          <w:spacing w:val="-4"/>
        </w:rPr>
        <w:t>918</w:t>
      </w:r>
    </w:p>
    <w:p w:rsidR="007C6FEF" w:rsidRDefault="007C6FEF">
      <w:pPr>
        <w:pStyle w:val="a3"/>
        <w:spacing w:line="261" w:lineRule="auto"/>
        <w:jc w:val="left"/>
        <w:sectPr w:rsidR="007C6FEF">
          <w:pgSz w:w="11910" w:h="16850"/>
          <w:pgMar w:top="1400" w:right="850" w:bottom="1220" w:left="850" w:header="585" w:footer="1028" w:gutter="0"/>
          <w:cols w:space="720"/>
        </w:sectPr>
      </w:pPr>
    </w:p>
    <w:p w:rsidR="007C6FEF" w:rsidRDefault="008A5EDA" w:rsidP="00C67D95">
      <w:pPr>
        <w:spacing w:before="8" w:line="280" w:lineRule="auto"/>
        <w:ind w:left="1135" w:right="852"/>
        <w:jc w:val="both"/>
      </w:pPr>
      <w:r>
        <w:rPr>
          <w:rFonts w:ascii="Trebuchet MS" w:hAnsi="Trebuchet MS"/>
          <w:i/>
          <w:spacing w:val="-6"/>
          <w:sz w:val="20"/>
        </w:rPr>
        <w:lastRenderedPageBreak/>
        <w:t>–</w:t>
      </w:r>
      <w:r>
        <w:rPr>
          <w:noProof/>
        </w:rPr>
        <mc:AlternateContent>
          <mc:Choice Requires="wps">
            <w:drawing>
              <wp:anchor distT="0" distB="0" distL="0" distR="0" simplePos="0" relativeHeight="250622464" behindDoc="0" locked="0" layoutInCell="1" allowOverlap="1">
                <wp:simplePos x="0" y="0"/>
                <wp:positionH relativeFrom="page">
                  <wp:posOffset>6675755</wp:posOffset>
                </wp:positionH>
                <wp:positionV relativeFrom="paragraph">
                  <wp:posOffset>202692</wp:posOffset>
                </wp:positionV>
                <wp:extent cx="1270" cy="1436370"/>
                <wp:effectExtent l="0" t="0" r="0" b="0"/>
                <wp:wrapNone/>
                <wp:docPr id="1591" name="Graphic 15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8EB39C2" id="Graphic 1591" o:spid="_x0000_s1026" style="position:absolute;margin-left:525.65pt;margin-top:15.95pt;width:.1pt;height:113.1pt;z-index:25062246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" path="m,l,1436370e" filled="f" strokeweight=".5pt">
                <v:path arrowok="t"/>
                <w10:wrap anchorx="page"/>
              </v:shape>
            </w:pict>
          </mc:Fallback>
        </mc:AlternateContent>
      </w:r>
      <w:bookmarkStart w:id="0" w:name="_bookmark37"/>
      <w:bookmarkEnd w:id="0"/>
      <w:r>
        <w:fldChar w:fldCharType="begin"/>
      </w:r>
      <w:r>
        <w:instrText xml:space="preserve"> HYPERLINK "https://doi.org/10.36074/grail-of-science.20.06.2025.030" \h </w:instrText>
      </w:r>
      <w:r>
        <w:fldChar w:fldCharType="separate"/>
      </w:r>
      <w:r>
        <w:rPr>
          <w:color w:val="000000"/>
          <w:highlight w:val="lightGray"/>
        </w:rPr>
        <w:t>DOI 10.36074/grail-of-</w:t>
      </w:r>
      <w:r>
        <w:rPr>
          <w:color w:val="000000"/>
          <w:spacing w:val="-2"/>
          <w:highlight w:val="lightGray"/>
        </w:rPr>
        <w:t>science.20.06.2025.030</w:t>
      </w:r>
      <w:r>
        <w:rPr>
          <w:color w:val="000000"/>
          <w:spacing w:val="-2"/>
          <w:highlight w:val="lightGray"/>
        </w:rPr>
        <w:fldChar w:fldCharType="end"/>
      </w:r>
    </w:p>
    <w:p w:rsidR="007C6FEF" w:rsidRDefault="007C6FEF">
      <w:pPr>
        <w:pStyle w:val="a3"/>
        <w:spacing w:before="160"/>
        <w:jc w:val="left"/>
      </w:pPr>
    </w:p>
    <w:p w:rsidR="007C6FEF" w:rsidRDefault="008A5EDA">
      <w:pPr>
        <w:spacing w:line="507" w:lineRule="exact"/>
        <w:ind w:left="852"/>
        <w:rPr>
          <w:rFonts w:ascii="Arial Black" w:hAnsi="Arial Black"/>
          <w:sz w:val="36"/>
        </w:rPr>
      </w:pPr>
      <w:r>
        <w:rPr>
          <w:rFonts w:ascii="Arial Black" w:hAnsi="Arial Black"/>
          <w:sz w:val="36"/>
        </w:rPr>
        <w:t>ВПЛИВ</w:t>
      </w:r>
      <w:r>
        <w:rPr>
          <w:rFonts w:ascii="Arial Black" w:hAnsi="Arial Black"/>
          <w:spacing w:val="-4"/>
          <w:sz w:val="36"/>
        </w:rPr>
        <w:t xml:space="preserve"> </w:t>
      </w:r>
      <w:r>
        <w:rPr>
          <w:rFonts w:ascii="Arial Black" w:hAnsi="Arial Black"/>
          <w:sz w:val="36"/>
        </w:rPr>
        <w:t>ТЕОРІЙ</w:t>
      </w:r>
      <w:r>
        <w:rPr>
          <w:rFonts w:ascii="Arial Black" w:hAnsi="Arial Black"/>
          <w:spacing w:val="-4"/>
          <w:sz w:val="36"/>
        </w:rPr>
        <w:t xml:space="preserve"> </w:t>
      </w:r>
      <w:r>
        <w:rPr>
          <w:rFonts w:ascii="Arial Black" w:hAnsi="Arial Black"/>
          <w:spacing w:val="-2"/>
          <w:sz w:val="36"/>
        </w:rPr>
        <w:t>УПРАВЛІННЯ</w:t>
      </w:r>
    </w:p>
    <w:p w:rsidR="007C6FEF" w:rsidRPr="00A71326" w:rsidRDefault="008A5EDA">
      <w:pPr>
        <w:spacing w:line="507" w:lineRule="exact"/>
        <w:ind w:left="852"/>
        <w:rPr>
          <w:rFonts w:ascii="Arial Black" w:hAnsi="Arial Black"/>
          <w:sz w:val="36"/>
          <w:lang w:val="ru-RU"/>
        </w:rPr>
      </w:pPr>
      <w:r w:rsidRPr="00A71326">
        <w:rPr>
          <w:rFonts w:ascii="Arial Black" w:hAnsi="Arial Black"/>
          <w:sz w:val="36"/>
          <w:lang w:val="ru-RU"/>
        </w:rPr>
        <w:t>КОНКУРЕНТОСПРОМОЖНІСТЮ</w:t>
      </w:r>
      <w:r w:rsidRPr="00A71326">
        <w:rPr>
          <w:rFonts w:ascii="Arial Black" w:hAnsi="Arial Black"/>
          <w:spacing w:val="-15"/>
          <w:sz w:val="36"/>
          <w:lang w:val="ru-RU"/>
        </w:rPr>
        <w:t xml:space="preserve"> </w:t>
      </w:r>
      <w:r w:rsidRPr="00A71326">
        <w:rPr>
          <w:rFonts w:ascii="Arial Black" w:hAnsi="Arial Black"/>
          <w:spacing w:val="-5"/>
          <w:sz w:val="36"/>
          <w:lang w:val="ru-RU"/>
        </w:rPr>
        <w:t>НА</w:t>
      </w:r>
    </w:p>
    <w:p w:rsidR="007C6FEF" w:rsidRPr="00A71326" w:rsidRDefault="008A5EDA">
      <w:pPr>
        <w:spacing w:before="2"/>
        <w:ind w:left="852" w:right="736"/>
        <w:rPr>
          <w:rFonts w:ascii="Arial Black" w:hAnsi="Arial Black"/>
          <w:sz w:val="36"/>
          <w:lang w:val="ru-RU"/>
        </w:rPr>
      </w:pPr>
      <w:r w:rsidRPr="00A71326">
        <w:rPr>
          <w:rFonts w:ascii="Arial Black" w:hAnsi="Arial Black"/>
          <w:sz w:val="36"/>
          <w:lang w:val="ru-RU"/>
        </w:rPr>
        <w:t>РОЗВИТОК</w:t>
      </w:r>
      <w:r w:rsidRPr="00A71326">
        <w:rPr>
          <w:rFonts w:ascii="Arial Black" w:hAnsi="Arial Black"/>
          <w:spacing w:val="-10"/>
          <w:sz w:val="36"/>
          <w:lang w:val="ru-RU"/>
        </w:rPr>
        <w:t xml:space="preserve"> </w:t>
      </w:r>
      <w:r w:rsidRPr="00A71326">
        <w:rPr>
          <w:rFonts w:ascii="Arial Black" w:hAnsi="Arial Black"/>
          <w:sz w:val="36"/>
          <w:lang w:val="ru-RU"/>
        </w:rPr>
        <w:t>ПІДПРИЄМСТВ</w:t>
      </w:r>
      <w:r w:rsidRPr="00A71326">
        <w:rPr>
          <w:rFonts w:ascii="Arial Black" w:hAnsi="Arial Black"/>
          <w:spacing w:val="-11"/>
          <w:sz w:val="36"/>
          <w:lang w:val="ru-RU"/>
        </w:rPr>
        <w:t xml:space="preserve"> </w:t>
      </w:r>
      <w:r w:rsidRPr="00A71326">
        <w:rPr>
          <w:rFonts w:ascii="Arial Black" w:hAnsi="Arial Black"/>
          <w:sz w:val="36"/>
          <w:lang w:val="ru-RU"/>
        </w:rPr>
        <w:t>В</w:t>
      </w:r>
      <w:r w:rsidRPr="00A71326">
        <w:rPr>
          <w:rFonts w:ascii="Arial Black" w:hAnsi="Arial Black"/>
          <w:spacing w:val="-11"/>
          <w:sz w:val="36"/>
          <w:lang w:val="ru-RU"/>
        </w:rPr>
        <w:t xml:space="preserve"> </w:t>
      </w:r>
      <w:r w:rsidRPr="00A71326">
        <w:rPr>
          <w:rFonts w:ascii="Arial Black" w:hAnsi="Arial Black"/>
          <w:sz w:val="36"/>
          <w:lang w:val="ru-RU"/>
        </w:rPr>
        <w:t>ПРОЦЕСІ ГЛОБАЛІЗАЦІЇ ЕКОНОМІКИ</w:t>
      </w:r>
    </w:p>
    <w:p w:rsidR="007C6FEF" w:rsidRPr="00A71326" w:rsidRDefault="008A5EDA">
      <w:pPr>
        <w:pStyle w:val="a3"/>
        <w:spacing w:before="73"/>
        <w:jc w:val="left"/>
        <w:rPr>
          <w:rFonts w:ascii="Arial Black"/>
          <w:sz w:val="20"/>
          <w:lang w:val="ru-RU"/>
        </w:rPr>
      </w:pPr>
      <w:r>
        <w:rPr>
          <w:rFonts w:ascii="Arial Black"/>
          <w:noProof/>
          <w:sz w:val="20"/>
        </w:rPr>
        <mc:AlternateContent>
          <mc:Choice Requires="wpg">
            <w:drawing>
              <wp:anchor distT="0" distB="0" distL="0" distR="0" simplePos="0" relativeHeight="252851712" behindDoc="1" locked="0" layoutInCell="1" allowOverlap="1">
                <wp:simplePos x="0" y="0"/>
                <wp:positionH relativeFrom="page">
                  <wp:posOffset>1006144</wp:posOffset>
                </wp:positionH>
                <wp:positionV relativeFrom="paragraph">
                  <wp:posOffset>240807</wp:posOffset>
                </wp:positionV>
                <wp:extent cx="5312410" cy="4429760"/>
                <wp:effectExtent l="0" t="0" r="0" b="0"/>
                <wp:wrapTopAndBottom/>
                <wp:docPr id="1592" name="Group 15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12410" cy="4429760"/>
                          <a:chOff x="0" y="0"/>
                          <a:chExt cx="5312410" cy="4429760"/>
                        </a:xfrm>
                      </wpg:grpSpPr>
                      <wps:wsp>
                        <wps:cNvPr id="1593" name="Graphic 1593"/>
                        <wps:cNvSpPr/>
                        <wps:spPr>
                          <a:xfrm>
                            <a:off x="56388" y="0"/>
                            <a:ext cx="5255895" cy="208915"/>
                          </a:xfrm>
                          <a:custGeom>
                            <a:avLst/>
                            <a:gdLst/>
                            <a:ahLst/>
                            <a:cxnLst/>
                            <a:rect l="l" t="t" r="r" b="b"/>
                            <a:pathLst>
                              <a:path w="5255895" h="208915">
                                <a:moveTo>
                                  <a:pt x="5255641" y="0"/>
                                </a:moveTo>
                                <a:lnTo>
                                  <a:pt x="0" y="0"/>
                                </a:lnTo>
                                <a:lnTo>
                                  <a:pt x="0" y="208788"/>
                                </a:lnTo>
                                <a:lnTo>
                                  <a:pt x="5255641" y="208788"/>
                                </a:lnTo>
                                <a:lnTo>
                                  <a:pt x="5255641" y="0"/>
                                </a:lnTo>
                                <a:close/>
                              </a:path>
                            </a:pathLst>
                          </a:custGeom>
                          <a:solidFill>
                            <a:srgbClr val="F1F1F1"/>
                          </a:solidFill>
                        </wps:spPr>
                        <wps:bodyPr wrap="square" lIns="0" tIns="0" rIns="0" bIns="0" rtlCol="0">
                          <a:prstTxWarp prst="textNoShape">
                            <a:avLst/>
                          </a:prstTxWarp>
                          <a:noAutofit/>
                        </wps:bodyPr>
                      </wps:wsp>
                      <wps:wsp>
                        <wps:cNvPr id="1594" name="Graphic 1594"/>
                        <wps:cNvSpPr/>
                        <wps:spPr>
                          <a:xfrm>
                            <a:off x="0" y="0"/>
                            <a:ext cx="6350" cy="208915"/>
                          </a:xfrm>
                          <a:custGeom>
                            <a:avLst/>
                            <a:gdLst/>
                            <a:ahLst/>
                            <a:cxnLst/>
                            <a:rect l="l" t="t" r="r" b="b"/>
                            <a:pathLst>
                              <a:path w="6350" h="208915">
                                <a:moveTo>
                                  <a:pt x="6096" y="0"/>
                                </a:moveTo>
                                <a:lnTo>
                                  <a:pt x="0" y="0"/>
                                </a:lnTo>
                                <a:lnTo>
                                  <a:pt x="0" y="208788"/>
                                </a:lnTo>
                                <a:lnTo>
                                  <a:pt x="6096" y="208788"/>
                                </a:lnTo>
                                <a:lnTo>
                                  <a:pt x="6096" y="0"/>
                                </a:lnTo>
                                <a:close/>
                              </a:path>
                            </a:pathLst>
                          </a:custGeom>
                          <a:solidFill>
                            <a:srgbClr val="000000"/>
                          </a:solidFill>
                        </wps:spPr>
                        <wps:bodyPr wrap="square" lIns="0" tIns="0" rIns="0" bIns="0" rtlCol="0">
                          <a:prstTxWarp prst="textNoShape">
                            <a:avLst/>
                          </a:prstTxWarp>
                          <a:noAutofit/>
                        </wps:bodyPr>
                      </wps:wsp>
                      <wps:wsp>
                        <wps:cNvPr id="1595" name="Graphic 1595"/>
                        <wps:cNvSpPr/>
                        <wps:spPr>
                          <a:xfrm>
                            <a:off x="56388" y="208864"/>
                            <a:ext cx="5255895" cy="121285"/>
                          </a:xfrm>
                          <a:custGeom>
                            <a:avLst/>
                            <a:gdLst/>
                            <a:ahLst/>
                            <a:cxnLst/>
                            <a:rect l="l" t="t" r="r" b="b"/>
                            <a:pathLst>
                              <a:path w="5255895" h="121285">
                                <a:moveTo>
                                  <a:pt x="5255641" y="0"/>
                                </a:moveTo>
                                <a:lnTo>
                                  <a:pt x="0" y="0"/>
                                </a:lnTo>
                                <a:lnTo>
                                  <a:pt x="0" y="120700"/>
                                </a:lnTo>
                                <a:lnTo>
                                  <a:pt x="5255641" y="120700"/>
                                </a:lnTo>
                                <a:lnTo>
                                  <a:pt x="5255641" y="0"/>
                                </a:lnTo>
                                <a:close/>
                              </a:path>
                            </a:pathLst>
                          </a:custGeom>
                          <a:solidFill>
                            <a:srgbClr val="F1F1F1"/>
                          </a:solidFill>
                        </wps:spPr>
                        <wps:bodyPr wrap="square" lIns="0" tIns="0" rIns="0" bIns="0" rtlCol="0">
                          <a:prstTxWarp prst="textNoShape">
                            <a:avLst/>
                          </a:prstTxWarp>
                          <a:noAutofit/>
                        </wps:bodyPr>
                      </wps:wsp>
                      <wps:wsp>
                        <wps:cNvPr id="1596" name="Graphic 1596"/>
                        <wps:cNvSpPr/>
                        <wps:spPr>
                          <a:xfrm>
                            <a:off x="0" y="208864"/>
                            <a:ext cx="6350" cy="121285"/>
                          </a:xfrm>
                          <a:custGeom>
                            <a:avLst/>
                            <a:gdLst/>
                            <a:ahLst/>
                            <a:cxnLst/>
                            <a:rect l="l" t="t" r="r" b="b"/>
                            <a:pathLst>
                              <a:path w="6350" h="121285">
                                <a:moveTo>
                                  <a:pt x="6096" y="0"/>
                                </a:moveTo>
                                <a:lnTo>
                                  <a:pt x="0" y="0"/>
                                </a:lnTo>
                                <a:lnTo>
                                  <a:pt x="0" y="120700"/>
                                </a:lnTo>
                                <a:lnTo>
                                  <a:pt x="6096" y="120700"/>
                                </a:lnTo>
                                <a:lnTo>
                                  <a:pt x="6096" y="0"/>
                                </a:lnTo>
                                <a:close/>
                              </a:path>
                            </a:pathLst>
                          </a:custGeom>
                          <a:solidFill>
                            <a:srgbClr val="000000"/>
                          </a:solidFill>
                        </wps:spPr>
                        <wps:bodyPr wrap="square" lIns="0" tIns="0" rIns="0" bIns="0" rtlCol="0">
                          <a:prstTxWarp prst="textNoShape">
                            <a:avLst/>
                          </a:prstTxWarp>
                          <a:noAutofit/>
                        </wps:bodyPr>
                      </wps:wsp>
                      <wps:wsp>
                        <wps:cNvPr id="1597" name="Graphic 1597"/>
                        <wps:cNvSpPr/>
                        <wps:spPr>
                          <a:xfrm>
                            <a:off x="56388" y="329565"/>
                            <a:ext cx="5255895" cy="207645"/>
                          </a:xfrm>
                          <a:custGeom>
                            <a:avLst/>
                            <a:gdLst/>
                            <a:ahLst/>
                            <a:cxnLst/>
                            <a:rect l="l" t="t" r="r" b="b"/>
                            <a:pathLst>
                              <a:path w="5255895" h="207645">
                                <a:moveTo>
                                  <a:pt x="5255641" y="0"/>
                                </a:moveTo>
                                <a:lnTo>
                                  <a:pt x="0" y="0"/>
                                </a:lnTo>
                                <a:lnTo>
                                  <a:pt x="0" y="207264"/>
                                </a:lnTo>
                                <a:lnTo>
                                  <a:pt x="5255641" y="207264"/>
                                </a:lnTo>
                                <a:lnTo>
                                  <a:pt x="5255641" y="0"/>
                                </a:lnTo>
                                <a:close/>
                              </a:path>
                            </a:pathLst>
                          </a:custGeom>
                          <a:solidFill>
                            <a:srgbClr val="F1F1F1"/>
                          </a:solidFill>
                        </wps:spPr>
                        <wps:bodyPr wrap="square" lIns="0" tIns="0" rIns="0" bIns="0" rtlCol="0">
                          <a:prstTxWarp prst="textNoShape">
                            <a:avLst/>
                          </a:prstTxWarp>
                          <a:noAutofit/>
                        </wps:bodyPr>
                      </wps:wsp>
                      <wps:wsp>
                        <wps:cNvPr id="1598" name="Graphic 1598"/>
                        <wps:cNvSpPr/>
                        <wps:spPr>
                          <a:xfrm>
                            <a:off x="0" y="329565"/>
                            <a:ext cx="6350" cy="207645"/>
                          </a:xfrm>
                          <a:custGeom>
                            <a:avLst/>
                            <a:gdLst/>
                            <a:ahLst/>
                            <a:cxnLst/>
                            <a:rect l="l" t="t" r="r" b="b"/>
                            <a:pathLst>
                              <a:path w="6350" h="207645">
                                <a:moveTo>
                                  <a:pt x="6096" y="0"/>
                                </a:moveTo>
                                <a:lnTo>
                                  <a:pt x="0" y="0"/>
                                </a:lnTo>
                                <a:lnTo>
                                  <a:pt x="0" y="207264"/>
                                </a:lnTo>
                                <a:lnTo>
                                  <a:pt x="6096" y="207264"/>
                                </a:lnTo>
                                <a:lnTo>
                                  <a:pt x="6096" y="0"/>
                                </a:lnTo>
                                <a:close/>
                              </a:path>
                            </a:pathLst>
                          </a:custGeom>
                          <a:solidFill>
                            <a:srgbClr val="000000"/>
                          </a:solidFill>
                        </wps:spPr>
                        <wps:bodyPr wrap="square" lIns="0" tIns="0" rIns="0" bIns="0" rtlCol="0">
                          <a:prstTxWarp prst="textNoShape">
                            <a:avLst/>
                          </a:prstTxWarp>
                          <a:noAutofit/>
                        </wps:bodyPr>
                      </wps:wsp>
                      <wps:wsp>
                        <wps:cNvPr id="1599" name="Graphic 1599"/>
                        <wps:cNvSpPr/>
                        <wps:spPr>
                          <a:xfrm>
                            <a:off x="56388" y="536829"/>
                            <a:ext cx="5255895" cy="207645"/>
                          </a:xfrm>
                          <a:custGeom>
                            <a:avLst/>
                            <a:gdLst/>
                            <a:ahLst/>
                            <a:cxnLst/>
                            <a:rect l="l" t="t" r="r" b="b"/>
                            <a:pathLst>
                              <a:path w="5255895" h="207645">
                                <a:moveTo>
                                  <a:pt x="5255641" y="0"/>
                                </a:moveTo>
                                <a:lnTo>
                                  <a:pt x="0" y="0"/>
                                </a:lnTo>
                                <a:lnTo>
                                  <a:pt x="0" y="207264"/>
                                </a:lnTo>
                                <a:lnTo>
                                  <a:pt x="5255641" y="207264"/>
                                </a:lnTo>
                                <a:lnTo>
                                  <a:pt x="5255641" y="0"/>
                                </a:lnTo>
                                <a:close/>
                              </a:path>
                            </a:pathLst>
                          </a:custGeom>
                          <a:solidFill>
                            <a:srgbClr val="F1F1F1"/>
                          </a:solidFill>
                        </wps:spPr>
                        <wps:bodyPr wrap="square" lIns="0" tIns="0" rIns="0" bIns="0" rtlCol="0">
                          <a:prstTxWarp prst="textNoShape">
                            <a:avLst/>
                          </a:prstTxWarp>
                          <a:noAutofit/>
                        </wps:bodyPr>
                      </wps:wsp>
                      <wps:wsp>
                        <wps:cNvPr id="1600" name="Graphic 1600"/>
                        <wps:cNvSpPr/>
                        <wps:spPr>
                          <a:xfrm>
                            <a:off x="0" y="536829"/>
                            <a:ext cx="6350" cy="207645"/>
                          </a:xfrm>
                          <a:custGeom>
                            <a:avLst/>
                            <a:gdLst/>
                            <a:ahLst/>
                            <a:cxnLst/>
                            <a:rect l="l" t="t" r="r" b="b"/>
                            <a:pathLst>
                              <a:path w="6350" h="207645">
                                <a:moveTo>
                                  <a:pt x="6096" y="0"/>
                                </a:moveTo>
                                <a:lnTo>
                                  <a:pt x="0" y="0"/>
                                </a:lnTo>
                                <a:lnTo>
                                  <a:pt x="0" y="207264"/>
                                </a:lnTo>
                                <a:lnTo>
                                  <a:pt x="6096" y="207264"/>
                                </a:lnTo>
                                <a:lnTo>
                                  <a:pt x="6096" y="0"/>
                                </a:lnTo>
                                <a:close/>
                              </a:path>
                            </a:pathLst>
                          </a:custGeom>
                          <a:solidFill>
                            <a:srgbClr val="000000"/>
                          </a:solidFill>
                        </wps:spPr>
                        <wps:bodyPr wrap="square" lIns="0" tIns="0" rIns="0" bIns="0" rtlCol="0">
                          <a:prstTxWarp prst="textNoShape">
                            <a:avLst/>
                          </a:prstTxWarp>
                          <a:noAutofit/>
                        </wps:bodyPr>
                      </wps:wsp>
                      <wps:wsp>
                        <wps:cNvPr id="1601" name="Graphic 1601"/>
                        <wps:cNvSpPr/>
                        <wps:spPr>
                          <a:xfrm>
                            <a:off x="56388" y="744093"/>
                            <a:ext cx="5255895" cy="208915"/>
                          </a:xfrm>
                          <a:custGeom>
                            <a:avLst/>
                            <a:gdLst/>
                            <a:ahLst/>
                            <a:cxnLst/>
                            <a:rect l="l" t="t" r="r" b="b"/>
                            <a:pathLst>
                              <a:path w="5255895" h="208915">
                                <a:moveTo>
                                  <a:pt x="5255641" y="0"/>
                                </a:moveTo>
                                <a:lnTo>
                                  <a:pt x="0" y="0"/>
                                </a:lnTo>
                                <a:lnTo>
                                  <a:pt x="0" y="208788"/>
                                </a:lnTo>
                                <a:lnTo>
                                  <a:pt x="5255641" y="208788"/>
                                </a:lnTo>
                                <a:lnTo>
                                  <a:pt x="5255641" y="0"/>
                                </a:lnTo>
                                <a:close/>
                              </a:path>
                            </a:pathLst>
                          </a:custGeom>
                          <a:solidFill>
                            <a:srgbClr val="F1F1F1"/>
                          </a:solidFill>
                        </wps:spPr>
                        <wps:bodyPr wrap="square" lIns="0" tIns="0" rIns="0" bIns="0" rtlCol="0">
                          <a:prstTxWarp prst="textNoShape">
                            <a:avLst/>
                          </a:prstTxWarp>
                          <a:noAutofit/>
                        </wps:bodyPr>
                      </wps:wsp>
                      <wps:wsp>
                        <wps:cNvPr id="1602" name="Graphic 1602"/>
                        <wps:cNvSpPr/>
                        <wps:spPr>
                          <a:xfrm>
                            <a:off x="0" y="744093"/>
                            <a:ext cx="6350" cy="208915"/>
                          </a:xfrm>
                          <a:custGeom>
                            <a:avLst/>
                            <a:gdLst/>
                            <a:ahLst/>
                            <a:cxnLst/>
                            <a:rect l="l" t="t" r="r" b="b"/>
                            <a:pathLst>
                              <a:path w="6350" h="208915">
                                <a:moveTo>
                                  <a:pt x="6096" y="0"/>
                                </a:moveTo>
                                <a:lnTo>
                                  <a:pt x="0" y="0"/>
                                </a:lnTo>
                                <a:lnTo>
                                  <a:pt x="0" y="208788"/>
                                </a:lnTo>
                                <a:lnTo>
                                  <a:pt x="6096" y="208788"/>
                                </a:lnTo>
                                <a:lnTo>
                                  <a:pt x="6096" y="0"/>
                                </a:lnTo>
                                <a:close/>
                              </a:path>
                            </a:pathLst>
                          </a:custGeom>
                          <a:solidFill>
                            <a:srgbClr val="000000"/>
                          </a:solidFill>
                        </wps:spPr>
                        <wps:bodyPr wrap="square" lIns="0" tIns="0" rIns="0" bIns="0" rtlCol="0">
                          <a:prstTxWarp prst="textNoShape">
                            <a:avLst/>
                          </a:prstTxWarp>
                          <a:noAutofit/>
                        </wps:bodyPr>
                      </wps:wsp>
                      <wps:wsp>
                        <wps:cNvPr id="1603" name="Graphic 1603"/>
                        <wps:cNvSpPr/>
                        <wps:spPr>
                          <a:xfrm>
                            <a:off x="56388" y="952880"/>
                            <a:ext cx="5255895" cy="207645"/>
                          </a:xfrm>
                          <a:custGeom>
                            <a:avLst/>
                            <a:gdLst/>
                            <a:ahLst/>
                            <a:cxnLst/>
                            <a:rect l="l" t="t" r="r" b="b"/>
                            <a:pathLst>
                              <a:path w="5255895" h="207645">
                                <a:moveTo>
                                  <a:pt x="5255641" y="0"/>
                                </a:moveTo>
                                <a:lnTo>
                                  <a:pt x="0" y="0"/>
                                </a:lnTo>
                                <a:lnTo>
                                  <a:pt x="0" y="207264"/>
                                </a:lnTo>
                                <a:lnTo>
                                  <a:pt x="5255641" y="207264"/>
                                </a:lnTo>
                                <a:lnTo>
                                  <a:pt x="5255641" y="0"/>
                                </a:lnTo>
                                <a:close/>
                              </a:path>
                            </a:pathLst>
                          </a:custGeom>
                          <a:solidFill>
                            <a:srgbClr val="F1F1F1"/>
                          </a:solidFill>
                        </wps:spPr>
                        <wps:bodyPr wrap="square" lIns="0" tIns="0" rIns="0" bIns="0" rtlCol="0">
                          <a:prstTxWarp prst="textNoShape">
                            <a:avLst/>
                          </a:prstTxWarp>
                          <a:noAutofit/>
                        </wps:bodyPr>
                      </wps:wsp>
                      <wps:wsp>
                        <wps:cNvPr id="1604" name="Graphic 1604"/>
                        <wps:cNvSpPr/>
                        <wps:spPr>
                          <a:xfrm>
                            <a:off x="0" y="952880"/>
                            <a:ext cx="6350" cy="207645"/>
                          </a:xfrm>
                          <a:custGeom>
                            <a:avLst/>
                            <a:gdLst/>
                            <a:ahLst/>
                            <a:cxnLst/>
                            <a:rect l="l" t="t" r="r" b="b"/>
                            <a:pathLst>
                              <a:path w="6350" h="207645">
                                <a:moveTo>
                                  <a:pt x="6096" y="0"/>
                                </a:moveTo>
                                <a:lnTo>
                                  <a:pt x="0" y="0"/>
                                </a:lnTo>
                                <a:lnTo>
                                  <a:pt x="0" y="207264"/>
                                </a:lnTo>
                                <a:lnTo>
                                  <a:pt x="6096" y="207264"/>
                                </a:lnTo>
                                <a:lnTo>
                                  <a:pt x="6096" y="0"/>
                                </a:lnTo>
                                <a:close/>
                              </a:path>
                            </a:pathLst>
                          </a:custGeom>
                          <a:solidFill>
                            <a:srgbClr val="000000"/>
                          </a:solidFill>
                        </wps:spPr>
                        <wps:bodyPr wrap="square" lIns="0" tIns="0" rIns="0" bIns="0" rtlCol="0">
                          <a:prstTxWarp prst="textNoShape">
                            <a:avLst/>
                          </a:prstTxWarp>
                          <a:noAutofit/>
                        </wps:bodyPr>
                      </wps:wsp>
                      <wps:wsp>
                        <wps:cNvPr id="1605" name="Graphic 1605"/>
                        <wps:cNvSpPr/>
                        <wps:spPr>
                          <a:xfrm>
                            <a:off x="56388" y="1160144"/>
                            <a:ext cx="5255895" cy="120650"/>
                          </a:xfrm>
                          <a:custGeom>
                            <a:avLst/>
                            <a:gdLst/>
                            <a:ahLst/>
                            <a:cxnLst/>
                            <a:rect l="l" t="t" r="r" b="b"/>
                            <a:pathLst>
                              <a:path w="5255895" h="120650">
                                <a:moveTo>
                                  <a:pt x="5255641" y="0"/>
                                </a:moveTo>
                                <a:lnTo>
                                  <a:pt x="0" y="0"/>
                                </a:lnTo>
                                <a:lnTo>
                                  <a:pt x="0" y="120396"/>
                                </a:lnTo>
                                <a:lnTo>
                                  <a:pt x="5255641" y="120396"/>
                                </a:lnTo>
                                <a:lnTo>
                                  <a:pt x="5255641" y="0"/>
                                </a:lnTo>
                                <a:close/>
                              </a:path>
                            </a:pathLst>
                          </a:custGeom>
                          <a:solidFill>
                            <a:srgbClr val="F1F1F1"/>
                          </a:solidFill>
                        </wps:spPr>
                        <wps:bodyPr wrap="square" lIns="0" tIns="0" rIns="0" bIns="0" rtlCol="0">
                          <a:prstTxWarp prst="textNoShape">
                            <a:avLst/>
                          </a:prstTxWarp>
                          <a:noAutofit/>
                        </wps:bodyPr>
                      </wps:wsp>
                      <wps:wsp>
                        <wps:cNvPr id="1606" name="Graphic 1606"/>
                        <wps:cNvSpPr/>
                        <wps:spPr>
                          <a:xfrm>
                            <a:off x="0" y="1160144"/>
                            <a:ext cx="6350" cy="120650"/>
                          </a:xfrm>
                          <a:custGeom>
                            <a:avLst/>
                            <a:gdLst/>
                            <a:ahLst/>
                            <a:cxnLst/>
                            <a:rect l="l" t="t" r="r" b="b"/>
                            <a:pathLst>
                              <a:path w="6350" h="120650">
                                <a:moveTo>
                                  <a:pt x="6096" y="0"/>
                                </a:moveTo>
                                <a:lnTo>
                                  <a:pt x="0" y="0"/>
                                </a:lnTo>
                                <a:lnTo>
                                  <a:pt x="0" y="120396"/>
                                </a:lnTo>
                                <a:lnTo>
                                  <a:pt x="6096" y="120396"/>
                                </a:lnTo>
                                <a:lnTo>
                                  <a:pt x="6096" y="0"/>
                                </a:lnTo>
                                <a:close/>
                              </a:path>
                            </a:pathLst>
                          </a:custGeom>
                          <a:solidFill>
                            <a:srgbClr val="000000"/>
                          </a:solidFill>
                        </wps:spPr>
                        <wps:bodyPr wrap="square" lIns="0" tIns="0" rIns="0" bIns="0" rtlCol="0">
                          <a:prstTxWarp prst="textNoShape">
                            <a:avLst/>
                          </a:prstTxWarp>
                          <a:noAutofit/>
                        </wps:bodyPr>
                      </wps:wsp>
                      <wps:wsp>
                        <wps:cNvPr id="1607" name="Graphic 1607"/>
                        <wps:cNvSpPr/>
                        <wps:spPr>
                          <a:xfrm>
                            <a:off x="56388" y="1280541"/>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08" name="Graphic 1608"/>
                        <wps:cNvSpPr/>
                        <wps:spPr>
                          <a:xfrm>
                            <a:off x="0" y="1280541"/>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09" name="Graphic 1609"/>
                        <wps:cNvSpPr/>
                        <wps:spPr>
                          <a:xfrm>
                            <a:off x="56388" y="1487805"/>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10" name="Graphic 1610"/>
                        <wps:cNvSpPr/>
                        <wps:spPr>
                          <a:xfrm>
                            <a:off x="0" y="1487805"/>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11" name="Graphic 1611"/>
                        <wps:cNvSpPr/>
                        <wps:spPr>
                          <a:xfrm>
                            <a:off x="56388" y="1695069"/>
                            <a:ext cx="5255895" cy="208915"/>
                          </a:xfrm>
                          <a:custGeom>
                            <a:avLst/>
                            <a:gdLst/>
                            <a:ahLst/>
                            <a:cxnLst/>
                            <a:rect l="l" t="t" r="r" b="b"/>
                            <a:pathLst>
                              <a:path w="5255895" h="208915">
                                <a:moveTo>
                                  <a:pt x="5255641" y="0"/>
                                </a:moveTo>
                                <a:lnTo>
                                  <a:pt x="0" y="0"/>
                                </a:lnTo>
                                <a:lnTo>
                                  <a:pt x="0" y="208787"/>
                                </a:lnTo>
                                <a:lnTo>
                                  <a:pt x="5255641" y="208787"/>
                                </a:lnTo>
                                <a:lnTo>
                                  <a:pt x="5255641" y="0"/>
                                </a:lnTo>
                                <a:close/>
                              </a:path>
                            </a:pathLst>
                          </a:custGeom>
                          <a:solidFill>
                            <a:srgbClr val="F1F1F1"/>
                          </a:solidFill>
                        </wps:spPr>
                        <wps:bodyPr wrap="square" lIns="0" tIns="0" rIns="0" bIns="0" rtlCol="0">
                          <a:prstTxWarp prst="textNoShape">
                            <a:avLst/>
                          </a:prstTxWarp>
                          <a:noAutofit/>
                        </wps:bodyPr>
                      </wps:wsp>
                      <wps:wsp>
                        <wps:cNvPr id="1612" name="Graphic 1612"/>
                        <wps:cNvSpPr/>
                        <wps:spPr>
                          <a:xfrm>
                            <a:off x="0" y="1695069"/>
                            <a:ext cx="6350" cy="208915"/>
                          </a:xfrm>
                          <a:custGeom>
                            <a:avLst/>
                            <a:gdLst/>
                            <a:ahLst/>
                            <a:cxnLst/>
                            <a:rect l="l" t="t" r="r" b="b"/>
                            <a:pathLst>
                              <a:path w="6350" h="208915">
                                <a:moveTo>
                                  <a:pt x="6096" y="0"/>
                                </a:moveTo>
                                <a:lnTo>
                                  <a:pt x="0" y="0"/>
                                </a:lnTo>
                                <a:lnTo>
                                  <a:pt x="0" y="208787"/>
                                </a:lnTo>
                                <a:lnTo>
                                  <a:pt x="6096" y="208787"/>
                                </a:lnTo>
                                <a:lnTo>
                                  <a:pt x="6096" y="0"/>
                                </a:lnTo>
                                <a:close/>
                              </a:path>
                            </a:pathLst>
                          </a:custGeom>
                          <a:solidFill>
                            <a:srgbClr val="000000"/>
                          </a:solidFill>
                        </wps:spPr>
                        <wps:bodyPr wrap="square" lIns="0" tIns="0" rIns="0" bIns="0" rtlCol="0">
                          <a:prstTxWarp prst="textNoShape">
                            <a:avLst/>
                          </a:prstTxWarp>
                          <a:noAutofit/>
                        </wps:bodyPr>
                      </wps:wsp>
                      <wps:wsp>
                        <wps:cNvPr id="1613" name="Graphic 1613"/>
                        <wps:cNvSpPr/>
                        <wps:spPr>
                          <a:xfrm>
                            <a:off x="56388" y="1903857"/>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14" name="Graphic 1614"/>
                        <wps:cNvSpPr/>
                        <wps:spPr>
                          <a:xfrm>
                            <a:off x="0" y="1903857"/>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15" name="Graphic 1615"/>
                        <wps:cNvSpPr/>
                        <wps:spPr>
                          <a:xfrm>
                            <a:off x="56388" y="2111120"/>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16" name="Graphic 1616"/>
                        <wps:cNvSpPr/>
                        <wps:spPr>
                          <a:xfrm>
                            <a:off x="0" y="2111120"/>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17" name="Graphic 1617"/>
                        <wps:cNvSpPr/>
                        <wps:spPr>
                          <a:xfrm>
                            <a:off x="56388" y="2318334"/>
                            <a:ext cx="5255895" cy="121285"/>
                          </a:xfrm>
                          <a:custGeom>
                            <a:avLst/>
                            <a:gdLst/>
                            <a:ahLst/>
                            <a:cxnLst/>
                            <a:rect l="l" t="t" r="r" b="b"/>
                            <a:pathLst>
                              <a:path w="5255895" h="121285">
                                <a:moveTo>
                                  <a:pt x="5255641" y="0"/>
                                </a:moveTo>
                                <a:lnTo>
                                  <a:pt x="0" y="0"/>
                                </a:lnTo>
                                <a:lnTo>
                                  <a:pt x="0" y="120700"/>
                                </a:lnTo>
                                <a:lnTo>
                                  <a:pt x="5255641" y="120700"/>
                                </a:lnTo>
                                <a:lnTo>
                                  <a:pt x="5255641" y="0"/>
                                </a:lnTo>
                                <a:close/>
                              </a:path>
                            </a:pathLst>
                          </a:custGeom>
                          <a:solidFill>
                            <a:srgbClr val="F1F1F1"/>
                          </a:solidFill>
                        </wps:spPr>
                        <wps:bodyPr wrap="square" lIns="0" tIns="0" rIns="0" bIns="0" rtlCol="0">
                          <a:prstTxWarp prst="textNoShape">
                            <a:avLst/>
                          </a:prstTxWarp>
                          <a:noAutofit/>
                        </wps:bodyPr>
                      </wps:wsp>
                      <wps:wsp>
                        <wps:cNvPr id="1618" name="Graphic 1618"/>
                        <wps:cNvSpPr/>
                        <wps:spPr>
                          <a:xfrm>
                            <a:off x="0" y="2318334"/>
                            <a:ext cx="6350" cy="121285"/>
                          </a:xfrm>
                          <a:custGeom>
                            <a:avLst/>
                            <a:gdLst/>
                            <a:ahLst/>
                            <a:cxnLst/>
                            <a:rect l="l" t="t" r="r" b="b"/>
                            <a:pathLst>
                              <a:path w="6350" h="121285">
                                <a:moveTo>
                                  <a:pt x="6096" y="0"/>
                                </a:moveTo>
                                <a:lnTo>
                                  <a:pt x="0" y="0"/>
                                </a:lnTo>
                                <a:lnTo>
                                  <a:pt x="0" y="120700"/>
                                </a:lnTo>
                                <a:lnTo>
                                  <a:pt x="6096" y="120700"/>
                                </a:lnTo>
                                <a:lnTo>
                                  <a:pt x="6096" y="0"/>
                                </a:lnTo>
                                <a:close/>
                              </a:path>
                            </a:pathLst>
                          </a:custGeom>
                          <a:solidFill>
                            <a:srgbClr val="000000"/>
                          </a:solidFill>
                        </wps:spPr>
                        <wps:bodyPr wrap="square" lIns="0" tIns="0" rIns="0" bIns="0" rtlCol="0">
                          <a:prstTxWarp prst="textNoShape">
                            <a:avLst/>
                          </a:prstTxWarp>
                          <a:noAutofit/>
                        </wps:bodyPr>
                      </wps:wsp>
                      <wps:wsp>
                        <wps:cNvPr id="1619" name="Graphic 1619"/>
                        <wps:cNvSpPr/>
                        <wps:spPr>
                          <a:xfrm>
                            <a:off x="56388" y="2439035"/>
                            <a:ext cx="5255895" cy="208915"/>
                          </a:xfrm>
                          <a:custGeom>
                            <a:avLst/>
                            <a:gdLst/>
                            <a:ahLst/>
                            <a:cxnLst/>
                            <a:rect l="l" t="t" r="r" b="b"/>
                            <a:pathLst>
                              <a:path w="5255895" h="208915">
                                <a:moveTo>
                                  <a:pt x="5255641" y="0"/>
                                </a:moveTo>
                                <a:lnTo>
                                  <a:pt x="0" y="0"/>
                                </a:lnTo>
                                <a:lnTo>
                                  <a:pt x="0" y="208787"/>
                                </a:lnTo>
                                <a:lnTo>
                                  <a:pt x="5255641" y="208787"/>
                                </a:lnTo>
                                <a:lnTo>
                                  <a:pt x="5255641" y="0"/>
                                </a:lnTo>
                                <a:close/>
                              </a:path>
                            </a:pathLst>
                          </a:custGeom>
                          <a:solidFill>
                            <a:srgbClr val="F1F1F1"/>
                          </a:solidFill>
                        </wps:spPr>
                        <wps:bodyPr wrap="square" lIns="0" tIns="0" rIns="0" bIns="0" rtlCol="0">
                          <a:prstTxWarp prst="textNoShape">
                            <a:avLst/>
                          </a:prstTxWarp>
                          <a:noAutofit/>
                        </wps:bodyPr>
                      </wps:wsp>
                      <wps:wsp>
                        <wps:cNvPr id="1620" name="Graphic 1620"/>
                        <wps:cNvSpPr/>
                        <wps:spPr>
                          <a:xfrm>
                            <a:off x="0" y="2439035"/>
                            <a:ext cx="6350" cy="208915"/>
                          </a:xfrm>
                          <a:custGeom>
                            <a:avLst/>
                            <a:gdLst/>
                            <a:ahLst/>
                            <a:cxnLst/>
                            <a:rect l="l" t="t" r="r" b="b"/>
                            <a:pathLst>
                              <a:path w="6350" h="208915">
                                <a:moveTo>
                                  <a:pt x="6096" y="0"/>
                                </a:moveTo>
                                <a:lnTo>
                                  <a:pt x="0" y="0"/>
                                </a:lnTo>
                                <a:lnTo>
                                  <a:pt x="0" y="208787"/>
                                </a:lnTo>
                                <a:lnTo>
                                  <a:pt x="6096" y="208787"/>
                                </a:lnTo>
                                <a:lnTo>
                                  <a:pt x="6096" y="0"/>
                                </a:lnTo>
                                <a:close/>
                              </a:path>
                            </a:pathLst>
                          </a:custGeom>
                          <a:solidFill>
                            <a:srgbClr val="000000"/>
                          </a:solidFill>
                        </wps:spPr>
                        <wps:bodyPr wrap="square" lIns="0" tIns="0" rIns="0" bIns="0" rtlCol="0">
                          <a:prstTxWarp prst="textNoShape">
                            <a:avLst/>
                          </a:prstTxWarp>
                          <a:noAutofit/>
                        </wps:bodyPr>
                      </wps:wsp>
                      <wps:wsp>
                        <wps:cNvPr id="1621" name="Graphic 1621"/>
                        <wps:cNvSpPr/>
                        <wps:spPr>
                          <a:xfrm>
                            <a:off x="56388" y="2647823"/>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22" name="Graphic 1622"/>
                        <wps:cNvSpPr/>
                        <wps:spPr>
                          <a:xfrm>
                            <a:off x="0" y="2647823"/>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23" name="Graphic 1623"/>
                        <wps:cNvSpPr/>
                        <wps:spPr>
                          <a:xfrm>
                            <a:off x="56388" y="2855086"/>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24" name="Graphic 1624"/>
                        <wps:cNvSpPr/>
                        <wps:spPr>
                          <a:xfrm>
                            <a:off x="0" y="2855086"/>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25" name="Graphic 1625"/>
                        <wps:cNvSpPr/>
                        <wps:spPr>
                          <a:xfrm>
                            <a:off x="56388" y="3062351"/>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26" name="Graphic 1626"/>
                        <wps:cNvSpPr/>
                        <wps:spPr>
                          <a:xfrm>
                            <a:off x="0" y="3062351"/>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27" name="Graphic 1627"/>
                        <wps:cNvSpPr/>
                        <wps:spPr>
                          <a:xfrm>
                            <a:off x="56388" y="3269615"/>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28" name="Graphic 1628"/>
                        <wps:cNvSpPr/>
                        <wps:spPr>
                          <a:xfrm>
                            <a:off x="0" y="3269615"/>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29" name="Graphic 1629"/>
                        <wps:cNvSpPr/>
                        <wps:spPr>
                          <a:xfrm>
                            <a:off x="56388" y="3476878"/>
                            <a:ext cx="5255895" cy="121920"/>
                          </a:xfrm>
                          <a:custGeom>
                            <a:avLst/>
                            <a:gdLst/>
                            <a:ahLst/>
                            <a:cxnLst/>
                            <a:rect l="l" t="t" r="r" b="b"/>
                            <a:pathLst>
                              <a:path w="5255895" h="121920">
                                <a:moveTo>
                                  <a:pt x="5255641" y="0"/>
                                </a:moveTo>
                                <a:lnTo>
                                  <a:pt x="0" y="0"/>
                                </a:lnTo>
                                <a:lnTo>
                                  <a:pt x="0" y="121920"/>
                                </a:lnTo>
                                <a:lnTo>
                                  <a:pt x="5255641" y="121920"/>
                                </a:lnTo>
                                <a:lnTo>
                                  <a:pt x="5255641" y="0"/>
                                </a:lnTo>
                                <a:close/>
                              </a:path>
                            </a:pathLst>
                          </a:custGeom>
                          <a:solidFill>
                            <a:srgbClr val="F1F1F1"/>
                          </a:solidFill>
                        </wps:spPr>
                        <wps:bodyPr wrap="square" lIns="0" tIns="0" rIns="0" bIns="0" rtlCol="0">
                          <a:prstTxWarp prst="textNoShape">
                            <a:avLst/>
                          </a:prstTxWarp>
                          <a:noAutofit/>
                        </wps:bodyPr>
                      </wps:wsp>
                      <wps:wsp>
                        <wps:cNvPr id="1630" name="Graphic 1630"/>
                        <wps:cNvSpPr/>
                        <wps:spPr>
                          <a:xfrm>
                            <a:off x="0" y="3476878"/>
                            <a:ext cx="6350" cy="121920"/>
                          </a:xfrm>
                          <a:custGeom>
                            <a:avLst/>
                            <a:gdLst/>
                            <a:ahLst/>
                            <a:cxnLst/>
                            <a:rect l="l" t="t" r="r" b="b"/>
                            <a:pathLst>
                              <a:path w="6350" h="121920">
                                <a:moveTo>
                                  <a:pt x="6096" y="0"/>
                                </a:moveTo>
                                <a:lnTo>
                                  <a:pt x="0" y="0"/>
                                </a:lnTo>
                                <a:lnTo>
                                  <a:pt x="0" y="121920"/>
                                </a:lnTo>
                                <a:lnTo>
                                  <a:pt x="6096" y="121920"/>
                                </a:lnTo>
                                <a:lnTo>
                                  <a:pt x="6096" y="0"/>
                                </a:lnTo>
                                <a:close/>
                              </a:path>
                            </a:pathLst>
                          </a:custGeom>
                          <a:solidFill>
                            <a:srgbClr val="000000"/>
                          </a:solidFill>
                        </wps:spPr>
                        <wps:bodyPr wrap="square" lIns="0" tIns="0" rIns="0" bIns="0" rtlCol="0">
                          <a:prstTxWarp prst="textNoShape">
                            <a:avLst/>
                          </a:prstTxWarp>
                          <a:noAutofit/>
                        </wps:bodyPr>
                      </wps:wsp>
                      <wps:wsp>
                        <wps:cNvPr id="1631" name="Graphic 1631"/>
                        <wps:cNvSpPr/>
                        <wps:spPr>
                          <a:xfrm>
                            <a:off x="56388" y="3598798"/>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32" name="Graphic 1632"/>
                        <wps:cNvSpPr/>
                        <wps:spPr>
                          <a:xfrm>
                            <a:off x="0" y="3598798"/>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33" name="Graphic 1633"/>
                        <wps:cNvSpPr/>
                        <wps:spPr>
                          <a:xfrm>
                            <a:off x="56388" y="3806063"/>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34" name="Graphic 1634"/>
                        <wps:cNvSpPr/>
                        <wps:spPr>
                          <a:xfrm>
                            <a:off x="0" y="3806063"/>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35" name="Graphic 1635"/>
                        <wps:cNvSpPr/>
                        <wps:spPr>
                          <a:xfrm>
                            <a:off x="56388" y="4013327"/>
                            <a:ext cx="5255895" cy="207645"/>
                          </a:xfrm>
                          <a:custGeom>
                            <a:avLst/>
                            <a:gdLst/>
                            <a:ahLst/>
                            <a:cxnLst/>
                            <a:rect l="l" t="t" r="r" b="b"/>
                            <a:pathLst>
                              <a:path w="5255895" h="207645">
                                <a:moveTo>
                                  <a:pt x="5255641" y="0"/>
                                </a:moveTo>
                                <a:lnTo>
                                  <a:pt x="0" y="0"/>
                                </a:lnTo>
                                <a:lnTo>
                                  <a:pt x="0" y="207263"/>
                                </a:lnTo>
                                <a:lnTo>
                                  <a:pt x="5255641" y="207263"/>
                                </a:lnTo>
                                <a:lnTo>
                                  <a:pt x="5255641" y="0"/>
                                </a:lnTo>
                                <a:close/>
                              </a:path>
                            </a:pathLst>
                          </a:custGeom>
                          <a:solidFill>
                            <a:srgbClr val="F1F1F1"/>
                          </a:solidFill>
                        </wps:spPr>
                        <wps:bodyPr wrap="square" lIns="0" tIns="0" rIns="0" bIns="0" rtlCol="0">
                          <a:prstTxWarp prst="textNoShape">
                            <a:avLst/>
                          </a:prstTxWarp>
                          <a:noAutofit/>
                        </wps:bodyPr>
                      </wps:wsp>
                      <wps:wsp>
                        <wps:cNvPr id="1636" name="Graphic 1636"/>
                        <wps:cNvSpPr/>
                        <wps:spPr>
                          <a:xfrm>
                            <a:off x="0" y="4013327"/>
                            <a:ext cx="6350" cy="207645"/>
                          </a:xfrm>
                          <a:custGeom>
                            <a:avLst/>
                            <a:gdLst/>
                            <a:ahLst/>
                            <a:cxnLst/>
                            <a:rect l="l" t="t" r="r" b="b"/>
                            <a:pathLst>
                              <a:path w="6350" h="207645">
                                <a:moveTo>
                                  <a:pt x="6096" y="0"/>
                                </a:moveTo>
                                <a:lnTo>
                                  <a:pt x="0" y="0"/>
                                </a:lnTo>
                                <a:lnTo>
                                  <a:pt x="0" y="207263"/>
                                </a:lnTo>
                                <a:lnTo>
                                  <a:pt x="6096" y="207263"/>
                                </a:lnTo>
                                <a:lnTo>
                                  <a:pt x="6096" y="0"/>
                                </a:lnTo>
                                <a:close/>
                              </a:path>
                            </a:pathLst>
                          </a:custGeom>
                          <a:solidFill>
                            <a:srgbClr val="000000"/>
                          </a:solidFill>
                        </wps:spPr>
                        <wps:bodyPr wrap="square" lIns="0" tIns="0" rIns="0" bIns="0" rtlCol="0">
                          <a:prstTxWarp prst="textNoShape">
                            <a:avLst/>
                          </a:prstTxWarp>
                          <a:noAutofit/>
                        </wps:bodyPr>
                      </wps:wsp>
                      <wps:wsp>
                        <wps:cNvPr id="1637" name="Graphic 1637"/>
                        <wps:cNvSpPr/>
                        <wps:spPr>
                          <a:xfrm>
                            <a:off x="56388" y="4220590"/>
                            <a:ext cx="5255895" cy="208915"/>
                          </a:xfrm>
                          <a:custGeom>
                            <a:avLst/>
                            <a:gdLst/>
                            <a:ahLst/>
                            <a:cxnLst/>
                            <a:rect l="l" t="t" r="r" b="b"/>
                            <a:pathLst>
                              <a:path w="5255895" h="208915">
                                <a:moveTo>
                                  <a:pt x="5255641" y="0"/>
                                </a:moveTo>
                                <a:lnTo>
                                  <a:pt x="0" y="0"/>
                                </a:lnTo>
                                <a:lnTo>
                                  <a:pt x="0" y="208787"/>
                                </a:lnTo>
                                <a:lnTo>
                                  <a:pt x="5255641" y="208787"/>
                                </a:lnTo>
                                <a:lnTo>
                                  <a:pt x="5255641" y="0"/>
                                </a:lnTo>
                                <a:close/>
                              </a:path>
                            </a:pathLst>
                          </a:custGeom>
                          <a:solidFill>
                            <a:srgbClr val="F1F1F1"/>
                          </a:solidFill>
                        </wps:spPr>
                        <wps:bodyPr wrap="square" lIns="0" tIns="0" rIns="0" bIns="0" rtlCol="0">
                          <a:prstTxWarp prst="textNoShape">
                            <a:avLst/>
                          </a:prstTxWarp>
                          <a:noAutofit/>
                        </wps:bodyPr>
                      </wps:wsp>
                      <wps:wsp>
                        <wps:cNvPr id="1638" name="Graphic 1638"/>
                        <wps:cNvSpPr/>
                        <wps:spPr>
                          <a:xfrm>
                            <a:off x="0" y="4220590"/>
                            <a:ext cx="6350" cy="208915"/>
                          </a:xfrm>
                          <a:custGeom>
                            <a:avLst/>
                            <a:gdLst/>
                            <a:ahLst/>
                            <a:cxnLst/>
                            <a:rect l="l" t="t" r="r" b="b"/>
                            <a:pathLst>
                              <a:path w="6350" h="208915">
                                <a:moveTo>
                                  <a:pt x="6096" y="0"/>
                                </a:moveTo>
                                <a:lnTo>
                                  <a:pt x="0" y="0"/>
                                </a:lnTo>
                                <a:lnTo>
                                  <a:pt x="0" y="208787"/>
                                </a:lnTo>
                                <a:lnTo>
                                  <a:pt x="6096" y="208787"/>
                                </a:lnTo>
                                <a:lnTo>
                                  <a:pt x="6096"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1639" name="Image 1639" descr="Зображення, що містить коло, Графіка, Шрифт, логотип  Вміст на основі ШІ може бути неправильним."/>
                          <pic:cNvPicPr/>
                        </pic:nvPicPr>
                        <pic:blipFill>
                          <a:blip r:embed="rId19" cstate="print"/>
                          <a:stretch>
                            <a:fillRect/>
                          </a:stretch>
                        </pic:blipFill>
                        <pic:spPr>
                          <a:xfrm>
                            <a:off x="1975180" y="339343"/>
                            <a:ext cx="143510" cy="143509"/>
                          </a:xfrm>
                          <a:prstGeom prst="rect">
                            <a:avLst/>
                          </a:prstGeom>
                        </pic:spPr>
                      </pic:pic>
                      <pic:pic xmlns:pic="http://schemas.openxmlformats.org/drawingml/2006/picture">
                        <pic:nvPicPr>
                          <pic:cNvPr id="1640" name="Image 1640" descr="Зображення, що містить коло, Графіка, Шрифт, логотип  Вміст на основі ШІ може бути неправильним."/>
                          <pic:cNvPicPr/>
                        </pic:nvPicPr>
                        <pic:blipFill>
                          <a:blip r:embed="rId19" cstate="print"/>
                          <a:stretch>
                            <a:fillRect/>
                          </a:stretch>
                        </pic:blipFill>
                        <pic:spPr>
                          <a:xfrm>
                            <a:off x="1929079" y="1290574"/>
                            <a:ext cx="143510" cy="143509"/>
                          </a:xfrm>
                          <a:prstGeom prst="rect">
                            <a:avLst/>
                          </a:prstGeom>
                        </pic:spPr>
                      </pic:pic>
                      <pic:pic xmlns:pic="http://schemas.openxmlformats.org/drawingml/2006/picture">
                        <pic:nvPicPr>
                          <pic:cNvPr id="1641" name="Image 1641" descr="Зображення, що містить коло, Графіка, Шрифт, логотип  Вміст на основі ШІ може бути неправильним."/>
                          <pic:cNvPicPr/>
                        </pic:nvPicPr>
                        <pic:blipFill>
                          <a:blip r:embed="rId19" cstate="print"/>
                          <a:stretch>
                            <a:fillRect/>
                          </a:stretch>
                        </pic:blipFill>
                        <pic:spPr>
                          <a:xfrm>
                            <a:off x="2302840" y="2449322"/>
                            <a:ext cx="143510" cy="143510"/>
                          </a:xfrm>
                          <a:prstGeom prst="rect">
                            <a:avLst/>
                          </a:prstGeom>
                        </pic:spPr>
                      </pic:pic>
                      <pic:pic xmlns:pic="http://schemas.openxmlformats.org/drawingml/2006/picture">
                        <pic:nvPicPr>
                          <pic:cNvPr id="1642" name="Image 1642" descr="Зображення, що містить коло, Графіка, Шрифт, логотип  Вміст на основі ШІ може бути неправильним."/>
                          <pic:cNvPicPr/>
                        </pic:nvPicPr>
                        <pic:blipFill>
                          <a:blip r:embed="rId19" cstate="print"/>
                          <a:stretch>
                            <a:fillRect/>
                          </a:stretch>
                        </pic:blipFill>
                        <pic:spPr>
                          <a:xfrm>
                            <a:off x="2463495" y="3608070"/>
                            <a:ext cx="143510" cy="143510"/>
                          </a:xfrm>
                          <a:prstGeom prst="rect">
                            <a:avLst/>
                          </a:prstGeom>
                        </pic:spPr>
                      </pic:pic>
                      <wps:wsp>
                        <wps:cNvPr id="1643" name="Textbox 1643"/>
                        <wps:cNvSpPr txBox="1"/>
                        <wps:spPr>
                          <a:xfrm>
                            <a:off x="56388" y="0"/>
                            <a:ext cx="5255895" cy="4429760"/>
                          </a:xfrm>
                          <a:prstGeom prst="rect">
                            <a:avLst/>
                          </a:prstGeom>
                        </wps:spPr>
                        <wps:txbx>
                          <w:txbxContent>
                            <w:p w:rsidR="00A71326" w:rsidRPr="00C67D95" w:rsidRDefault="00A71326">
                              <w:pPr>
                                <w:spacing w:before="35"/>
                                <w:ind w:left="28"/>
                                <w:rPr>
                                  <w:sz w:val="24"/>
                                  <w:lang w:val="ru-RU"/>
                                </w:rPr>
                              </w:pPr>
                              <w:r w:rsidRPr="00C67D95">
                                <w:rPr>
                                  <w:w w:val="90"/>
                                  <w:sz w:val="24"/>
                                  <w:lang w:val="ru-RU"/>
                                </w:rPr>
                                <w:t>НАУКОВО-ДОСЛІДНА</w:t>
                              </w:r>
                              <w:r w:rsidRPr="00C67D95">
                                <w:rPr>
                                  <w:spacing w:val="53"/>
                                  <w:sz w:val="24"/>
                                  <w:lang w:val="ru-RU"/>
                                </w:rPr>
                                <w:t xml:space="preserve"> </w:t>
                              </w:r>
                              <w:r w:rsidRPr="00C67D95">
                                <w:rPr>
                                  <w:spacing w:val="-2"/>
                                  <w:w w:val="90"/>
                                  <w:sz w:val="24"/>
                                  <w:lang w:val="ru-RU"/>
                                </w:rPr>
                                <w:t>ГРУПА:</w:t>
                              </w:r>
                            </w:p>
                            <w:p w:rsidR="00A71326" w:rsidRPr="00C67D95" w:rsidRDefault="00A71326">
                              <w:pPr>
                                <w:spacing w:before="248"/>
                                <w:ind w:left="28"/>
                                <w:rPr>
                                  <w:sz w:val="24"/>
                                  <w:lang w:val="ru-RU"/>
                                </w:rPr>
                              </w:pPr>
                              <w:hyperlink r:id="rId20">
                                <w:r w:rsidRPr="00C67D95">
                                  <w:rPr>
                                    <w:sz w:val="24"/>
                                    <w:lang w:val="ru-RU"/>
                                  </w:rPr>
                                  <w:t>Гріщенко</w:t>
                                </w:r>
                                <w:r w:rsidRPr="00C67D95">
                                  <w:rPr>
                                    <w:spacing w:val="11"/>
                                    <w:sz w:val="24"/>
                                    <w:lang w:val="ru-RU"/>
                                  </w:rPr>
                                  <w:t xml:space="preserve"> </w:t>
                                </w:r>
                                <w:r w:rsidRPr="00C67D95">
                                  <w:rPr>
                                    <w:sz w:val="24"/>
                                    <w:lang w:val="ru-RU"/>
                                  </w:rPr>
                                  <w:t>Ірина</w:t>
                                </w:r>
                                <w:r w:rsidRPr="00C67D95">
                                  <w:rPr>
                                    <w:spacing w:val="8"/>
                                    <w:sz w:val="24"/>
                                    <w:lang w:val="ru-RU"/>
                                  </w:rPr>
                                  <w:t xml:space="preserve"> </w:t>
                                </w:r>
                                <w:r w:rsidRPr="00C67D95">
                                  <w:rPr>
                                    <w:spacing w:val="-2"/>
                                    <w:sz w:val="24"/>
                                    <w:lang w:val="ru-RU"/>
                                  </w:rPr>
                                  <w:t>Василівна</w:t>
                                </w:r>
                              </w:hyperlink>
                            </w:p>
                            <w:p w:rsidR="00A71326" w:rsidRPr="00C67D95" w:rsidRDefault="00A71326">
                              <w:pPr>
                                <w:spacing w:before="54" w:line="283" w:lineRule="auto"/>
                                <w:ind w:left="28" w:right="1079"/>
                                <w:rPr>
                                  <w:rFonts w:ascii="Trebuchet MS" w:hAnsi="Trebuchet MS"/>
                                  <w:i/>
                                  <w:sz w:val="24"/>
                                  <w:lang w:val="ru-RU"/>
                                </w:rPr>
                              </w:pPr>
                              <w:r w:rsidRPr="00C67D95">
                                <w:rPr>
                                  <w:sz w:val="24"/>
                                  <w:lang w:val="ru-RU"/>
                                </w:rPr>
                                <w:t>викладач</w:t>
                              </w:r>
                              <w:r w:rsidRPr="00C67D95">
                                <w:rPr>
                                  <w:spacing w:val="-7"/>
                                  <w:sz w:val="24"/>
                                  <w:lang w:val="ru-RU"/>
                                </w:rPr>
                                <w:t xml:space="preserve"> </w:t>
                              </w:r>
                              <w:r w:rsidRPr="00C67D95">
                                <w:rPr>
                                  <w:sz w:val="24"/>
                                  <w:lang w:val="ru-RU"/>
                                </w:rPr>
                                <w:t>кафедри</w:t>
                              </w:r>
                              <w:r w:rsidRPr="00C67D95">
                                <w:rPr>
                                  <w:spacing w:val="-5"/>
                                  <w:sz w:val="24"/>
                                  <w:lang w:val="ru-RU"/>
                                </w:rPr>
                                <w:t xml:space="preserve"> </w:t>
                              </w:r>
                              <w:r w:rsidRPr="00C67D95">
                                <w:rPr>
                                  <w:sz w:val="24"/>
                                  <w:lang w:val="ru-RU"/>
                                </w:rPr>
                                <w:t>правознавства</w:t>
                              </w:r>
                              <w:r w:rsidRPr="00C67D95">
                                <w:rPr>
                                  <w:spacing w:val="-7"/>
                                  <w:sz w:val="24"/>
                                  <w:lang w:val="ru-RU"/>
                                </w:rPr>
                                <w:t xml:space="preserve"> </w:t>
                              </w:r>
                              <w:r w:rsidRPr="00C67D95">
                                <w:rPr>
                                  <w:sz w:val="24"/>
                                  <w:lang w:val="ru-RU"/>
                                </w:rPr>
                                <w:t>і</w:t>
                              </w:r>
                              <w:r w:rsidRPr="00C67D95">
                                <w:rPr>
                                  <w:spacing w:val="-4"/>
                                  <w:sz w:val="24"/>
                                  <w:lang w:val="ru-RU"/>
                                </w:rPr>
                                <w:t xml:space="preserve"> </w:t>
                              </w:r>
                              <w:r w:rsidRPr="00C67D95">
                                <w:rPr>
                                  <w:sz w:val="24"/>
                                  <w:lang w:val="ru-RU"/>
                                </w:rPr>
                                <w:t>гуманітарних</w:t>
                              </w:r>
                              <w:r w:rsidRPr="00C67D95">
                                <w:rPr>
                                  <w:spacing w:val="-5"/>
                                  <w:sz w:val="24"/>
                                  <w:lang w:val="ru-RU"/>
                                </w:rPr>
                                <w:t xml:space="preserve"> </w:t>
                              </w:r>
                              <w:r w:rsidRPr="00C67D95">
                                <w:rPr>
                                  <w:sz w:val="24"/>
                                  <w:lang w:val="ru-RU"/>
                                </w:rPr>
                                <w:t xml:space="preserve">дисциплін </w:t>
                              </w:r>
                              <w:r w:rsidRPr="00C67D95">
                                <w:rPr>
                                  <w:rFonts w:ascii="Trebuchet MS" w:hAnsi="Trebuchet MS"/>
                                  <w:i/>
                                  <w:spacing w:val="-2"/>
                                  <w:sz w:val="24"/>
                                  <w:lang w:val="ru-RU"/>
                                </w:rPr>
                                <w:t>Вінницький навчально-науковий інститут економіки Західноукраїнського</w:t>
                              </w:r>
                              <w:r w:rsidRPr="00C67D95">
                                <w:rPr>
                                  <w:rFonts w:ascii="Trebuchet MS" w:hAnsi="Trebuchet MS"/>
                                  <w:i/>
                                  <w:spacing w:val="-11"/>
                                  <w:sz w:val="24"/>
                                  <w:lang w:val="ru-RU"/>
                                </w:rPr>
                                <w:t xml:space="preserve"> </w:t>
                              </w:r>
                              <w:r w:rsidRPr="00C67D95">
                                <w:rPr>
                                  <w:rFonts w:ascii="Trebuchet MS" w:hAnsi="Trebuchet MS"/>
                                  <w:i/>
                                  <w:spacing w:val="-2"/>
                                  <w:sz w:val="24"/>
                                  <w:lang w:val="ru-RU"/>
                                </w:rPr>
                                <w:t>національного</w:t>
                              </w:r>
                              <w:r w:rsidRPr="00C67D95">
                                <w:rPr>
                                  <w:rFonts w:ascii="Trebuchet MS" w:hAnsi="Trebuchet MS"/>
                                  <w:i/>
                                  <w:spacing w:val="-11"/>
                                  <w:sz w:val="24"/>
                                  <w:lang w:val="ru-RU"/>
                                </w:rPr>
                                <w:t xml:space="preserve"> </w:t>
                              </w:r>
                              <w:r w:rsidRPr="00C67D95">
                                <w:rPr>
                                  <w:rFonts w:ascii="Trebuchet MS" w:hAnsi="Trebuchet MS"/>
                                  <w:i/>
                                  <w:spacing w:val="-2"/>
                                  <w:sz w:val="24"/>
                                  <w:lang w:val="ru-RU"/>
                                </w:rPr>
                                <w:t>університету,</w:t>
                              </w:r>
                              <w:r w:rsidRPr="00C67D95">
                                <w:rPr>
                                  <w:rFonts w:ascii="Trebuchet MS" w:hAnsi="Trebuchet MS"/>
                                  <w:i/>
                                  <w:spacing w:val="-11"/>
                                  <w:sz w:val="24"/>
                                  <w:lang w:val="ru-RU"/>
                                </w:rPr>
                                <w:t xml:space="preserve"> </w:t>
                              </w:r>
                              <w:r w:rsidRPr="00C67D95">
                                <w:rPr>
                                  <w:rFonts w:ascii="Trebuchet MS" w:hAnsi="Trebuchet MS"/>
                                  <w:i/>
                                  <w:spacing w:val="-2"/>
                                  <w:sz w:val="24"/>
                                  <w:lang w:val="ru-RU"/>
                                </w:rPr>
                                <w:t>Україна</w:t>
                              </w:r>
                            </w:p>
                            <w:p w:rsidR="00A71326" w:rsidRPr="00C67D95" w:rsidRDefault="00A71326">
                              <w:pPr>
                                <w:spacing w:before="193" w:line="288" w:lineRule="auto"/>
                                <w:ind w:left="28" w:right="4980"/>
                                <w:rPr>
                                  <w:sz w:val="24"/>
                                  <w:lang w:val="ru-RU"/>
                                </w:rPr>
                              </w:pPr>
                              <w:hyperlink r:id="rId21">
                                <w:r w:rsidRPr="00C67D95">
                                  <w:rPr>
                                    <w:sz w:val="24"/>
                                    <w:lang w:val="ru-RU"/>
                                  </w:rPr>
                                  <w:t>Сисоєва Інна Миколаївна</w:t>
                                </w:r>
                              </w:hyperlink>
                              <w:r w:rsidRPr="00C67D95">
                                <w:rPr>
                                  <w:sz w:val="24"/>
                                  <w:lang w:val="ru-RU"/>
                                </w:rPr>
                                <w:t xml:space="preserve"> </w:t>
                              </w:r>
                              <w:r w:rsidRPr="00C67D95">
                                <w:rPr>
                                  <w:spacing w:val="-2"/>
                                  <w:sz w:val="24"/>
                                  <w:lang w:val="ru-RU"/>
                                </w:rPr>
                                <w:t>доктор</w:t>
                              </w:r>
                              <w:r w:rsidRPr="00C67D95">
                                <w:rPr>
                                  <w:spacing w:val="-11"/>
                                  <w:sz w:val="24"/>
                                  <w:lang w:val="ru-RU"/>
                                </w:rPr>
                                <w:t xml:space="preserve"> </w:t>
                              </w:r>
                              <w:r w:rsidRPr="00C67D95">
                                <w:rPr>
                                  <w:spacing w:val="-2"/>
                                  <w:sz w:val="24"/>
                                  <w:lang w:val="ru-RU"/>
                                </w:rPr>
                                <w:t>екон.</w:t>
                              </w:r>
                              <w:r w:rsidRPr="00C67D95">
                                <w:rPr>
                                  <w:spacing w:val="-12"/>
                                  <w:sz w:val="24"/>
                                  <w:lang w:val="ru-RU"/>
                                </w:rPr>
                                <w:t xml:space="preserve"> </w:t>
                              </w:r>
                              <w:r w:rsidRPr="00C67D95">
                                <w:rPr>
                                  <w:spacing w:val="-2"/>
                                  <w:sz w:val="24"/>
                                  <w:lang w:val="ru-RU"/>
                                </w:rPr>
                                <w:t>наук,</w:t>
                              </w:r>
                              <w:r w:rsidRPr="00C67D95">
                                <w:rPr>
                                  <w:spacing w:val="-11"/>
                                  <w:sz w:val="24"/>
                                  <w:lang w:val="ru-RU"/>
                                </w:rPr>
                                <w:t xml:space="preserve"> </w:t>
                              </w:r>
                              <w:r w:rsidRPr="00C67D95">
                                <w:rPr>
                                  <w:spacing w:val="-2"/>
                                  <w:sz w:val="24"/>
                                  <w:lang w:val="ru-RU"/>
                                </w:rPr>
                                <w:t>професор,</w:t>
                              </w:r>
                            </w:p>
                            <w:p w:rsidR="00A71326" w:rsidRPr="00C67D95" w:rsidRDefault="00A71326">
                              <w:pPr>
                                <w:spacing w:before="1" w:line="283" w:lineRule="auto"/>
                                <w:ind w:left="28" w:right="1819"/>
                                <w:rPr>
                                  <w:rFonts w:ascii="Trebuchet MS" w:hAnsi="Trebuchet MS"/>
                                  <w:i/>
                                  <w:sz w:val="24"/>
                                  <w:lang w:val="ru-RU"/>
                                </w:rPr>
                              </w:pPr>
                              <w:r w:rsidRPr="00C67D95">
                                <w:rPr>
                                  <w:sz w:val="24"/>
                                  <w:lang w:val="ru-RU"/>
                                </w:rPr>
                                <w:t xml:space="preserve">професор кафедри економіки, обліку та оподаткування </w:t>
                              </w:r>
                              <w:r w:rsidRPr="00C67D95">
                                <w:rPr>
                                  <w:rFonts w:ascii="Trebuchet MS" w:hAnsi="Trebuchet MS"/>
                                  <w:i/>
                                  <w:spacing w:val="-2"/>
                                  <w:sz w:val="24"/>
                                  <w:lang w:val="ru-RU"/>
                                </w:rPr>
                                <w:t xml:space="preserve">Вінницький навчально-науковий інститут економіки </w:t>
                              </w:r>
                              <w:r w:rsidRPr="00C67D95">
                                <w:rPr>
                                  <w:rFonts w:ascii="Trebuchet MS" w:hAnsi="Trebuchet MS"/>
                                  <w:i/>
                                  <w:spacing w:val="-6"/>
                                  <w:sz w:val="24"/>
                                  <w:lang w:val="ru-RU"/>
                                </w:rPr>
                                <w:t>Західноукраїнського національного університету, Україна</w:t>
                              </w:r>
                            </w:p>
                            <w:p w:rsidR="00A71326" w:rsidRPr="00C67D95" w:rsidRDefault="00A71326">
                              <w:pPr>
                                <w:spacing w:before="194"/>
                                <w:ind w:left="28"/>
                                <w:rPr>
                                  <w:sz w:val="24"/>
                                  <w:lang w:val="ru-RU"/>
                                </w:rPr>
                              </w:pPr>
                              <w:hyperlink r:id="rId22">
                                <w:r w:rsidRPr="00C67D95">
                                  <w:rPr>
                                    <w:sz w:val="24"/>
                                    <w:lang w:val="ru-RU"/>
                                  </w:rPr>
                                  <w:t>Циганчук</w:t>
                                </w:r>
                                <w:r w:rsidRPr="00C67D95">
                                  <w:rPr>
                                    <w:spacing w:val="-11"/>
                                    <w:sz w:val="24"/>
                                    <w:lang w:val="ru-RU"/>
                                  </w:rPr>
                                  <w:t xml:space="preserve"> </w:t>
                                </w:r>
                                <w:r w:rsidRPr="00C67D95">
                                  <w:rPr>
                                    <w:sz w:val="24"/>
                                    <w:lang w:val="ru-RU"/>
                                  </w:rPr>
                                  <w:t>Вадим</w:t>
                                </w:r>
                                <w:r w:rsidRPr="00C67D95">
                                  <w:rPr>
                                    <w:spacing w:val="-10"/>
                                    <w:sz w:val="24"/>
                                    <w:lang w:val="ru-RU"/>
                                  </w:rPr>
                                  <w:t xml:space="preserve"> </w:t>
                                </w:r>
                                <w:r w:rsidRPr="00C67D95">
                                  <w:rPr>
                                    <w:spacing w:val="-2"/>
                                    <w:sz w:val="24"/>
                                    <w:lang w:val="ru-RU"/>
                                  </w:rPr>
                                  <w:t>Анатолійович</w:t>
                                </w:r>
                              </w:hyperlink>
                            </w:p>
                            <w:p w:rsidR="00A71326" w:rsidRPr="00C67D95" w:rsidRDefault="00A71326">
                              <w:pPr>
                                <w:spacing w:before="57" w:line="288" w:lineRule="auto"/>
                                <w:ind w:left="28" w:right="1079"/>
                                <w:rPr>
                                  <w:sz w:val="24"/>
                                  <w:lang w:val="ru-RU"/>
                                </w:rPr>
                              </w:pPr>
                              <w:r w:rsidRPr="00C67D95">
                                <w:rPr>
                                  <w:sz w:val="24"/>
                                  <w:lang w:val="ru-RU"/>
                                </w:rPr>
                                <w:t>викладач</w:t>
                              </w:r>
                              <w:r w:rsidRPr="00C67D95">
                                <w:rPr>
                                  <w:spacing w:val="-3"/>
                                  <w:sz w:val="24"/>
                                  <w:lang w:val="ru-RU"/>
                                </w:rPr>
                                <w:t xml:space="preserve"> </w:t>
                              </w:r>
                              <w:r w:rsidRPr="00C67D95">
                                <w:rPr>
                                  <w:sz w:val="24"/>
                                  <w:lang w:val="ru-RU"/>
                                </w:rPr>
                                <w:t>циклової комісії фінансово-облікових</w:t>
                              </w:r>
                              <w:r w:rsidRPr="00C67D95">
                                <w:rPr>
                                  <w:spacing w:val="-1"/>
                                  <w:sz w:val="24"/>
                                  <w:lang w:val="ru-RU"/>
                                </w:rPr>
                                <w:t xml:space="preserve"> </w:t>
                              </w:r>
                              <w:r w:rsidRPr="00C67D95">
                                <w:rPr>
                                  <w:sz w:val="24"/>
                                  <w:lang w:val="ru-RU"/>
                                </w:rPr>
                                <w:t>та</w:t>
                              </w:r>
                              <w:r w:rsidRPr="00C67D95">
                                <w:rPr>
                                  <w:spacing w:val="-3"/>
                                  <w:sz w:val="24"/>
                                  <w:lang w:val="ru-RU"/>
                                </w:rPr>
                                <w:t xml:space="preserve"> </w:t>
                              </w:r>
                              <w:r w:rsidRPr="00C67D95">
                                <w:rPr>
                                  <w:sz w:val="24"/>
                                  <w:lang w:val="ru-RU"/>
                                </w:rPr>
                                <w:t xml:space="preserve">економічних </w:t>
                              </w:r>
                              <w:r w:rsidRPr="00C67D95">
                                <w:rPr>
                                  <w:spacing w:val="-2"/>
                                  <w:sz w:val="24"/>
                                  <w:lang w:val="ru-RU"/>
                                </w:rPr>
                                <w:t>дисциплін</w:t>
                              </w:r>
                            </w:p>
                            <w:p w:rsidR="00A71326" w:rsidRPr="00C67D95" w:rsidRDefault="00A71326">
                              <w:pPr>
                                <w:spacing w:line="280" w:lineRule="auto"/>
                                <w:ind w:left="28"/>
                                <w:rPr>
                                  <w:rFonts w:ascii="Trebuchet MS" w:hAnsi="Trebuchet MS"/>
                                  <w:i/>
                                  <w:sz w:val="24"/>
                                  <w:lang w:val="ru-RU"/>
                                </w:rPr>
                              </w:pPr>
                              <w:r w:rsidRPr="00C67D95">
                                <w:rPr>
                                  <w:rFonts w:ascii="Trebuchet MS" w:hAnsi="Trebuchet MS"/>
                                  <w:i/>
                                  <w:spacing w:val="-6"/>
                                  <w:sz w:val="24"/>
                                  <w:lang w:val="ru-RU"/>
                                </w:rPr>
                                <w:t>Вінницький</w:t>
                              </w:r>
                              <w:r w:rsidRPr="00C67D95">
                                <w:rPr>
                                  <w:rFonts w:ascii="Trebuchet MS" w:hAnsi="Trebuchet MS"/>
                                  <w:i/>
                                  <w:spacing w:val="-13"/>
                                  <w:sz w:val="24"/>
                                  <w:lang w:val="ru-RU"/>
                                </w:rPr>
                                <w:t xml:space="preserve"> </w:t>
                              </w:r>
                              <w:r w:rsidRPr="00C67D95">
                                <w:rPr>
                                  <w:rFonts w:ascii="Trebuchet MS" w:hAnsi="Trebuchet MS"/>
                                  <w:i/>
                                  <w:spacing w:val="-6"/>
                                  <w:sz w:val="24"/>
                                  <w:lang w:val="ru-RU"/>
                                </w:rPr>
                                <w:t>фаховий</w:t>
                              </w:r>
                              <w:r w:rsidRPr="00C67D95">
                                <w:rPr>
                                  <w:rFonts w:ascii="Trebuchet MS" w:hAnsi="Trebuchet MS"/>
                                  <w:i/>
                                  <w:spacing w:val="-12"/>
                                  <w:sz w:val="24"/>
                                  <w:lang w:val="ru-RU"/>
                                </w:rPr>
                                <w:t xml:space="preserve"> </w:t>
                              </w:r>
                              <w:r w:rsidRPr="00C67D95">
                                <w:rPr>
                                  <w:rFonts w:ascii="Trebuchet MS" w:hAnsi="Trebuchet MS"/>
                                  <w:i/>
                                  <w:spacing w:val="-6"/>
                                  <w:sz w:val="24"/>
                                  <w:lang w:val="ru-RU"/>
                                </w:rPr>
                                <w:t>коледж</w:t>
                              </w:r>
                              <w:r w:rsidRPr="00C67D95">
                                <w:rPr>
                                  <w:rFonts w:ascii="Trebuchet MS" w:hAnsi="Trebuchet MS"/>
                                  <w:i/>
                                  <w:spacing w:val="-12"/>
                                  <w:sz w:val="24"/>
                                  <w:lang w:val="ru-RU"/>
                                </w:rPr>
                                <w:t xml:space="preserve"> </w:t>
                              </w:r>
                              <w:r w:rsidRPr="00C67D95">
                                <w:rPr>
                                  <w:rFonts w:ascii="Trebuchet MS" w:hAnsi="Trebuchet MS"/>
                                  <w:i/>
                                  <w:spacing w:val="-6"/>
                                  <w:sz w:val="24"/>
                                  <w:lang w:val="ru-RU"/>
                                </w:rPr>
                                <w:t>економіки</w:t>
                              </w:r>
                              <w:r w:rsidRPr="00C67D95">
                                <w:rPr>
                                  <w:rFonts w:ascii="Trebuchet MS" w:hAnsi="Trebuchet MS"/>
                                  <w:i/>
                                  <w:spacing w:val="-12"/>
                                  <w:sz w:val="24"/>
                                  <w:lang w:val="ru-RU"/>
                                </w:rPr>
                                <w:t xml:space="preserve"> </w:t>
                              </w:r>
                              <w:r w:rsidRPr="00C67D95">
                                <w:rPr>
                                  <w:rFonts w:ascii="Trebuchet MS" w:hAnsi="Trebuchet MS"/>
                                  <w:i/>
                                  <w:spacing w:val="-6"/>
                                  <w:sz w:val="24"/>
                                  <w:lang w:val="ru-RU"/>
                                </w:rPr>
                                <w:t>та</w:t>
                              </w:r>
                              <w:r w:rsidRPr="00C67D95">
                                <w:rPr>
                                  <w:rFonts w:ascii="Trebuchet MS" w:hAnsi="Trebuchet MS"/>
                                  <w:i/>
                                  <w:spacing w:val="-12"/>
                                  <w:sz w:val="24"/>
                                  <w:lang w:val="ru-RU"/>
                                </w:rPr>
                                <w:t xml:space="preserve"> </w:t>
                              </w:r>
                              <w:r w:rsidRPr="00C67D95">
                                <w:rPr>
                                  <w:rFonts w:ascii="Trebuchet MS" w:hAnsi="Trebuchet MS"/>
                                  <w:i/>
                                  <w:spacing w:val="-6"/>
                                  <w:sz w:val="24"/>
                                  <w:lang w:val="ru-RU"/>
                                </w:rPr>
                                <w:t xml:space="preserve">підприємництва </w:t>
                              </w:r>
                              <w:r w:rsidRPr="00C67D95">
                                <w:rPr>
                                  <w:rFonts w:ascii="Trebuchet MS" w:hAnsi="Trebuchet MS"/>
                                  <w:i/>
                                  <w:spacing w:val="-4"/>
                                  <w:sz w:val="24"/>
                                  <w:lang w:val="ru-RU"/>
                                </w:rPr>
                                <w:t>Західноукраїнського</w:t>
                              </w:r>
                              <w:r w:rsidRPr="00C67D95">
                                <w:rPr>
                                  <w:rFonts w:ascii="Trebuchet MS" w:hAnsi="Trebuchet MS"/>
                                  <w:i/>
                                  <w:spacing w:val="-8"/>
                                  <w:sz w:val="24"/>
                                  <w:lang w:val="ru-RU"/>
                                </w:rPr>
                                <w:t xml:space="preserve"> </w:t>
                              </w:r>
                              <w:r w:rsidRPr="00C67D95">
                                <w:rPr>
                                  <w:rFonts w:ascii="Trebuchet MS" w:hAnsi="Trebuchet MS"/>
                                  <w:i/>
                                  <w:spacing w:val="-4"/>
                                  <w:sz w:val="24"/>
                                  <w:lang w:val="ru-RU"/>
                                </w:rPr>
                                <w:t>національного</w:t>
                              </w:r>
                              <w:r w:rsidRPr="00C67D95">
                                <w:rPr>
                                  <w:rFonts w:ascii="Trebuchet MS" w:hAnsi="Trebuchet MS"/>
                                  <w:i/>
                                  <w:spacing w:val="-8"/>
                                  <w:sz w:val="24"/>
                                  <w:lang w:val="ru-RU"/>
                                </w:rPr>
                                <w:t xml:space="preserve"> </w:t>
                              </w:r>
                              <w:r w:rsidRPr="00C67D95">
                                <w:rPr>
                                  <w:rFonts w:ascii="Trebuchet MS" w:hAnsi="Trebuchet MS"/>
                                  <w:i/>
                                  <w:spacing w:val="-4"/>
                                  <w:sz w:val="24"/>
                                  <w:lang w:val="ru-RU"/>
                                </w:rPr>
                                <w:t>університету,</w:t>
                              </w:r>
                              <w:r w:rsidRPr="00C67D95">
                                <w:rPr>
                                  <w:rFonts w:ascii="Trebuchet MS" w:hAnsi="Trebuchet MS"/>
                                  <w:i/>
                                  <w:spacing w:val="-8"/>
                                  <w:sz w:val="24"/>
                                  <w:lang w:val="ru-RU"/>
                                </w:rPr>
                                <w:t xml:space="preserve"> </w:t>
                              </w:r>
                              <w:r w:rsidRPr="00C67D95">
                                <w:rPr>
                                  <w:rFonts w:ascii="Trebuchet MS" w:hAnsi="Trebuchet MS"/>
                                  <w:i/>
                                  <w:spacing w:val="-4"/>
                                  <w:sz w:val="24"/>
                                  <w:lang w:val="ru-RU"/>
                                </w:rPr>
                                <w:t>Україна</w:t>
                              </w:r>
                            </w:p>
                            <w:p w:rsidR="00A71326" w:rsidRPr="00C67D95" w:rsidRDefault="00A71326">
                              <w:pPr>
                                <w:spacing w:before="193" w:line="288" w:lineRule="auto"/>
                                <w:ind w:left="28" w:right="4395"/>
                                <w:rPr>
                                  <w:sz w:val="24"/>
                                  <w:lang w:val="ru-RU"/>
                                </w:rPr>
                              </w:pPr>
                              <w:hyperlink r:id="rId23">
                                <w:r w:rsidRPr="00C67D95">
                                  <w:rPr>
                                    <w:sz w:val="24"/>
                                    <w:lang w:val="ru-RU"/>
                                  </w:rPr>
                                  <w:t>Фаріон</w:t>
                                </w:r>
                                <w:r w:rsidRPr="00C67D95">
                                  <w:rPr>
                                    <w:spacing w:val="-8"/>
                                    <w:sz w:val="24"/>
                                    <w:lang w:val="ru-RU"/>
                                  </w:rPr>
                                  <w:t xml:space="preserve"> </w:t>
                                </w:r>
                                <w:r w:rsidRPr="00C67D95">
                                  <w:rPr>
                                    <w:sz w:val="24"/>
                                    <w:lang w:val="ru-RU"/>
                                  </w:rPr>
                                  <w:t>Володимир</w:t>
                                </w:r>
                                <w:r w:rsidRPr="00C67D95">
                                  <w:rPr>
                                    <w:spacing w:val="-7"/>
                                    <w:sz w:val="24"/>
                                    <w:lang w:val="ru-RU"/>
                                  </w:rPr>
                                  <w:t xml:space="preserve"> </w:t>
                                </w:r>
                                <w:r w:rsidRPr="00C67D95">
                                  <w:rPr>
                                    <w:sz w:val="24"/>
                                    <w:lang w:val="ru-RU"/>
                                  </w:rPr>
                                  <w:t>Ярославович</w:t>
                                </w:r>
                              </w:hyperlink>
                              <w:r w:rsidRPr="00C67D95">
                                <w:rPr>
                                  <w:sz w:val="24"/>
                                  <w:lang w:val="ru-RU"/>
                                </w:rPr>
                                <w:t xml:space="preserve"> канд. екон. наук, доцент,</w:t>
                              </w:r>
                            </w:p>
                            <w:p w:rsidR="00A71326" w:rsidRPr="00C67D95" w:rsidRDefault="00A71326">
                              <w:pPr>
                                <w:spacing w:before="1"/>
                                <w:ind w:left="28"/>
                                <w:rPr>
                                  <w:sz w:val="24"/>
                                  <w:lang w:val="ru-RU"/>
                                </w:rPr>
                              </w:pPr>
                              <w:r w:rsidRPr="00C67D95">
                                <w:rPr>
                                  <w:spacing w:val="-2"/>
                                  <w:sz w:val="24"/>
                                  <w:lang w:val="ru-RU"/>
                                </w:rPr>
                                <w:t>доцент</w:t>
                              </w:r>
                              <w:r w:rsidRPr="00C67D95">
                                <w:rPr>
                                  <w:spacing w:val="-10"/>
                                  <w:sz w:val="24"/>
                                  <w:lang w:val="ru-RU"/>
                                </w:rPr>
                                <w:t xml:space="preserve"> </w:t>
                              </w:r>
                              <w:r w:rsidRPr="00C67D95">
                                <w:rPr>
                                  <w:spacing w:val="-2"/>
                                  <w:sz w:val="24"/>
                                  <w:lang w:val="ru-RU"/>
                                </w:rPr>
                                <w:t>кафедри</w:t>
                              </w:r>
                              <w:r w:rsidRPr="00C67D95">
                                <w:rPr>
                                  <w:spacing w:val="-9"/>
                                  <w:sz w:val="24"/>
                                  <w:lang w:val="ru-RU"/>
                                </w:rPr>
                                <w:t xml:space="preserve"> </w:t>
                              </w:r>
                              <w:r w:rsidRPr="00C67D95">
                                <w:rPr>
                                  <w:spacing w:val="-2"/>
                                  <w:sz w:val="24"/>
                                  <w:lang w:val="ru-RU"/>
                                </w:rPr>
                                <w:t>обліку</w:t>
                              </w:r>
                              <w:r w:rsidRPr="00C67D95">
                                <w:rPr>
                                  <w:spacing w:val="-10"/>
                                  <w:sz w:val="24"/>
                                  <w:lang w:val="ru-RU"/>
                                </w:rPr>
                                <w:t xml:space="preserve"> </w:t>
                              </w:r>
                              <w:r w:rsidRPr="00C67D95">
                                <w:rPr>
                                  <w:spacing w:val="-2"/>
                                  <w:sz w:val="24"/>
                                  <w:lang w:val="ru-RU"/>
                                </w:rPr>
                                <w:t>і</w:t>
                              </w:r>
                              <w:r w:rsidRPr="00C67D95">
                                <w:rPr>
                                  <w:spacing w:val="-9"/>
                                  <w:sz w:val="24"/>
                                  <w:lang w:val="ru-RU"/>
                                </w:rPr>
                                <w:t xml:space="preserve"> </w:t>
                              </w:r>
                              <w:r w:rsidRPr="00C67D95">
                                <w:rPr>
                                  <w:spacing w:val="-2"/>
                                  <w:sz w:val="24"/>
                                  <w:lang w:val="ru-RU"/>
                                </w:rPr>
                                <w:t>оподаткування</w:t>
                              </w:r>
                            </w:p>
                            <w:p w:rsidR="00A71326" w:rsidRPr="00C67D95" w:rsidRDefault="00A71326">
                              <w:pPr>
                                <w:spacing w:before="51"/>
                                <w:ind w:left="28"/>
                                <w:rPr>
                                  <w:rFonts w:ascii="Trebuchet MS" w:hAnsi="Trebuchet MS"/>
                                  <w:i/>
                                  <w:sz w:val="24"/>
                                  <w:lang w:val="ru-RU"/>
                                </w:rPr>
                              </w:pPr>
                              <w:r w:rsidRPr="00C67D95">
                                <w:rPr>
                                  <w:rFonts w:ascii="Trebuchet MS" w:hAnsi="Trebuchet MS"/>
                                  <w:i/>
                                  <w:spacing w:val="-8"/>
                                  <w:sz w:val="24"/>
                                  <w:lang w:val="ru-RU"/>
                                </w:rPr>
                                <w:t>Західноукраїнський</w:t>
                              </w:r>
                              <w:r w:rsidRPr="00C67D95">
                                <w:rPr>
                                  <w:rFonts w:ascii="Trebuchet MS" w:hAnsi="Trebuchet MS"/>
                                  <w:i/>
                                  <w:spacing w:val="12"/>
                                  <w:sz w:val="24"/>
                                  <w:lang w:val="ru-RU"/>
                                </w:rPr>
                                <w:t xml:space="preserve"> </w:t>
                              </w:r>
                              <w:r w:rsidRPr="00C67D95">
                                <w:rPr>
                                  <w:rFonts w:ascii="Trebuchet MS" w:hAnsi="Trebuchet MS"/>
                                  <w:i/>
                                  <w:spacing w:val="-8"/>
                                  <w:sz w:val="24"/>
                                  <w:lang w:val="ru-RU"/>
                                </w:rPr>
                                <w:t>національний</w:t>
                              </w:r>
                              <w:r w:rsidRPr="00C67D95">
                                <w:rPr>
                                  <w:rFonts w:ascii="Trebuchet MS" w:hAnsi="Trebuchet MS"/>
                                  <w:i/>
                                  <w:spacing w:val="13"/>
                                  <w:sz w:val="24"/>
                                  <w:lang w:val="ru-RU"/>
                                </w:rPr>
                                <w:t xml:space="preserve"> </w:t>
                              </w:r>
                              <w:r w:rsidRPr="00C67D95">
                                <w:rPr>
                                  <w:rFonts w:ascii="Trebuchet MS" w:hAnsi="Trebuchet MS"/>
                                  <w:i/>
                                  <w:spacing w:val="-8"/>
                                  <w:sz w:val="24"/>
                                  <w:lang w:val="ru-RU"/>
                                </w:rPr>
                                <w:t>університет,</w:t>
                              </w:r>
                              <w:r w:rsidRPr="00C67D95">
                                <w:rPr>
                                  <w:rFonts w:ascii="Trebuchet MS" w:hAnsi="Trebuchet MS"/>
                                  <w:i/>
                                  <w:spacing w:val="13"/>
                                  <w:sz w:val="24"/>
                                  <w:lang w:val="ru-RU"/>
                                </w:rPr>
                                <w:t xml:space="preserve"> </w:t>
                              </w:r>
                              <w:r w:rsidRPr="00C67D95">
                                <w:rPr>
                                  <w:rFonts w:ascii="Trebuchet MS" w:hAnsi="Trebuchet MS"/>
                                  <w:i/>
                                  <w:spacing w:val="-8"/>
                                  <w:sz w:val="24"/>
                                  <w:lang w:val="ru-RU"/>
                                </w:rPr>
                                <w:t>Україна</w:t>
                              </w:r>
                            </w:p>
                          </w:txbxContent>
                        </wps:txbx>
                        <wps:bodyPr wrap="square" lIns="0" tIns="0" rIns="0" bIns="0" rtlCol="0">
                          <a:noAutofit/>
                        </wps:bodyPr>
                      </wps:wsp>
                    </wpg:wgp>
                  </a:graphicData>
                </a:graphic>
              </wp:anchor>
            </w:drawing>
          </mc:Choice>
          <mc:Fallback>
            <w:pict>
              <v:group id="Group 1592" o:spid="_x0000_s1056" style="position:absolute;margin-left:79.2pt;margin-top:18.95pt;width:418.3pt;height:348.8pt;z-index:-250464768;mso-wrap-distance-left:0;mso-wrap-distance-right:0;mso-position-horizontal-relative:page" coordsize="53124,442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">
                <v:shape id="Graphic 1593" o:spid="_x0000_s1057" style="position:absolute;left:563;width:52559;height:2089;visibility:visible;mso-wrap-style:square;v-text-anchor:top" coordsize="5255895,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" path="m5255641,l,,,208788r5255641,l5255641,xe" fillcolor="#f1f1f1" stroked="f">
                  <v:path arrowok="t"/>
                </v:shape>
                <v:shape id="Graphic 1594" o:spid="_x0000_s1058" style="position:absolute;width:63;height:2089;visibility:visible;mso-wrap-style:square;v-text-anchor:top" coordsize="6350,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" path="m6096,l,,,208788r6096,l6096,xe" fillcolor="black" stroked="f">
                  <v:path arrowok="t"/>
                </v:shape>
                <v:shape id="Graphic 1595" o:spid="_x0000_s1059" style="position:absolute;left:563;top:2088;width:52559;height:1213;visibility:visible;mso-wrap-style:square;v-text-anchor:top" coordsize="5255895,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" path="m5255641,l,,,120700r5255641,l5255641,xe" fillcolor="#f1f1f1" stroked="f">
                  <v:path arrowok="t"/>
                </v:shape>
                <v:shape id="Graphic 1596" o:spid="_x0000_s1060" style="position:absolute;top:2088;width:63;height:1213;visibility:visible;mso-wrap-style:square;v-text-anchor:top" coordsize="6350,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" path="m6096,l,,,120700r6096,l6096,xe" fillcolor="black" stroked="f">
                  <v:path arrowok="t"/>
                </v:shape>
                <v:shape id="Graphic 1597" o:spid="_x0000_s1061" style="position:absolute;left:563;top:3295;width:52559;height:2077;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" path="m5255641,l,,,207264r5255641,l5255641,xe" fillcolor="#f1f1f1" stroked="f">
                  <v:path arrowok="t"/>
                </v:shape>
                <v:shape id="Graphic 1598" o:spid="_x0000_s1062" style="position:absolute;top:3295;width:63;height:2077;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" path="m6096,l,,,207264r6096,l6096,xe" fillcolor="black" stroked="f">
                  <v:path arrowok="t"/>
                </v:shape>
                <v:shape id="Graphic 1599" o:spid="_x0000_s1063" style="position:absolute;left:563;top:5368;width:52559;height:2076;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" path="m5255641,l,,,207264r5255641,l5255641,xe" fillcolor="#f1f1f1" stroked="f">
                  <v:path arrowok="t"/>
                </v:shape>
                <v:shape id="Graphic 1600" o:spid="_x0000_s1064" style="position:absolute;top:5368;width:63;height:2076;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" path="m6096,l,,,207264r6096,l6096,xe" fillcolor="black" stroked="f">
                  <v:path arrowok="t"/>
                </v:shape>
                <v:shape id="Graphic 1601" o:spid="_x0000_s1065" style="position:absolute;left:563;top:7440;width:52559;height:2090;visibility:visible;mso-wrap-style:square;v-text-anchor:top" coordsize="5255895,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" path="m5255641,l,,,208788r5255641,l5255641,xe" fillcolor="#f1f1f1" stroked="f">
                  <v:path arrowok="t"/>
                </v:shape>
                <v:shape id="Graphic 1602" o:spid="_x0000_s1066" style="position:absolute;top:7440;width:63;height:2090;visibility:visible;mso-wrap-style:square;v-text-anchor:top" coordsize="6350,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" path="m6096,l,,,208788r6096,l6096,xe" fillcolor="black" stroked="f">
                  <v:path arrowok="t"/>
                </v:shape>
                <v:shape id="Graphic 1603" o:spid="_x0000_s1067" style="position:absolute;left:563;top:9528;width:52559;height:2077;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" path="m5255641,l,,,207264r5255641,l5255641,xe" fillcolor="#f1f1f1" stroked="f">
                  <v:path arrowok="t"/>
                </v:shape>
                <v:shape id="Graphic 1604" o:spid="_x0000_s1068" style="position:absolute;top:9528;width:63;height:2077;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" path="m6096,l,,,207264r6096,l6096,xe" fillcolor="black" stroked="f">
                  <v:path arrowok="t"/>
                </v:shape>
                <v:shape id="Graphic 1605" o:spid="_x0000_s1069" style="position:absolute;left:563;top:11601;width:52559;height:1206;visibility:visible;mso-wrap-style:square;v-text-anchor:top" coordsize="5255895,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" path="m5255641,l,,,120396r5255641,l5255641,xe" fillcolor="#f1f1f1" stroked="f">
                  <v:path arrowok="t"/>
                </v:shape>
                <v:shape id="Graphic 1606" o:spid="_x0000_s1070" style="position:absolute;top:11601;width:63;height:1206;visibility:visible;mso-wrap-style:square;v-text-anchor:top" coordsize="635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" path="m6096,l,,,120396r6096,l6096,xe" fillcolor="black" stroked="f">
                  <v:path arrowok="t"/>
                </v:shape>
                <v:shape id="Graphic 1607" o:spid="_x0000_s1071" style="position:absolute;left:563;top:12805;width:52559;height:2076;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" path="m5255641,l,,,207263r5255641,l5255641,xe" fillcolor="#f1f1f1" stroked="f">
                  <v:path arrowok="t"/>
                </v:shape>
                <v:shape id="Graphic 1608" o:spid="_x0000_s1072" style="position:absolute;top:12805;width:63;height:2076;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" path="m6096,l,,,207263r6096,l6096,xe" fillcolor="black" stroked="f">
                  <v:path arrowok="t"/>
                </v:shape>
                <v:shape id="Graphic 1609" o:spid="_x0000_s1073" style="position:absolute;left:563;top:14878;width:52559;height:2076;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" path="m5255641,l,,,207263r5255641,l5255641,xe" fillcolor="#f1f1f1" stroked="f">
                  <v:path arrowok="t"/>
                </v:shape>
                <v:shape id="Graphic 1610" o:spid="_x0000_s1074" style="position:absolute;top:14878;width:63;height:2076;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" path="m6096,l,,,207263r6096,l6096,xe" fillcolor="black" stroked="f">
                  <v:path arrowok="t"/>
                </v:shape>
                <v:shape id="Graphic 1611" o:spid="_x0000_s1075" style="position:absolute;left:563;top:16950;width:52559;height:2089;visibility:visible;mso-wrap-style:square;v-text-anchor:top" coordsize="5255895,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" path="m5255641,l,,,208787r5255641,l5255641,xe" fillcolor="#f1f1f1" stroked="f">
                  <v:path arrowok="t"/>
                </v:shape>
                <v:shape id="Graphic 1612" o:spid="_x0000_s1076" style="position:absolute;top:16950;width:63;height:2089;visibility:visible;mso-wrap-style:square;v-text-anchor:top" coordsize="6350,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" path="m6096,l,,,208787r6096,l6096,xe" fillcolor="black" stroked="f">
                  <v:path arrowok="t"/>
                </v:shape>
                <v:shape id="Graphic 1613" o:spid="_x0000_s1077" style="position:absolute;left:563;top:19038;width:52559;height:2077;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" path="m5255641,l,,,207263r5255641,l5255641,xe" fillcolor="#f1f1f1" stroked="f">
                  <v:path arrowok="t"/>
                </v:shape>
                <v:shape id="Graphic 1614" o:spid="_x0000_s1078" style="position:absolute;top:19038;width:63;height:2077;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" path="m6096,l,,,207263r6096,l6096,xe" fillcolor="black" stroked="f">
                  <v:path arrowok="t"/>
                </v:shape>
                <v:shape id="Graphic 1615" o:spid="_x0000_s1079" style="position:absolute;left:563;top:21111;width:52559;height:2076;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" path="m5255641,l,,,207263r5255641,l5255641,xe" fillcolor="#f1f1f1" stroked="f">
                  <v:path arrowok="t"/>
                </v:shape>
                <v:shape id="Graphic 1616" o:spid="_x0000_s1080" style="position:absolute;top:21111;width:63;height:2076;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" path="m6096,l,,,207263r6096,l6096,xe" fillcolor="black" stroked="f">
                  <v:path arrowok="t"/>
                </v:shape>
                <v:shape id="Graphic 1617" o:spid="_x0000_s1081" style="position:absolute;left:563;top:23183;width:52559;height:1213;visibility:visible;mso-wrap-style:square;v-text-anchor:top" coordsize="5255895,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" path="m5255641,l,,,120700r5255641,l5255641,xe" fillcolor="#f1f1f1" stroked="f">
                  <v:path arrowok="t"/>
                </v:shape>
                <v:shape id="Graphic 1618" o:spid="_x0000_s1082" style="position:absolute;top:23183;width:63;height:1213;visibility:visible;mso-wrap-style:square;v-text-anchor:top" coordsize="6350,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" path="m6096,l,,,120700r6096,l6096,xe" fillcolor="black" stroked="f">
                  <v:path arrowok="t"/>
                </v:shape>
                <v:shape id="Graphic 1619" o:spid="_x0000_s1083" style="position:absolute;left:563;top:24390;width:52559;height:2089;visibility:visible;mso-wrap-style:square;v-text-anchor:top" coordsize="5255895,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" path="m5255641,l,,,208787r5255641,l5255641,xe" fillcolor="#f1f1f1" stroked="f">
                  <v:path arrowok="t"/>
                </v:shape>
                <v:shape id="Graphic 1620" o:spid="_x0000_s1084" style="position:absolute;top:24390;width:63;height:2089;visibility:visible;mso-wrap-style:square;v-text-anchor:top" coordsize="6350,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" path="m6096,l,,,208787r6096,l6096,xe" fillcolor="black" stroked="f">
                  <v:path arrowok="t"/>
                </v:shape>
                <v:shape id="Graphic 1621" o:spid="_x0000_s1085" style="position:absolute;left:563;top:26478;width:52559;height:2076;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" path="m5255641,l,,,207263r5255641,l5255641,xe" fillcolor="#f1f1f1" stroked="f">
                  <v:path arrowok="t"/>
                </v:shape>
                <v:shape id="Graphic 1622" o:spid="_x0000_s1086" style="position:absolute;top:26478;width:63;height:2076;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" path="m6096,l,,,207263r6096,l6096,xe" fillcolor="black" stroked="f">
                  <v:path arrowok="t"/>
                </v:shape>
                <v:shape id="Graphic 1623" o:spid="_x0000_s1087" style="position:absolute;left:563;top:28550;width:52559;height:2077;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" path="m5255641,l,,,207263r5255641,l5255641,xe" fillcolor="#f1f1f1" stroked="f">
                  <v:path arrowok="t"/>
                </v:shape>
                <v:shape id="Graphic 1624" o:spid="_x0000_s1088" style="position:absolute;top:28550;width:63;height:2077;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" path="m6096,l,,,207263r6096,l6096,xe" fillcolor="black" stroked="f">
                  <v:path arrowok="t"/>
                </v:shape>
                <v:shape id="Graphic 1625" o:spid="_x0000_s1089" style="position:absolute;left:563;top:30623;width:52559;height:2076;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" path="m5255641,l,,,207263r5255641,l5255641,xe" fillcolor="#f1f1f1" stroked="f">
                  <v:path arrowok="t"/>
                </v:shape>
                <v:shape id="Graphic 1626" o:spid="_x0000_s1090" style="position:absolute;top:30623;width:63;height:2076;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" path="m6096,l,,,207263r6096,l6096,xe" fillcolor="black" stroked="f">
                  <v:path arrowok="t"/>
                </v:shape>
                <v:shape id="Graphic 1627" o:spid="_x0000_s1091" style="position:absolute;left:563;top:32696;width:52559;height:2076;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" path="m5255641,l,,,207263r5255641,l5255641,xe" fillcolor="#f1f1f1" stroked="f">
                  <v:path arrowok="t"/>
                </v:shape>
                <v:shape id="Graphic 1628" o:spid="_x0000_s1092" style="position:absolute;top:32696;width:63;height:2076;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" path="m6096,l,,,207263r6096,l6096,xe" fillcolor="black" stroked="f">
                  <v:path arrowok="t"/>
                </v:shape>
                <v:shape id="Graphic 1629" o:spid="_x0000_s1093" style="position:absolute;left:563;top:34768;width:52559;height:1219;visibility:visible;mso-wrap-style:square;v-text-anchor:top" coordsize="5255895,12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" path="m5255641,l,,,121920r5255641,l5255641,xe" fillcolor="#f1f1f1" stroked="f">
                  <v:path arrowok="t"/>
                </v:shape>
                <v:shape id="Graphic 1630" o:spid="_x0000_s1094" style="position:absolute;top:34768;width:63;height:1219;visibility:visible;mso-wrap-style:square;v-text-anchor:top" coordsize="6350,12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" path="m6096,l,,,121920r6096,l6096,xe" fillcolor="black" stroked="f">
                  <v:path arrowok="t"/>
                </v:shape>
                <v:shape id="Graphic 1631" o:spid="_x0000_s1095" style="position:absolute;left:563;top:35987;width:52559;height:2077;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" path="m5255641,l,,,207263r5255641,l5255641,xe" fillcolor="#f1f1f1" stroked="f">
                  <v:path arrowok="t"/>
                </v:shape>
                <v:shape id="Graphic 1632" o:spid="_x0000_s1096" style="position:absolute;top:35987;width:63;height:2077;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" path="m6096,l,,,207263r6096,l6096,xe" fillcolor="black" stroked="f">
                  <v:path arrowok="t"/>
                </v:shape>
                <v:shape id="Graphic 1633" o:spid="_x0000_s1097" style="position:absolute;left:563;top:38060;width:52559;height:2077;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" path="m5255641,l,,,207263r5255641,l5255641,xe" fillcolor="#f1f1f1" stroked="f">
                  <v:path arrowok="t"/>
                </v:shape>
                <v:shape id="Graphic 1634" o:spid="_x0000_s1098" style="position:absolute;top:38060;width:63;height:2077;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" path="m6096,l,,,207263r6096,l6096,xe" fillcolor="black" stroked="f">
                  <v:path arrowok="t"/>
                </v:shape>
                <v:shape id="Graphic 1635" o:spid="_x0000_s1099" style="position:absolute;left:563;top:40133;width:52559;height:2076;visibility:visible;mso-wrap-style:square;v-text-anchor:top" coordsize="525589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" path="m5255641,l,,,207263r5255641,l5255641,xe" fillcolor="#f1f1f1" stroked="f">
                  <v:path arrowok="t"/>
                </v:shape>
                <v:shape id="Graphic 1636" o:spid="_x0000_s1100" style="position:absolute;top:40133;width:63;height:2076;visibility:visible;mso-wrap-style:square;v-text-anchor:top" coordsize="6350,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" path="m6096,l,,,207263r6096,l6096,xe" fillcolor="black" stroked="f">
                  <v:path arrowok="t"/>
                </v:shape>
                <v:shape id="Graphic 1637" o:spid="_x0000_s1101" style="position:absolute;left:563;top:42205;width:52559;height:2090;visibility:visible;mso-wrap-style:square;v-text-anchor:top" coordsize="5255895,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" path="m5255641,l,,,208787r5255641,l5255641,xe" fillcolor="#f1f1f1" stroked="f">
                  <v:path arrowok="t"/>
                </v:shape>
                <v:shape id="Graphic 1638" o:spid="_x0000_s1102" style="position:absolute;top:42205;width:63;height:2090;visibility:visible;mso-wrap-style:square;v-text-anchor:top" coordsize="6350,208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" path="m6096,l,,,208787r6096,l6096,xe" fillcolor="black"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639" o:spid="_x0000_s1103" type="#_x0000_t75" alt="Зображення, що містить коло, Графіка, Шрифт, логотип  Вміст на основі ШІ може бути неправильним." style="position:absolute;left:19751;top:3393;width:1435;height:1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">
                  <v:imagedata r:id="rId24" o:title="Зображення, що містить коло, Графіка, Шрифт, логотип  Вміст на основі ШІ може бути неправильним"/>
                </v:shape>
                <v:shape id="Image 1640" o:spid="_x0000_s1104" type="#_x0000_t75" alt="Зображення, що містить коло, Графіка, Шрифт, логотип  Вміст на основі ШІ може бути неправильним." style="position:absolute;left:19290;top:12905;width:1435;height:1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">
                  <v:imagedata r:id="rId24" o:title="Зображення, що містить коло, Графіка, Шрифт, логотип  Вміст на основі ШІ може бути неправильним"/>
                </v:shape>
                <v:shape id="Image 1641" o:spid="_x0000_s1105" type="#_x0000_t75" alt="Зображення, що містить коло, Графіка, Шрифт, логотип  Вміст на основі ШІ може бути неправильним." style="position:absolute;left:23028;top:24493;width:1435;height:1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">
                  <v:imagedata r:id="rId24" o:title="Зображення, що містить коло, Графіка, Шрифт, логотип  Вміст на основі ШІ може бути неправильним"/>
                </v:shape>
                <v:shape id="Image 1642" o:spid="_x0000_s1106" type="#_x0000_t75" alt="Зображення, що містить коло, Графіка, Шрифт, логотип  Вміст на основі ШІ може бути неправильним." style="position:absolute;left:24634;top:36080;width:1436;height:1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">
                  <v:imagedata r:id="rId24" o:title="Зображення, що містить коло, Графіка, Шрифт, логотип  Вміст на основі ШІ може бути неправильним"/>
                </v:shape>
                <v:shape id="Textbox 1643" o:spid="_x0000_s1107" type="#_x0000_t202" style="position:absolute;left:563;width:52559;height:4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" filled="f" stroked="f">
                  <v:textbox inset="0,0,0,0">
                    <w:txbxContent>
                      <w:p w:rsidR="00A71326" w:rsidRPr="00C67D95" w:rsidRDefault="00A71326">
                        <w:pPr>
                          <w:spacing w:before="35"/>
                          <w:ind w:left="28"/>
                          <w:rPr>
                            <w:sz w:val="24"/>
                            <w:lang w:val="ru-RU"/>
                          </w:rPr>
                        </w:pPr>
                        <w:r w:rsidRPr="00C67D95">
                          <w:rPr>
                            <w:w w:val="90"/>
                            <w:sz w:val="24"/>
                            <w:lang w:val="ru-RU"/>
                          </w:rPr>
                          <w:t>НАУКОВО-ДОСЛІДНА</w:t>
                        </w:r>
                        <w:r w:rsidRPr="00C67D95">
                          <w:rPr>
                            <w:spacing w:val="53"/>
                            <w:sz w:val="24"/>
                            <w:lang w:val="ru-RU"/>
                          </w:rPr>
                          <w:t xml:space="preserve"> </w:t>
                        </w:r>
                        <w:r w:rsidRPr="00C67D95">
                          <w:rPr>
                            <w:spacing w:val="-2"/>
                            <w:w w:val="90"/>
                            <w:sz w:val="24"/>
                            <w:lang w:val="ru-RU"/>
                          </w:rPr>
                          <w:t>ГРУПА:</w:t>
                        </w:r>
                      </w:p>
                      <w:p w:rsidR="00A71326" w:rsidRPr="00C67D95" w:rsidRDefault="00A71326">
                        <w:pPr>
                          <w:spacing w:before="248"/>
                          <w:ind w:left="28"/>
                          <w:rPr>
                            <w:sz w:val="24"/>
                            <w:lang w:val="ru-RU"/>
                          </w:rPr>
                        </w:pPr>
                        <w:hyperlink r:id="rId25">
                          <w:r w:rsidRPr="00C67D95">
                            <w:rPr>
                              <w:sz w:val="24"/>
                              <w:lang w:val="ru-RU"/>
                            </w:rPr>
                            <w:t>Гріщенко</w:t>
                          </w:r>
                          <w:r w:rsidRPr="00C67D95">
                            <w:rPr>
                              <w:spacing w:val="11"/>
                              <w:sz w:val="24"/>
                              <w:lang w:val="ru-RU"/>
                            </w:rPr>
                            <w:t xml:space="preserve"> </w:t>
                          </w:r>
                          <w:r w:rsidRPr="00C67D95">
                            <w:rPr>
                              <w:sz w:val="24"/>
                              <w:lang w:val="ru-RU"/>
                            </w:rPr>
                            <w:t>Ірина</w:t>
                          </w:r>
                          <w:r w:rsidRPr="00C67D95">
                            <w:rPr>
                              <w:spacing w:val="8"/>
                              <w:sz w:val="24"/>
                              <w:lang w:val="ru-RU"/>
                            </w:rPr>
                            <w:t xml:space="preserve"> </w:t>
                          </w:r>
                          <w:r w:rsidRPr="00C67D95">
                            <w:rPr>
                              <w:spacing w:val="-2"/>
                              <w:sz w:val="24"/>
                              <w:lang w:val="ru-RU"/>
                            </w:rPr>
                            <w:t>Василівна</w:t>
                          </w:r>
                        </w:hyperlink>
                      </w:p>
                      <w:p w:rsidR="00A71326" w:rsidRPr="00C67D95" w:rsidRDefault="00A71326">
                        <w:pPr>
                          <w:spacing w:before="54" w:line="283" w:lineRule="auto"/>
                          <w:ind w:left="28" w:right="1079"/>
                          <w:rPr>
                            <w:rFonts w:ascii="Trebuchet MS" w:hAnsi="Trebuchet MS"/>
                            <w:i/>
                            <w:sz w:val="24"/>
                            <w:lang w:val="ru-RU"/>
                          </w:rPr>
                        </w:pPr>
                        <w:r w:rsidRPr="00C67D95">
                          <w:rPr>
                            <w:sz w:val="24"/>
                            <w:lang w:val="ru-RU"/>
                          </w:rPr>
                          <w:t>викладач</w:t>
                        </w:r>
                        <w:r w:rsidRPr="00C67D95">
                          <w:rPr>
                            <w:spacing w:val="-7"/>
                            <w:sz w:val="24"/>
                            <w:lang w:val="ru-RU"/>
                          </w:rPr>
                          <w:t xml:space="preserve"> </w:t>
                        </w:r>
                        <w:r w:rsidRPr="00C67D95">
                          <w:rPr>
                            <w:sz w:val="24"/>
                            <w:lang w:val="ru-RU"/>
                          </w:rPr>
                          <w:t>кафедри</w:t>
                        </w:r>
                        <w:r w:rsidRPr="00C67D95">
                          <w:rPr>
                            <w:spacing w:val="-5"/>
                            <w:sz w:val="24"/>
                            <w:lang w:val="ru-RU"/>
                          </w:rPr>
                          <w:t xml:space="preserve"> </w:t>
                        </w:r>
                        <w:r w:rsidRPr="00C67D95">
                          <w:rPr>
                            <w:sz w:val="24"/>
                            <w:lang w:val="ru-RU"/>
                          </w:rPr>
                          <w:t>правознавства</w:t>
                        </w:r>
                        <w:r w:rsidRPr="00C67D95">
                          <w:rPr>
                            <w:spacing w:val="-7"/>
                            <w:sz w:val="24"/>
                            <w:lang w:val="ru-RU"/>
                          </w:rPr>
                          <w:t xml:space="preserve"> </w:t>
                        </w:r>
                        <w:r w:rsidRPr="00C67D95">
                          <w:rPr>
                            <w:sz w:val="24"/>
                            <w:lang w:val="ru-RU"/>
                          </w:rPr>
                          <w:t>і</w:t>
                        </w:r>
                        <w:r w:rsidRPr="00C67D95">
                          <w:rPr>
                            <w:spacing w:val="-4"/>
                            <w:sz w:val="24"/>
                            <w:lang w:val="ru-RU"/>
                          </w:rPr>
                          <w:t xml:space="preserve"> </w:t>
                        </w:r>
                        <w:r w:rsidRPr="00C67D95">
                          <w:rPr>
                            <w:sz w:val="24"/>
                            <w:lang w:val="ru-RU"/>
                          </w:rPr>
                          <w:t>гуманітарних</w:t>
                        </w:r>
                        <w:r w:rsidRPr="00C67D95">
                          <w:rPr>
                            <w:spacing w:val="-5"/>
                            <w:sz w:val="24"/>
                            <w:lang w:val="ru-RU"/>
                          </w:rPr>
                          <w:t xml:space="preserve"> </w:t>
                        </w:r>
                        <w:r w:rsidRPr="00C67D95">
                          <w:rPr>
                            <w:sz w:val="24"/>
                            <w:lang w:val="ru-RU"/>
                          </w:rPr>
                          <w:t xml:space="preserve">дисциплін </w:t>
                        </w:r>
                        <w:r w:rsidRPr="00C67D95">
                          <w:rPr>
                            <w:rFonts w:ascii="Trebuchet MS" w:hAnsi="Trebuchet MS"/>
                            <w:i/>
                            <w:spacing w:val="-2"/>
                            <w:sz w:val="24"/>
                            <w:lang w:val="ru-RU"/>
                          </w:rPr>
                          <w:t>Вінницький навчально-науковий інститут економіки Західноукраїнського</w:t>
                        </w:r>
                        <w:r w:rsidRPr="00C67D95">
                          <w:rPr>
                            <w:rFonts w:ascii="Trebuchet MS" w:hAnsi="Trebuchet MS"/>
                            <w:i/>
                            <w:spacing w:val="-11"/>
                            <w:sz w:val="24"/>
                            <w:lang w:val="ru-RU"/>
                          </w:rPr>
                          <w:t xml:space="preserve"> </w:t>
                        </w:r>
                        <w:r w:rsidRPr="00C67D95">
                          <w:rPr>
                            <w:rFonts w:ascii="Trebuchet MS" w:hAnsi="Trebuchet MS"/>
                            <w:i/>
                            <w:spacing w:val="-2"/>
                            <w:sz w:val="24"/>
                            <w:lang w:val="ru-RU"/>
                          </w:rPr>
                          <w:t>національного</w:t>
                        </w:r>
                        <w:r w:rsidRPr="00C67D95">
                          <w:rPr>
                            <w:rFonts w:ascii="Trebuchet MS" w:hAnsi="Trebuchet MS"/>
                            <w:i/>
                            <w:spacing w:val="-11"/>
                            <w:sz w:val="24"/>
                            <w:lang w:val="ru-RU"/>
                          </w:rPr>
                          <w:t xml:space="preserve"> </w:t>
                        </w:r>
                        <w:r w:rsidRPr="00C67D95">
                          <w:rPr>
                            <w:rFonts w:ascii="Trebuchet MS" w:hAnsi="Trebuchet MS"/>
                            <w:i/>
                            <w:spacing w:val="-2"/>
                            <w:sz w:val="24"/>
                            <w:lang w:val="ru-RU"/>
                          </w:rPr>
                          <w:t>університету,</w:t>
                        </w:r>
                        <w:r w:rsidRPr="00C67D95">
                          <w:rPr>
                            <w:rFonts w:ascii="Trebuchet MS" w:hAnsi="Trebuchet MS"/>
                            <w:i/>
                            <w:spacing w:val="-11"/>
                            <w:sz w:val="24"/>
                            <w:lang w:val="ru-RU"/>
                          </w:rPr>
                          <w:t xml:space="preserve"> </w:t>
                        </w:r>
                        <w:r w:rsidRPr="00C67D95">
                          <w:rPr>
                            <w:rFonts w:ascii="Trebuchet MS" w:hAnsi="Trebuchet MS"/>
                            <w:i/>
                            <w:spacing w:val="-2"/>
                            <w:sz w:val="24"/>
                            <w:lang w:val="ru-RU"/>
                          </w:rPr>
                          <w:t>Україна</w:t>
                        </w:r>
                      </w:p>
                      <w:p w:rsidR="00A71326" w:rsidRPr="00C67D95" w:rsidRDefault="00A71326">
                        <w:pPr>
                          <w:spacing w:before="193" w:line="288" w:lineRule="auto"/>
                          <w:ind w:left="28" w:right="4980"/>
                          <w:rPr>
                            <w:sz w:val="24"/>
                            <w:lang w:val="ru-RU"/>
                          </w:rPr>
                        </w:pPr>
                        <w:hyperlink r:id="rId26">
                          <w:r w:rsidRPr="00C67D95">
                            <w:rPr>
                              <w:sz w:val="24"/>
                              <w:lang w:val="ru-RU"/>
                            </w:rPr>
                            <w:t>Сисоєва Інна Миколаївна</w:t>
                          </w:r>
                        </w:hyperlink>
                        <w:r w:rsidRPr="00C67D95">
                          <w:rPr>
                            <w:sz w:val="24"/>
                            <w:lang w:val="ru-RU"/>
                          </w:rPr>
                          <w:t xml:space="preserve"> </w:t>
                        </w:r>
                        <w:r w:rsidRPr="00C67D95">
                          <w:rPr>
                            <w:spacing w:val="-2"/>
                            <w:sz w:val="24"/>
                            <w:lang w:val="ru-RU"/>
                          </w:rPr>
                          <w:t>доктор</w:t>
                        </w:r>
                        <w:r w:rsidRPr="00C67D95">
                          <w:rPr>
                            <w:spacing w:val="-11"/>
                            <w:sz w:val="24"/>
                            <w:lang w:val="ru-RU"/>
                          </w:rPr>
                          <w:t xml:space="preserve"> </w:t>
                        </w:r>
                        <w:r w:rsidRPr="00C67D95">
                          <w:rPr>
                            <w:spacing w:val="-2"/>
                            <w:sz w:val="24"/>
                            <w:lang w:val="ru-RU"/>
                          </w:rPr>
                          <w:t>екон.</w:t>
                        </w:r>
                        <w:r w:rsidRPr="00C67D95">
                          <w:rPr>
                            <w:spacing w:val="-12"/>
                            <w:sz w:val="24"/>
                            <w:lang w:val="ru-RU"/>
                          </w:rPr>
                          <w:t xml:space="preserve"> </w:t>
                        </w:r>
                        <w:r w:rsidRPr="00C67D95">
                          <w:rPr>
                            <w:spacing w:val="-2"/>
                            <w:sz w:val="24"/>
                            <w:lang w:val="ru-RU"/>
                          </w:rPr>
                          <w:t>наук,</w:t>
                        </w:r>
                        <w:r w:rsidRPr="00C67D95">
                          <w:rPr>
                            <w:spacing w:val="-11"/>
                            <w:sz w:val="24"/>
                            <w:lang w:val="ru-RU"/>
                          </w:rPr>
                          <w:t xml:space="preserve"> </w:t>
                        </w:r>
                        <w:r w:rsidRPr="00C67D95">
                          <w:rPr>
                            <w:spacing w:val="-2"/>
                            <w:sz w:val="24"/>
                            <w:lang w:val="ru-RU"/>
                          </w:rPr>
                          <w:t>професор,</w:t>
                        </w:r>
                      </w:p>
                      <w:p w:rsidR="00A71326" w:rsidRPr="00C67D95" w:rsidRDefault="00A71326">
                        <w:pPr>
                          <w:spacing w:before="1" w:line="283" w:lineRule="auto"/>
                          <w:ind w:left="28" w:right="1819"/>
                          <w:rPr>
                            <w:rFonts w:ascii="Trebuchet MS" w:hAnsi="Trebuchet MS"/>
                            <w:i/>
                            <w:sz w:val="24"/>
                            <w:lang w:val="ru-RU"/>
                          </w:rPr>
                        </w:pPr>
                        <w:r w:rsidRPr="00C67D95">
                          <w:rPr>
                            <w:sz w:val="24"/>
                            <w:lang w:val="ru-RU"/>
                          </w:rPr>
                          <w:t xml:space="preserve">професор кафедри економіки, обліку та оподаткування </w:t>
                        </w:r>
                        <w:r w:rsidRPr="00C67D95">
                          <w:rPr>
                            <w:rFonts w:ascii="Trebuchet MS" w:hAnsi="Trebuchet MS"/>
                            <w:i/>
                            <w:spacing w:val="-2"/>
                            <w:sz w:val="24"/>
                            <w:lang w:val="ru-RU"/>
                          </w:rPr>
                          <w:t xml:space="preserve">Вінницький навчально-науковий інститут економіки </w:t>
                        </w:r>
                        <w:r w:rsidRPr="00C67D95">
                          <w:rPr>
                            <w:rFonts w:ascii="Trebuchet MS" w:hAnsi="Trebuchet MS"/>
                            <w:i/>
                            <w:spacing w:val="-6"/>
                            <w:sz w:val="24"/>
                            <w:lang w:val="ru-RU"/>
                          </w:rPr>
                          <w:t>Західноукраїнського національного університету, Україна</w:t>
                        </w:r>
                      </w:p>
                      <w:p w:rsidR="00A71326" w:rsidRPr="00C67D95" w:rsidRDefault="00A71326">
                        <w:pPr>
                          <w:spacing w:before="194"/>
                          <w:ind w:left="28"/>
                          <w:rPr>
                            <w:sz w:val="24"/>
                            <w:lang w:val="ru-RU"/>
                          </w:rPr>
                        </w:pPr>
                        <w:hyperlink r:id="rId27">
                          <w:r w:rsidRPr="00C67D95">
                            <w:rPr>
                              <w:sz w:val="24"/>
                              <w:lang w:val="ru-RU"/>
                            </w:rPr>
                            <w:t>Циганчук</w:t>
                          </w:r>
                          <w:r w:rsidRPr="00C67D95">
                            <w:rPr>
                              <w:spacing w:val="-11"/>
                              <w:sz w:val="24"/>
                              <w:lang w:val="ru-RU"/>
                            </w:rPr>
                            <w:t xml:space="preserve"> </w:t>
                          </w:r>
                          <w:r w:rsidRPr="00C67D95">
                            <w:rPr>
                              <w:sz w:val="24"/>
                              <w:lang w:val="ru-RU"/>
                            </w:rPr>
                            <w:t>Вадим</w:t>
                          </w:r>
                          <w:r w:rsidRPr="00C67D95">
                            <w:rPr>
                              <w:spacing w:val="-10"/>
                              <w:sz w:val="24"/>
                              <w:lang w:val="ru-RU"/>
                            </w:rPr>
                            <w:t xml:space="preserve"> </w:t>
                          </w:r>
                          <w:r w:rsidRPr="00C67D95">
                            <w:rPr>
                              <w:spacing w:val="-2"/>
                              <w:sz w:val="24"/>
                              <w:lang w:val="ru-RU"/>
                            </w:rPr>
                            <w:t>Анатолійович</w:t>
                          </w:r>
                        </w:hyperlink>
                      </w:p>
                      <w:p w:rsidR="00A71326" w:rsidRPr="00C67D95" w:rsidRDefault="00A71326">
                        <w:pPr>
                          <w:spacing w:before="57" w:line="288" w:lineRule="auto"/>
                          <w:ind w:left="28" w:right="1079"/>
                          <w:rPr>
                            <w:sz w:val="24"/>
                            <w:lang w:val="ru-RU"/>
                          </w:rPr>
                        </w:pPr>
                        <w:r w:rsidRPr="00C67D95">
                          <w:rPr>
                            <w:sz w:val="24"/>
                            <w:lang w:val="ru-RU"/>
                          </w:rPr>
                          <w:t>викладач</w:t>
                        </w:r>
                        <w:r w:rsidRPr="00C67D95">
                          <w:rPr>
                            <w:spacing w:val="-3"/>
                            <w:sz w:val="24"/>
                            <w:lang w:val="ru-RU"/>
                          </w:rPr>
                          <w:t xml:space="preserve"> </w:t>
                        </w:r>
                        <w:r w:rsidRPr="00C67D95">
                          <w:rPr>
                            <w:sz w:val="24"/>
                            <w:lang w:val="ru-RU"/>
                          </w:rPr>
                          <w:t>циклової комісії фінансово-облікових</w:t>
                        </w:r>
                        <w:r w:rsidRPr="00C67D95">
                          <w:rPr>
                            <w:spacing w:val="-1"/>
                            <w:sz w:val="24"/>
                            <w:lang w:val="ru-RU"/>
                          </w:rPr>
                          <w:t xml:space="preserve"> </w:t>
                        </w:r>
                        <w:r w:rsidRPr="00C67D95">
                          <w:rPr>
                            <w:sz w:val="24"/>
                            <w:lang w:val="ru-RU"/>
                          </w:rPr>
                          <w:t>та</w:t>
                        </w:r>
                        <w:r w:rsidRPr="00C67D95">
                          <w:rPr>
                            <w:spacing w:val="-3"/>
                            <w:sz w:val="24"/>
                            <w:lang w:val="ru-RU"/>
                          </w:rPr>
                          <w:t xml:space="preserve"> </w:t>
                        </w:r>
                        <w:r w:rsidRPr="00C67D95">
                          <w:rPr>
                            <w:sz w:val="24"/>
                            <w:lang w:val="ru-RU"/>
                          </w:rPr>
                          <w:t xml:space="preserve">економічних </w:t>
                        </w:r>
                        <w:r w:rsidRPr="00C67D95">
                          <w:rPr>
                            <w:spacing w:val="-2"/>
                            <w:sz w:val="24"/>
                            <w:lang w:val="ru-RU"/>
                          </w:rPr>
                          <w:t>дисциплін</w:t>
                        </w:r>
                      </w:p>
                      <w:p w:rsidR="00A71326" w:rsidRPr="00C67D95" w:rsidRDefault="00A71326">
                        <w:pPr>
                          <w:spacing w:line="280" w:lineRule="auto"/>
                          <w:ind w:left="28"/>
                          <w:rPr>
                            <w:rFonts w:ascii="Trebuchet MS" w:hAnsi="Trebuchet MS"/>
                            <w:i/>
                            <w:sz w:val="24"/>
                            <w:lang w:val="ru-RU"/>
                          </w:rPr>
                        </w:pPr>
                        <w:r w:rsidRPr="00C67D95">
                          <w:rPr>
                            <w:rFonts w:ascii="Trebuchet MS" w:hAnsi="Trebuchet MS"/>
                            <w:i/>
                            <w:spacing w:val="-6"/>
                            <w:sz w:val="24"/>
                            <w:lang w:val="ru-RU"/>
                          </w:rPr>
                          <w:t>Вінницький</w:t>
                        </w:r>
                        <w:r w:rsidRPr="00C67D95">
                          <w:rPr>
                            <w:rFonts w:ascii="Trebuchet MS" w:hAnsi="Trebuchet MS"/>
                            <w:i/>
                            <w:spacing w:val="-13"/>
                            <w:sz w:val="24"/>
                            <w:lang w:val="ru-RU"/>
                          </w:rPr>
                          <w:t xml:space="preserve"> </w:t>
                        </w:r>
                        <w:r w:rsidRPr="00C67D95">
                          <w:rPr>
                            <w:rFonts w:ascii="Trebuchet MS" w:hAnsi="Trebuchet MS"/>
                            <w:i/>
                            <w:spacing w:val="-6"/>
                            <w:sz w:val="24"/>
                            <w:lang w:val="ru-RU"/>
                          </w:rPr>
                          <w:t>фаховий</w:t>
                        </w:r>
                        <w:r w:rsidRPr="00C67D95">
                          <w:rPr>
                            <w:rFonts w:ascii="Trebuchet MS" w:hAnsi="Trebuchet MS"/>
                            <w:i/>
                            <w:spacing w:val="-12"/>
                            <w:sz w:val="24"/>
                            <w:lang w:val="ru-RU"/>
                          </w:rPr>
                          <w:t xml:space="preserve"> </w:t>
                        </w:r>
                        <w:r w:rsidRPr="00C67D95">
                          <w:rPr>
                            <w:rFonts w:ascii="Trebuchet MS" w:hAnsi="Trebuchet MS"/>
                            <w:i/>
                            <w:spacing w:val="-6"/>
                            <w:sz w:val="24"/>
                            <w:lang w:val="ru-RU"/>
                          </w:rPr>
                          <w:t>коледж</w:t>
                        </w:r>
                        <w:r w:rsidRPr="00C67D95">
                          <w:rPr>
                            <w:rFonts w:ascii="Trebuchet MS" w:hAnsi="Trebuchet MS"/>
                            <w:i/>
                            <w:spacing w:val="-12"/>
                            <w:sz w:val="24"/>
                            <w:lang w:val="ru-RU"/>
                          </w:rPr>
                          <w:t xml:space="preserve"> </w:t>
                        </w:r>
                        <w:r w:rsidRPr="00C67D95">
                          <w:rPr>
                            <w:rFonts w:ascii="Trebuchet MS" w:hAnsi="Trebuchet MS"/>
                            <w:i/>
                            <w:spacing w:val="-6"/>
                            <w:sz w:val="24"/>
                            <w:lang w:val="ru-RU"/>
                          </w:rPr>
                          <w:t>економіки</w:t>
                        </w:r>
                        <w:r w:rsidRPr="00C67D95">
                          <w:rPr>
                            <w:rFonts w:ascii="Trebuchet MS" w:hAnsi="Trebuchet MS"/>
                            <w:i/>
                            <w:spacing w:val="-12"/>
                            <w:sz w:val="24"/>
                            <w:lang w:val="ru-RU"/>
                          </w:rPr>
                          <w:t xml:space="preserve"> </w:t>
                        </w:r>
                        <w:r w:rsidRPr="00C67D95">
                          <w:rPr>
                            <w:rFonts w:ascii="Trebuchet MS" w:hAnsi="Trebuchet MS"/>
                            <w:i/>
                            <w:spacing w:val="-6"/>
                            <w:sz w:val="24"/>
                            <w:lang w:val="ru-RU"/>
                          </w:rPr>
                          <w:t>та</w:t>
                        </w:r>
                        <w:r w:rsidRPr="00C67D95">
                          <w:rPr>
                            <w:rFonts w:ascii="Trebuchet MS" w:hAnsi="Trebuchet MS"/>
                            <w:i/>
                            <w:spacing w:val="-12"/>
                            <w:sz w:val="24"/>
                            <w:lang w:val="ru-RU"/>
                          </w:rPr>
                          <w:t xml:space="preserve"> </w:t>
                        </w:r>
                        <w:r w:rsidRPr="00C67D95">
                          <w:rPr>
                            <w:rFonts w:ascii="Trebuchet MS" w:hAnsi="Trebuchet MS"/>
                            <w:i/>
                            <w:spacing w:val="-6"/>
                            <w:sz w:val="24"/>
                            <w:lang w:val="ru-RU"/>
                          </w:rPr>
                          <w:t xml:space="preserve">підприємництва </w:t>
                        </w:r>
                        <w:r w:rsidRPr="00C67D95">
                          <w:rPr>
                            <w:rFonts w:ascii="Trebuchet MS" w:hAnsi="Trebuchet MS"/>
                            <w:i/>
                            <w:spacing w:val="-4"/>
                            <w:sz w:val="24"/>
                            <w:lang w:val="ru-RU"/>
                          </w:rPr>
                          <w:t>Західноукраїнського</w:t>
                        </w:r>
                        <w:r w:rsidRPr="00C67D95">
                          <w:rPr>
                            <w:rFonts w:ascii="Trebuchet MS" w:hAnsi="Trebuchet MS"/>
                            <w:i/>
                            <w:spacing w:val="-8"/>
                            <w:sz w:val="24"/>
                            <w:lang w:val="ru-RU"/>
                          </w:rPr>
                          <w:t xml:space="preserve"> </w:t>
                        </w:r>
                        <w:r w:rsidRPr="00C67D95">
                          <w:rPr>
                            <w:rFonts w:ascii="Trebuchet MS" w:hAnsi="Trebuchet MS"/>
                            <w:i/>
                            <w:spacing w:val="-4"/>
                            <w:sz w:val="24"/>
                            <w:lang w:val="ru-RU"/>
                          </w:rPr>
                          <w:t>національного</w:t>
                        </w:r>
                        <w:r w:rsidRPr="00C67D95">
                          <w:rPr>
                            <w:rFonts w:ascii="Trebuchet MS" w:hAnsi="Trebuchet MS"/>
                            <w:i/>
                            <w:spacing w:val="-8"/>
                            <w:sz w:val="24"/>
                            <w:lang w:val="ru-RU"/>
                          </w:rPr>
                          <w:t xml:space="preserve"> </w:t>
                        </w:r>
                        <w:r w:rsidRPr="00C67D95">
                          <w:rPr>
                            <w:rFonts w:ascii="Trebuchet MS" w:hAnsi="Trebuchet MS"/>
                            <w:i/>
                            <w:spacing w:val="-4"/>
                            <w:sz w:val="24"/>
                            <w:lang w:val="ru-RU"/>
                          </w:rPr>
                          <w:t>університету,</w:t>
                        </w:r>
                        <w:r w:rsidRPr="00C67D95">
                          <w:rPr>
                            <w:rFonts w:ascii="Trebuchet MS" w:hAnsi="Trebuchet MS"/>
                            <w:i/>
                            <w:spacing w:val="-8"/>
                            <w:sz w:val="24"/>
                            <w:lang w:val="ru-RU"/>
                          </w:rPr>
                          <w:t xml:space="preserve"> </w:t>
                        </w:r>
                        <w:r w:rsidRPr="00C67D95">
                          <w:rPr>
                            <w:rFonts w:ascii="Trebuchet MS" w:hAnsi="Trebuchet MS"/>
                            <w:i/>
                            <w:spacing w:val="-4"/>
                            <w:sz w:val="24"/>
                            <w:lang w:val="ru-RU"/>
                          </w:rPr>
                          <w:t>Україна</w:t>
                        </w:r>
                      </w:p>
                      <w:p w:rsidR="00A71326" w:rsidRPr="00C67D95" w:rsidRDefault="00A71326">
                        <w:pPr>
                          <w:spacing w:before="193" w:line="288" w:lineRule="auto"/>
                          <w:ind w:left="28" w:right="4395"/>
                          <w:rPr>
                            <w:sz w:val="24"/>
                            <w:lang w:val="ru-RU"/>
                          </w:rPr>
                        </w:pPr>
                        <w:hyperlink r:id="rId28">
                          <w:r w:rsidRPr="00C67D95">
                            <w:rPr>
                              <w:sz w:val="24"/>
                              <w:lang w:val="ru-RU"/>
                            </w:rPr>
                            <w:t>Фаріон</w:t>
                          </w:r>
                          <w:r w:rsidRPr="00C67D95">
                            <w:rPr>
                              <w:spacing w:val="-8"/>
                              <w:sz w:val="24"/>
                              <w:lang w:val="ru-RU"/>
                            </w:rPr>
                            <w:t xml:space="preserve"> </w:t>
                          </w:r>
                          <w:r w:rsidRPr="00C67D95">
                            <w:rPr>
                              <w:sz w:val="24"/>
                              <w:lang w:val="ru-RU"/>
                            </w:rPr>
                            <w:t>Володимир</w:t>
                          </w:r>
                          <w:r w:rsidRPr="00C67D95">
                            <w:rPr>
                              <w:spacing w:val="-7"/>
                              <w:sz w:val="24"/>
                              <w:lang w:val="ru-RU"/>
                            </w:rPr>
                            <w:t xml:space="preserve"> </w:t>
                          </w:r>
                          <w:r w:rsidRPr="00C67D95">
                            <w:rPr>
                              <w:sz w:val="24"/>
                              <w:lang w:val="ru-RU"/>
                            </w:rPr>
                            <w:t>Ярославович</w:t>
                          </w:r>
                        </w:hyperlink>
                        <w:r w:rsidRPr="00C67D95">
                          <w:rPr>
                            <w:sz w:val="24"/>
                            <w:lang w:val="ru-RU"/>
                          </w:rPr>
                          <w:t xml:space="preserve"> канд. екон. наук, доцент,</w:t>
                        </w:r>
                      </w:p>
                      <w:p w:rsidR="00A71326" w:rsidRPr="00C67D95" w:rsidRDefault="00A71326">
                        <w:pPr>
                          <w:spacing w:before="1"/>
                          <w:ind w:left="28"/>
                          <w:rPr>
                            <w:sz w:val="24"/>
                            <w:lang w:val="ru-RU"/>
                          </w:rPr>
                        </w:pPr>
                        <w:r w:rsidRPr="00C67D95">
                          <w:rPr>
                            <w:spacing w:val="-2"/>
                            <w:sz w:val="24"/>
                            <w:lang w:val="ru-RU"/>
                          </w:rPr>
                          <w:t>доцент</w:t>
                        </w:r>
                        <w:r w:rsidRPr="00C67D95">
                          <w:rPr>
                            <w:spacing w:val="-10"/>
                            <w:sz w:val="24"/>
                            <w:lang w:val="ru-RU"/>
                          </w:rPr>
                          <w:t xml:space="preserve"> </w:t>
                        </w:r>
                        <w:r w:rsidRPr="00C67D95">
                          <w:rPr>
                            <w:spacing w:val="-2"/>
                            <w:sz w:val="24"/>
                            <w:lang w:val="ru-RU"/>
                          </w:rPr>
                          <w:t>кафедри</w:t>
                        </w:r>
                        <w:r w:rsidRPr="00C67D95">
                          <w:rPr>
                            <w:spacing w:val="-9"/>
                            <w:sz w:val="24"/>
                            <w:lang w:val="ru-RU"/>
                          </w:rPr>
                          <w:t xml:space="preserve"> </w:t>
                        </w:r>
                        <w:r w:rsidRPr="00C67D95">
                          <w:rPr>
                            <w:spacing w:val="-2"/>
                            <w:sz w:val="24"/>
                            <w:lang w:val="ru-RU"/>
                          </w:rPr>
                          <w:t>обліку</w:t>
                        </w:r>
                        <w:r w:rsidRPr="00C67D95">
                          <w:rPr>
                            <w:spacing w:val="-10"/>
                            <w:sz w:val="24"/>
                            <w:lang w:val="ru-RU"/>
                          </w:rPr>
                          <w:t xml:space="preserve"> </w:t>
                        </w:r>
                        <w:r w:rsidRPr="00C67D95">
                          <w:rPr>
                            <w:spacing w:val="-2"/>
                            <w:sz w:val="24"/>
                            <w:lang w:val="ru-RU"/>
                          </w:rPr>
                          <w:t>і</w:t>
                        </w:r>
                        <w:r w:rsidRPr="00C67D95">
                          <w:rPr>
                            <w:spacing w:val="-9"/>
                            <w:sz w:val="24"/>
                            <w:lang w:val="ru-RU"/>
                          </w:rPr>
                          <w:t xml:space="preserve"> </w:t>
                        </w:r>
                        <w:r w:rsidRPr="00C67D95">
                          <w:rPr>
                            <w:spacing w:val="-2"/>
                            <w:sz w:val="24"/>
                            <w:lang w:val="ru-RU"/>
                          </w:rPr>
                          <w:t>оподаткування</w:t>
                        </w:r>
                      </w:p>
                      <w:p w:rsidR="00A71326" w:rsidRPr="00C67D95" w:rsidRDefault="00A71326">
                        <w:pPr>
                          <w:spacing w:before="51"/>
                          <w:ind w:left="28"/>
                          <w:rPr>
                            <w:rFonts w:ascii="Trebuchet MS" w:hAnsi="Trebuchet MS"/>
                            <w:i/>
                            <w:sz w:val="24"/>
                            <w:lang w:val="ru-RU"/>
                          </w:rPr>
                        </w:pPr>
                        <w:r w:rsidRPr="00C67D95">
                          <w:rPr>
                            <w:rFonts w:ascii="Trebuchet MS" w:hAnsi="Trebuchet MS"/>
                            <w:i/>
                            <w:spacing w:val="-8"/>
                            <w:sz w:val="24"/>
                            <w:lang w:val="ru-RU"/>
                          </w:rPr>
                          <w:t>Західноукраїнський</w:t>
                        </w:r>
                        <w:r w:rsidRPr="00C67D95">
                          <w:rPr>
                            <w:rFonts w:ascii="Trebuchet MS" w:hAnsi="Trebuchet MS"/>
                            <w:i/>
                            <w:spacing w:val="12"/>
                            <w:sz w:val="24"/>
                            <w:lang w:val="ru-RU"/>
                          </w:rPr>
                          <w:t xml:space="preserve"> </w:t>
                        </w:r>
                        <w:r w:rsidRPr="00C67D95">
                          <w:rPr>
                            <w:rFonts w:ascii="Trebuchet MS" w:hAnsi="Trebuchet MS"/>
                            <w:i/>
                            <w:spacing w:val="-8"/>
                            <w:sz w:val="24"/>
                            <w:lang w:val="ru-RU"/>
                          </w:rPr>
                          <w:t>національний</w:t>
                        </w:r>
                        <w:r w:rsidRPr="00C67D95">
                          <w:rPr>
                            <w:rFonts w:ascii="Trebuchet MS" w:hAnsi="Trebuchet MS"/>
                            <w:i/>
                            <w:spacing w:val="13"/>
                            <w:sz w:val="24"/>
                            <w:lang w:val="ru-RU"/>
                          </w:rPr>
                          <w:t xml:space="preserve"> </w:t>
                        </w:r>
                        <w:r w:rsidRPr="00C67D95">
                          <w:rPr>
                            <w:rFonts w:ascii="Trebuchet MS" w:hAnsi="Trebuchet MS"/>
                            <w:i/>
                            <w:spacing w:val="-8"/>
                            <w:sz w:val="24"/>
                            <w:lang w:val="ru-RU"/>
                          </w:rPr>
                          <w:t>університет,</w:t>
                        </w:r>
                        <w:r w:rsidRPr="00C67D95">
                          <w:rPr>
                            <w:rFonts w:ascii="Trebuchet MS" w:hAnsi="Trebuchet MS"/>
                            <w:i/>
                            <w:spacing w:val="13"/>
                            <w:sz w:val="24"/>
                            <w:lang w:val="ru-RU"/>
                          </w:rPr>
                          <w:t xml:space="preserve"> </w:t>
                        </w:r>
                        <w:r w:rsidRPr="00C67D95">
                          <w:rPr>
                            <w:rFonts w:ascii="Trebuchet MS" w:hAnsi="Trebuchet MS"/>
                            <w:i/>
                            <w:spacing w:val="-8"/>
                            <w:sz w:val="24"/>
                            <w:lang w:val="ru-RU"/>
                          </w:rPr>
                          <w:t>Україна</w:t>
                        </w:r>
                      </w:p>
                    </w:txbxContent>
                  </v:textbox>
                </v:shape>
                <w10:wrap type="topAndBottom" anchorx="page"/>
              </v:group>
            </w:pict>
          </mc:Fallback>
        </mc:AlternateContent>
      </w:r>
    </w:p>
    <w:p w:rsidR="007C6FEF" w:rsidRPr="00A71326" w:rsidRDefault="007C6FEF">
      <w:pPr>
        <w:pStyle w:val="a3"/>
        <w:spacing w:before="70"/>
        <w:jc w:val="left"/>
        <w:rPr>
          <w:rFonts w:ascii="Arial Black"/>
          <w:sz w:val="20"/>
          <w:lang w:val="ru-RU"/>
        </w:rPr>
      </w:pPr>
    </w:p>
    <w:p w:rsidR="007C6FEF" w:rsidRPr="00A71326" w:rsidRDefault="008A5EDA">
      <w:pPr>
        <w:spacing w:line="280" w:lineRule="auto"/>
        <w:ind w:left="852" w:right="1133"/>
        <w:jc w:val="both"/>
        <w:rPr>
          <w:rFonts w:ascii="Trebuchet MS" w:hAnsi="Trebuchet MS"/>
          <w:i/>
          <w:sz w:val="20"/>
          <w:lang w:val="ru-RU"/>
        </w:rPr>
      </w:pPr>
      <w:r>
        <w:rPr>
          <w:rFonts w:ascii="Trebuchet MS" w:hAnsi="Trebuchet MS"/>
          <w:i/>
          <w:noProof/>
          <w:sz w:val="20"/>
        </w:rPr>
        <mc:AlternateContent>
          <mc:Choice Requires="wps">
            <w:drawing>
              <wp:anchor distT="0" distB="0" distL="0" distR="0" simplePos="0" relativeHeight="250623488" behindDoc="0" locked="0" layoutInCell="1" allowOverlap="1">
                <wp:simplePos x="0" y="0"/>
                <wp:positionH relativeFrom="page">
                  <wp:posOffset>6580911</wp:posOffset>
                </wp:positionH>
                <wp:positionV relativeFrom="paragraph">
                  <wp:posOffset>-4834782</wp:posOffset>
                </wp:positionV>
                <wp:extent cx="198120" cy="5240655"/>
                <wp:effectExtent l="0" t="0" r="0" b="0"/>
                <wp:wrapNone/>
                <wp:docPr id="1644" name="Textbox 16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240655"/>
                        </a:xfrm>
                        <a:prstGeom prst="rect">
                          <a:avLst/>
                        </a:prstGeom>
                      </wps:spPr>
                      <wps:txbx>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wps:txbx>
                      <wps:bodyPr vert="vert" wrap="square" lIns="0" tIns="0" rIns="0" bIns="0" rtlCol="0">
                        <a:noAutofit/>
                      </wps:bodyPr>
                    </wps:wsp>
                  </a:graphicData>
                </a:graphic>
              </wp:anchor>
            </w:drawing>
          </mc:Choice>
          <mc:Fallback>
            <w:pict>
              <v:shape id="Textbox 1644" o:spid="_x0000_s1108" type="#_x0000_t202" style="position:absolute;left:0;text-align:left;margin-left:518.2pt;margin-top:-380.7pt;width:15.6pt;height:412.65pt;z-index:2506234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" filled="f" stroked="f">
                <v:textbox style="layout-flow:vertical" inset="0,0,0,0">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v:textbox>
                <w10:wrap anchorx="page"/>
              </v:shape>
            </w:pict>
          </mc:Fallback>
        </mc:AlternateContent>
      </w:r>
      <w:r w:rsidRPr="00A71326">
        <w:rPr>
          <w:rFonts w:ascii="Trebuchet MS" w:hAnsi="Trebuchet MS"/>
          <w:i/>
          <w:spacing w:val="-2"/>
          <w:sz w:val="20"/>
          <w:lang w:val="ru-RU"/>
        </w:rPr>
        <w:t>Анотація.</w:t>
      </w:r>
      <w:r w:rsidRPr="00A71326">
        <w:rPr>
          <w:rFonts w:ascii="Trebuchet MS" w:hAnsi="Trebuchet MS"/>
          <w:i/>
          <w:spacing w:val="-6"/>
          <w:sz w:val="20"/>
          <w:lang w:val="ru-RU"/>
        </w:rPr>
        <w:t xml:space="preserve"> </w:t>
      </w:r>
      <w:r w:rsidRPr="00A71326">
        <w:rPr>
          <w:rFonts w:ascii="Trebuchet MS" w:hAnsi="Trebuchet MS"/>
          <w:i/>
          <w:spacing w:val="-2"/>
          <w:sz w:val="20"/>
          <w:lang w:val="ru-RU"/>
        </w:rPr>
        <w:t>В</w:t>
      </w:r>
      <w:r w:rsidRPr="00A71326">
        <w:rPr>
          <w:rFonts w:ascii="Trebuchet MS" w:hAnsi="Trebuchet MS"/>
          <w:i/>
          <w:spacing w:val="-8"/>
          <w:sz w:val="20"/>
          <w:lang w:val="ru-RU"/>
        </w:rPr>
        <w:t xml:space="preserve"> </w:t>
      </w:r>
      <w:r w:rsidRPr="00A71326">
        <w:rPr>
          <w:rFonts w:ascii="Trebuchet MS" w:hAnsi="Trebuchet MS"/>
          <w:i/>
          <w:spacing w:val="-2"/>
          <w:sz w:val="20"/>
          <w:lang w:val="ru-RU"/>
        </w:rPr>
        <w:t>статті</w:t>
      </w:r>
      <w:r w:rsidRPr="00A71326">
        <w:rPr>
          <w:rFonts w:ascii="Trebuchet MS" w:hAnsi="Trebuchet MS"/>
          <w:i/>
          <w:spacing w:val="-8"/>
          <w:sz w:val="20"/>
          <w:lang w:val="ru-RU"/>
        </w:rPr>
        <w:t xml:space="preserve"> </w:t>
      </w:r>
      <w:r w:rsidRPr="00A71326">
        <w:rPr>
          <w:rFonts w:ascii="Trebuchet MS" w:hAnsi="Trebuchet MS"/>
          <w:i/>
          <w:spacing w:val="-2"/>
          <w:sz w:val="20"/>
          <w:lang w:val="ru-RU"/>
        </w:rPr>
        <w:t>досліджено</w:t>
      </w:r>
      <w:r w:rsidRPr="00A71326">
        <w:rPr>
          <w:rFonts w:ascii="Trebuchet MS" w:hAnsi="Trebuchet MS"/>
          <w:i/>
          <w:spacing w:val="-6"/>
          <w:sz w:val="20"/>
          <w:lang w:val="ru-RU"/>
        </w:rPr>
        <w:t xml:space="preserve"> </w:t>
      </w:r>
      <w:r w:rsidRPr="00A71326">
        <w:rPr>
          <w:rFonts w:ascii="Trebuchet MS" w:hAnsi="Trebuchet MS"/>
          <w:i/>
          <w:spacing w:val="-2"/>
          <w:sz w:val="20"/>
          <w:lang w:val="ru-RU"/>
        </w:rPr>
        <w:t>генезис</w:t>
      </w:r>
      <w:r w:rsidRPr="00A71326">
        <w:rPr>
          <w:rFonts w:ascii="Trebuchet MS" w:hAnsi="Trebuchet MS"/>
          <w:i/>
          <w:spacing w:val="-7"/>
          <w:sz w:val="20"/>
          <w:lang w:val="ru-RU"/>
        </w:rPr>
        <w:t xml:space="preserve"> </w:t>
      </w:r>
      <w:r w:rsidRPr="00A71326">
        <w:rPr>
          <w:rFonts w:ascii="Trebuchet MS" w:hAnsi="Trebuchet MS"/>
          <w:i/>
          <w:spacing w:val="-2"/>
          <w:sz w:val="20"/>
          <w:lang w:val="ru-RU"/>
        </w:rPr>
        <w:t>економічних</w:t>
      </w:r>
      <w:r w:rsidRPr="00A71326">
        <w:rPr>
          <w:rFonts w:ascii="Trebuchet MS" w:hAnsi="Trebuchet MS"/>
          <w:i/>
          <w:spacing w:val="-8"/>
          <w:sz w:val="20"/>
          <w:lang w:val="ru-RU"/>
        </w:rPr>
        <w:t xml:space="preserve"> </w:t>
      </w:r>
      <w:r w:rsidRPr="00A71326">
        <w:rPr>
          <w:rFonts w:ascii="Trebuchet MS" w:hAnsi="Trebuchet MS"/>
          <w:i/>
          <w:spacing w:val="-2"/>
          <w:sz w:val="20"/>
          <w:lang w:val="ru-RU"/>
        </w:rPr>
        <w:t>систем</w:t>
      </w:r>
      <w:r w:rsidRPr="00A71326">
        <w:rPr>
          <w:rFonts w:ascii="Trebuchet MS" w:hAnsi="Trebuchet MS"/>
          <w:i/>
          <w:spacing w:val="-7"/>
          <w:sz w:val="20"/>
          <w:lang w:val="ru-RU"/>
        </w:rPr>
        <w:t xml:space="preserve"> </w:t>
      </w:r>
      <w:r w:rsidRPr="00A71326">
        <w:rPr>
          <w:rFonts w:ascii="Trebuchet MS" w:hAnsi="Trebuchet MS"/>
          <w:i/>
          <w:spacing w:val="-2"/>
          <w:sz w:val="20"/>
          <w:lang w:val="ru-RU"/>
        </w:rPr>
        <w:t>країн,</w:t>
      </w:r>
      <w:r w:rsidRPr="00A71326">
        <w:rPr>
          <w:rFonts w:ascii="Trebuchet MS" w:hAnsi="Trebuchet MS"/>
          <w:i/>
          <w:spacing w:val="-8"/>
          <w:sz w:val="20"/>
          <w:lang w:val="ru-RU"/>
        </w:rPr>
        <w:t xml:space="preserve"> </w:t>
      </w:r>
      <w:r w:rsidRPr="00A71326">
        <w:rPr>
          <w:rFonts w:ascii="Trebuchet MS" w:hAnsi="Trebuchet MS"/>
          <w:i/>
          <w:spacing w:val="-2"/>
          <w:sz w:val="20"/>
          <w:lang w:val="ru-RU"/>
        </w:rPr>
        <w:t>які</w:t>
      </w:r>
      <w:r w:rsidRPr="00A71326">
        <w:rPr>
          <w:rFonts w:ascii="Trebuchet MS" w:hAnsi="Trebuchet MS"/>
          <w:i/>
          <w:spacing w:val="-8"/>
          <w:sz w:val="20"/>
          <w:lang w:val="ru-RU"/>
        </w:rPr>
        <w:t xml:space="preserve"> </w:t>
      </w:r>
      <w:r w:rsidRPr="00A71326">
        <w:rPr>
          <w:rFonts w:ascii="Trebuchet MS" w:hAnsi="Trebuchet MS"/>
          <w:i/>
          <w:spacing w:val="-2"/>
          <w:sz w:val="20"/>
          <w:lang w:val="ru-RU"/>
        </w:rPr>
        <w:t>проходили</w:t>
      </w:r>
      <w:r w:rsidRPr="00A71326">
        <w:rPr>
          <w:rFonts w:ascii="Trebuchet MS" w:hAnsi="Trebuchet MS"/>
          <w:i/>
          <w:spacing w:val="-8"/>
          <w:sz w:val="20"/>
          <w:lang w:val="ru-RU"/>
        </w:rPr>
        <w:t xml:space="preserve"> </w:t>
      </w:r>
      <w:r w:rsidRPr="00A71326">
        <w:rPr>
          <w:rFonts w:ascii="Trebuchet MS" w:hAnsi="Trebuchet MS"/>
          <w:i/>
          <w:spacing w:val="-2"/>
          <w:sz w:val="20"/>
          <w:lang w:val="ru-RU"/>
        </w:rPr>
        <w:t xml:space="preserve">різні </w:t>
      </w:r>
      <w:r w:rsidRPr="00A71326">
        <w:rPr>
          <w:rFonts w:ascii="Trebuchet MS" w:hAnsi="Trebuchet MS"/>
          <w:i/>
          <w:sz w:val="20"/>
          <w:lang w:val="ru-RU"/>
        </w:rPr>
        <w:t>етапи</w:t>
      </w:r>
      <w:r w:rsidRPr="00A71326">
        <w:rPr>
          <w:rFonts w:ascii="Trebuchet MS" w:hAnsi="Trebuchet MS"/>
          <w:i/>
          <w:spacing w:val="-16"/>
          <w:sz w:val="20"/>
          <w:lang w:val="ru-RU"/>
        </w:rPr>
        <w:t xml:space="preserve"> </w:t>
      </w:r>
      <w:r w:rsidRPr="00A71326">
        <w:rPr>
          <w:rFonts w:ascii="Trebuchet MS" w:hAnsi="Trebuchet MS"/>
          <w:i/>
          <w:sz w:val="20"/>
          <w:lang w:val="ru-RU"/>
        </w:rPr>
        <w:t>розвитку,</w:t>
      </w:r>
      <w:r w:rsidRPr="00A71326">
        <w:rPr>
          <w:rFonts w:ascii="Trebuchet MS" w:hAnsi="Trebuchet MS"/>
          <w:i/>
          <w:spacing w:val="-15"/>
          <w:sz w:val="20"/>
          <w:lang w:val="ru-RU"/>
        </w:rPr>
        <w:t xml:space="preserve"> </w:t>
      </w:r>
      <w:r w:rsidRPr="00A71326">
        <w:rPr>
          <w:rFonts w:ascii="Trebuchet MS" w:hAnsi="Trebuchet MS"/>
          <w:i/>
          <w:sz w:val="20"/>
          <w:lang w:val="ru-RU"/>
        </w:rPr>
        <w:t>їх</w:t>
      </w:r>
      <w:r w:rsidRPr="00A71326">
        <w:rPr>
          <w:rFonts w:ascii="Trebuchet MS" w:hAnsi="Trebuchet MS"/>
          <w:i/>
          <w:spacing w:val="-15"/>
          <w:sz w:val="20"/>
          <w:lang w:val="ru-RU"/>
        </w:rPr>
        <w:t xml:space="preserve"> </w:t>
      </w:r>
      <w:r w:rsidRPr="00A71326">
        <w:rPr>
          <w:rFonts w:ascii="Trebuchet MS" w:hAnsi="Trebuchet MS"/>
          <w:i/>
          <w:sz w:val="20"/>
          <w:lang w:val="ru-RU"/>
        </w:rPr>
        <w:t>особливості</w:t>
      </w:r>
      <w:r w:rsidRPr="00A71326">
        <w:rPr>
          <w:rFonts w:ascii="Trebuchet MS" w:hAnsi="Trebuchet MS"/>
          <w:i/>
          <w:spacing w:val="-15"/>
          <w:sz w:val="20"/>
          <w:lang w:val="ru-RU"/>
        </w:rPr>
        <w:t xml:space="preserve"> </w:t>
      </w:r>
      <w:r w:rsidRPr="00A71326">
        <w:rPr>
          <w:rFonts w:ascii="Trebuchet MS" w:hAnsi="Trebuchet MS"/>
          <w:i/>
          <w:sz w:val="20"/>
          <w:lang w:val="ru-RU"/>
        </w:rPr>
        <w:t>що</w:t>
      </w:r>
      <w:r w:rsidRPr="00A71326">
        <w:rPr>
          <w:rFonts w:ascii="Trebuchet MS" w:hAnsi="Trebuchet MS"/>
          <w:i/>
          <w:spacing w:val="-15"/>
          <w:sz w:val="20"/>
          <w:lang w:val="ru-RU"/>
        </w:rPr>
        <w:t xml:space="preserve"> </w:t>
      </w:r>
      <w:r w:rsidRPr="00A71326">
        <w:rPr>
          <w:rFonts w:ascii="Trebuchet MS" w:hAnsi="Trebuchet MS"/>
          <w:i/>
          <w:sz w:val="20"/>
          <w:lang w:val="ru-RU"/>
        </w:rPr>
        <w:t>впливали</w:t>
      </w:r>
      <w:r w:rsidRPr="00A71326">
        <w:rPr>
          <w:rFonts w:ascii="Trebuchet MS" w:hAnsi="Trebuchet MS"/>
          <w:i/>
          <w:spacing w:val="-15"/>
          <w:sz w:val="20"/>
          <w:lang w:val="ru-RU"/>
        </w:rPr>
        <w:t xml:space="preserve"> </w:t>
      </w:r>
      <w:r w:rsidRPr="00A71326">
        <w:rPr>
          <w:rFonts w:ascii="Trebuchet MS" w:hAnsi="Trebuchet MS"/>
          <w:i/>
          <w:sz w:val="20"/>
          <w:lang w:val="ru-RU"/>
        </w:rPr>
        <w:t>на</w:t>
      </w:r>
      <w:r w:rsidRPr="00A71326">
        <w:rPr>
          <w:rFonts w:ascii="Trebuchet MS" w:hAnsi="Trebuchet MS"/>
          <w:i/>
          <w:spacing w:val="-15"/>
          <w:sz w:val="20"/>
          <w:lang w:val="ru-RU"/>
        </w:rPr>
        <w:t xml:space="preserve"> </w:t>
      </w:r>
      <w:r w:rsidRPr="00A71326">
        <w:rPr>
          <w:rFonts w:ascii="Trebuchet MS" w:hAnsi="Trebuchet MS"/>
          <w:i/>
          <w:sz w:val="20"/>
          <w:lang w:val="ru-RU"/>
        </w:rPr>
        <w:t>розуміння</w:t>
      </w:r>
      <w:r w:rsidRPr="00A71326">
        <w:rPr>
          <w:rFonts w:ascii="Trebuchet MS" w:hAnsi="Trebuchet MS"/>
          <w:i/>
          <w:spacing w:val="-15"/>
          <w:sz w:val="20"/>
          <w:lang w:val="ru-RU"/>
        </w:rPr>
        <w:t xml:space="preserve"> </w:t>
      </w:r>
      <w:r w:rsidRPr="00A71326">
        <w:rPr>
          <w:rFonts w:ascii="Trebuchet MS" w:hAnsi="Trebuchet MS"/>
          <w:i/>
          <w:sz w:val="20"/>
          <w:lang w:val="ru-RU"/>
        </w:rPr>
        <w:t xml:space="preserve">конкурентоспроможності. </w:t>
      </w:r>
      <w:r w:rsidRPr="00A71326">
        <w:rPr>
          <w:rFonts w:ascii="Trebuchet MS" w:hAnsi="Trebuchet MS"/>
          <w:i/>
          <w:spacing w:val="-6"/>
          <w:sz w:val="20"/>
          <w:lang w:val="ru-RU"/>
        </w:rPr>
        <w:t>Досліджено генезис економічної</w:t>
      </w:r>
      <w:r w:rsidRPr="00A71326">
        <w:rPr>
          <w:rFonts w:ascii="Trebuchet MS" w:hAnsi="Trebuchet MS"/>
          <w:i/>
          <w:spacing w:val="-7"/>
          <w:sz w:val="20"/>
          <w:lang w:val="ru-RU"/>
        </w:rPr>
        <w:t xml:space="preserve"> </w:t>
      </w:r>
      <w:r w:rsidRPr="00A71326">
        <w:rPr>
          <w:rFonts w:ascii="Trebuchet MS" w:hAnsi="Trebuchet MS"/>
          <w:i/>
          <w:spacing w:val="-6"/>
          <w:sz w:val="20"/>
          <w:lang w:val="ru-RU"/>
        </w:rPr>
        <w:t>думки</w:t>
      </w:r>
      <w:r w:rsidRPr="00A71326">
        <w:rPr>
          <w:rFonts w:ascii="Trebuchet MS" w:hAnsi="Trebuchet MS"/>
          <w:i/>
          <w:spacing w:val="-7"/>
          <w:sz w:val="20"/>
          <w:lang w:val="ru-RU"/>
        </w:rPr>
        <w:t xml:space="preserve"> </w:t>
      </w:r>
      <w:r w:rsidRPr="00A71326">
        <w:rPr>
          <w:rFonts w:ascii="Trebuchet MS" w:hAnsi="Trebuchet MS"/>
          <w:i/>
          <w:spacing w:val="-6"/>
          <w:sz w:val="20"/>
          <w:lang w:val="ru-RU"/>
        </w:rPr>
        <w:t>конкурентоспроможності</w:t>
      </w:r>
      <w:r w:rsidRPr="00A71326">
        <w:rPr>
          <w:rFonts w:ascii="Trebuchet MS" w:hAnsi="Trebuchet MS"/>
          <w:i/>
          <w:spacing w:val="-7"/>
          <w:sz w:val="20"/>
          <w:lang w:val="ru-RU"/>
        </w:rPr>
        <w:t xml:space="preserve"> </w:t>
      </w:r>
      <w:r w:rsidRPr="00A71326">
        <w:rPr>
          <w:rFonts w:ascii="Trebuchet MS" w:hAnsi="Trebuchet MS"/>
          <w:i/>
          <w:spacing w:val="-6"/>
          <w:sz w:val="20"/>
          <w:lang w:val="ru-RU"/>
        </w:rPr>
        <w:t xml:space="preserve">підприємства. Наведено </w:t>
      </w:r>
      <w:r w:rsidRPr="00A71326">
        <w:rPr>
          <w:rFonts w:ascii="Trebuchet MS" w:hAnsi="Trebuchet MS"/>
          <w:i/>
          <w:sz w:val="20"/>
          <w:lang w:val="ru-RU"/>
        </w:rPr>
        <w:t xml:space="preserve">основні етапи розвитку теорій конкурентоспроможності, які відображають певні </w:t>
      </w:r>
      <w:r w:rsidRPr="00A71326">
        <w:rPr>
          <w:rFonts w:ascii="Trebuchet MS" w:hAnsi="Trebuchet MS"/>
          <w:i/>
          <w:spacing w:val="-4"/>
          <w:sz w:val="20"/>
          <w:lang w:val="ru-RU"/>
        </w:rPr>
        <w:t>етапи</w:t>
      </w:r>
      <w:r w:rsidRPr="00A71326">
        <w:rPr>
          <w:rFonts w:ascii="Trebuchet MS" w:hAnsi="Trebuchet MS"/>
          <w:i/>
          <w:spacing w:val="-8"/>
          <w:sz w:val="20"/>
          <w:lang w:val="ru-RU"/>
        </w:rPr>
        <w:t xml:space="preserve"> </w:t>
      </w:r>
      <w:r w:rsidRPr="00A71326">
        <w:rPr>
          <w:rFonts w:ascii="Trebuchet MS" w:hAnsi="Trebuchet MS"/>
          <w:i/>
          <w:spacing w:val="-4"/>
          <w:sz w:val="20"/>
          <w:lang w:val="ru-RU"/>
        </w:rPr>
        <w:t>розвитку</w:t>
      </w:r>
      <w:r w:rsidRPr="00A71326">
        <w:rPr>
          <w:rFonts w:ascii="Trebuchet MS" w:hAnsi="Trebuchet MS"/>
          <w:i/>
          <w:spacing w:val="-8"/>
          <w:sz w:val="20"/>
          <w:lang w:val="ru-RU"/>
        </w:rPr>
        <w:t xml:space="preserve"> </w:t>
      </w:r>
      <w:r w:rsidRPr="00A71326">
        <w:rPr>
          <w:rFonts w:ascii="Trebuchet MS" w:hAnsi="Trebuchet MS"/>
          <w:i/>
          <w:spacing w:val="-4"/>
          <w:sz w:val="20"/>
          <w:lang w:val="ru-RU"/>
        </w:rPr>
        <w:t>економічної</w:t>
      </w:r>
      <w:r w:rsidRPr="00A71326">
        <w:rPr>
          <w:rFonts w:ascii="Trebuchet MS" w:hAnsi="Trebuchet MS"/>
          <w:i/>
          <w:spacing w:val="-8"/>
          <w:sz w:val="20"/>
          <w:lang w:val="ru-RU"/>
        </w:rPr>
        <w:t xml:space="preserve"> </w:t>
      </w:r>
      <w:r w:rsidRPr="00A71326">
        <w:rPr>
          <w:rFonts w:ascii="Trebuchet MS" w:hAnsi="Trebuchet MS"/>
          <w:i/>
          <w:spacing w:val="-4"/>
          <w:sz w:val="20"/>
          <w:lang w:val="ru-RU"/>
        </w:rPr>
        <w:t>думки</w:t>
      </w:r>
      <w:r w:rsidRPr="00A71326">
        <w:rPr>
          <w:rFonts w:ascii="Trebuchet MS" w:hAnsi="Trebuchet MS"/>
          <w:i/>
          <w:spacing w:val="-8"/>
          <w:sz w:val="20"/>
          <w:lang w:val="ru-RU"/>
        </w:rPr>
        <w:t xml:space="preserve"> </w:t>
      </w:r>
      <w:r w:rsidRPr="00A71326">
        <w:rPr>
          <w:rFonts w:ascii="Trebuchet MS" w:hAnsi="Trebuchet MS"/>
          <w:i/>
          <w:spacing w:val="-4"/>
          <w:sz w:val="20"/>
          <w:lang w:val="ru-RU"/>
        </w:rPr>
        <w:t>та</w:t>
      </w:r>
      <w:r w:rsidRPr="00A71326">
        <w:rPr>
          <w:rFonts w:ascii="Trebuchet MS" w:hAnsi="Trebuchet MS"/>
          <w:i/>
          <w:spacing w:val="-7"/>
          <w:sz w:val="20"/>
          <w:lang w:val="ru-RU"/>
        </w:rPr>
        <w:t xml:space="preserve"> </w:t>
      </w:r>
      <w:r w:rsidRPr="00A71326">
        <w:rPr>
          <w:rFonts w:ascii="Trebuchet MS" w:hAnsi="Trebuchet MS"/>
          <w:i/>
          <w:spacing w:val="-4"/>
          <w:sz w:val="20"/>
          <w:lang w:val="ru-RU"/>
        </w:rPr>
        <w:t>бізнес-середовища.</w:t>
      </w:r>
      <w:r w:rsidRPr="00A71326">
        <w:rPr>
          <w:rFonts w:ascii="Trebuchet MS" w:hAnsi="Trebuchet MS"/>
          <w:i/>
          <w:spacing w:val="-7"/>
          <w:sz w:val="20"/>
          <w:lang w:val="ru-RU"/>
        </w:rPr>
        <w:t xml:space="preserve"> </w:t>
      </w:r>
      <w:r w:rsidRPr="00A71326">
        <w:rPr>
          <w:rFonts w:ascii="Trebuchet MS" w:hAnsi="Trebuchet MS"/>
          <w:i/>
          <w:spacing w:val="-4"/>
          <w:sz w:val="20"/>
          <w:lang w:val="ru-RU"/>
        </w:rPr>
        <w:t>Запропоновано</w:t>
      </w:r>
      <w:r w:rsidRPr="00A71326">
        <w:rPr>
          <w:rFonts w:ascii="Trebuchet MS" w:hAnsi="Trebuchet MS"/>
          <w:i/>
          <w:spacing w:val="-7"/>
          <w:sz w:val="20"/>
          <w:lang w:val="ru-RU"/>
        </w:rPr>
        <w:t xml:space="preserve"> </w:t>
      </w:r>
      <w:r w:rsidRPr="00A71326">
        <w:rPr>
          <w:rFonts w:ascii="Trebuchet MS" w:hAnsi="Trebuchet MS"/>
          <w:i/>
          <w:spacing w:val="-4"/>
          <w:sz w:val="20"/>
          <w:lang w:val="ru-RU"/>
        </w:rPr>
        <w:t xml:space="preserve">узагальнююче </w:t>
      </w:r>
      <w:r w:rsidRPr="00A71326">
        <w:rPr>
          <w:rFonts w:ascii="Trebuchet MS" w:hAnsi="Trebuchet MS"/>
          <w:i/>
          <w:sz w:val="20"/>
          <w:lang w:val="ru-RU"/>
        </w:rPr>
        <w:t>визначення конкурентоспроможності підприємств з точки зору довгострокового періоду та ефективного використання наявних ресурсів. Визначено парадигми конкурентоспроможності, які відображають еволюцію підходів до успіху на ринку. Наведено</w:t>
      </w:r>
      <w:r w:rsidRPr="00A71326">
        <w:rPr>
          <w:rFonts w:ascii="Trebuchet MS" w:hAnsi="Trebuchet MS"/>
          <w:i/>
          <w:spacing w:val="40"/>
          <w:sz w:val="20"/>
          <w:lang w:val="ru-RU"/>
        </w:rPr>
        <w:t xml:space="preserve"> </w:t>
      </w:r>
      <w:r w:rsidRPr="00A71326">
        <w:rPr>
          <w:rFonts w:ascii="Trebuchet MS" w:hAnsi="Trebuchet MS"/>
          <w:i/>
          <w:sz w:val="20"/>
          <w:lang w:val="ru-RU"/>
        </w:rPr>
        <w:t>механізми</w:t>
      </w:r>
      <w:r w:rsidRPr="00A71326">
        <w:rPr>
          <w:rFonts w:ascii="Trebuchet MS" w:hAnsi="Trebuchet MS"/>
          <w:i/>
          <w:spacing w:val="80"/>
          <w:w w:val="150"/>
          <w:sz w:val="20"/>
          <w:lang w:val="ru-RU"/>
        </w:rPr>
        <w:t xml:space="preserve"> </w:t>
      </w:r>
      <w:r w:rsidRPr="00A71326">
        <w:rPr>
          <w:rFonts w:ascii="Trebuchet MS" w:hAnsi="Trebuchet MS"/>
          <w:i/>
          <w:sz w:val="20"/>
          <w:lang w:val="ru-RU"/>
        </w:rPr>
        <w:t>формування</w:t>
      </w:r>
      <w:r w:rsidRPr="00A71326">
        <w:rPr>
          <w:rFonts w:ascii="Trebuchet MS" w:hAnsi="Trebuchet MS"/>
          <w:i/>
          <w:spacing w:val="80"/>
          <w:w w:val="150"/>
          <w:sz w:val="20"/>
          <w:lang w:val="ru-RU"/>
        </w:rPr>
        <w:t xml:space="preserve"> </w:t>
      </w:r>
      <w:r w:rsidRPr="00A71326">
        <w:rPr>
          <w:rFonts w:ascii="Trebuchet MS" w:hAnsi="Trebuchet MS"/>
          <w:i/>
          <w:sz w:val="20"/>
          <w:lang w:val="ru-RU"/>
        </w:rPr>
        <w:t>конкурентних</w:t>
      </w:r>
      <w:r w:rsidRPr="00A71326">
        <w:rPr>
          <w:rFonts w:ascii="Trebuchet MS" w:hAnsi="Trebuchet MS"/>
          <w:i/>
          <w:spacing w:val="40"/>
          <w:sz w:val="20"/>
          <w:lang w:val="ru-RU"/>
        </w:rPr>
        <w:t xml:space="preserve"> </w:t>
      </w:r>
      <w:r w:rsidRPr="00A71326">
        <w:rPr>
          <w:rFonts w:ascii="Trebuchet MS" w:hAnsi="Trebuchet MS"/>
          <w:i/>
          <w:sz w:val="20"/>
          <w:lang w:val="ru-RU"/>
        </w:rPr>
        <w:t>переваг</w:t>
      </w:r>
      <w:r w:rsidRPr="00A71326">
        <w:rPr>
          <w:rFonts w:ascii="Trebuchet MS" w:hAnsi="Trebuchet MS"/>
          <w:i/>
          <w:spacing w:val="80"/>
          <w:w w:val="150"/>
          <w:sz w:val="20"/>
          <w:lang w:val="ru-RU"/>
        </w:rPr>
        <w:t xml:space="preserve"> </w:t>
      </w:r>
      <w:r w:rsidRPr="00A71326">
        <w:rPr>
          <w:rFonts w:ascii="Trebuchet MS" w:hAnsi="Trebuchet MS"/>
          <w:i/>
          <w:sz w:val="20"/>
          <w:lang w:val="ru-RU"/>
        </w:rPr>
        <w:t xml:space="preserve">підприємства. Визначено види конкурентних переваг підприємства в процесі забезпечення </w:t>
      </w:r>
      <w:r w:rsidRPr="00A71326">
        <w:rPr>
          <w:rFonts w:ascii="Trebuchet MS" w:hAnsi="Trebuchet MS"/>
          <w:i/>
          <w:spacing w:val="-2"/>
          <w:sz w:val="20"/>
          <w:lang w:val="ru-RU"/>
        </w:rPr>
        <w:t>конкурентоспроможності.</w:t>
      </w:r>
    </w:p>
    <w:p w:rsidR="007C6FEF" w:rsidRPr="00A71326" w:rsidRDefault="008A5EDA">
      <w:pPr>
        <w:spacing w:before="7" w:line="283" w:lineRule="auto"/>
        <w:ind w:left="852" w:right="1135"/>
        <w:jc w:val="both"/>
        <w:rPr>
          <w:rFonts w:ascii="Trebuchet MS" w:hAnsi="Trebuchet MS"/>
          <w:i/>
          <w:sz w:val="20"/>
          <w:lang w:val="ru-RU"/>
        </w:rPr>
      </w:pPr>
      <w:r w:rsidRPr="00A71326">
        <w:rPr>
          <w:rFonts w:ascii="Trebuchet MS" w:hAnsi="Trebuchet MS"/>
          <w:i/>
          <w:sz w:val="20"/>
          <w:lang w:val="ru-RU"/>
        </w:rPr>
        <w:t>Ключові слова: конкуренція; конкурентоспроможність; конкурента політика; конкурентоспроможність підприємства.</w:t>
      </w:r>
    </w:p>
    <w:p w:rsidR="007C6FEF" w:rsidRPr="00A71326" w:rsidRDefault="007C6FEF">
      <w:pPr>
        <w:spacing w:line="283" w:lineRule="auto"/>
        <w:jc w:val="both"/>
        <w:rPr>
          <w:rFonts w:ascii="Trebuchet MS" w:hAnsi="Trebuchet MS"/>
          <w:i/>
          <w:sz w:val="20"/>
          <w:lang w:val="ru-RU"/>
        </w:rPr>
        <w:sectPr w:rsidR="007C6FEF" w:rsidRPr="00A71326">
          <w:footerReference w:type="even" r:id="rId29"/>
          <w:footerReference w:type="default" r:id="rId30"/>
          <w:pgSz w:w="11910" w:h="16850"/>
          <w:pgMar w:top="1420" w:right="850" w:bottom="1220" w:left="850" w:header="0" w:footer="1028" w:gutter="0"/>
          <w:cols w:space="720"/>
        </w:sectPr>
      </w:pPr>
      <w:bookmarkStart w:id="1" w:name="_GoBack"/>
      <w:bookmarkEnd w:id="1"/>
    </w:p>
    <w:p w:rsidR="007C6FEF" w:rsidRPr="00A71326" w:rsidRDefault="008A5EDA">
      <w:pPr>
        <w:pStyle w:val="a3"/>
        <w:spacing w:before="33" w:line="288" w:lineRule="auto"/>
        <w:ind w:left="1135" w:right="843" w:firstLine="566"/>
        <w:rPr>
          <w:lang w:val="ru-RU"/>
        </w:rPr>
      </w:pPr>
      <w:r>
        <w:rPr>
          <w:noProof/>
        </w:rPr>
        <w:lastRenderedPageBreak/>
        <mc:AlternateContent>
          <mc:Choice Requires="wps">
            <w:drawing>
              <wp:anchor distT="0" distB="0" distL="0" distR="0" simplePos="0" relativeHeight="16083456" behindDoc="0" locked="0" layoutInCell="1" allowOverlap="1">
                <wp:simplePos x="0" y="0"/>
                <wp:positionH relativeFrom="page">
                  <wp:posOffset>760094</wp:posOffset>
                </wp:positionH>
                <wp:positionV relativeFrom="paragraph">
                  <wp:posOffset>179451</wp:posOffset>
                </wp:positionV>
                <wp:extent cx="1270" cy="1436370"/>
                <wp:effectExtent l="0" t="0" r="0" b="0"/>
                <wp:wrapNone/>
                <wp:docPr id="1645" name="Graphic 16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A51A651" id="Graphic 1645" o:spid="_x0000_s1026" style="position:absolute;margin-left:59.85pt;margin-top:14.15pt;width:.1pt;height:113.1pt;z-index:16083456;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" path="m,l,1436369e" filled="f" strokeweight=".5pt">
                <v:path arrowok="t"/>
                <w10:wrap anchorx="page"/>
              </v:shape>
            </w:pict>
          </mc:Fallback>
        </mc:AlternateContent>
      </w:r>
      <w:r w:rsidRPr="00A71326">
        <w:rPr>
          <w:lang w:val="ru-RU"/>
        </w:rPr>
        <w:t>Постановка проблеми. Дослідження методів формування конкурентоспроможності</w:t>
      </w:r>
      <w:r w:rsidRPr="00A71326">
        <w:rPr>
          <w:spacing w:val="-15"/>
          <w:lang w:val="ru-RU"/>
        </w:rPr>
        <w:t xml:space="preserve"> </w:t>
      </w:r>
      <w:r w:rsidRPr="00A71326">
        <w:rPr>
          <w:lang w:val="ru-RU"/>
        </w:rPr>
        <w:t>підприємств</w:t>
      </w:r>
      <w:r w:rsidRPr="00A71326">
        <w:rPr>
          <w:spacing w:val="-15"/>
          <w:lang w:val="ru-RU"/>
        </w:rPr>
        <w:t xml:space="preserve"> </w:t>
      </w:r>
      <w:r w:rsidRPr="00A71326">
        <w:rPr>
          <w:lang w:val="ru-RU"/>
        </w:rPr>
        <w:t>являється</w:t>
      </w:r>
      <w:r w:rsidRPr="00A71326">
        <w:rPr>
          <w:spacing w:val="-14"/>
          <w:lang w:val="ru-RU"/>
        </w:rPr>
        <w:t xml:space="preserve"> </w:t>
      </w:r>
      <w:r w:rsidRPr="00A71326">
        <w:rPr>
          <w:lang w:val="ru-RU"/>
        </w:rPr>
        <w:t>на</w:t>
      </w:r>
      <w:r w:rsidRPr="00A71326">
        <w:rPr>
          <w:spacing w:val="-15"/>
          <w:lang w:val="ru-RU"/>
        </w:rPr>
        <w:t xml:space="preserve"> </w:t>
      </w:r>
      <w:r w:rsidRPr="00A71326">
        <w:rPr>
          <w:lang w:val="ru-RU"/>
        </w:rPr>
        <w:t>даний</w:t>
      </w:r>
      <w:r w:rsidRPr="00A71326">
        <w:rPr>
          <w:spacing w:val="-15"/>
          <w:lang w:val="ru-RU"/>
        </w:rPr>
        <w:t xml:space="preserve"> </w:t>
      </w:r>
      <w:r w:rsidRPr="00A71326">
        <w:rPr>
          <w:lang w:val="ru-RU"/>
        </w:rPr>
        <w:t>час</w:t>
      </w:r>
      <w:r w:rsidRPr="00A71326">
        <w:rPr>
          <w:spacing w:val="-14"/>
          <w:lang w:val="ru-RU"/>
        </w:rPr>
        <w:t xml:space="preserve"> </w:t>
      </w:r>
      <w:r w:rsidRPr="00A71326">
        <w:rPr>
          <w:lang w:val="ru-RU"/>
        </w:rPr>
        <w:t>одним</w:t>
      </w:r>
      <w:r w:rsidRPr="00A71326">
        <w:rPr>
          <w:spacing w:val="-15"/>
          <w:lang w:val="ru-RU"/>
        </w:rPr>
        <w:t xml:space="preserve"> </w:t>
      </w:r>
      <w:r w:rsidRPr="00A71326">
        <w:rPr>
          <w:lang w:val="ru-RU"/>
        </w:rPr>
        <w:t>із</w:t>
      </w:r>
      <w:r w:rsidRPr="00A71326">
        <w:rPr>
          <w:spacing w:val="-14"/>
          <w:lang w:val="ru-RU"/>
        </w:rPr>
        <w:t xml:space="preserve"> </w:t>
      </w:r>
      <w:r w:rsidRPr="00A71326">
        <w:rPr>
          <w:lang w:val="ru-RU"/>
        </w:rPr>
        <w:t>найбільш актуальних</w:t>
      </w:r>
      <w:r w:rsidRPr="00A71326">
        <w:rPr>
          <w:spacing w:val="-6"/>
          <w:lang w:val="ru-RU"/>
        </w:rPr>
        <w:t xml:space="preserve"> </w:t>
      </w:r>
      <w:r w:rsidRPr="00A71326">
        <w:rPr>
          <w:lang w:val="ru-RU"/>
        </w:rPr>
        <w:t>завдань</w:t>
      </w:r>
      <w:r w:rsidRPr="00A71326">
        <w:rPr>
          <w:spacing w:val="-7"/>
          <w:lang w:val="ru-RU"/>
        </w:rPr>
        <w:t xml:space="preserve"> </w:t>
      </w:r>
      <w:r w:rsidRPr="00A71326">
        <w:rPr>
          <w:lang w:val="ru-RU"/>
        </w:rPr>
        <w:t>фундаментальних</w:t>
      </w:r>
      <w:r w:rsidRPr="00A71326">
        <w:rPr>
          <w:spacing w:val="-6"/>
          <w:lang w:val="ru-RU"/>
        </w:rPr>
        <w:t xml:space="preserve"> </w:t>
      </w:r>
      <w:r w:rsidRPr="00A71326">
        <w:rPr>
          <w:lang w:val="ru-RU"/>
        </w:rPr>
        <w:t>та</w:t>
      </w:r>
      <w:r w:rsidRPr="00A71326">
        <w:rPr>
          <w:spacing w:val="-5"/>
          <w:lang w:val="ru-RU"/>
        </w:rPr>
        <w:t xml:space="preserve"> </w:t>
      </w:r>
      <w:r w:rsidRPr="00A71326">
        <w:rPr>
          <w:lang w:val="ru-RU"/>
        </w:rPr>
        <w:t>практичних</w:t>
      </w:r>
      <w:r w:rsidRPr="00A71326">
        <w:rPr>
          <w:spacing w:val="-6"/>
          <w:lang w:val="ru-RU"/>
        </w:rPr>
        <w:t xml:space="preserve"> </w:t>
      </w:r>
      <w:r w:rsidRPr="00A71326">
        <w:rPr>
          <w:lang w:val="ru-RU"/>
        </w:rPr>
        <w:t>досліджень</w:t>
      </w:r>
      <w:r w:rsidRPr="00A71326">
        <w:rPr>
          <w:spacing w:val="-7"/>
          <w:lang w:val="ru-RU"/>
        </w:rPr>
        <w:t xml:space="preserve"> </w:t>
      </w:r>
      <w:r w:rsidRPr="00A71326">
        <w:rPr>
          <w:lang w:val="ru-RU"/>
        </w:rPr>
        <w:t>в</w:t>
      </w:r>
      <w:r w:rsidRPr="00A71326">
        <w:rPr>
          <w:spacing w:val="-6"/>
          <w:lang w:val="ru-RU"/>
        </w:rPr>
        <w:t xml:space="preserve"> </w:t>
      </w:r>
      <w:r w:rsidRPr="00A71326">
        <w:rPr>
          <w:lang w:val="ru-RU"/>
        </w:rPr>
        <w:t>економіці.</w:t>
      </w:r>
      <w:r w:rsidRPr="00A71326">
        <w:rPr>
          <w:spacing w:val="-6"/>
          <w:lang w:val="ru-RU"/>
        </w:rPr>
        <w:t xml:space="preserve"> </w:t>
      </w:r>
      <w:r w:rsidRPr="00A71326">
        <w:rPr>
          <w:lang w:val="ru-RU"/>
        </w:rPr>
        <w:t>В умовах значного зниження темпів фінансово-економічної</w:t>
      </w:r>
      <w:r w:rsidRPr="00A71326">
        <w:rPr>
          <w:spacing w:val="40"/>
          <w:lang w:val="ru-RU"/>
        </w:rPr>
        <w:t xml:space="preserve"> </w:t>
      </w:r>
      <w:r w:rsidRPr="00A71326">
        <w:rPr>
          <w:lang w:val="ru-RU"/>
        </w:rPr>
        <w:t xml:space="preserve">діяльності, що було </w:t>
      </w:r>
      <w:r w:rsidRPr="00A71326">
        <w:rPr>
          <w:spacing w:val="-2"/>
          <w:lang w:val="ru-RU"/>
        </w:rPr>
        <w:t>спочатку</w:t>
      </w:r>
      <w:r w:rsidRPr="00A71326">
        <w:rPr>
          <w:spacing w:val="-13"/>
          <w:lang w:val="ru-RU"/>
        </w:rPr>
        <w:t xml:space="preserve"> </w:t>
      </w:r>
      <w:r w:rsidRPr="00A71326">
        <w:rPr>
          <w:spacing w:val="-2"/>
          <w:lang w:val="ru-RU"/>
        </w:rPr>
        <w:t>пов’язано</w:t>
      </w:r>
      <w:r w:rsidRPr="00A71326">
        <w:rPr>
          <w:spacing w:val="-13"/>
          <w:lang w:val="ru-RU"/>
        </w:rPr>
        <w:t xml:space="preserve"> </w:t>
      </w:r>
      <w:r w:rsidRPr="00A71326">
        <w:rPr>
          <w:spacing w:val="-2"/>
          <w:lang w:val="ru-RU"/>
        </w:rPr>
        <w:t>з</w:t>
      </w:r>
      <w:r w:rsidRPr="00A71326">
        <w:rPr>
          <w:spacing w:val="-12"/>
          <w:lang w:val="ru-RU"/>
        </w:rPr>
        <w:t xml:space="preserve"> </w:t>
      </w:r>
      <w:r w:rsidRPr="00A71326">
        <w:rPr>
          <w:spacing w:val="-2"/>
          <w:lang w:val="ru-RU"/>
        </w:rPr>
        <w:t>карантинними</w:t>
      </w:r>
      <w:r w:rsidRPr="00A71326">
        <w:rPr>
          <w:spacing w:val="-13"/>
          <w:lang w:val="ru-RU"/>
        </w:rPr>
        <w:t xml:space="preserve"> </w:t>
      </w:r>
      <w:r w:rsidRPr="00A71326">
        <w:rPr>
          <w:spacing w:val="-2"/>
          <w:lang w:val="ru-RU"/>
        </w:rPr>
        <w:t>обмеженнями</w:t>
      </w:r>
      <w:r w:rsidRPr="00A71326">
        <w:rPr>
          <w:spacing w:val="-13"/>
          <w:lang w:val="ru-RU"/>
        </w:rPr>
        <w:t xml:space="preserve"> </w:t>
      </w:r>
      <w:r w:rsidRPr="00A71326">
        <w:rPr>
          <w:spacing w:val="-2"/>
          <w:lang w:val="ru-RU"/>
        </w:rPr>
        <w:t>у</w:t>
      </w:r>
      <w:r w:rsidRPr="00A71326">
        <w:rPr>
          <w:spacing w:val="-12"/>
          <w:lang w:val="ru-RU"/>
        </w:rPr>
        <w:t xml:space="preserve"> </w:t>
      </w:r>
      <w:r w:rsidRPr="00A71326">
        <w:rPr>
          <w:spacing w:val="-2"/>
          <w:lang w:val="ru-RU"/>
        </w:rPr>
        <w:t>зв’язку</w:t>
      </w:r>
      <w:r w:rsidRPr="00A71326">
        <w:rPr>
          <w:spacing w:val="-13"/>
          <w:lang w:val="ru-RU"/>
        </w:rPr>
        <w:t xml:space="preserve"> </w:t>
      </w:r>
      <w:r w:rsidRPr="00A71326">
        <w:rPr>
          <w:spacing w:val="-2"/>
          <w:lang w:val="ru-RU"/>
        </w:rPr>
        <w:t>з</w:t>
      </w:r>
      <w:r w:rsidRPr="00A71326">
        <w:rPr>
          <w:spacing w:val="-12"/>
          <w:lang w:val="ru-RU"/>
        </w:rPr>
        <w:t xml:space="preserve"> </w:t>
      </w:r>
      <w:r w:rsidRPr="00A71326">
        <w:rPr>
          <w:spacing w:val="-2"/>
          <w:lang w:val="ru-RU"/>
        </w:rPr>
        <w:t>пандемією</w:t>
      </w:r>
      <w:r w:rsidRPr="00A71326">
        <w:rPr>
          <w:spacing w:val="-13"/>
          <w:lang w:val="ru-RU"/>
        </w:rPr>
        <w:t xml:space="preserve"> </w:t>
      </w:r>
      <w:r>
        <w:rPr>
          <w:spacing w:val="-2"/>
        </w:rPr>
        <w:t>Covid</w:t>
      </w:r>
      <w:r w:rsidRPr="00A71326">
        <w:rPr>
          <w:spacing w:val="-2"/>
          <w:lang w:val="ru-RU"/>
        </w:rPr>
        <w:t xml:space="preserve">-19, </w:t>
      </w:r>
      <w:r w:rsidRPr="00A71326">
        <w:rPr>
          <w:lang w:val="ru-RU"/>
        </w:rPr>
        <w:t>а</w:t>
      </w:r>
      <w:r w:rsidRPr="00A71326">
        <w:rPr>
          <w:spacing w:val="-6"/>
          <w:lang w:val="ru-RU"/>
        </w:rPr>
        <w:t xml:space="preserve"> </w:t>
      </w:r>
      <w:r w:rsidRPr="00A71326">
        <w:rPr>
          <w:lang w:val="ru-RU"/>
        </w:rPr>
        <w:t>починаючи</w:t>
      </w:r>
      <w:r w:rsidRPr="00A71326">
        <w:rPr>
          <w:spacing w:val="-7"/>
          <w:lang w:val="ru-RU"/>
        </w:rPr>
        <w:t xml:space="preserve"> </w:t>
      </w:r>
      <w:r w:rsidRPr="00A71326">
        <w:rPr>
          <w:lang w:val="ru-RU"/>
        </w:rPr>
        <w:t>від</w:t>
      </w:r>
      <w:r w:rsidRPr="00A71326">
        <w:rPr>
          <w:spacing w:val="-5"/>
          <w:lang w:val="ru-RU"/>
        </w:rPr>
        <w:t xml:space="preserve"> </w:t>
      </w:r>
      <w:r w:rsidRPr="00A71326">
        <w:rPr>
          <w:lang w:val="ru-RU"/>
        </w:rPr>
        <w:t>24</w:t>
      </w:r>
      <w:r w:rsidRPr="00A71326">
        <w:rPr>
          <w:spacing w:val="-6"/>
          <w:lang w:val="ru-RU"/>
        </w:rPr>
        <w:t xml:space="preserve"> </w:t>
      </w:r>
      <w:r w:rsidRPr="00A71326">
        <w:rPr>
          <w:lang w:val="ru-RU"/>
        </w:rPr>
        <w:t>лютого</w:t>
      </w:r>
      <w:r w:rsidRPr="00A71326">
        <w:rPr>
          <w:spacing w:val="-7"/>
          <w:lang w:val="ru-RU"/>
        </w:rPr>
        <w:t xml:space="preserve"> </w:t>
      </w:r>
      <w:r w:rsidRPr="00A71326">
        <w:rPr>
          <w:lang w:val="ru-RU"/>
        </w:rPr>
        <w:t>2022</w:t>
      </w:r>
      <w:r w:rsidRPr="00A71326">
        <w:rPr>
          <w:spacing w:val="-6"/>
          <w:lang w:val="ru-RU"/>
        </w:rPr>
        <w:t xml:space="preserve"> </w:t>
      </w:r>
      <w:r w:rsidRPr="00A71326">
        <w:rPr>
          <w:lang w:val="ru-RU"/>
        </w:rPr>
        <w:t>р.</w:t>
      </w:r>
      <w:r w:rsidRPr="00A71326">
        <w:rPr>
          <w:spacing w:val="-7"/>
          <w:lang w:val="ru-RU"/>
        </w:rPr>
        <w:t xml:space="preserve"> </w:t>
      </w:r>
      <w:r w:rsidRPr="00A71326">
        <w:rPr>
          <w:lang w:val="ru-RU"/>
        </w:rPr>
        <w:t>з</w:t>
      </w:r>
      <w:r w:rsidRPr="00A71326">
        <w:rPr>
          <w:spacing w:val="-6"/>
          <w:lang w:val="ru-RU"/>
        </w:rPr>
        <w:t xml:space="preserve"> </w:t>
      </w:r>
      <w:r w:rsidRPr="00A71326">
        <w:rPr>
          <w:lang w:val="ru-RU"/>
        </w:rPr>
        <w:t>військовою</w:t>
      </w:r>
      <w:r w:rsidRPr="00A71326">
        <w:rPr>
          <w:spacing w:val="-8"/>
          <w:lang w:val="ru-RU"/>
        </w:rPr>
        <w:t xml:space="preserve"> </w:t>
      </w:r>
      <w:r w:rsidRPr="00A71326">
        <w:rPr>
          <w:lang w:val="ru-RU"/>
        </w:rPr>
        <w:t>агресією</w:t>
      </w:r>
      <w:r w:rsidRPr="00A71326">
        <w:rPr>
          <w:spacing w:val="-8"/>
          <w:lang w:val="ru-RU"/>
        </w:rPr>
        <w:t xml:space="preserve"> </w:t>
      </w:r>
      <w:r w:rsidRPr="00A71326">
        <w:rPr>
          <w:lang w:val="ru-RU"/>
        </w:rPr>
        <w:t>росії</w:t>
      </w:r>
      <w:r w:rsidRPr="00A71326">
        <w:rPr>
          <w:spacing w:val="-7"/>
          <w:lang w:val="ru-RU"/>
        </w:rPr>
        <w:t xml:space="preserve"> </w:t>
      </w:r>
      <w:r w:rsidRPr="00A71326">
        <w:rPr>
          <w:lang w:val="ru-RU"/>
        </w:rPr>
        <w:t>проти</w:t>
      </w:r>
      <w:r w:rsidRPr="00A71326">
        <w:rPr>
          <w:spacing w:val="-7"/>
          <w:lang w:val="ru-RU"/>
        </w:rPr>
        <w:t xml:space="preserve"> </w:t>
      </w:r>
      <w:r w:rsidRPr="00A71326">
        <w:rPr>
          <w:lang w:val="ru-RU"/>
        </w:rPr>
        <w:t>України,</w:t>
      </w:r>
      <w:r w:rsidRPr="00A71326">
        <w:rPr>
          <w:spacing w:val="-6"/>
          <w:lang w:val="ru-RU"/>
        </w:rPr>
        <w:t xml:space="preserve"> </w:t>
      </w:r>
      <w:r w:rsidRPr="00A71326">
        <w:rPr>
          <w:lang w:val="ru-RU"/>
        </w:rPr>
        <w:t>які суттєво вплинули на світову та вітчизняну економіку, проблема формування конкурентоспроможності підприємств набуває першочергового значення.</w:t>
      </w:r>
    </w:p>
    <w:p w:rsidR="007C6FEF" w:rsidRPr="00A71326" w:rsidRDefault="008A5EDA">
      <w:pPr>
        <w:pStyle w:val="a3"/>
        <w:spacing w:before="5" w:line="288" w:lineRule="auto"/>
        <w:ind w:left="1135" w:right="844" w:firstLine="566"/>
        <w:rPr>
          <w:lang w:val="ru-RU"/>
        </w:rPr>
      </w:pPr>
      <w:r>
        <w:rPr>
          <w:noProof/>
        </w:rPr>
        <mc:AlternateContent>
          <mc:Choice Requires="wps">
            <w:drawing>
              <wp:anchor distT="0" distB="0" distL="0" distR="0" simplePos="0" relativeHeight="16083968" behindDoc="0" locked="0" layoutInCell="1" allowOverlap="1">
                <wp:simplePos x="0" y="0"/>
                <wp:positionH relativeFrom="page">
                  <wp:posOffset>669268</wp:posOffset>
                </wp:positionH>
                <wp:positionV relativeFrom="paragraph">
                  <wp:posOffset>249517</wp:posOffset>
                </wp:positionV>
                <wp:extent cx="198120" cy="5608320"/>
                <wp:effectExtent l="0" t="0" r="0" b="0"/>
                <wp:wrapNone/>
                <wp:docPr id="1646" name="Textbox 16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608320"/>
                        </a:xfrm>
                        <a:prstGeom prst="rect">
                          <a:avLst/>
                        </a:prstGeom>
                      </wps:spPr>
                      <wps:txbx>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wps:txbx>
                      <wps:bodyPr vert="vert270" wrap="square" lIns="0" tIns="0" rIns="0" bIns="0" rtlCol="0">
                        <a:noAutofit/>
                      </wps:bodyPr>
                    </wps:wsp>
                  </a:graphicData>
                </a:graphic>
              </wp:anchor>
            </w:drawing>
          </mc:Choice>
          <mc:Fallback>
            <w:pict>
              <v:shape id="Textbox 1646" o:spid="_x0000_s1109" type="#_x0000_t202" style="position:absolute;left:0;text-align:left;margin-left:52.7pt;margin-top:19.65pt;width:15.6pt;height:441.6pt;z-index:160839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" filled="f" stroked="f">
                <v:textbox style="layout-flow:vertical;mso-layout-flow-alt:bottom-to-top" inset="0,0,0,0">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v:textbox>
                <w10:wrap anchorx="page"/>
              </v:shape>
            </w:pict>
          </mc:Fallback>
        </mc:AlternateContent>
      </w:r>
      <w:r w:rsidRPr="00A71326">
        <w:rPr>
          <w:lang w:val="ru-RU"/>
        </w:rPr>
        <w:t>Одним з найважливіших факторів, що визначають розвиток форм та методів конкурентної боротьби, є глобалізація. У процесі глобалізації надзвичайно загострилася конкуренція між підприємствами за ринки збуту товарів та послуг, іноземні інвестиції, інновації та застосування новітніх технологій. Глобалізація є незворотним процесом, що суттєво змінює умови діяльності підприємств, у зв`язку з цим виникає проблема забезпечення конкурентоспроможності продукції вітчизняних підприємств у нових умовах.</w:t>
      </w:r>
    </w:p>
    <w:p w:rsidR="007C6FEF" w:rsidRPr="00A71326" w:rsidRDefault="008A5EDA">
      <w:pPr>
        <w:pStyle w:val="a3"/>
        <w:spacing w:before="6" w:line="288" w:lineRule="auto"/>
        <w:ind w:left="1135" w:right="848" w:firstLine="566"/>
        <w:rPr>
          <w:lang w:val="ru-RU"/>
        </w:rPr>
      </w:pPr>
      <w:r w:rsidRPr="00A71326">
        <w:rPr>
          <w:lang w:val="ru-RU"/>
        </w:rPr>
        <w:t>Посилення конкуренції між підприємствами на різних ринках товарів та послуг актуалізує питання дослідження основних характеристик конкурентоспроможного розвитку підприємств, факторів, що впливають на конкурентоспроможність та можливості її підвищення.</w:t>
      </w:r>
    </w:p>
    <w:p w:rsidR="007C6FEF" w:rsidRPr="00A71326" w:rsidRDefault="008A5EDA">
      <w:pPr>
        <w:pStyle w:val="a3"/>
        <w:spacing w:before="5" w:line="288" w:lineRule="auto"/>
        <w:ind w:left="1135" w:right="846" w:firstLine="566"/>
        <w:rPr>
          <w:lang w:val="ru-RU"/>
        </w:rPr>
      </w:pPr>
      <w:r w:rsidRPr="00A71326">
        <w:rPr>
          <w:lang w:val="ru-RU"/>
        </w:rPr>
        <w:t>Аналіз досліджень та публікацій. Теоретико-методичне обґрунтування економічної</w:t>
      </w:r>
      <w:r w:rsidRPr="00A71326">
        <w:rPr>
          <w:spacing w:val="40"/>
          <w:lang w:val="ru-RU"/>
        </w:rPr>
        <w:t xml:space="preserve"> </w:t>
      </w:r>
      <w:r w:rsidRPr="00A71326">
        <w:rPr>
          <w:lang w:val="ru-RU"/>
        </w:rPr>
        <w:t>сутності діяльності підприємств, аспекти конкурентоспроможності та</w:t>
      </w:r>
      <w:r w:rsidRPr="00A71326">
        <w:rPr>
          <w:spacing w:val="-11"/>
          <w:lang w:val="ru-RU"/>
        </w:rPr>
        <w:t xml:space="preserve"> </w:t>
      </w:r>
      <w:r w:rsidRPr="00A71326">
        <w:rPr>
          <w:lang w:val="ru-RU"/>
        </w:rPr>
        <w:t>методи</w:t>
      </w:r>
      <w:r w:rsidRPr="00A71326">
        <w:rPr>
          <w:spacing w:val="-12"/>
          <w:lang w:val="ru-RU"/>
        </w:rPr>
        <w:t xml:space="preserve"> </w:t>
      </w:r>
      <w:r w:rsidRPr="00A71326">
        <w:rPr>
          <w:lang w:val="ru-RU"/>
        </w:rPr>
        <w:t>її</w:t>
      </w:r>
      <w:r w:rsidRPr="00A71326">
        <w:rPr>
          <w:spacing w:val="-13"/>
          <w:lang w:val="ru-RU"/>
        </w:rPr>
        <w:t xml:space="preserve"> </w:t>
      </w:r>
      <w:r w:rsidRPr="00A71326">
        <w:rPr>
          <w:lang w:val="ru-RU"/>
        </w:rPr>
        <w:t>формування</w:t>
      </w:r>
      <w:r w:rsidRPr="00A71326">
        <w:rPr>
          <w:spacing w:val="-10"/>
          <w:lang w:val="ru-RU"/>
        </w:rPr>
        <w:t xml:space="preserve"> </w:t>
      </w:r>
      <w:r w:rsidRPr="00A71326">
        <w:rPr>
          <w:lang w:val="ru-RU"/>
        </w:rPr>
        <w:t>відображені</w:t>
      </w:r>
      <w:r w:rsidRPr="00A71326">
        <w:rPr>
          <w:spacing w:val="-11"/>
          <w:lang w:val="ru-RU"/>
        </w:rPr>
        <w:t xml:space="preserve"> </w:t>
      </w:r>
      <w:r w:rsidRPr="00A71326">
        <w:rPr>
          <w:lang w:val="ru-RU"/>
        </w:rPr>
        <w:t>в</w:t>
      </w:r>
      <w:r w:rsidRPr="00A71326">
        <w:rPr>
          <w:spacing w:val="-11"/>
          <w:lang w:val="ru-RU"/>
        </w:rPr>
        <w:t xml:space="preserve"> </w:t>
      </w:r>
      <w:r w:rsidRPr="00A71326">
        <w:rPr>
          <w:lang w:val="ru-RU"/>
        </w:rPr>
        <w:t>наукових</w:t>
      </w:r>
      <w:r w:rsidRPr="00A71326">
        <w:rPr>
          <w:spacing w:val="-11"/>
          <w:lang w:val="ru-RU"/>
        </w:rPr>
        <w:t xml:space="preserve"> </w:t>
      </w:r>
      <w:r w:rsidRPr="00A71326">
        <w:rPr>
          <w:lang w:val="ru-RU"/>
        </w:rPr>
        <w:t>працях</w:t>
      </w:r>
      <w:r w:rsidRPr="00A71326">
        <w:rPr>
          <w:spacing w:val="-13"/>
          <w:lang w:val="ru-RU"/>
        </w:rPr>
        <w:t xml:space="preserve"> </w:t>
      </w:r>
      <w:r w:rsidRPr="00A71326">
        <w:rPr>
          <w:lang w:val="ru-RU"/>
        </w:rPr>
        <w:t>багатьох</w:t>
      </w:r>
      <w:r w:rsidRPr="00A71326">
        <w:rPr>
          <w:spacing w:val="-13"/>
          <w:lang w:val="ru-RU"/>
        </w:rPr>
        <w:t xml:space="preserve"> </w:t>
      </w:r>
      <w:r w:rsidRPr="00A71326">
        <w:rPr>
          <w:lang w:val="ru-RU"/>
        </w:rPr>
        <w:t>фахівці,</w:t>
      </w:r>
      <w:r w:rsidRPr="00A71326">
        <w:rPr>
          <w:spacing w:val="-13"/>
          <w:lang w:val="ru-RU"/>
        </w:rPr>
        <w:t xml:space="preserve"> </w:t>
      </w:r>
      <w:r w:rsidRPr="00A71326">
        <w:rPr>
          <w:lang w:val="ru-RU"/>
        </w:rPr>
        <w:t>серед яких</w:t>
      </w:r>
      <w:r w:rsidRPr="00A71326">
        <w:rPr>
          <w:spacing w:val="40"/>
          <w:lang w:val="ru-RU"/>
        </w:rPr>
        <w:t xml:space="preserve"> </w:t>
      </w:r>
      <w:r w:rsidRPr="00A71326">
        <w:rPr>
          <w:lang w:val="ru-RU"/>
        </w:rPr>
        <w:t>слід</w:t>
      </w:r>
      <w:r w:rsidRPr="00A71326">
        <w:rPr>
          <w:spacing w:val="40"/>
          <w:lang w:val="ru-RU"/>
        </w:rPr>
        <w:t xml:space="preserve"> </w:t>
      </w:r>
      <w:r w:rsidRPr="00A71326">
        <w:rPr>
          <w:lang w:val="ru-RU"/>
        </w:rPr>
        <w:t>відмітити:</w:t>
      </w:r>
      <w:r w:rsidRPr="00A71326">
        <w:rPr>
          <w:spacing w:val="40"/>
          <w:lang w:val="ru-RU"/>
        </w:rPr>
        <w:t xml:space="preserve"> </w:t>
      </w:r>
      <w:r w:rsidRPr="00A71326">
        <w:rPr>
          <w:lang w:val="ru-RU"/>
        </w:rPr>
        <w:t>Бурєннікова</w:t>
      </w:r>
      <w:r w:rsidRPr="00A71326">
        <w:rPr>
          <w:spacing w:val="-9"/>
          <w:lang w:val="ru-RU"/>
        </w:rPr>
        <w:t xml:space="preserve"> </w:t>
      </w:r>
      <w:r w:rsidRPr="00A71326">
        <w:rPr>
          <w:lang w:val="ru-RU"/>
        </w:rPr>
        <w:t>Н.В.,</w:t>
      </w:r>
      <w:r w:rsidRPr="00A71326">
        <w:rPr>
          <w:spacing w:val="40"/>
          <w:lang w:val="ru-RU"/>
        </w:rPr>
        <w:t xml:space="preserve"> </w:t>
      </w:r>
      <w:r w:rsidRPr="00A71326">
        <w:rPr>
          <w:lang w:val="ru-RU"/>
        </w:rPr>
        <w:t>Ярмоленко</w:t>
      </w:r>
      <w:r w:rsidRPr="00A71326">
        <w:rPr>
          <w:spacing w:val="-10"/>
          <w:lang w:val="ru-RU"/>
        </w:rPr>
        <w:t xml:space="preserve"> </w:t>
      </w:r>
      <w:r w:rsidRPr="00A71326">
        <w:rPr>
          <w:lang w:val="ru-RU"/>
        </w:rPr>
        <w:t>В.О.,</w:t>
      </w:r>
      <w:r w:rsidRPr="00A71326">
        <w:rPr>
          <w:spacing w:val="40"/>
          <w:lang w:val="ru-RU"/>
        </w:rPr>
        <w:t xml:space="preserve"> </w:t>
      </w:r>
      <w:r w:rsidRPr="00A71326">
        <w:rPr>
          <w:lang w:val="ru-RU"/>
        </w:rPr>
        <w:t>Кавецький</w:t>
      </w:r>
      <w:r w:rsidRPr="00A71326">
        <w:rPr>
          <w:spacing w:val="-8"/>
          <w:lang w:val="ru-RU"/>
        </w:rPr>
        <w:t xml:space="preserve"> </w:t>
      </w:r>
      <w:r w:rsidRPr="00A71326">
        <w:rPr>
          <w:lang w:val="ru-RU"/>
        </w:rPr>
        <w:t>В.В., Білецька Н.В.,</w:t>
      </w:r>
      <w:r w:rsidRPr="00A71326">
        <w:rPr>
          <w:spacing w:val="40"/>
          <w:lang w:val="ru-RU"/>
        </w:rPr>
        <w:t xml:space="preserve"> </w:t>
      </w:r>
      <w:r w:rsidRPr="00A71326">
        <w:rPr>
          <w:lang w:val="ru-RU"/>
        </w:rPr>
        <w:t>Нетудихата К.Л. та інших провідних вчених.</w:t>
      </w:r>
    </w:p>
    <w:p w:rsidR="007C6FEF" w:rsidRPr="00A71326" w:rsidRDefault="008A5EDA">
      <w:pPr>
        <w:pStyle w:val="a3"/>
        <w:spacing w:before="4" w:line="288" w:lineRule="auto"/>
        <w:ind w:left="1135" w:right="842" w:firstLine="566"/>
        <w:rPr>
          <w:lang w:val="ru-RU"/>
        </w:rPr>
      </w:pPr>
      <w:r w:rsidRPr="00A71326">
        <w:rPr>
          <w:lang w:val="ru-RU"/>
        </w:rPr>
        <w:t xml:space="preserve">Разом з тим, низка методологічних та практичних питань, пов’язаних з підвищенням конкурентоспроможності в умовах глобалізації, продовжує </w:t>
      </w:r>
      <w:r w:rsidRPr="00A71326">
        <w:rPr>
          <w:spacing w:val="-2"/>
          <w:lang w:val="ru-RU"/>
        </w:rPr>
        <w:t>залишатися</w:t>
      </w:r>
      <w:r w:rsidRPr="00A71326">
        <w:rPr>
          <w:spacing w:val="-13"/>
          <w:lang w:val="ru-RU"/>
        </w:rPr>
        <w:t xml:space="preserve"> </w:t>
      </w:r>
      <w:r w:rsidRPr="00A71326">
        <w:rPr>
          <w:spacing w:val="-2"/>
          <w:lang w:val="ru-RU"/>
        </w:rPr>
        <w:t>недостатньо</w:t>
      </w:r>
      <w:r w:rsidRPr="00A71326">
        <w:rPr>
          <w:spacing w:val="-13"/>
          <w:lang w:val="ru-RU"/>
        </w:rPr>
        <w:t xml:space="preserve"> </w:t>
      </w:r>
      <w:r w:rsidRPr="00A71326">
        <w:rPr>
          <w:spacing w:val="-2"/>
          <w:lang w:val="ru-RU"/>
        </w:rPr>
        <w:t>дослідженим</w:t>
      </w:r>
      <w:r w:rsidRPr="00A71326">
        <w:rPr>
          <w:spacing w:val="-12"/>
          <w:lang w:val="ru-RU"/>
        </w:rPr>
        <w:t xml:space="preserve"> </w:t>
      </w:r>
      <w:r w:rsidRPr="00A71326">
        <w:rPr>
          <w:spacing w:val="-2"/>
          <w:lang w:val="ru-RU"/>
        </w:rPr>
        <w:t>та</w:t>
      </w:r>
      <w:r w:rsidRPr="00A71326">
        <w:rPr>
          <w:spacing w:val="-13"/>
          <w:lang w:val="ru-RU"/>
        </w:rPr>
        <w:t xml:space="preserve"> </w:t>
      </w:r>
      <w:r w:rsidRPr="00A71326">
        <w:rPr>
          <w:spacing w:val="-2"/>
          <w:lang w:val="ru-RU"/>
        </w:rPr>
        <w:t>розробленим:</w:t>
      </w:r>
      <w:r w:rsidRPr="00A71326">
        <w:rPr>
          <w:spacing w:val="-13"/>
          <w:lang w:val="ru-RU"/>
        </w:rPr>
        <w:t xml:space="preserve"> </w:t>
      </w:r>
      <w:r w:rsidRPr="00A71326">
        <w:rPr>
          <w:spacing w:val="-2"/>
          <w:lang w:val="ru-RU"/>
        </w:rPr>
        <w:t xml:space="preserve">конкурентоспроможність </w:t>
      </w:r>
      <w:r w:rsidRPr="00A71326">
        <w:rPr>
          <w:lang w:val="ru-RU"/>
        </w:rPr>
        <w:t>підприємства розглядається з позицій вищого керівництва та власників підприємства і не враховується поширення глобалізаційних процесів. Залишається недооціненим вплив глобалізації на світову економічну систему у процесі підвищення конкурентоспроможності підприємства.</w:t>
      </w:r>
    </w:p>
    <w:p w:rsidR="007C6FEF" w:rsidRPr="00A71326" w:rsidRDefault="008A5EDA">
      <w:pPr>
        <w:pStyle w:val="a3"/>
        <w:spacing w:before="6" w:line="288" w:lineRule="auto"/>
        <w:ind w:left="1135" w:right="846" w:firstLine="566"/>
        <w:rPr>
          <w:lang w:val="ru-RU"/>
        </w:rPr>
      </w:pPr>
      <w:r w:rsidRPr="00A71326">
        <w:rPr>
          <w:lang w:val="ru-RU"/>
        </w:rPr>
        <w:t>Мета роботи. Метою статті є визначення рівня впливу</w:t>
      </w:r>
      <w:r w:rsidRPr="00A71326">
        <w:rPr>
          <w:spacing w:val="40"/>
          <w:lang w:val="ru-RU"/>
        </w:rPr>
        <w:t xml:space="preserve"> </w:t>
      </w:r>
      <w:r w:rsidRPr="00A71326">
        <w:rPr>
          <w:lang w:val="ru-RU"/>
        </w:rPr>
        <w:t xml:space="preserve">теорій управління конкурентоспроможністю на розвиток підприємств в процесі глобалізації </w:t>
      </w:r>
      <w:r w:rsidRPr="00A71326">
        <w:rPr>
          <w:spacing w:val="-2"/>
          <w:lang w:val="ru-RU"/>
        </w:rPr>
        <w:t>економіки.</w:t>
      </w:r>
    </w:p>
    <w:p w:rsidR="007C6FEF" w:rsidRPr="00A71326" w:rsidRDefault="008A5EDA">
      <w:pPr>
        <w:pStyle w:val="a3"/>
        <w:spacing w:before="2" w:line="288" w:lineRule="auto"/>
        <w:ind w:left="1135" w:right="843" w:firstLine="566"/>
        <w:rPr>
          <w:lang w:val="ru-RU"/>
        </w:rPr>
      </w:pPr>
      <w:r w:rsidRPr="00A71326">
        <w:rPr>
          <w:spacing w:val="-2"/>
          <w:lang w:val="ru-RU"/>
        </w:rPr>
        <w:t>Виклад</w:t>
      </w:r>
      <w:r w:rsidRPr="00A71326">
        <w:rPr>
          <w:spacing w:val="-13"/>
          <w:lang w:val="ru-RU"/>
        </w:rPr>
        <w:t xml:space="preserve"> </w:t>
      </w:r>
      <w:r w:rsidRPr="00A71326">
        <w:rPr>
          <w:spacing w:val="-2"/>
          <w:lang w:val="ru-RU"/>
        </w:rPr>
        <w:t>основного</w:t>
      </w:r>
      <w:r w:rsidRPr="00A71326">
        <w:rPr>
          <w:spacing w:val="-13"/>
          <w:lang w:val="ru-RU"/>
        </w:rPr>
        <w:t xml:space="preserve"> </w:t>
      </w:r>
      <w:r w:rsidRPr="00A71326">
        <w:rPr>
          <w:spacing w:val="-2"/>
          <w:lang w:val="ru-RU"/>
        </w:rPr>
        <w:t>матеріалу.</w:t>
      </w:r>
      <w:r w:rsidRPr="00A71326">
        <w:rPr>
          <w:spacing w:val="-12"/>
          <w:lang w:val="ru-RU"/>
        </w:rPr>
        <w:t xml:space="preserve"> </w:t>
      </w:r>
      <w:r w:rsidRPr="00A71326">
        <w:rPr>
          <w:spacing w:val="-2"/>
          <w:lang w:val="ru-RU"/>
        </w:rPr>
        <w:t>В</w:t>
      </w:r>
      <w:r w:rsidRPr="00A71326">
        <w:rPr>
          <w:spacing w:val="-13"/>
          <w:lang w:val="ru-RU"/>
        </w:rPr>
        <w:t xml:space="preserve"> </w:t>
      </w:r>
      <w:r w:rsidRPr="00A71326">
        <w:rPr>
          <w:spacing w:val="-2"/>
          <w:lang w:val="ru-RU"/>
        </w:rPr>
        <w:t>умовах</w:t>
      </w:r>
      <w:r w:rsidRPr="00A71326">
        <w:rPr>
          <w:spacing w:val="-13"/>
          <w:lang w:val="ru-RU"/>
        </w:rPr>
        <w:t xml:space="preserve"> </w:t>
      </w:r>
      <w:r w:rsidRPr="00A71326">
        <w:rPr>
          <w:spacing w:val="-2"/>
          <w:lang w:val="ru-RU"/>
        </w:rPr>
        <w:t>адаптації</w:t>
      </w:r>
      <w:r w:rsidRPr="00A71326">
        <w:rPr>
          <w:spacing w:val="-12"/>
          <w:lang w:val="ru-RU"/>
        </w:rPr>
        <w:t xml:space="preserve"> </w:t>
      </w:r>
      <w:r w:rsidRPr="00A71326">
        <w:rPr>
          <w:spacing w:val="-2"/>
          <w:lang w:val="ru-RU"/>
        </w:rPr>
        <w:t>до</w:t>
      </w:r>
      <w:r w:rsidRPr="00A71326">
        <w:rPr>
          <w:spacing w:val="-13"/>
          <w:lang w:val="ru-RU"/>
        </w:rPr>
        <w:t xml:space="preserve"> </w:t>
      </w:r>
      <w:r w:rsidRPr="00A71326">
        <w:rPr>
          <w:spacing w:val="-2"/>
          <w:lang w:val="ru-RU"/>
        </w:rPr>
        <w:t>вимог</w:t>
      </w:r>
      <w:r w:rsidRPr="00A71326">
        <w:rPr>
          <w:spacing w:val="-12"/>
          <w:lang w:val="ru-RU"/>
        </w:rPr>
        <w:t xml:space="preserve"> </w:t>
      </w:r>
      <w:r w:rsidRPr="00A71326">
        <w:rPr>
          <w:spacing w:val="-2"/>
          <w:lang w:val="ru-RU"/>
        </w:rPr>
        <w:t>ЄС</w:t>
      </w:r>
      <w:r w:rsidRPr="00A71326">
        <w:rPr>
          <w:spacing w:val="-13"/>
          <w:lang w:val="ru-RU"/>
        </w:rPr>
        <w:t xml:space="preserve"> </w:t>
      </w:r>
      <w:r w:rsidRPr="00A71326">
        <w:rPr>
          <w:spacing w:val="-2"/>
          <w:lang w:val="ru-RU"/>
        </w:rPr>
        <w:t>та</w:t>
      </w:r>
      <w:r w:rsidRPr="00A71326">
        <w:rPr>
          <w:spacing w:val="-13"/>
          <w:lang w:val="ru-RU"/>
        </w:rPr>
        <w:t xml:space="preserve"> </w:t>
      </w:r>
      <w:r w:rsidRPr="00A71326">
        <w:rPr>
          <w:spacing w:val="-2"/>
          <w:lang w:val="ru-RU"/>
        </w:rPr>
        <w:t xml:space="preserve">глобальних </w:t>
      </w:r>
      <w:r w:rsidRPr="00A71326">
        <w:rPr>
          <w:lang w:val="ru-RU"/>
        </w:rPr>
        <w:t>ринків, конкуренція за</w:t>
      </w:r>
      <w:r w:rsidRPr="00A71326">
        <w:rPr>
          <w:spacing w:val="-3"/>
          <w:lang w:val="ru-RU"/>
        </w:rPr>
        <w:t xml:space="preserve"> </w:t>
      </w:r>
      <w:r w:rsidRPr="00A71326">
        <w:rPr>
          <w:lang w:val="ru-RU"/>
        </w:rPr>
        <w:t>споживача стає все більш жорсткою.</w:t>
      </w:r>
      <w:r w:rsidRPr="00A71326">
        <w:rPr>
          <w:spacing w:val="-1"/>
          <w:lang w:val="ru-RU"/>
        </w:rPr>
        <w:t xml:space="preserve"> </w:t>
      </w:r>
      <w:r w:rsidRPr="00A71326">
        <w:rPr>
          <w:lang w:val="ru-RU"/>
        </w:rPr>
        <w:t>Для перемоги</w:t>
      </w:r>
      <w:r w:rsidRPr="00A71326">
        <w:rPr>
          <w:spacing w:val="-1"/>
          <w:lang w:val="ru-RU"/>
        </w:rPr>
        <w:t xml:space="preserve"> </w:t>
      </w:r>
      <w:r w:rsidRPr="00A71326">
        <w:rPr>
          <w:lang w:val="ru-RU"/>
        </w:rPr>
        <w:t>в</w:t>
      </w:r>
      <w:r w:rsidRPr="00A71326">
        <w:rPr>
          <w:spacing w:val="-1"/>
          <w:lang w:val="ru-RU"/>
        </w:rPr>
        <w:t xml:space="preserve"> </w:t>
      </w:r>
      <w:r w:rsidRPr="00A71326">
        <w:rPr>
          <w:lang w:val="ru-RU"/>
        </w:rPr>
        <w:t>цій боротьбі, підприємства повинні пропонувати конкурентоспроможні товари та послуги, що вимагає стратегічного підходу до управління, зокрема, активного пошуку економічно обґрунтованих методів підвищення конкурентоздатності з одночасним</w:t>
      </w:r>
      <w:r w:rsidRPr="00A71326">
        <w:rPr>
          <w:spacing w:val="-7"/>
          <w:lang w:val="ru-RU"/>
        </w:rPr>
        <w:t xml:space="preserve"> </w:t>
      </w:r>
      <w:r w:rsidRPr="00A71326">
        <w:rPr>
          <w:lang w:val="ru-RU"/>
        </w:rPr>
        <w:t>контролем</w:t>
      </w:r>
      <w:r w:rsidRPr="00A71326">
        <w:rPr>
          <w:spacing w:val="-8"/>
          <w:lang w:val="ru-RU"/>
        </w:rPr>
        <w:t xml:space="preserve"> </w:t>
      </w:r>
      <w:r w:rsidRPr="00A71326">
        <w:rPr>
          <w:lang w:val="ru-RU"/>
        </w:rPr>
        <w:t>витрат.</w:t>
      </w:r>
      <w:r w:rsidRPr="00A71326">
        <w:rPr>
          <w:spacing w:val="-7"/>
          <w:lang w:val="ru-RU"/>
        </w:rPr>
        <w:t xml:space="preserve"> </w:t>
      </w:r>
      <w:r w:rsidRPr="00A71326">
        <w:rPr>
          <w:lang w:val="ru-RU"/>
        </w:rPr>
        <w:t>Управління</w:t>
      </w:r>
      <w:r w:rsidRPr="00A71326">
        <w:rPr>
          <w:spacing w:val="-7"/>
          <w:lang w:val="ru-RU"/>
        </w:rPr>
        <w:t xml:space="preserve"> </w:t>
      </w:r>
      <w:r w:rsidRPr="00A71326">
        <w:rPr>
          <w:lang w:val="ru-RU"/>
        </w:rPr>
        <w:t>якістю</w:t>
      </w:r>
      <w:r w:rsidRPr="00A71326">
        <w:rPr>
          <w:spacing w:val="-7"/>
          <w:lang w:val="ru-RU"/>
        </w:rPr>
        <w:t xml:space="preserve"> </w:t>
      </w:r>
      <w:r w:rsidRPr="00A71326">
        <w:rPr>
          <w:lang w:val="ru-RU"/>
        </w:rPr>
        <w:t>продукції</w:t>
      </w:r>
      <w:r w:rsidRPr="00A71326">
        <w:rPr>
          <w:spacing w:val="-7"/>
          <w:lang w:val="ru-RU"/>
        </w:rPr>
        <w:t xml:space="preserve"> </w:t>
      </w:r>
      <w:r w:rsidRPr="00A71326">
        <w:rPr>
          <w:lang w:val="ru-RU"/>
        </w:rPr>
        <w:t>відіграє</w:t>
      </w:r>
      <w:r w:rsidRPr="00A71326">
        <w:rPr>
          <w:spacing w:val="-7"/>
          <w:lang w:val="ru-RU"/>
        </w:rPr>
        <w:t xml:space="preserve"> </w:t>
      </w:r>
      <w:r w:rsidRPr="00A71326">
        <w:rPr>
          <w:lang w:val="ru-RU"/>
        </w:rPr>
        <w:t>вирішальну роль,</w:t>
      </w:r>
      <w:r w:rsidRPr="00A71326">
        <w:rPr>
          <w:spacing w:val="-13"/>
          <w:lang w:val="ru-RU"/>
        </w:rPr>
        <w:t xml:space="preserve"> </w:t>
      </w:r>
      <w:r w:rsidRPr="00A71326">
        <w:rPr>
          <w:lang w:val="ru-RU"/>
        </w:rPr>
        <w:t>оскільки</w:t>
      </w:r>
      <w:r w:rsidRPr="00A71326">
        <w:rPr>
          <w:spacing w:val="-14"/>
          <w:lang w:val="ru-RU"/>
        </w:rPr>
        <w:t xml:space="preserve"> </w:t>
      </w:r>
      <w:r w:rsidRPr="00A71326">
        <w:rPr>
          <w:lang w:val="ru-RU"/>
        </w:rPr>
        <w:t>саме</w:t>
      </w:r>
      <w:r w:rsidRPr="00A71326">
        <w:rPr>
          <w:spacing w:val="-12"/>
          <w:lang w:val="ru-RU"/>
        </w:rPr>
        <w:t xml:space="preserve"> </w:t>
      </w:r>
      <w:r w:rsidRPr="00A71326">
        <w:rPr>
          <w:lang w:val="ru-RU"/>
        </w:rPr>
        <w:t>воно</w:t>
      </w:r>
      <w:r w:rsidRPr="00A71326">
        <w:rPr>
          <w:spacing w:val="-13"/>
          <w:lang w:val="ru-RU"/>
        </w:rPr>
        <w:t xml:space="preserve"> </w:t>
      </w:r>
      <w:r w:rsidRPr="00A71326">
        <w:rPr>
          <w:lang w:val="ru-RU"/>
        </w:rPr>
        <w:t>визначає</w:t>
      </w:r>
      <w:r w:rsidRPr="00A71326">
        <w:rPr>
          <w:spacing w:val="-13"/>
          <w:lang w:val="ru-RU"/>
        </w:rPr>
        <w:t xml:space="preserve"> </w:t>
      </w:r>
      <w:r w:rsidRPr="00A71326">
        <w:rPr>
          <w:lang w:val="ru-RU"/>
        </w:rPr>
        <w:t>конкурентні</w:t>
      </w:r>
      <w:r w:rsidRPr="00A71326">
        <w:rPr>
          <w:spacing w:val="-15"/>
          <w:lang w:val="ru-RU"/>
        </w:rPr>
        <w:t xml:space="preserve"> </w:t>
      </w:r>
      <w:r w:rsidRPr="00A71326">
        <w:rPr>
          <w:lang w:val="ru-RU"/>
        </w:rPr>
        <w:t>переваги</w:t>
      </w:r>
      <w:r w:rsidRPr="00A71326">
        <w:rPr>
          <w:spacing w:val="-13"/>
          <w:lang w:val="ru-RU"/>
        </w:rPr>
        <w:t xml:space="preserve"> </w:t>
      </w:r>
      <w:r w:rsidRPr="00A71326">
        <w:rPr>
          <w:lang w:val="ru-RU"/>
        </w:rPr>
        <w:t>підприємства</w:t>
      </w:r>
      <w:r w:rsidRPr="00A71326">
        <w:rPr>
          <w:spacing w:val="-15"/>
          <w:lang w:val="ru-RU"/>
        </w:rPr>
        <w:t xml:space="preserve"> </w:t>
      </w:r>
      <w:r w:rsidRPr="00A71326">
        <w:rPr>
          <w:lang w:val="ru-RU"/>
        </w:rPr>
        <w:t>на</w:t>
      </w:r>
      <w:r w:rsidRPr="00A71326">
        <w:rPr>
          <w:spacing w:val="-12"/>
          <w:lang w:val="ru-RU"/>
        </w:rPr>
        <w:t xml:space="preserve"> </w:t>
      </w:r>
      <w:r w:rsidRPr="00A71326">
        <w:rPr>
          <w:lang w:val="ru-RU"/>
        </w:rPr>
        <w:t xml:space="preserve">ринку. Економіка України зараз переживає труднощі, оскільки вітчизняні виробники </w:t>
      </w:r>
      <w:r w:rsidRPr="00A71326">
        <w:rPr>
          <w:spacing w:val="-2"/>
          <w:lang w:val="ru-RU"/>
        </w:rPr>
        <w:t>недостатньо</w:t>
      </w:r>
      <w:r w:rsidRPr="00A71326">
        <w:rPr>
          <w:spacing w:val="-8"/>
          <w:lang w:val="ru-RU"/>
        </w:rPr>
        <w:t xml:space="preserve"> </w:t>
      </w:r>
      <w:r w:rsidRPr="00A71326">
        <w:rPr>
          <w:spacing w:val="-2"/>
          <w:lang w:val="ru-RU"/>
        </w:rPr>
        <w:t>сильні,</w:t>
      </w:r>
      <w:r w:rsidRPr="00A71326">
        <w:rPr>
          <w:spacing w:val="-7"/>
          <w:lang w:val="ru-RU"/>
        </w:rPr>
        <w:t xml:space="preserve"> </w:t>
      </w:r>
      <w:r w:rsidRPr="00A71326">
        <w:rPr>
          <w:spacing w:val="-2"/>
          <w:lang w:val="ru-RU"/>
        </w:rPr>
        <w:t>щоб</w:t>
      </w:r>
      <w:r w:rsidRPr="00A71326">
        <w:rPr>
          <w:spacing w:val="-8"/>
          <w:lang w:val="ru-RU"/>
        </w:rPr>
        <w:t xml:space="preserve"> </w:t>
      </w:r>
      <w:r w:rsidRPr="00A71326">
        <w:rPr>
          <w:spacing w:val="-2"/>
          <w:lang w:val="ru-RU"/>
        </w:rPr>
        <w:t>успішно</w:t>
      </w:r>
      <w:r w:rsidRPr="00A71326">
        <w:rPr>
          <w:spacing w:val="-8"/>
          <w:lang w:val="ru-RU"/>
        </w:rPr>
        <w:t xml:space="preserve"> </w:t>
      </w:r>
      <w:r w:rsidRPr="00A71326">
        <w:rPr>
          <w:spacing w:val="-2"/>
          <w:lang w:val="ru-RU"/>
        </w:rPr>
        <w:t>конкурувати</w:t>
      </w:r>
      <w:r w:rsidRPr="00A71326">
        <w:rPr>
          <w:spacing w:val="-9"/>
          <w:lang w:val="ru-RU"/>
        </w:rPr>
        <w:t xml:space="preserve"> </w:t>
      </w:r>
      <w:r w:rsidRPr="00A71326">
        <w:rPr>
          <w:spacing w:val="-2"/>
          <w:lang w:val="ru-RU"/>
        </w:rPr>
        <w:t>з</w:t>
      </w:r>
      <w:r w:rsidRPr="00A71326">
        <w:rPr>
          <w:spacing w:val="-7"/>
          <w:lang w:val="ru-RU"/>
        </w:rPr>
        <w:t xml:space="preserve"> </w:t>
      </w:r>
      <w:r w:rsidRPr="00A71326">
        <w:rPr>
          <w:spacing w:val="-2"/>
          <w:lang w:val="ru-RU"/>
        </w:rPr>
        <w:t>іншими</w:t>
      </w:r>
      <w:r w:rsidRPr="00A71326">
        <w:rPr>
          <w:spacing w:val="-9"/>
          <w:lang w:val="ru-RU"/>
        </w:rPr>
        <w:t xml:space="preserve"> </w:t>
      </w:r>
      <w:r w:rsidRPr="00A71326">
        <w:rPr>
          <w:spacing w:val="-2"/>
          <w:lang w:val="ru-RU"/>
        </w:rPr>
        <w:t>підприємствами</w:t>
      </w:r>
      <w:r w:rsidRPr="00A71326">
        <w:rPr>
          <w:spacing w:val="-9"/>
          <w:lang w:val="ru-RU"/>
        </w:rPr>
        <w:t xml:space="preserve"> </w:t>
      </w:r>
      <w:r w:rsidRPr="00A71326">
        <w:rPr>
          <w:spacing w:val="-2"/>
          <w:lang w:val="ru-RU"/>
        </w:rPr>
        <w:t>в</w:t>
      </w:r>
      <w:r w:rsidRPr="00A71326">
        <w:rPr>
          <w:spacing w:val="-8"/>
          <w:lang w:val="ru-RU"/>
        </w:rPr>
        <w:t xml:space="preserve"> </w:t>
      </w:r>
      <w:r w:rsidRPr="00A71326">
        <w:rPr>
          <w:spacing w:val="-2"/>
          <w:lang w:val="ru-RU"/>
        </w:rPr>
        <w:t xml:space="preserve">Україні </w:t>
      </w:r>
      <w:r w:rsidRPr="00A71326">
        <w:rPr>
          <w:lang w:val="ru-RU"/>
        </w:rPr>
        <w:t>та за її межами, і тому, українська економіка зараз зосереджена на збільшенні продуктивності</w:t>
      </w:r>
      <w:r w:rsidRPr="00A71326">
        <w:rPr>
          <w:spacing w:val="-1"/>
          <w:lang w:val="ru-RU"/>
        </w:rPr>
        <w:t xml:space="preserve"> </w:t>
      </w:r>
      <w:r w:rsidRPr="00A71326">
        <w:rPr>
          <w:lang w:val="ru-RU"/>
        </w:rPr>
        <w:t>та</w:t>
      </w:r>
      <w:r w:rsidRPr="00A71326">
        <w:rPr>
          <w:spacing w:val="-1"/>
          <w:lang w:val="ru-RU"/>
        </w:rPr>
        <w:t xml:space="preserve"> </w:t>
      </w:r>
      <w:r w:rsidRPr="00A71326">
        <w:rPr>
          <w:lang w:val="ru-RU"/>
        </w:rPr>
        <w:t>ефективності.</w:t>
      </w:r>
      <w:r w:rsidRPr="00A71326">
        <w:rPr>
          <w:spacing w:val="-1"/>
          <w:lang w:val="ru-RU"/>
        </w:rPr>
        <w:t xml:space="preserve"> </w:t>
      </w:r>
      <w:r w:rsidRPr="00A71326">
        <w:rPr>
          <w:lang w:val="ru-RU"/>
        </w:rPr>
        <w:t>Натомість,</w:t>
      </w:r>
      <w:r w:rsidRPr="00A71326">
        <w:rPr>
          <w:spacing w:val="-1"/>
          <w:lang w:val="ru-RU"/>
        </w:rPr>
        <w:t xml:space="preserve"> </w:t>
      </w:r>
      <w:r w:rsidRPr="00A71326">
        <w:rPr>
          <w:lang w:val="ru-RU"/>
        </w:rPr>
        <w:t>розвинені</w:t>
      </w:r>
      <w:r w:rsidRPr="00A71326">
        <w:rPr>
          <w:spacing w:val="-1"/>
          <w:lang w:val="ru-RU"/>
        </w:rPr>
        <w:t xml:space="preserve"> </w:t>
      </w:r>
      <w:r w:rsidRPr="00A71326">
        <w:rPr>
          <w:lang w:val="ru-RU"/>
        </w:rPr>
        <w:t>країни</w:t>
      </w:r>
      <w:r w:rsidRPr="00A71326">
        <w:rPr>
          <w:spacing w:val="-2"/>
          <w:lang w:val="ru-RU"/>
        </w:rPr>
        <w:t xml:space="preserve"> </w:t>
      </w:r>
      <w:r w:rsidRPr="00A71326">
        <w:rPr>
          <w:lang w:val="ru-RU"/>
        </w:rPr>
        <w:t>роблять</w:t>
      </w:r>
      <w:r w:rsidRPr="00A71326">
        <w:rPr>
          <w:spacing w:val="-4"/>
          <w:lang w:val="ru-RU"/>
        </w:rPr>
        <w:t xml:space="preserve"> </w:t>
      </w:r>
      <w:r w:rsidRPr="00A71326">
        <w:rPr>
          <w:lang w:val="ru-RU"/>
        </w:rPr>
        <w:t>ставку</w:t>
      </w:r>
      <w:r w:rsidRPr="00A71326">
        <w:rPr>
          <w:spacing w:val="-2"/>
          <w:lang w:val="ru-RU"/>
        </w:rPr>
        <w:t xml:space="preserve"> </w:t>
      </w:r>
      <w:r w:rsidRPr="00A71326">
        <w:rPr>
          <w:lang w:val="ru-RU"/>
        </w:rPr>
        <w:t>на інновації</w:t>
      </w:r>
      <w:r w:rsidRPr="00A71326">
        <w:rPr>
          <w:spacing w:val="31"/>
          <w:lang w:val="ru-RU"/>
        </w:rPr>
        <w:t xml:space="preserve">  </w:t>
      </w:r>
      <w:r w:rsidRPr="00A71326">
        <w:rPr>
          <w:lang w:val="ru-RU"/>
        </w:rPr>
        <w:t>у</w:t>
      </w:r>
      <w:r w:rsidRPr="00A71326">
        <w:rPr>
          <w:spacing w:val="31"/>
          <w:lang w:val="ru-RU"/>
        </w:rPr>
        <w:t xml:space="preserve">  </w:t>
      </w:r>
      <w:r w:rsidRPr="00A71326">
        <w:rPr>
          <w:lang w:val="ru-RU"/>
        </w:rPr>
        <w:t>виробництві,</w:t>
      </w:r>
      <w:r w:rsidRPr="00A71326">
        <w:rPr>
          <w:spacing w:val="32"/>
          <w:lang w:val="ru-RU"/>
        </w:rPr>
        <w:t xml:space="preserve">  </w:t>
      </w:r>
      <w:r w:rsidRPr="00A71326">
        <w:rPr>
          <w:lang w:val="ru-RU"/>
        </w:rPr>
        <w:t>адже</w:t>
      </w:r>
      <w:r w:rsidRPr="00A71326">
        <w:rPr>
          <w:spacing w:val="32"/>
          <w:lang w:val="ru-RU"/>
        </w:rPr>
        <w:t xml:space="preserve">  </w:t>
      </w:r>
      <w:r w:rsidRPr="00A71326">
        <w:rPr>
          <w:lang w:val="ru-RU"/>
        </w:rPr>
        <w:t>ключовим</w:t>
      </w:r>
      <w:r w:rsidRPr="00A71326">
        <w:rPr>
          <w:spacing w:val="33"/>
          <w:lang w:val="ru-RU"/>
        </w:rPr>
        <w:t xml:space="preserve">  </w:t>
      </w:r>
      <w:r w:rsidRPr="00A71326">
        <w:rPr>
          <w:lang w:val="ru-RU"/>
        </w:rPr>
        <w:t>показником</w:t>
      </w:r>
      <w:r w:rsidRPr="00A71326">
        <w:rPr>
          <w:spacing w:val="31"/>
          <w:lang w:val="ru-RU"/>
        </w:rPr>
        <w:t xml:space="preserve">  </w:t>
      </w:r>
      <w:r w:rsidRPr="00A71326">
        <w:rPr>
          <w:lang w:val="ru-RU"/>
        </w:rPr>
        <w:t>успіху</w:t>
      </w:r>
      <w:r w:rsidRPr="00A71326">
        <w:rPr>
          <w:spacing w:val="31"/>
          <w:lang w:val="ru-RU"/>
        </w:rPr>
        <w:t xml:space="preserve">  </w:t>
      </w:r>
      <w:r w:rsidRPr="00A71326">
        <w:rPr>
          <w:lang w:val="ru-RU"/>
        </w:rPr>
        <w:t>для</w:t>
      </w:r>
      <w:r w:rsidRPr="00A71326">
        <w:rPr>
          <w:spacing w:val="31"/>
          <w:lang w:val="ru-RU"/>
        </w:rPr>
        <w:t xml:space="preserve">  </w:t>
      </w:r>
      <w:r w:rsidRPr="00A71326">
        <w:rPr>
          <w:lang w:val="ru-RU"/>
        </w:rPr>
        <w:t>них</w:t>
      </w:r>
      <w:r w:rsidRPr="00A71326">
        <w:rPr>
          <w:spacing w:val="32"/>
          <w:lang w:val="ru-RU"/>
        </w:rPr>
        <w:t xml:space="preserve">  </w:t>
      </w:r>
      <w:r w:rsidRPr="00A71326">
        <w:rPr>
          <w:spacing w:val="-10"/>
          <w:lang w:val="ru-RU"/>
        </w:rPr>
        <w:t>є</w:t>
      </w:r>
    </w:p>
    <w:p w:rsidR="007C6FEF" w:rsidRPr="00A71326" w:rsidRDefault="007C6FEF">
      <w:pPr>
        <w:pStyle w:val="a3"/>
        <w:spacing w:line="288" w:lineRule="auto"/>
        <w:rPr>
          <w:lang w:val="ru-RU"/>
        </w:rPr>
        <w:sectPr w:rsidR="007C6FEF" w:rsidRPr="00A71326">
          <w:pgSz w:w="11910" w:h="16850"/>
          <w:pgMar w:top="1420" w:right="850" w:bottom="1220" w:left="850" w:header="0" w:footer="1028" w:gutter="0"/>
          <w:cols w:space="720"/>
        </w:sectPr>
      </w:pPr>
    </w:p>
    <w:p w:rsidR="007C6FEF" w:rsidRPr="00A71326" w:rsidRDefault="008A5EDA">
      <w:pPr>
        <w:pStyle w:val="a3"/>
        <w:spacing w:before="33" w:line="288" w:lineRule="auto"/>
        <w:ind w:left="852" w:right="1126"/>
        <w:rPr>
          <w:lang w:val="ru-RU"/>
        </w:rPr>
      </w:pPr>
      <w:r>
        <w:rPr>
          <w:noProof/>
        </w:rPr>
        <w:lastRenderedPageBreak/>
        <mc:AlternateContent>
          <mc:Choice Requires="wps">
            <w:drawing>
              <wp:anchor distT="0" distB="0" distL="0" distR="0" simplePos="0" relativeHeight="16084480" behindDoc="0" locked="0" layoutInCell="1" allowOverlap="1">
                <wp:simplePos x="0" y="0"/>
                <wp:positionH relativeFrom="page">
                  <wp:posOffset>6675755</wp:posOffset>
                </wp:positionH>
                <wp:positionV relativeFrom="paragraph">
                  <wp:posOffset>195072</wp:posOffset>
                </wp:positionV>
                <wp:extent cx="1270" cy="1436370"/>
                <wp:effectExtent l="0" t="0" r="0" b="0"/>
                <wp:wrapNone/>
                <wp:docPr id="1647" name="Graphic 16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087EBE3" id="Graphic 1647" o:spid="_x0000_s1026" style="position:absolute;margin-left:525.65pt;margin-top:15.35pt;width:.1pt;height:113.1pt;z-index:16084480;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" path="m,l,1436370e" filled="f" strokeweight=".5pt">
                <v:path arrowok="t"/>
                <w10:wrap anchorx="page"/>
              </v:shape>
            </w:pict>
          </mc:Fallback>
        </mc:AlternateContent>
      </w:r>
      <w:r w:rsidRPr="00A71326">
        <w:rPr>
          <w:lang w:val="ru-RU"/>
        </w:rPr>
        <w:t>конкурентоспроможність.</w:t>
      </w:r>
      <w:r w:rsidRPr="00A71326">
        <w:rPr>
          <w:spacing w:val="-11"/>
          <w:lang w:val="ru-RU"/>
        </w:rPr>
        <w:t xml:space="preserve"> </w:t>
      </w:r>
      <w:r w:rsidRPr="00A71326">
        <w:rPr>
          <w:lang w:val="ru-RU"/>
        </w:rPr>
        <w:t>Показники</w:t>
      </w:r>
      <w:r w:rsidRPr="00A71326">
        <w:rPr>
          <w:spacing w:val="-11"/>
          <w:lang w:val="ru-RU"/>
        </w:rPr>
        <w:t xml:space="preserve"> </w:t>
      </w:r>
      <w:r w:rsidRPr="00A71326">
        <w:rPr>
          <w:lang w:val="ru-RU"/>
        </w:rPr>
        <w:t>конкурентоспроможності</w:t>
      </w:r>
      <w:r w:rsidRPr="00A71326">
        <w:rPr>
          <w:spacing w:val="-11"/>
          <w:lang w:val="ru-RU"/>
        </w:rPr>
        <w:t xml:space="preserve"> </w:t>
      </w:r>
      <w:r w:rsidRPr="00A71326">
        <w:rPr>
          <w:lang w:val="ru-RU"/>
        </w:rPr>
        <w:t>країни,</w:t>
      </w:r>
      <w:r w:rsidRPr="00A71326">
        <w:rPr>
          <w:spacing w:val="-12"/>
          <w:lang w:val="ru-RU"/>
        </w:rPr>
        <w:t xml:space="preserve"> </w:t>
      </w:r>
      <w:r w:rsidRPr="00A71326">
        <w:rPr>
          <w:lang w:val="ru-RU"/>
        </w:rPr>
        <w:t xml:space="preserve">особливо </w:t>
      </w:r>
      <w:r w:rsidRPr="00A71326">
        <w:rPr>
          <w:spacing w:val="-2"/>
          <w:lang w:val="ru-RU"/>
        </w:rPr>
        <w:t>в</w:t>
      </w:r>
      <w:r w:rsidRPr="00A71326">
        <w:rPr>
          <w:spacing w:val="-5"/>
          <w:lang w:val="ru-RU"/>
        </w:rPr>
        <w:t xml:space="preserve"> </w:t>
      </w:r>
      <w:r w:rsidRPr="00A71326">
        <w:rPr>
          <w:spacing w:val="-2"/>
          <w:lang w:val="ru-RU"/>
        </w:rPr>
        <w:t>контексті</w:t>
      </w:r>
      <w:r w:rsidRPr="00A71326">
        <w:rPr>
          <w:spacing w:val="-4"/>
          <w:lang w:val="ru-RU"/>
        </w:rPr>
        <w:t xml:space="preserve"> </w:t>
      </w:r>
      <w:r w:rsidRPr="00A71326">
        <w:rPr>
          <w:spacing w:val="-2"/>
          <w:lang w:val="ru-RU"/>
        </w:rPr>
        <w:t>розвитку</w:t>
      </w:r>
      <w:r w:rsidRPr="00A71326">
        <w:rPr>
          <w:spacing w:val="-5"/>
          <w:lang w:val="ru-RU"/>
        </w:rPr>
        <w:t xml:space="preserve"> </w:t>
      </w:r>
      <w:r w:rsidRPr="00A71326">
        <w:rPr>
          <w:spacing w:val="-2"/>
          <w:lang w:val="ru-RU"/>
        </w:rPr>
        <w:t>підприємництва,</w:t>
      </w:r>
      <w:r w:rsidRPr="00A71326">
        <w:rPr>
          <w:spacing w:val="-4"/>
          <w:lang w:val="ru-RU"/>
        </w:rPr>
        <w:t xml:space="preserve"> </w:t>
      </w:r>
      <w:r w:rsidRPr="00A71326">
        <w:rPr>
          <w:spacing w:val="-2"/>
          <w:lang w:val="ru-RU"/>
        </w:rPr>
        <w:t>формуються</w:t>
      </w:r>
      <w:r w:rsidRPr="00A71326">
        <w:rPr>
          <w:spacing w:val="-4"/>
          <w:lang w:val="ru-RU"/>
        </w:rPr>
        <w:t xml:space="preserve"> </w:t>
      </w:r>
      <w:r w:rsidRPr="00A71326">
        <w:rPr>
          <w:spacing w:val="-2"/>
          <w:lang w:val="ru-RU"/>
        </w:rPr>
        <w:t>на</w:t>
      </w:r>
      <w:r w:rsidRPr="00A71326">
        <w:rPr>
          <w:spacing w:val="-4"/>
          <w:lang w:val="ru-RU"/>
        </w:rPr>
        <w:t xml:space="preserve"> </w:t>
      </w:r>
      <w:r w:rsidRPr="00A71326">
        <w:rPr>
          <w:spacing w:val="-2"/>
          <w:lang w:val="ru-RU"/>
        </w:rPr>
        <w:t>рівні</w:t>
      </w:r>
      <w:r w:rsidRPr="00A71326">
        <w:rPr>
          <w:spacing w:val="-4"/>
          <w:lang w:val="ru-RU"/>
        </w:rPr>
        <w:t xml:space="preserve"> </w:t>
      </w:r>
      <w:r w:rsidRPr="00A71326">
        <w:rPr>
          <w:spacing w:val="-2"/>
          <w:lang w:val="ru-RU"/>
        </w:rPr>
        <w:t>окремих</w:t>
      </w:r>
      <w:r w:rsidRPr="00A71326">
        <w:rPr>
          <w:spacing w:val="-4"/>
          <w:lang w:val="ru-RU"/>
        </w:rPr>
        <w:t xml:space="preserve"> </w:t>
      </w:r>
      <w:r w:rsidRPr="00A71326">
        <w:rPr>
          <w:spacing w:val="-2"/>
          <w:lang w:val="ru-RU"/>
        </w:rPr>
        <w:t xml:space="preserve">підприємств. </w:t>
      </w:r>
      <w:r w:rsidRPr="00A71326">
        <w:rPr>
          <w:lang w:val="ru-RU"/>
        </w:rPr>
        <w:t xml:space="preserve">Отже, для підвищення рейтингу України на міжнародних ринках, ключовим напрямком являється ефективне управління конкурентоспроможністю </w:t>
      </w:r>
      <w:r w:rsidRPr="00A71326">
        <w:rPr>
          <w:spacing w:val="-2"/>
          <w:lang w:val="ru-RU"/>
        </w:rPr>
        <w:t>підприємств.</w:t>
      </w:r>
    </w:p>
    <w:p w:rsidR="007C6FEF" w:rsidRPr="00A71326" w:rsidRDefault="008A5EDA">
      <w:pPr>
        <w:pStyle w:val="a3"/>
        <w:spacing w:before="3" w:line="288" w:lineRule="auto"/>
        <w:ind w:left="852" w:right="1128" w:firstLine="566"/>
        <w:rPr>
          <w:lang w:val="ru-RU"/>
        </w:rPr>
      </w:pPr>
      <w:r>
        <w:rPr>
          <w:noProof/>
        </w:rPr>
        <mc:AlternateContent>
          <mc:Choice Requires="wps">
            <w:drawing>
              <wp:anchor distT="0" distB="0" distL="0" distR="0" simplePos="0" relativeHeight="16084992" behindDoc="0" locked="0" layoutInCell="1" allowOverlap="1">
                <wp:simplePos x="0" y="0"/>
                <wp:positionH relativeFrom="page">
                  <wp:posOffset>6580911</wp:posOffset>
                </wp:positionH>
                <wp:positionV relativeFrom="paragraph">
                  <wp:posOffset>810373</wp:posOffset>
                </wp:positionV>
                <wp:extent cx="198120" cy="5240655"/>
                <wp:effectExtent l="0" t="0" r="0" b="0"/>
                <wp:wrapNone/>
                <wp:docPr id="1648" name="Textbox 16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240655"/>
                        </a:xfrm>
                        <a:prstGeom prst="rect">
                          <a:avLst/>
                        </a:prstGeom>
                      </wps:spPr>
                      <wps:txbx>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wps:txbx>
                      <wps:bodyPr vert="vert" wrap="square" lIns="0" tIns="0" rIns="0" bIns="0" rtlCol="0">
                        <a:noAutofit/>
                      </wps:bodyPr>
                    </wps:wsp>
                  </a:graphicData>
                </a:graphic>
              </wp:anchor>
            </w:drawing>
          </mc:Choice>
          <mc:Fallback>
            <w:pict>
              <v:shape id="Textbox 1648" o:spid="_x0000_s1110" type="#_x0000_t202" style="position:absolute;left:0;text-align:left;margin-left:518.2pt;margin-top:63.8pt;width:15.6pt;height:412.65pt;z-index:160849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" filled="f" stroked="f">
                <v:textbox style="layout-flow:vertical" inset="0,0,0,0">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v:textbox>
                <w10:wrap anchorx="page"/>
              </v:shape>
            </w:pict>
          </mc:Fallback>
        </mc:AlternateContent>
      </w:r>
      <w:r w:rsidRPr="00A71326">
        <w:rPr>
          <w:lang w:val="ru-RU"/>
        </w:rPr>
        <w:t>Оцінка конкурентоспроможності вимагає розуміння того, як змінювалися наукові підходи до її визначення та дослідження з плином часу. Тобто, неможливо об’єктивно оцінити конкурентоспроможність, не враховуючи еволюцію наукових поглядів на дане явище. Основна причина цього полягає в тому, що з часом економічна система країни проходила різні етапи розвитку, кожен з яких мав свої особливості, що впливали на розуміння конкурентоспроможності. Розгляд поглядів вчених, які працювали в кожному з цих історичних періодів, дозволить виявити всі ключові характеристики досліджуваного явища. Ефективна модель конкурентоспроможності, що поєднує теорію та практику, повинна розроблятися, виходячи з аналізу історичного розвитку концепції конкурентоспроможності, та з урахуванням актуальних викликів і потреб економіки України [1, 4, 8, 11].</w:t>
      </w:r>
    </w:p>
    <w:p w:rsidR="007C6FEF" w:rsidRPr="00A71326" w:rsidRDefault="008A5EDA">
      <w:pPr>
        <w:pStyle w:val="a3"/>
        <w:spacing w:before="11" w:line="288" w:lineRule="auto"/>
        <w:ind w:left="852" w:right="1131" w:firstLine="566"/>
        <w:rPr>
          <w:lang w:val="ru-RU"/>
        </w:rPr>
      </w:pPr>
      <w:r w:rsidRPr="00A71326">
        <w:rPr>
          <w:lang w:val="ru-RU"/>
        </w:rPr>
        <w:t>Авторами в наукових публікаціях [1, 3, 4, 8, 10, 11] відмічено, що конкурентоспроможність підприємства - це комплексна характеристика, яка відображає здатність підприємства в умовах ринкової конкуренції пропонувати товари чи послуги, що за своєю цінністю, якістю, інноваційністю та цінами які нижче</w:t>
      </w:r>
      <w:r w:rsidRPr="00A71326">
        <w:rPr>
          <w:spacing w:val="40"/>
          <w:lang w:val="ru-RU"/>
        </w:rPr>
        <w:t xml:space="preserve"> </w:t>
      </w:r>
      <w:r w:rsidRPr="00A71326">
        <w:rPr>
          <w:lang w:val="ru-RU"/>
        </w:rPr>
        <w:t>за аналогічні пропозиції конкурентів. Вона визначається ефективністю використання</w:t>
      </w:r>
      <w:r w:rsidRPr="00A71326">
        <w:rPr>
          <w:spacing w:val="-1"/>
          <w:lang w:val="ru-RU"/>
        </w:rPr>
        <w:t xml:space="preserve"> </w:t>
      </w:r>
      <w:r w:rsidRPr="00A71326">
        <w:rPr>
          <w:lang w:val="ru-RU"/>
        </w:rPr>
        <w:t>ресурсів,</w:t>
      </w:r>
      <w:r w:rsidRPr="00A71326">
        <w:rPr>
          <w:spacing w:val="-1"/>
          <w:lang w:val="ru-RU"/>
        </w:rPr>
        <w:t xml:space="preserve"> </w:t>
      </w:r>
      <w:r w:rsidRPr="00A71326">
        <w:rPr>
          <w:lang w:val="ru-RU"/>
        </w:rPr>
        <w:t>здатністю реагувати на</w:t>
      </w:r>
      <w:r w:rsidRPr="00A71326">
        <w:rPr>
          <w:spacing w:val="-1"/>
          <w:lang w:val="ru-RU"/>
        </w:rPr>
        <w:t xml:space="preserve"> </w:t>
      </w:r>
      <w:r w:rsidRPr="00A71326">
        <w:rPr>
          <w:lang w:val="ru-RU"/>
        </w:rPr>
        <w:t>зміни зовнішнього середовища, та швидко впроваджувати нові рішення.</w:t>
      </w:r>
    </w:p>
    <w:p w:rsidR="007C6FEF" w:rsidRPr="00A71326" w:rsidRDefault="008A5EDA">
      <w:pPr>
        <w:pStyle w:val="a3"/>
        <w:spacing w:before="6"/>
        <w:ind w:left="1418"/>
        <w:rPr>
          <w:lang w:val="ru-RU"/>
        </w:rPr>
      </w:pPr>
      <w:r w:rsidRPr="00A71326">
        <w:rPr>
          <w:lang w:val="ru-RU"/>
        </w:rPr>
        <w:t>Визначення</w:t>
      </w:r>
      <w:r w:rsidRPr="00A71326">
        <w:rPr>
          <w:spacing w:val="16"/>
          <w:lang w:val="ru-RU"/>
        </w:rPr>
        <w:t xml:space="preserve"> </w:t>
      </w:r>
      <w:r w:rsidRPr="00A71326">
        <w:rPr>
          <w:lang w:val="ru-RU"/>
        </w:rPr>
        <w:t>«конкурентоспроможність»</w:t>
      </w:r>
      <w:r w:rsidRPr="00A71326">
        <w:rPr>
          <w:spacing w:val="17"/>
          <w:lang w:val="ru-RU"/>
        </w:rPr>
        <w:t xml:space="preserve"> </w:t>
      </w:r>
      <w:r w:rsidRPr="00A71326">
        <w:rPr>
          <w:lang w:val="ru-RU"/>
        </w:rPr>
        <w:t>почало</w:t>
      </w:r>
      <w:r w:rsidRPr="00A71326">
        <w:rPr>
          <w:spacing w:val="15"/>
          <w:lang w:val="ru-RU"/>
        </w:rPr>
        <w:t xml:space="preserve"> </w:t>
      </w:r>
      <w:r w:rsidRPr="00A71326">
        <w:rPr>
          <w:lang w:val="ru-RU"/>
        </w:rPr>
        <w:t>формуватися</w:t>
      </w:r>
      <w:r w:rsidRPr="00A71326">
        <w:rPr>
          <w:spacing w:val="17"/>
          <w:lang w:val="ru-RU"/>
        </w:rPr>
        <w:t xml:space="preserve"> </w:t>
      </w:r>
      <w:r w:rsidRPr="00A71326">
        <w:rPr>
          <w:lang w:val="ru-RU"/>
        </w:rPr>
        <w:t>на</w:t>
      </w:r>
      <w:r w:rsidRPr="00A71326">
        <w:rPr>
          <w:spacing w:val="16"/>
          <w:lang w:val="ru-RU"/>
        </w:rPr>
        <w:t xml:space="preserve"> </w:t>
      </w:r>
      <w:r w:rsidRPr="00A71326">
        <w:rPr>
          <w:spacing w:val="-2"/>
          <w:lang w:val="ru-RU"/>
        </w:rPr>
        <w:t>початку</w:t>
      </w:r>
    </w:p>
    <w:p w:rsidR="007C6FEF" w:rsidRPr="00A71326" w:rsidRDefault="008A5EDA">
      <w:pPr>
        <w:pStyle w:val="a3"/>
        <w:spacing w:before="51" w:line="288" w:lineRule="auto"/>
        <w:ind w:left="852" w:right="1131"/>
        <w:rPr>
          <w:lang w:val="ru-RU"/>
        </w:rPr>
      </w:pPr>
      <w:r>
        <w:t>XVII</w:t>
      </w:r>
      <w:r w:rsidRPr="00A71326">
        <w:rPr>
          <w:lang w:val="ru-RU"/>
        </w:rPr>
        <w:t xml:space="preserve"> століття, коли розвиток ринкових відносин призвів до виникнення конкуренції між підприємствами. На той момент конкуренція на товарних ринках</w:t>
      </w:r>
      <w:r w:rsidRPr="00A71326">
        <w:rPr>
          <w:spacing w:val="-7"/>
          <w:lang w:val="ru-RU"/>
        </w:rPr>
        <w:t xml:space="preserve"> </w:t>
      </w:r>
      <w:r w:rsidRPr="00A71326">
        <w:rPr>
          <w:lang w:val="ru-RU"/>
        </w:rPr>
        <w:t>(і</w:t>
      </w:r>
      <w:r w:rsidRPr="00A71326">
        <w:rPr>
          <w:spacing w:val="-7"/>
          <w:lang w:val="ru-RU"/>
        </w:rPr>
        <w:t xml:space="preserve"> </w:t>
      </w:r>
      <w:r w:rsidRPr="00A71326">
        <w:rPr>
          <w:lang w:val="ru-RU"/>
        </w:rPr>
        <w:t>всередині</w:t>
      </w:r>
      <w:r w:rsidRPr="00A71326">
        <w:rPr>
          <w:spacing w:val="-8"/>
          <w:lang w:val="ru-RU"/>
        </w:rPr>
        <w:t xml:space="preserve"> </w:t>
      </w:r>
      <w:r w:rsidRPr="00A71326">
        <w:rPr>
          <w:lang w:val="ru-RU"/>
        </w:rPr>
        <w:t>країни,</w:t>
      </w:r>
      <w:r w:rsidRPr="00A71326">
        <w:rPr>
          <w:spacing w:val="-7"/>
          <w:lang w:val="ru-RU"/>
        </w:rPr>
        <w:t xml:space="preserve"> </w:t>
      </w:r>
      <w:r w:rsidRPr="00A71326">
        <w:rPr>
          <w:lang w:val="ru-RU"/>
        </w:rPr>
        <w:t>і</w:t>
      </w:r>
      <w:r w:rsidRPr="00A71326">
        <w:rPr>
          <w:spacing w:val="-7"/>
          <w:lang w:val="ru-RU"/>
        </w:rPr>
        <w:t xml:space="preserve"> </w:t>
      </w:r>
      <w:r w:rsidRPr="00A71326">
        <w:rPr>
          <w:lang w:val="ru-RU"/>
        </w:rPr>
        <w:t>за</w:t>
      </w:r>
      <w:r w:rsidRPr="00A71326">
        <w:rPr>
          <w:spacing w:val="-7"/>
          <w:lang w:val="ru-RU"/>
        </w:rPr>
        <w:t xml:space="preserve"> </w:t>
      </w:r>
      <w:r w:rsidRPr="00A71326">
        <w:rPr>
          <w:lang w:val="ru-RU"/>
        </w:rPr>
        <w:t>її</w:t>
      </w:r>
      <w:r w:rsidRPr="00A71326">
        <w:rPr>
          <w:spacing w:val="-7"/>
          <w:lang w:val="ru-RU"/>
        </w:rPr>
        <w:t xml:space="preserve"> </w:t>
      </w:r>
      <w:r w:rsidRPr="00A71326">
        <w:rPr>
          <w:lang w:val="ru-RU"/>
        </w:rPr>
        <w:t>межами)</w:t>
      </w:r>
      <w:r w:rsidRPr="00A71326">
        <w:rPr>
          <w:spacing w:val="-8"/>
          <w:lang w:val="ru-RU"/>
        </w:rPr>
        <w:t xml:space="preserve"> </w:t>
      </w:r>
      <w:r w:rsidRPr="00A71326">
        <w:rPr>
          <w:lang w:val="ru-RU"/>
        </w:rPr>
        <w:t>була</w:t>
      </w:r>
      <w:r w:rsidRPr="00A71326">
        <w:rPr>
          <w:spacing w:val="-9"/>
          <w:lang w:val="ru-RU"/>
        </w:rPr>
        <w:t xml:space="preserve"> </w:t>
      </w:r>
      <w:r w:rsidRPr="00A71326">
        <w:rPr>
          <w:lang w:val="ru-RU"/>
        </w:rPr>
        <w:t>суттєво</w:t>
      </w:r>
      <w:r w:rsidRPr="00A71326">
        <w:rPr>
          <w:spacing w:val="-8"/>
          <w:lang w:val="ru-RU"/>
        </w:rPr>
        <w:t xml:space="preserve"> </w:t>
      </w:r>
      <w:r w:rsidRPr="00A71326">
        <w:rPr>
          <w:lang w:val="ru-RU"/>
        </w:rPr>
        <w:t>обмежена,</w:t>
      </w:r>
      <w:r w:rsidRPr="00A71326">
        <w:rPr>
          <w:spacing w:val="-7"/>
          <w:lang w:val="ru-RU"/>
        </w:rPr>
        <w:t xml:space="preserve"> </w:t>
      </w:r>
      <w:r w:rsidRPr="00A71326">
        <w:rPr>
          <w:lang w:val="ru-RU"/>
        </w:rPr>
        <w:t>оскільки</w:t>
      </w:r>
      <w:r w:rsidRPr="00A71326">
        <w:rPr>
          <w:spacing w:val="-9"/>
          <w:lang w:val="ru-RU"/>
        </w:rPr>
        <w:t xml:space="preserve"> </w:t>
      </w:r>
      <w:r w:rsidRPr="00A71326">
        <w:rPr>
          <w:lang w:val="ru-RU"/>
        </w:rPr>
        <w:t>вони контролювалися кількома або навіть одним монополістом. Подальший розвиток концепції конкурентоспроможності передбачає її поетапне ускладнення (табл. 1).</w:t>
      </w:r>
    </w:p>
    <w:p w:rsidR="007C6FEF" w:rsidRPr="00A71326" w:rsidRDefault="007C6FEF">
      <w:pPr>
        <w:pStyle w:val="a3"/>
        <w:spacing w:before="49"/>
        <w:jc w:val="left"/>
        <w:rPr>
          <w:lang w:val="ru-RU"/>
        </w:rPr>
      </w:pPr>
    </w:p>
    <w:p w:rsidR="007C6FEF" w:rsidRPr="00A71326" w:rsidRDefault="008A5EDA">
      <w:pPr>
        <w:spacing w:before="1"/>
        <w:ind w:left="852" w:right="1130"/>
        <w:jc w:val="right"/>
        <w:rPr>
          <w:rFonts w:ascii="Trebuchet MS" w:hAnsi="Trebuchet MS"/>
          <w:i/>
          <w:lang w:val="ru-RU"/>
        </w:rPr>
      </w:pPr>
      <w:r w:rsidRPr="00A71326">
        <w:rPr>
          <w:rFonts w:ascii="Trebuchet MS" w:hAnsi="Trebuchet MS"/>
          <w:i/>
          <w:w w:val="90"/>
          <w:lang w:val="ru-RU"/>
        </w:rPr>
        <w:t>Таблиця</w:t>
      </w:r>
      <w:r w:rsidRPr="00A71326">
        <w:rPr>
          <w:rFonts w:ascii="Trebuchet MS" w:hAnsi="Trebuchet MS"/>
          <w:i/>
          <w:lang w:val="ru-RU"/>
        </w:rPr>
        <w:t xml:space="preserve"> </w:t>
      </w:r>
      <w:r w:rsidRPr="00A71326">
        <w:rPr>
          <w:rFonts w:ascii="Trebuchet MS" w:hAnsi="Trebuchet MS"/>
          <w:i/>
          <w:spacing w:val="-10"/>
          <w:lang w:val="ru-RU"/>
        </w:rPr>
        <w:t>1</w:t>
      </w:r>
    </w:p>
    <w:p w:rsidR="007C6FEF" w:rsidRDefault="008A5EDA">
      <w:pPr>
        <w:pStyle w:val="a3"/>
        <w:spacing w:before="48" w:after="19"/>
        <w:ind w:right="283"/>
        <w:jc w:val="center"/>
      </w:pPr>
      <w:r>
        <w:t>Генезис</w:t>
      </w:r>
      <w:r>
        <w:rPr>
          <w:spacing w:val="-6"/>
        </w:rPr>
        <w:t xml:space="preserve"> </w:t>
      </w:r>
      <w:r>
        <w:t>економічної</w:t>
      </w:r>
      <w:r>
        <w:rPr>
          <w:spacing w:val="-3"/>
        </w:rPr>
        <w:t xml:space="preserve"> </w:t>
      </w:r>
      <w:r>
        <w:t>думки</w:t>
      </w:r>
      <w:r>
        <w:rPr>
          <w:spacing w:val="-4"/>
        </w:rPr>
        <w:t xml:space="preserve"> </w:t>
      </w:r>
      <w:r>
        <w:t>конкурентоспроможності</w:t>
      </w:r>
      <w:r>
        <w:rPr>
          <w:spacing w:val="-3"/>
        </w:rPr>
        <w:t xml:space="preserve"> </w:t>
      </w:r>
      <w:r>
        <w:rPr>
          <w:spacing w:val="-2"/>
        </w:rPr>
        <w:t>підприємства</w:t>
      </w:r>
    </w:p>
    <w:tbl>
      <w:tblPr>
        <w:tblStyle w:val="TableNormal"/>
        <w:tblW w:w="0" w:type="auto"/>
        <w:tblInd w:w="8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45"/>
        <w:gridCol w:w="1006"/>
        <w:gridCol w:w="1986"/>
        <w:gridCol w:w="1362"/>
        <w:gridCol w:w="1532"/>
        <w:gridCol w:w="1533"/>
      </w:tblGrid>
      <w:tr w:rsidR="007C6FEF">
        <w:trPr>
          <w:trHeight w:val="696"/>
        </w:trPr>
        <w:tc>
          <w:tcPr>
            <w:tcW w:w="845" w:type="dxa"/>
          </w:tcPr>
          <w:p w:rsidR="007C6FEF" w:rsidRDefault="007C6FEF">
            <w:pPr>
              <w:pStyle w:val="TableParagraph"/>
              <w:spacing w:before="64"/>
              <w:jc w:val="left"/>
              <w:rPr>
                <w:sz w:val="17"/>
              </w:rPr>
            </w:pPr>
          </w:p>
          <w:p w:rsidR="007C6FEF" w:rsidRDefault="008A5EDA">
            <w:pPr>
              <w:pStyle w:val="TableParagraph"/>
              <w:ind w:left="46" w:right="38"/>
              <w:rPr>
                <w:sz w:val="17"/>
              </w:rPr>
            </w:pPr>
            <w:r>
              <w:rPr>
                <w:spacing w:val="-4"/>
                <w:sz w:val="17"/>
              </w:rPr>
              <w:t>Етап</w:t>
            </w:r>
          </w:p>
        </w:tc>
        <w:tc>
          <w:tcPr>
            <w:tcW w:w="1006" w:type="dxa"/>
          </w:tcPr>
          <w:p w:rsidR="007C6FEF" w:rsidRDefault="007C6FEF">
            <w:pPr>
              <w:pStyle w:val="TableParagraph"/>
              <w:spacing w:before="64"/>
              <w:jc w:val="left"/>
              <w:rPr>
                <w:sz w:val="17"/>
              </w:rPr>
            </w:pPr>
          </w:p>
          <w:p w:rsidR="007C6FEF" w:rsidRDefault="008A5EDA">
            <w:pPr>
              <w:pStyle w:val="TableParagraph"/>
              <w:ind w:left="7" w:right="5"/>
              <w:rPr>
                <w:sz w:val="17"/>
              </w:rPr>
            </w:pPr>
            <w:r>
              <w:rPr>
                <w:spacing w:val="-2"/>
                <w:sz w:val="17"/>
              </w:rPr>
              <w:t>Період</w:t>
            </w:r>
          </w:p>
        </w:tc>
        <w:tc>
          <w:tcPr>
            <w:tcW w:w="1986" w:type="dxa"/>
          </w:tcPr>
          <w:p w:rsidR="007C6FEF" w:rsidRDefault="007C6FEF">
            <w:pPr>
              <w:pStyle w:val="TableParagraph"/>
              <w:spacing w:before="64"/>
              <w:jc w:val="left"/>
              <w:rPr>
                <w:sz w:val="17"/>
              </w:rPr>
            </w:pPr>
          </w:p>
          <w:p w:rsidR="007C6FEF" w:rsidRDefault="008A5EDA">
            <w:pPr>
              <w:pStyle w:val="TableParagraph"/>
              <w:ind w:left="7"/>
              <w:rPr>
                <w:sz w:val="17"/>
              </w:rPr>
            </w:pPr>
            <w:r>
              <w:rPr>
                <w:sz w:val="17"/>
              </w:rPr>
              <w:t>Особливості</w:t>
            </w:r>
            <w:r>
              <w:rPr>
                <w:spacing w:val="39"/>
                <w:sz w:val="17"/>
              </w:rPr>
              <w:t xml:space="preserve"> </w:t>
            </w:r>
            <w:r>
              <w:rPr>
                <w:spacing w:val="-2"/>
                <w:sz w:val="17"/>
              </w:rPr>
              <w:t>періоду</w:t>
            </w:r>
          </w:p>
        </w:tc>
        <w:tc>
          <w:tcPr>
            <w:tcW w:w="1362" w:type="dxa"/>
          </w:tcPr>
          <w:p w:rsidR="007C6FEF" w:rsidRDefault="008A5EDA">
            <w:pPr>
              <w:pStyle w:val="TableParagraph"/>
              <w:spacing w:before="23"/>
              <w:ind w:left="192" w:firstLine="252"/>
              <w:jc w:val="left"/>
              <w:rPr>
                <w:sz w:val="17"/>
              </w:rPr>
            </w:pPr>
            <w:r>
              <w:rPr>
                <w:spacing w:val="-2"/>
                <w:sz w:val="17"/>
              </w:rPr>
              <w:t>Теорії</w:t>
            </w:r>
          </w:p>
          <w:p w:rsidR="007C6FEF" w:rsidRDefault="008A5EDA">
            <w:pPr>
              <w:pStyle w:val="TableParagraph"/>
              <w:spacing w:line="230" w:lineRule="atLeast"/>
              <w:ind w:left="120" w:firstLine="72"/>
              <w:jc w:val="left"/>
              <w:rPr>
                <w:sz w:val="17"/>
              </w:rPr>
            </w:pPr>
            <w:r>
              <w:rPr>
                <w:spacing w:val="-2"/>
                <w:sz w:val="17"/>
              </w:rPr>
              <w:t>конкуренто- спроможності</w:t>
            </w:r>
          </w:p>
        </w:tc>
        <w:tc>
          <w:tcPr>
            <w:tcW w:w="1532" w:type="dxa"/>
          </w:tcPr>
          <w:p w:rsidR="007C6FEF" w:rsidRDefault="008A5EDA">
            <w:pPr>
              <w:pStyle w:val="TableParagraph"/>
              <w:spacing w:before="141" w:line="288" w:lineRule="auto"/>
              <w:ind w:left="259" w:right="255" w:firstLine="256"/>
              <w:jc w:val="left"/>
              <w:rPr>
                <w:sz w:val="17"/>
              </w:rPr>
            </w:pPr>
            <w:r>
              <w:rPr>
                <w:spacing w:val="-2"/>
                <w:sz w:val="17"/>
              </w:rPr>
              <w:t>Об’єкт дослідження</w:t>
            </w:r>
          </w:p>
        </w:tc>
        <w:tc>
          <w:tcPr>
            <w:tcW w:w="1533" w:type="dxa"/>
          </w:tcPr>
          <w:p w:rsidR="007C6FEF" w:rsidRDefault="008A5EDA">
            <w:pPr>
              <w:pStyle w:val="TableParagraph"/>
              <w:spacing w:before="23"/>
              <w:ind w:left="83" w:right="84"/>
              <w:rPr>
                <w:sz w:val="17"/>
              </w:rPr>
            </w:pPr>
            <w:r>
              <w:rPr>
                <w:spacing w:val="-2"/>
                <w:sz w:val="17"/>
              </w:rPr>
              <w:t>Характерні</w:t>
            </w:r>
            <w:r>
              <w:rPr>
                <w:spacing w:val="-7"/>
                <w:sz w:val="17"/>
              </w:rPr>
              <w:t xml:space="preserve"> </w:t>
            </w:r>
            <w:r>
              <w:rPr>
                <w:spacing w:val="-4"/>
                <w:sz w:val="17"/>
              </w:rPr>
              <w:t>риси</w:t>
            </w:r>
          </w:p>
          <w:p w:rsidR="007C6FEF" w:rsidRDefault="008A5EDA">
            <w:pPr>
              <w:pStyle w:val="TableParagraph"/>
              <w:spacing w:line="230" w:lineRule="atLeast"/>
              <w:ind w:left="83" w:right="84"/>
              <w:rPr>
                <w:sz w:val="17"/>
              </w:rPr>
            </w:pPr>
            <w:r>
              <w:rPr>
                <w:spacing w:val="-2"/>
                <w:sz w:val="17"/>
              </w:rPr>
              <w:t>економічної думки</w:t>
            </w:r>
          </w:p>
        </w:tc>
      </w:tr>
      <w:tr w:rsidR="007C6FEF">
        <w:trPr>
          <w:trHeight w:val="263"/>
        </w:trPr>
        <w:tc>
          <w:tcPr>
            <w:tcW w:w="845" w:type="dxa"/>
          </w:tcPr>
          <w:p w:rsidR="007C6FEF" w:rsidRDefault="008A5EDA">
            <w:pPr>
              <w:pStyle w:val="TableParagraph"/>
              <w:spacing w:before="23"/>
              <w:ind w:left="46" w:right="36"/>
              <w:rPr>
                <w:sz w:val="17"/>
              </w:rPr>
            </w:pPr>
            <w:r>
              <w:rPr>
                <w:spacing w:val="-10"/>
                <w:sz w:val="17"/>
              </w:rPr>
              <w:t>1</w:t>
            </w:r>
          </w:p>
        </w:tc>
        <w:tc>
          <w:tcPr>
            <w:tcW w:w="1006" w:type="dxa"/>
          </w:tcPr>
          <w:p w:rsidR="007C6FEF" w:rsidRDefault="008A5EDA">
            <w:pPr>
              <w:pStyle w:val="TableParagraph"/>
              <w:spacing w:before="23"/>
              <w:ind w:left="7" w:right="5"/>
              <w:rPr>
                <w:sz w:val="17"/>
              </w:rPr>
            </w:pPr>
            <w:r>
              <w:rPr>
                <w:spacing w:val="-10"/>
                <w:sz w:val="17"/>
              </w:rPr>
              <w:t>2</w:t>
            </w:r>
          </w:p>
        </w:tc>
        <w:tc>
          <w:tcPr>
            <w:tcW w:w="1986" w:type="dxa"/>
          </w:tcPr>
          <w:p w:rsidR="007C6FEF" w:rsidRDefault="008A5EDA">
            <w:pPr>
              <w:pStyle w:val="TableParagraph"/>
              <w:spacing w:before="23"/>
              <w:ind w:left="7"/>
              <w:rPr>
                <w:sz w:val="17"/>
              </w:rPr>
            </w:pPr>
            <w:r>
              <w:rPr>
                <w:spacing w:val="-10"/>
                <w:sz w:val="17"/>
              </w:rPr>
              <w:t>3</w:t>
            </w:r>
          </w:p>
        </w:tc>
        <w:tc>
          <w:tcPr>
            <w:tcW w:w="1362" w:type="dxa"/>
          </w:tcPr>
          <w:p w:rsidR="007C6FEF" w:rsidRDefault="008A5EDA">
            <w:pPr>
              <w:pStyle w:val="TableParagraph"/>
              <w:spacing w:before="23"/>
              <w:rPr>
                <w:sz w:val="17"/>
              </w:rPr>
            </w:pPr>
            <w:r>
              <w:rPr>
                <w:spacing w:val="-10"/>
                <w:sz w:val="17"/>
              </w:rPr>
              <w:t>4</w:t>
            </w:r>
          </w:p>
        </w:tc>
        <w:tc>
          <w:tcPr>
            <w:tcW w:w="1532" w:type="dxa"/>
          </w:tcPr>
          <w:p w:rsidR="007C6FEF" w:rsidRDefault="008A5EDA">
            <w:pPr>
              <w:pStyle w:val="TableParagraph"/>
              <w:spacing w:before="23"/>
              <w:ind w:left="11" w:right="10"/>
              <w:rPr>
                <w:sz w:val="17"/>
              </w:rPr>
            </w:pPr>
            <w:r>
              <w:rPr>
                <w:spacing w:val="-10"/>
                <w:sz w:val="17"/>
              </w:rPr>
              <w:t>5</w:t>
            </w:r>
          </w:p>
        </w:tc>
        <w:tc>
          <w:tcPr>
            <w:tcW w:w="1533" w:type="dxa"/>
          </w:tcPr>
          <w:p w:rsidR="007C6FEF" w:rsidRDefault="008A5EDA">
            <w:pPr>
              <w:pStyle w:val="TableParagraph"/>
              <w:spacing w:before="23"/>
              <w:ind w:left="84" w:right="84"/>
              <w:rPr>
                <w:sz w:val="17"/>
              </w:rPr>
            </w:pPr>
            <w:r>
              <w:rPr>
                <w:spacing w:val="-10"/>
                <w:sz w:val="17"/>
              </w:rPr>
              <w:t>6</w:t>
            </w:r>
          </w:p>
        </w:tc>
      </w:tr>
      <w:tr w:rsidR="007C6FEF" w:rsidRPr="00A71326">
        <w:trPr>
          <w:trHeight w:val="2779"/>
        </w:trPr>
        <w:tc>
          <w:tcPr>
            <w:tcW w:w="845" w:type="dxa"/>
          </w:tcPr>
          <w:p w:rsidR="007C6FEF" w:rsidRDefault="008A5EDA">
            <w:pPr>
              <w:pStyle w:val="TableParagraph"/>
              <w:spacing w:before="23"/>
              <w:ind w:left="46"/>
              <w:rPr>
                <w:sz w:val="17"/>
              </w:rPr>
            </w:pPr>
            <w:r>
              <w:rPr>
                <w:spacing w:val="-2"/>
                <w:w w:val="105"/>
                <w:sz w:val="17"/>
              </w:rPr>
              <w:t>Перший</w:t>
            </w:r>
          </w:p>
        </w:tc>
        <w:tc>
          <w:tcPr>
            <w:tcW w:w="1006" w:type="dxa"/>
          </w:tcPr>
          <w:p w:rsidR="007C6FEF" w:rsidRDefault="008A5EDA">
            <w:pPr>
              <w:pStyle w:val="TableParagraph"/>
              <w:spacing w:before="23"/>
              <w:ind w:left="105"/>
              <w:jc w:val="left"/>
              <w:rPr>
                <w:sz w:val="17"/>
              </w:rPr>
            </w:pPr>
            <w:r>
              <w:rPr>
                <w:w w:val="85"/>
                <w:sz w:val="17"/>
              </w:rPr>
              <w:t>ХVІІ-</w:t>
            </w:r>
            <w:r>
              <w:rPr>
                <w:spacing w:val="-5"/>
                <w:w w:val="95"/>
                <w:sz w:val="17"/>
              </w:rPr>
              <w:t>ХІХ</w:t>
            </w:r>
          </w:p>
          <w:p w:rsidR="007C6FEF" w:rsidRDefault="008A5EDA">
            <w:pPr>
              <w:pStyle w:val="TableParagraph"/>
              <w:spacing w:before="40"/>
              <w:ind w:left="105"/>
              <w:jc w:val="left"/>
              <w:rPr>
                <w:sz w:val="17"/>
              </w:rPr>
            </w:pPr>
            <w:r>
              <w:rPr>
                <w:spacing w:val="-2"/>
                <w:sz w:val="17"/>
              </w:rPr>
              <w:t>століття</w:t>
            </w:r>
          </w:p>
        </w:tc>
        <w:tc>
          <w:tcPr>
            <w:tcW w:w="1986" w:type="dxa"/>
          </w:tcPr>
          <w:p w:rsidR="007C6FEF" w:rsidRPr="00A71326" w:rsidRDefault="008A5EDA">
            <w:pPr>
              <w:pStyle w:val="TableParagraph"/>
              <w:spacing w:before="23" w:line="288" w:lineRule="auto"/>
              <w:ind w:left="107" w:right="114"/>
              <w:jc w:val="left"/>
              <w:rPr>
                <w:sz w:val="17"/>
                <w:lang w:val="ru-RU"/>
              </w:rPr>
            </w:pPr>
            <w:r w:rsidRPr="00A71326">
              <w:rPr>
                <w:spacing w:val="-2"/>
                <w:sz w:val="17"/>
                <w:lang w:val="ru-RU"/>
              </w:rPr>
              <w:t xml:space="preserve">Відбуваються </w:t>
            </w:r>
            <w:r w:rsidRPr="00A71326">
              <w:rPr>
                <w:sz w:val="17"/>
                <w:lang w:val="ru-RU"/>
              </w:rPr>
              <w:t>кардинальні</w:t>
            </w:r>
            <w:r w:rsidRPr="00A71326">
              <w:rPr>
                <w:spacing w:val="-2"/>
                <w:sz w:val="17"/>
                <w:lang w:val="ru-RU"/>
              </w:rPr>
              <w:t xml:space="preserve"> </w:t>
            </w:r>
            <w:r w:rsidRPr="00A71326">
              <w:rPr>
                <w:sz w:val="17"/>
                <w:lang w:val="ru-RU"/>
              </w:rPr>
              <w:t xml:space="preserve">зміни: </w:t>
            </w:r>
            <w:r w:rsidRPr="00A71326">
              <w:rPr>
                <w:spacing w:val="-2"/>
                <w:sz w:val="17"/>
                <w:lang w:val="ru-RU"/>
              </w:rPr>
              <w:t xml:space="preserve">промисловість переживає революційні перетворення; </w:t>
            </w:r>
            <w:r w:rsidRPr="00A71326">
              <w:rPr>
                <w:sz w:val="17"/>
                <w:lang w:val="ru-RU"/>
              </w:rPr>
              <w:t xml:space="preserve">формуються ринки, де панує чиста </w:t>
            </w:r>
            <w:r w:rsidRPr="00A71326">
              <w:rPr>
                <w:spacing w:val="-2"/>
                <w:sz w:val="17"/>
                <w:lang w:val="ru-RU"/>
              </w:rPr>
              <w:t xml:space="preserve">конкуренція; </w:t>
            </w:r>
            <w:r w:rsidRPr="00A71326">
              <w:rPr>
                <w:sz w:val="17"/>
                <w:lang w:val="ru-RU"/>
              </w:rPr>
              <w:t>виникають</w:t>
            </w:r>
            <w:r w:rsidRPr="00A71326">
              <w:rPr>
                <w:spacing w:val="-2"/>
                <w:sz w:val="17"/>
                <w:lang w:val="ru-RU"/>
              </w:rPr>
              <w:t xml:space="preserve"> </w:t>
            </w:r>
            <w:r w:rsidRPr="00A71326">
              <w:rPr>
                <w:sz w:val="17"/>
                <w:lang w:val="ru-RU"/>
              </w:rPr>
              <w:t>монополії, що змінюють</w:t>
            </w:r>
          </w:p>
          <w:p w:rsidR="007C6FEF" w:rsidRDefault="008A5EDA">
            <w:pPr>
              <w:pStyle w:val="TableParagraph"/>
              <w:spacing w:before="7" w:line="189" w:lineRule="exact"/>
              <w:ind w:left="107"/>
              <w:jc w:val="left"/>
              <w:rPr>
                <w:sz w:val="17"/>
              </w:rPr>
            </w:pPr>
            <w:r>
              <w:rPr>
                <w:spacing w:val="-4"/>
                <w:sz w:val="17"/>
              </w:rPr>
              <w:t>структуру</w:t>
            </w:r>
            <w:r>
              <w:rPr>
                <w:spacing w:val="4"/>
                <w:sz w:val="17"/>
              </w:rPr>
              <w:t xml:space="preserve"> </w:t>
            </w:r>
            <w:r>
              <w:rPr>
                <w:spacing w:val="-2"/>
                <w:sz w:val="17"/>
              </w:rPr>
              <w:t>ринку.</w:t>
            </w:r>
          </w:p>
        </w:tc>
        <w:tc>
          <w:tcPr>
            <w:tcW w:w="1362" w:type="dxa"/>
          </w:tcPr>
          <w:p w:rsidR="007C6FEF" w:rsidRDefault="008A5EDA">
            <w:pPr>
              <w:pStyle w:val="TableParagraph"/>
              <w:spacing w:before="23" w:line="290" w:lineRule="auto"/>
              <w:ind w:left="104"/>
              <w:jc w:val="left"/>
              <w:rPr>
                <w:sz w:val="17"/>
              </w:rPr>
            </w:pPr>
            <w:r>
              <w:rPr>
                <w:spacing w:val="-2"/>
                <w:sz w:val="17"/>
              </w:rPr>
              <w:t>Цінової конкуренції</w:t>
            </w:r>
          </w:p>
        </w:tc>
        <w:tc>
          <w:tcPr>
            <w:tcW w:w="1532" w:type="dxa"/>
          </w:tcPr>
          <w:p w:rsidR="007C6FEF" w:rsidRPr="00A71326" w:rsidRDefault="008A5EDA">
            <w:pPr>
              <w:pStyle w:val="TableParagraph"/>
              <w:spacing w:before="23" w:line="288" w:lineRule="auto"/>
              <w:ind w:left="103" w:right="18"/>
              <w:jc w:val="left"/>
              <w:rPr>
                <w:sz w:val="17"/>
                <w:lang w:val="ru-RU"/>
              </w:rPr>
            </w:pPr>
            <w:r w:rsidRPr="00A71326">
              <w:rPr>
                <w:spacing w:val="-2"/>
                <w:sz w:val="17"/>
                <w:lang w:val="ru-RU"/>
              </w:rPr>
              <w:t xml:space="preserve">Елементи конкурентоспро </w:t>
            </w:r>
            <w:r w:rsidRPr="00A71326">
              <w:rPr>
                <w:sz w:val="17"/>
                <w:lang w:val="ru-RU"/>
              </w:rPr>
              <w:t xml:space="preserve">можності та їхні </w:t>
            </w:r>
            <w:r w:rsidRPr="00A71326">
              <w:rPr>
                <w:spacing w:val="-2"/>
                <w:sz w:val="17"/>
                <w:lang w:val="ru-RU"/>
              </w:rPr>
              <w:t>ключові детермінанти</w:t>
            </w:r>
          </w:p>
        </w:tc>
        <w:tc>
          <w:tcPr>
            <w:tcW w:w="1533" w:type="dxa"/>
          </w:tcPr>
          <w:p w:rsidR="007C6FEF" w:rsidRPr="00A71326" w:rsidRDefault="008A5EDA">
            <w:pPr>
              <w:pStyle w:val="TableParagraph"/>
              <w:spacing w:before="23" w:line="288" w:lineRule="auto"/>
              <w:ind w:left="102"/>
              <w:jc w:val="left"/>
              <w:rPr>
                <w:sz w:val="17"/>
                <w:lang w:val="ru-RU"/>
              </w:rPr>
            </w:pPr>
            <w:r w:rsidRPr="00A71326">
              <w:rPr>
                <w:spacing w:val="-2"/>
                <w:sz w:val="17"/>
                <w:lang w:val="ru-RU"/>
              </w:rPr>
              <w:t>Початкова</w:t>
            </w:r>
            <w:r w:rsidRPr="00A71326">
              <w:rPr>
                <w:spacing w:val="-10"/>
                <w:sz w:val="17"/>
                <w:lang w:val="ru-RU"/>
              </w:rPr>
              <w:t xml:space="preserve"> </w:t>
            </w:r>
            <w:r w:rsidRPr="00A71326">
              <w:rPr>
                <w:spacing w:val="-2"/>
                <w:sz w:val="17"/>
                <w:lang w:val="ru-RU"/>
              </w:rPr>
              <w:t xml:space="preserve">фаза вивчення </w:t>
            </w:r>
            <w:r w:rsidRPr="00A71326">
              <w:rPr>
                <w:sz w:val="17"/>
                <w:lang w:val="ru-RU"/>
              </w:rPr>
              <w:t>факторів,</w:t>
            </w:r>
            <w:r w:rsidRPr="00A71326">
              <w:rPr>
                <w:spacing w:val="-2"/>
                <w:sz w:val="17"/>
                <w:lang w:val="ru-RU"/>
              </w:rPr>
              <w:t xml:space="preserve"> </w:t>
            </w:r>
            <w:r w:rsidRPr="00A71326">
              <w:rPr>
                <w:sz w:val="17"/>
                <w:lang w:val="ru-RU"/>
              </w:rPr>
              <w:t>що впливають</w:t>
            </w:r>
            <w:r w:rsidRPr="00A71326">
              <w:rPr>
                <w:spacing w:val="-2"/>
                <w:sz w:val="17"/>
                <w:lang w:val="ru-RU"/>
              </w:rPr>
              <w:t xml:space="preserve"> </w:t>
            </w:r>
            <w:r w:rsidRPr="00A71326">
              <w:rPr>
                <w:sz w:val="17"/>
                <w:lang w:val="ru-RU"/>
              </w:rPr>
              <w:t xml:space="preserve">на </w:t>
            </w:r>
            <w:r w:rsidRPr="00A71326">
              <w:rPr>
                <w:spacing w:val="-2"/>
                <w:sz w:val="17"/>
                <w:lang w:val="ru-RU"/>
              </w:rPr>
              <w:t>конкурентоспро можність</w:t>
            </w:r>
          </w:p>
        </w:tc>
      </w:tr>
    </w:tbl>
    <w:p w:rsidR="007C6FEF" w:rsidRPr="00A71326" w:rsidRDefault="007C6FEF">
      <w:pPr>
        <w:pStyle w:val="TableParagraph"/>
        <w:spacing w:line="288" w:lineRule="auto"/>
        <w:jc w:val="left"/>
        <w:rPr>
          <w:sz w:val="17"/>
          <w:lang w:val="ru-RU"/>
        </w:rPr>
        <w:sectPr w:rsidR="007C6FEF" w:rsidRPr="00A71326">
          <w:pgSz w:w="11910" w:h="16850"/>
          <w:pgMar w:top="1420" w:right="850" w:bottom="1220" w:left="850" w:header="0" w:footer="1028" w:gutter="0"/>
          <w:cols w:space="720"/>
        </w:sectPr>
      </w:pPr>
    </w:p>
    <w:p w:rsidR="007C6FEF" w:rsidRDefault="008A5EDA">
      <w:pPr>
        <w:spacing w:before="29" w:after="14"/>
        <w:ind w:left="852" w:right="847"/>
        <w:jc w:val="right"/>
        <w:rPr>
          <w:rFonts w:ascii="Trebuchet MS" w:hAnsi="Trebuchet MS"/>
          <w:i/>
        </w:rPr>
      </w:pPr>
      <w:r>
        <w:rPr>
          <w:rFonts w:ascii="Trebuchet MS" w:hAnsi="Trebuchet MS"/>
          <w:i/>
          <w:noProof/>
        </w:rPr>
        <w:lastRenderedPageBreak/>
        <mc:AlternateContent>
          <mc:Choice Requires="wps">
            <w:drawing>
              <wp:anchor distT="0" distB="0" distL="0" distR="0" simplePos="0" relativeHeight="16085504" behindDoc="0" locked="0" layoutInCell="1" allowOverlap="1">
                <wp:simplePos x="0" y="0"/>
                <wp:positionH relativeFrom="page">
                  <wp:posOffset>760094</wp:posOffset>
                </wp:positionH>
                <wp:positionV relativeFrom="paragraph">
                  <wp:posOffset>182499</wp:posOffset>
                </wp:positionV>
                <wp:extent cx="1270" cy="1436370"/>
                <wp:effectExtent l="0" t="0" r="0" b="0"/>
                <wp:wrapNone/>
                <wp:docPr id="1649" name="Graphic 16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6B2F534" id="Graphic 1649" o:spid="_x0000_s1026" style="position:absolute;margin-left:59.85pt;margin-top:14.35pt;width:.1pt;height:113.1pt;z-index:1608550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" path="m,l,1436369e" filled="f" strokeweight=".5pt">
                <v:path arrowok="t"/>
                <w10:wrap anchorx="page"/>
              </v:shape>
            </w:pict>
          </mc:Fallback>
        </mc:AlternateContent>
      </w:r>
      <w:r>
        <w:rPr>
          <w:rFonts w:ascii="Trebuchet MS" w:hAnsi="Trebuchet MS"/>
          <w:i/>
          <w:noProof/>
        </w:rPr>
        <mc:AlternateContent>
          <mc:Choice Requires="wps">
            <w:drawing>
              <wp:anchor distT="0" distB="0" distL="0" distR="0" simplePos="0" relativeHeight="16086016" behindDoc="0" locked="0" layoutInCell="1" allowOverlap="1">
                <wp:simplePos x="0" y="0"/>
                <wp:positionH relativeFrom="page">
                  <wp:posOffset>669268</wp:posOffset>
                </wp:positionH>
                <wp:positionV relativeFrom="paragraph">
                  <wp:posOffset>1791447</wp:posOffset>
                </wp:positionV>
                <wp:extent cx="198120" cy="5608320"/>
                <wp:effectExtent l="0" t="0" r="0" b="0"/>
                <wp:wrapNone/>
                <wp:docPr id="1650" name="Textbox 16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608320"/>
                        </a:xfrm>
                        <a:prstGeom prst="rect">
                          <a:avLst/>
                        </a:prstGeom>
                      </wps:spPr>
                      <wps:txbx>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wps:txbx>
                      <wps:bodyPr vert="vert270" wrap="square" lIns="0" tIns="0" rIns="0" bIns="0" rtlCol="0">
                        <a:noAutofit/>
                      </wps:bodyPr>
                    </wps:wsp>
                  </a:graphicData>
                </a:graphic>
              </wp:anchor>
            </w:drawing>
          </mc:Choice>
          <mc:Fallback>
            <w:pict>
              <v:shape id="Textbox 1650" o:spid="_x0000_s1111" type="#_x0000_t202" style="position:absolute;left:0;text-align:left;margin-left:52.7pt;margin-top:141.05pt;width:15.6pt;height:441.6pt;z-index:160860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" filled="f" stroked="f">
                <v:textbox style="layout-flow:vertical;mso-layout-flow-alt:bottom-to-top" inset="0,0,0,0">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v:textbox>
                <w10:wrap anchorx="page"/>
              </v:shape>
            </w:pict>
          </mc:Fallback>
        </mc:AlternateContent>
      </w:r>
      <w:r>
        <w:rPr>
          <w:rFonts w:ascii="Trebuchet MS" w:hAnsi="Trebuchet MS"/>
          <w:i/>
          <w:spacing w:val="-4"/>
        </w:rPr>
        <w:t>Продовження</w:t>
      </w:r>
      <w:r>
        <w:rPr>
          <w:rFonts w:ascii="Trebuchet MS" w:hAnsi="Trebuchet MS"/>
          <w:i/>
          <w:spacing w:val="-12"/>
        </w:rPr>
        <w:t xml:space="preserve"> </w:t>
      </w:r>
      <w:r>
        <w:rPr>
          <w:rFonts w:ascii="Trebuchet MS" w:hAnsi="Trebuchet MS"/>
          <w:i/>
          <w:spacing w:val="-4"/>
        </w:rPr>
        <w:t>табл.</w:t>
      </w:r>
      <w:r>
        <w:rPr>
          <w:rFonts w:ascii="Trebuchet MS" w:hAnsi="Trebuchet MS"/>
          <w:i/>
          <w:spacing w:val="-12"/>
        </w:rPr>
        <w:t xml:space="preserve"> </w:t>
      </w:r>
      <w:r>
        <w:rPr>
          <w:rFonts w:ascii="Trebuchet MS" w:hAnsi="Trebuchet MS"/>
          <w:i/>
          <w:spacing w:val="-10"/>
        </w:rPr>
        <w:t>1</w:t>
      </w:r>
    </w:p>
    <w:tbl>
      <w:tblPr>
        <w:tblStyle w:val="TableNormal"/>
        <w:tblW w:w="0" w:type="auto"/>
        <w:tblInd w:w="1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45"/>
        <w:gridCol w:w="1006"/>
        <w:gridCol w:w="1985"/>
        <w:gridCol w:w="1361"/>
        <w:gridCol w:w="1531"/>
        <w:gridCol w:w="1532"/>
      </w:tblGrid>
      <w:tr w:rsidR="007C6FEF">
        <w:trPr>
          <w:trHeight w:val="263"/>
        </w:trPr>
        <w:tc>
          <w:tcPr>
            <w:tcW w:w="845" w:type="dxa"/>
          </w:tcPr>
          <w:p w:rsidR="007C6FEF" w:rsidRDefault="008A5EDA">
            <w:pPr>
              <w:pStyle w:val="TableParagraph"/>
              <w:spacing w:before="20"/>
              <w:ind w:left="46" w:right="36"/>
              <w:rPr>
                <w:sz w:val="17"/>
              </w:rPr>
            </w:pPr>
            <w:r>
              <w:rPr>
                <w:spacing w:val="-10"/>
                <w:sz w:val="17"/>
              </w:rPr>
              <w:t>1</w:t>
            </w:r>
          </w:p>
        </w:tc>
        <w:tc>
          <w:tcPr>
            <w:tcW w:w="1006" w:type="dxa"/>
          </w:tcPr>
          <w:p w:rsidR="007C6FEF" w:rsidRDefault="008A5EDA">
            <w:pPr>
              <w:pStyle w:val="TableParagraph"/>
              <w:spacing w:before="20"/>
              <w:ind w:left="7"/>
              <w:rPr>
                <w:sz w:val="17"/>
              </w:rPr>
            </w:pPr>
            <w:r>
              <w:rPr>
                <w:spacing w:val="-10"/>
                <w:sz w:val="17"/>
              </w:rPr>
              <w:t>2</w:t>
            </w:r>
          </w:p>
        </w:tc>
        <w:tc>
          <w:tcPr>
            <w:tcW w:w="1985" w:type="dxa"/>
          </w:tcPr>
          <w:p w:rsidR="007C6FEF" w:rsidRDefault="008A5EDA">
            <w:pPr>
              <w:pStyle w:val="TableParagraph"/>
              <w:spacing w:before="20"/>
              <w:ind w:left="8"/>
              <w:rPr>
                <w:sz w:val="17"/>
              </w:rPr>
            </w:pPr>
            <w:r>
              <w:rPr>
                <w:spacing w:val="-10"/>
                <w:sz w:val="17"/>
              </w:rPr>
              <w:t>3</w:t>
            </w:r>
          </w:p>
        </w:tc>
        <w:tc>
          <w:tcPr>
            <w:tcW w:w="1361" w:type="dxa"/>
          </w:tcPr>
          <w:p w:rsidR="007C6FEF" w:rsidRDefault="008A5EDA">
            <w:pPr>
              <w:pStyle w:val="TableParagraph"/>
              <w:spacing w:before="20"/>
              <w:ind w:left="8"/>
              <w:rPr>
                <w:sz w:val="17"/>
              </w:rPr>
            </w:pPr>
            <w:r>
              <w:rPr>
                <w:spacing w:val="-10"/>
                <w:sz w:val="17"/>
              </w:rPr>
              <w:t>4</w:t>
            </w:r>
          </w:p>
        </w:tc>
        <w:tc>
          <w:tcPr>
            <w:tcW w:w="1531" w:type="dxa"/>
          </w:tcPr>
          <w:p w:rsidR="007C6FEF" w:rsidRDefault="008A5EDA">
            <w:pPr>
              <w:pStyle w:val="TableParagraph"/>
              <w:spacing w:before="20"/>
              <w:ind w:left="10"/>
              <w:rPr>
                <w:sz w:val="17"/>
              </w:rPr>
            </w:pPr>
            <w:r>
              <w:rPr>
                <w:spacing w:val="-10"/>
                <w:sz w:val="17"/>
              </w:rPr>
              <w:t>5</w:t>
            </w:r>
          </w:p>
        </w:tc>
        <w:tc>
          <w:tcPr>
            <w:tcW w:w="1532" w:type="dxa"/>
          </w:tcPr>
          <w:p w:rsidR="007C6FEF" w:rsidRDefault="008A5EDA">
            <w:pPr>
              <w:pStyle w:val="TableParagraph"/>
              <w:spacing w:before="20"/>
              <w:ind w:left="11"/>
              <w:rPr>
                <w:sz w:val="17"/>
              </w:rPr>
            </w:pPr>
            <w:r>
              <w:rPr>
                <w:spacing w:val="-10"/>
                <w:sz w:val="17"/>
              </w:rPr>
              <w:t>6</w:t>
            </w:r>
          </w:p>
        </w:tc>
      </w:tr>
      <w:tr w:rsidR="007C6FEF" w:rsidRPr="00A71326">
        <w:trPr>
          <w:trHeight w:val="2267"/>
        </w:trPr>
        <w:tc>
          <w:tcPr>
            <w:tcW w:w="845" w:type="dxa"/>
          </w:tcPr>
          <w:p w:rsidR="007C6FEF" w:rsidRDefault="008A5EDA">
            <w:pPr>
              <w:pStyle w:val="TableParagraph"/>
              <w:spacing w:before="20"/>
              <w:ind w:left="107"/>
              <w:jc w:val="left"/>
              <w:rPr>
                <w:sz w:val="17"/>
              </w:rPr>
            </w:pPr>
            <w:r>
              <w:rPr>
                <w:spacing w:val="-2"/>
                <w:sz w:val="17"/>
              </w:rPr>
              <w:t>Другий</w:t>
            </w:r>
          </w:p>
        </w:tc>
        <w:tc>
          <w:tcPr>
            <w:tcW w:w="1006" w:type="dxa"/>
          </w:tcPr>
          <w:p w:rsidR="007C6FEF" w:rsidRDefault="008A5EDA">
            <w:pPr>
              <w:pStyle w:val="TableParagraph"/>
              <w:spacing w:before="20" w:line="283" w:lineRule="auto"/>
              <w:ind w:left="107"/>
              <w:jc w:val="left"/>
              <w:rPr>
                <w:sz w:val="17"/>
              </w:rPr>
            </w:pPr>
            <w:r>
              <w:rPr>
                <w:spacing w:val="-2"/>
                <w:sz w:val="17"/>
              </w:rPr>
              <w:t xml:space="preserve">Перша половина </w:t>
            </w:r>
            <w:r>
              <w:rPr>
                <w:spacing w:val="-6"/>
                <w:sz w:val="17"/>
              </w:rPr>
              <w:t>ХХ</w:t>
            </w:r>
          </w:p>
          <w:p w:rsidR="007C6FEF" w:rsidRDefault="008A5EDA">
            <w:pPr>
              <w:pStyle w:val="TableParagraph"/>
              <w:spacing w:before="1"/>
              <w:ind w:left="107"/>
              <w:jc w:val="left"/>
              <w:rPr>
                <w:sz w:val="17"/>
              </w:rPr>
            </w:pPr>
            <w:r>
              <w:rPr>
                <w:spacing w:val="-2"/>
                <w:sz w:val="17"/>
              </w:rPr>
              <w:t>століття</w:t>
            </w:r>
          </w:p>
        </w:tc>
        <w:tc>
          <w:tcPr>
            <w:tcW w:w="1985" w:type="dxa"/>
          </w:tcPr>
          <w:p w:rsidR="007C6FEF" w:rsidRDefault="008A5EDA">
            <w:pPr>
              <w:pStyle w:val="TableParagraph"/>
              <w:spacing w:before="20" w:line="283" w:lineRule="auto"/>
              <w:ind w:left="107" w:right="189"/>
              <w:jc w:val="left"/>
              <w:rPr>
                <w:sz w:val="17"/>
              </w:rPr>
            </w:pPr>
            <w:r>
              <w:rPr>
                <w:spacing w:val="-2"/>
                <w:sz w:val="17"/>
              </w:rPr>
              <w:t>Відбувається</w:t>
            </w:r>
            <w:r>
              <w:rPr>
                <w:spacing w:val="-10"/>
                <w:sz w:val="17"/>
              </w:rPr>
              <w:t xml:space="preserve"> </w:t>
            </w:r>
            <w:r>
              <w:rPr>
                <w:spacing w:val="-2"/>
                <w:sz w:val="17"/>
              </w:rPr>
              <w:t xml:space="preserve">перехід </w:t>
            </w:r>
            <w:r>
              <w:rPr>
                <w:sz w:val="17"/>
              </w:rPr>
              <w:t>до індустріальної економіки,</w:t>
            </w:r>
            <w:r>
              <w:rPr>
                <w:spacing w:val="-2"/>
                <w:sz w:val="17"/>
              </w:rPr>
              <w:t xml:space="preserve"> </w:t>
            </w:r>
            <w:r>
              <w:rPr>
                <w:sz w:val="17"/>
              </w:rPr>
              <w:t xml:space="preserve">що </w:t>
            </w:r>
            <w:r>
              <w:rPr>
                <w:spacing w:val="-2"/>
                <w:sz w:val="17"/>
              </w:rPr>
              <w:t xml:space="preserve">супроводжується </w:t>
            </w:r>
            <w:r>
              <w:rPr>
                <w:sz w:val="17"/>
              </w:rPr>
              <w:t xml:space="preserve">появою ринків, де </w:t>
            </w:r>
            <w:r>
              <w:rPr>
                <w:spacing w:val="-2"/>
                <w:sz w:val="17"/>
              </w:rPr>
              <w:t>компанії</w:t>
            </w:r>
            <w:r>
              <w:rPr>
                <w:spacing w:val="-9"/>
                <w:sz w:val="17"/>
              </w:rPr>
              <w:t xml:space="preserve"> </w:t>
            </w:r>
            <w:r>
              <w:rPr>
                <w:spacing w:val="-2"/>
                <w:sz w:val="17"/>
              </w:rPr>
              <w:t>змагаються, пропонуючи</w:t>
            </w:r>
            <w:r>
              <w:rPr>
                <w:spacing w:val="40"/>
                <w:sz w:val="17"/>
              </w:rPr>
              <w:t xml:space="preserve"> </w:t>
            </w:r>
            <w:r>
              <w:rPr>
                <w:sz w:val="17"/>
              </w:rPr>
              <w:t>унікальні</w:t>
            </w:r>
            <w:r>
              <w:rPr>
                <w:spacing w:val="-2"/>
                <w:sz w:val="17"/>
              </w:rPr>
              <w:t xml:space="preserve"> </w:t>
            </w:r>
            <w:r>
              <w:rPr>
                <w:sz w:val="17"/>
              </w:rPr>
              <w:t>товари</w:t>
            </w:r>
          </w:p>
        </w:tc>
        <w:tc>
          <w:tcPr>
            <w:tcW w:w="1361" w:type="dxa"/>
          </w:tcPr>
          <w:p w:rsidR="007C6FEF" w:rsidRDefault="008A5EDA">
            <w:pPr>
              <w:pStyle w:val="TableParagraph"/>
              <w:spacing w:before="20" w:line="283" w:lineRule="auto"/>
              <w:ind w:left="107"/>
              <w:jc w:val="left"/>
              <w:rPr>
                <w:sz w:val="17"/>
              </w:rPr>
            </w:pPr>
            <w:r>
              <w:rPr>
                <w:spacing w:val="-4"/>
                <w:sz w:val="17"/>
              </w:rPr>
              <w:t xml:space="preserve">Ефективного </w:t>
            </w:r>
            <w:r>
              <w:rPr>
                <w:spacing w:val="-2"/>
                <w:sz w:val="17"/>
              </w:rPr>
              <w:t>управління</w:t>
            </w:r>
          </w:p>
        </w:tc>
        <w:tc>
          <w:tcPr>
            <w:tcW w:w="1531" w:type="dxa"/>
          </w:tcPr>
          <w:p w:rsidR="007C6FEF" w:rsidRPr="00A71326" w:rsidRDefault="008A5EDA">
            <w:pPr>
              <w:pStyle w:val="TableParagraph"/>
              <w:spacing w:before="20" w:line="283" w:lineRule="auto"/>
              <w:ind w:left="107" w:right="116"/>
              <w:jc w:val="left"/>
              <w:rPr>
                <w:sz w:val="17"/>
                <w:lang w:val="ru-RU"/>
              </w:rPr>
            </w:pPr>
            <w:r w:rsidRPr="00A71326">
              <w:rPr>
                <w:sz w:val="17"/>
                <w:lang w:val="ru-RU"/>
              </w:rPr>
              <w:t>Виділення груп факторів,</w:t>
            </w:r>
            <w:r w:rsidRPr="00A71326">
              <w:rPr>
                <w:spacing w:val="-2"/>
                <w:sz w:val="17"/>
                <w:lang w:val="ru-RU"/>
              </w:rPr>
              <w:t xml:space="preserve"> </w:t>
            </w:r>
            <w:r w:rsidRPr="00A71326">
              <w:rPr>
                <w:sz w:val="17"/>
                <w:lang w:val="ru-RU"/>
              </w:rPr>
              <w:t xml:space="preserve">які </w:t>
            </w:r>
            <w:r w:rsidRPr="00A71326">
              <w:rPr>
                <w:spacing w:val="-2"/>
                <w:sz w:val="17"/>
                <w:lang w:val="ru-RU"/>
              </w:rPr>
              <w:t xml:space="preserve">формують конкурентоспро </w:t>
            </w:r>
            <w:r w:rsidRPr="00A71326">
              <w:rPr>
                <w:sz w:val="17"/>
                <w:lang w:val="ru-RU"/>
              </w:rPr>
              <w:t>можність,</w:t>
            </w:r>
            <w:r w:rsidRPr="00A71326">
              <w:rPr>
                <w:spacing w:val="-2"/>
                <w:sz w:val="17"/>
                <w:lang w:val="ru-RU"/>
              </w:rPr>
              <w:t xml:space="preserve"> </w:t>
            </w:r>
            <w:r w:rsidRPr="00A71326">
              <w:rPr>
                <w:sz w:val="17"/>
                <w:lang w:val="ru-RU"/>
              </w:rPr>
              <w:t xml:space="preserve">а також тих, що </w:t>
            </w:r>
            <w:r w:rsidRPr="00A71326">
              <w:rPr>
                <w:spacing w:val="-2"/>
                <w:sz w:val="17"/>
                <w:lang w:val="ru-RU"/>
              </w:rPr>
              <w:t xml:space="preserve">мають безпосередній </w:t>
            </w:r>
            <w:r w:rsidRPr="00A71326">
              <w:rPr>
                <w:sz w:val="17"/>
                <w:lang w:val="ru-RU"/>
              </w:rPr>
              <w:t>вплив на її</w:t>
            </w:r>
          </w:p>
          <w:p w:rsidR="007C6FEF" w:rsidRDefault="008A5EDA">
            <w:pPr>
              <w:pStyle w:val="TableParagraph"/>
              <w:spacing w:line="184" w:lineRule="exact"/>
              <w:ind w:left="107"/>
              <w:jc w:val="left"/>
              <w:rPr>
                <w:sz w:val="17"/>
              </w:rPr>
            </w:pPr>
            <w:r>
              <w:rPr>
                <w:spacing w:val="-2"/>
                <w:w w:val="105"/>
                <w:sz w:val="17"/>
              </w:rPr>
              <w:t>рівень</w:t>
            </w:r>
          </w:p>
        </w:tc>
        <w:tc>
          <w:tcPr>
            <w:tcW w:w="1532" w:type="dxa"/>
          </w:tcPr>
          <w:p w:rsidR="007C6FEF" w:rsidRPr="00A71326" w:rsidRDefault="008A5EDA">
            <w:pPr>
              <w:pStyle w:val="TableParagraph"/>
              <w:spacing w:before="20" w:line="283" w:lineRule="auto"/>
              <w:ind w:left="107" w:right="18"/>
              <w:jc w:val="left"/>
              <w:rPr>
                <w:sz w:val="17"/>
                <w:lang w:val="ru-RU"/>
              </w:rPr>
            </w:pPr>
            <w:r w:rsidRPr="00A71326">
              <w:rPr>
                <w:spacing w:val="-2"/>
                <w:sz w:val="17"/>
                <w:lang w:val="ru-RU"/>
              </w:rPr>
              <w:t xml:space="preserve">Систематизація </w:t>
            </w:r>
            <w:r w:rsidRPr="00A71326">
              <w:rPr>
                <w:sz w:val="17"/>
                <w:lang w:val="ru-RU"/>
              </w:rPr>
              <w:t>та інтеграція інформації</w:t>
            </w:r>
            <w:r w:rsidRPr="00A71326">
              <w:rPr>
                <w:spacing w:val="-2"/>
                <w:sz w:val="17"/>
                <w:lang w:val="ru-RU"/>
              </w:rPr>
              <w:t xml:space="preserve"> </w:t>
            </w:r>
            <w:r w:rsidRPr="00A71326">
              <w:rPr>
                <w:sz w:val="17"/>
                <w:lang w:val="ru-RU"/>
              </w:rPr>
              <w:t xml:space="preserve">про </w:t>
            </w:r>
            <w:r w:rsidRPr="00A71326">
              <w:rPr>
                <w:spacing w:val="-2"/>
                <w:sz w:val="17"/>
                <w:lang w:val="ru-RU"/>
              </w:rPr>
              <w:t>конкурентоспро можність</w:t>
            </w:r>
          </w:p>
        </w:tc>
      </w:tr>
      <w:tr w:rsidR="007C6FEF">
        <w:trPr>
          <w:trHeight w:val="1814"/>
        </w:trPr>
        <w:tc>
          <w:tcPr>
            <w:tcW w:w="845" w:type="dxa"/>
          </w:tcPr>
          <w:p w:rsidR="007C6FEF" w:rsidRDefault="008A5EDA">
            <w:pPr>
              <w:pStyle w:val="TableParagraph"/>
              <w:spacing w:before="20"/>
              <w:ind w:left="107"/>
              <w:jc w:val="left"/>
              <w:rPr>
                <w:sz w:val="17"/>
              </w:rPr>
            </w:pPr>
            <w:r>
              <w:rPr>
                <w:spacing w:val="-2"/>
                <w:sz w:val="17"/>
              </w:rPr>
              <w:t>Третій</w:t>
            </w:r>
          </w:p>
        </w:tc>
        <w:tc>
          <w:tcPr>
            <w:tcW w:w="1006" w:type="dxa"/>
          </w:tcPr>
          <w:p w:rsidR="007C6FEF" w:rsidRDefault="008A5EDA">
            <w:pPr>
              <w:pStyle w:val="TableParagraph"/>
              <w:spacing w:before="20" w:line="283" w:lineRule="auto"/>
              <w:ind w:left="107"/>
              <w:jc w:val="left"/>
              <w:rPr>
                <w:sz w:val="17"/>
              </w:rPr>
            </w:pPr>
            <w:r>
              <w:rPr>
                <w:spacing w:val="-2"/>
                <w:sz w:val="17"/>
              </w:rPr>
              <w:t xml:space="preserve">Друга половина </w:t>
            </w:r>
            <w:r>
              <w:rPr>
                <w:spacing w:val="-6"/>
                <w:sz w:val="17"/>
              </w:rPr>
              <w:t>ХХ</w:t>
            </w:r>
          </w:p>
          <w:p w:rsidR="007C6FEF" w:rsidRDefault="008A5EDA">
            <w:pPr>
              <w:pStyle w:val="TableParagraph"/>
              <w:spacing w:before="1"/>
              <w:ind w:left="107"/>
              <w:jc w:val="left"/>
              <w:rPr>
                <w:sz w:val="17"/>
              </w:rPr>
            </w:pPr>
            <w:r>
              <w:rPr>
                <w:spacing w:val="-2"/>
                <w:sz w:val="17"/>
              </w:rPr>
              <w:t>століття</w:t>
            </w:r>
          </w:p>
        </w:tc>
        <w:tc>
          <w:tcPr>
            <w:tcW w:w="1985" w:type="dxa"/>
          </w:tcPr>
          <w:p w:rsidR="007C6FEF" w:rsidRPr="00A71326" w:rsidRDefault="008A5EDA">
            <w:pPr>
              <w:pStyle w:val="TableParagraph"/>
              <w:spacing w:before="20" w:line="283" w:lineRule="auto"/>
              <w:ind w:left="107" w:right="59"/>
              <w:jc w:val="left"/>
              <w:rPr>
                <w:sz w:val="17"/>
                <w:lang w:val="ru-RU"/>
              </w:rPr>
            </w:pPr>
            <w:r w:rsidRPr="00A71326">
              <w:rPr>
                <w:spacing w:val="-2"/>
                <w:sz w:val="17"/>
                <w:lang w:val="ru-RU"/>
              </w:rPr>
              <w:t xml:space="preserve">Відбувається динамічна </w:t>
            </w:r>
            <w:r w:rsidRPr="00A71326">
              <w:rPr>
                <w:sz w:val="17"/>
                <w:lang w:val="ru-RU"/>
              </w:rPr>
              <w:t>перестановка</w:t>
            </w:r>
            <w:r w:rsidRPr="00A71326">
              <w:rPr>
                <w:spacing w:val="-12"/>
                <w:sz w:val="17"/>
                <w:lang w:val="ru-RU"/>
              </w:rPr>
              <w:t xml:space="preserve"> </w:t>
            </w:r>
            <w:r w:rsidRPr="00A71326">
              <w:rPr>
                <w:sz w:val="17"/>
                <w:lang w:val="ru-RU"/>
              </w:rPr>
              <w:t>сил</w:t>
            </w:r>
            <w:r w:rsidRPr="00A71326">
              <w:rPr>
                <w:spacing w:val="-11"/>
                <w:sz w:val="17"/>
                <w:lang w:val="ru-RU"/>
              </w:rPr>
              <w:t xml:space="preserve"> </w:t>
            </w:r>
            <w:r w:rsidRPr="00A71326">
              <w:rPr>
                <w:sz w:val="17"/>
                <w:lang w:val="ru-RU"/>
              </w:rPr>
              <w:t xml:space="preserve">на </w:t>
            </w:r>
            <w:r w:rsidRPr="00A71326">
              <w:rPr>
                <w:spacing w:val="-2"/>
                <w:sz w:val="17"/>
                <w:lang w:val="ru-RU"/>
              </w:rPr>
              <w:t>ринку</w:t>
            </w:r>
          </w:p>
        </w:tc>
        <w:tc>
          <w:tcPr>
            <w:tcW w:w="1361" w:type="dxa"/>
          </w:tcPr>
          <w:p w:rsidR="007C6FEF" w:rsidRDefault="008A5EDA">
            <w:pPr>
              <w:pStyle w:val="TableParagraph"/>
              <w:spacing w:before="20" w:line="283" w:lineRule="auto"/>
              <w:ind w:left="107"/>
              <w:jc w:val="left"/>
              <w:rPr>
                <w:sz w:val="17"/>
              </w:rPr>
            </w:pPr>
            <w:r>
              <w:rPr>
                <w:spacing w:val="-2"/>
                <w:sz w:val="17"/>
              </w:rPr>
              <w:t>Стратегічного управління</w:t>
            </w:r>
          </w:p>
        </w:tc>
        <w:tc>
          <w:tcPr>
            <w:tcW w:w="1531" w:type="dxa"/>
          </w:tcPr>
          <w:p w:rsidR="007C6FEF" w:rsidRPr="00A71326" w:rsidRDefault="008A5EDA">
            <w:pPr>
              <w:pStyle w:val="TableParagraph"/>
              <w:spacing w:before="20" w:line="283" w:lineRule="auto"/>
              <w:ind w:left="107" w:right="116"/>
              <w:jc w:val="left"/>
              <w:rPr>
                <w:sz w:val="17"/>
                <w:lang w:val="ru-RU"/>
              </w:rPr>
            </w:pPr>
            <w:r w:rsidRPr="00A71326">
              <w:rPr>
                <w:spacing w:val="-2"/>
                <w:sz w:val="17"/>
                <w:lang w:val="ru-RU"/>
              </w:rPr>
              <w:t xml:space="preserve">Процес </w:t>
            </w:r>
            <w:r w:rsidRPr="00A71326">
              <w:rPr>
                <w:sz w:val="17"/>
                <w:lang w:val="ru-RU"/>
              </w:rPr>
              <w:t xml:space="preserve">розробки та </w:t>
            </w:r>
            <w:r w:rsidRPr="00A71326">
              <w:rPr>
                <w:spacing w:val="-2"/>
                <w:sz w:val="17"/>
                <w:lang w:val="ru-RU"/>
              </w:rPr>
              <w:t xml:space="preserve">впровадження </w:t>
            </w:r>
            <w:r w:rsidRPr="00A71326">
              <w:rPr>
                <w:sz w:val="17"/>
                <w:lang w:val="ru-RU"/>
              </w:rPr>
              <w:t>стратегій,</w:t>
            </w:r>
            <w:r w:rsidRPr="00A71326">
              <w:rPr>
                <w:spacing w:val="-2"/>
                <w:sz w:val="17"/>
                <w:lang w:val="ru-RU"/>
              </w:rPr>
              <w:t xml:space="preserve"> </w:t>
            </w:r>
            <w:r w:rsidRPr="00A71326">
              <w:rPr>
                <w:sz w:val="17"/>
                <w:lang w:val="ru-RU"/>
              </w:rPr>
              <w:t xml:space="preserve">що </w:t>
            </w:r>
            <w:r w:rsidRPr="00A71326">
              <w:rPr>
                <w:spacing w:val="-2"/>
                <w:sz w:val="17"/>
                <w:lang w:val="ru-RU"/>
              </w:rPr>
              <w:t>забезпечують конкурентні переваги</w:t>
            </w:r>
          </w:p>
          <w:p w:rsidR="007C6FEF" w:rsidRDefault="008A5EDA">
            <w:pPr>
              <w:pStyle w:val="TableParagraph"/>
              <w:spacing w:line="185" w:lineRule="exact"/>
              <w:ind w:left="107"/>
              <w:jc w:val="left"/>
              <w:rPr>
                <w:sz w:val="17"/>
              </w:rPr>
            </w:pPr>
            <w:r>
              <w:rPr>
                <w:spacing w:val="-2"/>
                <w:sz w:val="17"/>
              </w:rPr>
              <w:t>підприємств</w:t>
            </w:r>
          </w:p>
        </w:tc>
        <w:tc>
          <w:tcPr>
            <w:tcW w:w="1532" w:type="dxa"/>
          </w:tcPr>
          <w:p w:rsidR="007C6FEF" w:rsidRPr="00A71326" w:rsidRDefault="008A5EDA">
            <w:pPr>
              <w:pStyle w:val="TableParagraph"/>
              <w:spacing w:before="20" w:line="283" w:lineRule="auto"/>
              <w:ind w:left="107" w:right="154"/>
              <w:jc w:val="left"/>
              <w:rPr>
                <w:sz w:val="17"/>
                <w:lang w:val="ru-RU"/>
              </w:rPr>
            </w:pPr>
            <w:r w:rsidRPr="00A71326">
              <w:rPr>
                <w:spacing w:val="-2"/>
                <w:sz w:val="17"/>
                <w:lang w:val="ru-RU"/>
              </w:rPr>
              <w:t xml:space="preserve">Початок процесу, спрямованого </w:t>
            </w:r>
            <w:r w:rsidRPr="00A71326">
              <w:rPr>
                <w:sz w:val="17"/>
                <w:lang w:val="ru-RU"/>
              </w:rPr>
              <w:t>на</w:t>
            </w:r>
            <w:r w:rsidRPr="00A71326">
              <w:rPr>
                <w:spacing w:val="-12"/>
                <w:sz w:val="17"/>
                <w:lang w:val="ru-RU"/>
              </w:rPr>
              <w:t xml:space="preserve"> </w:t>
            </w:r>
            <w:r w:rsidRPr="00A71326">
              <w:rPr>
                <w:sz w:val="17"/>
                <w:lang w:val="ru-RU"/>
              </w:rPr>
              <w:t xml:space="preserve">стратегічне розуміння та </w:t>
            </w:r>
            <w:r w:rsidRPr="00A71326">
              <w:rPr>
                <w:spacing w:val="-2"/>
                <w:sz w:val="17"/>
                <w:lang w:val="ru-RU"/>
              </w:rPr>
              <w:t>аналіз конкурентних</w:t>
            </w:r>
          </w:p>
          <w:p w:rsidR="007C6FEF" w:rsidRDefault="008A5EDA">
            <w:pPr>
              <w:pStyle w:val="TableParagraph"/>
              <w:spacing w:line="185" w:lineRule="exact"/>
              <w:ind w:left="107"/>
              <w:jc w:val="left"/>
              <w:rPr>
                <w:sz w:val="17"/>
              </w:rPr>
            </w:pPr>
            <w:r>
              <w:rPr>
                <w:spacing w:val="-2"/>
                <w:w w:val="105"/>
                <w:sz w:val="17"/>
              </w:rPr>
              <w:t>переваг</w:t>
            </w:r>
          </w:p>
        </w:tc>
      </w:tr>
      <w:tr w:rsidR="007C6FEF" w:rsidRPr="00A71326">
        <w:trPr>
          <w:trHeight w:val="2267"/>
        </w:trPr>
        <w:tc>
          <w:tcPr>
            <w:tcW w:w="845" w:type="dxa"/>
          </w:tcPr>
          <w:p w:rsidR="007C6FEF" w:rsidRDefault="008A5EDA">
            <w:pPr>
              <w:pStyle w:val="TableParagraph"/>
              <w:spacing w:before="20" w:line="280" w:lineRule="auto"/>
              <w:ind w:left="107"/>
              <w:jc w:val="left"/>
              <w:rPr>
                <w:sz w:val="17"/>
              </w:rPr>
            </w:pPr>
            <w:r>
              <w:rPr>
                <w:spacing w:val="-2"/>
                <w:sz w:val="17"/>
              </w:rPr>
              <w:t xml:space="preserve">Четвер </w:t>
            </w:r>
            <w:r>
              <w:rPr>
                <w:spacing w:val="-4"/>
                <w:w w:val="105"/>
                <w:sz w:val="17"/>
              </w:rPr>
              <w:t>тий</w:t>
            </w:r>
          </w:p>
        </w:tc>
        <w:tc>
          <w:tcPr>
            <w:tcW w:w="1006" w:type="dxa"/>
          </w:tcPr>
          <w:p w:rsidR="007C6FEF" w:rsidRPr="00A71326" w:rsidRDefault="008A5EDA">
            <w:pPr>
              <w:pStyle w:val="TableParagraph"/>
              <w:spacing w:before="20"/>
              <w:ind w:left="107"/>
              <w:jc w:val="left"/>
              <w:rPr>
                <w:sz w:val="17"/>
                <w:lang w:val="ru-RU"/>
              </w:rPr>
            </w:pPr>
            <w:r w:rsidRPr="00A71326">
              <w:rPr>
                <w:spacing w:val="-2"/>
                <w:sz w:val="17"/>
                <w:lang w:val="ru-RU"/>
              </w:rPr>
              <w:t>Початок</w:t>
            </w:r>
          </w:p>
          <w:p w:rsidR="007C6FEF" w:rsidRPr="00A71326" w:rsidRDefault="008A5EDA">
            <w:pPr>
              <w:pStyle w:val="TableParagraph"/>
              <w:spacing w:before="34"/>
              <w:ind w:left="107"/>
              <w:jc w:val="left"/>
              <w:rPr>
                <w:sz w:val="17"/>
                <w:lang w:val="ru-RU"/>
              </w:rPr>
            </w:pPr>
            <w:r w:rsidRPr="00A71326">
              <w:rPr>
                <w:sz w:val="17"/>
                <w:lang w:val="ru-RU"/>
              </w:rPr>
              <w:t>1990-</w:t>
            </w:r>
            <w:r w:rsidRPr="00A71326">
              <w:rPr>
                <w:spacing w:val="-10"/>
                <w:sz w:val="17"/>
                <w:lang w:val="ru-RU"/>
              </w:rPr>
              <w:t>х</w:t>
            </w:r>
          </w:p>
          <w:p w:rsidR="007C6FEF" w:rsidRPr="00A71326" w:rsidRDefault="008A5EDA">
            <w:pPr>
              <w:pStyle w:val="TableParagraph"/>
              <w:spacing w:before="35" w:line="283" w:lineRule="auto"/>
              <w:ind w:left="107" w:right="199"/>
              <w:jc w:val="left"/>
              <w:rPr>
                <w:sz w:val="17"/>
                <w:lang w:val="ru-RU"/>
              </w:rPr>
            </w:pPr>
            <w:r w:rsidRPr="00A71326">
              <w:rPr>
                <w:sz w:val="17"/>
                <w:lang w:val="ru-RU"/>
              </w:rPr>
              <w:t>років,</w:t>
            </w:r>
            <w:r w:rsidRPr="00A71326">
              <w:rPr>
                <w:spacing w:val="-12"/>
                <w:sz w:val="17"/>
                <w:lang w:val="ru-RU"/>
              </w:rPr>
              <w:t xml:space="preserve"> </w:t>
            </w:r>
            <w:r w:rsidRPr="00A71326">
              <w:rPr>
                <w:sz w:val="17"/>
                <w:lang w:val="ru-RU"/>
              </w:rPr>
              <w:t xml:space="preserve">та </w:t>
            </w:r>
            <w:r w:rsidRPr="00A71326">
              <w:rPr>
                <w:spacing w:val="-6"/>
                <w:sz w:val="17"/>
                <w:lang w:val="ru-RU"/>
              </w:rPr>
              <w:t>на</w:t>
            </w:r>
            <w:r w:rsidRPr="00A71326">
              <w:rPr>
                <w:spacing w:val="-2"/>
                <w:sz w:val="17"/>
                <w:lang w:val="ru-RU"/>
              </w:rPr>
              <w:t xml:space="preserve"> сьогодні </w:t>
            </w:r>
            <w:r w:rsidRPr="00A71326">
              <w:rPr>
                <w:spacing w:val="-4"/>
                <w:sz w:val="17"/>
                <w:lang w:val="ru-RU"/>
              </w:rPr>
              <w:t>шній день</w:t>
            </w:r>
          </w:p>
        </w:tc>
        <w:tc>
          <w:tcPr>
            <w:tcW w:w="1985" w:type="dxa"/>
          </w:tcPr>
          <w:p w:rsidR="007C6FEF" w:rsidRPr="00A71326" w:rsidRDefault="008A5EDA">
            <w:pPr>
              <w:pStyle w:val="TableParagraph"/>
              <w:spacing w:before="20" w:line="283" w:lineRule="auto"/>
              <w:ind w:left="107" w:right="27"/>
              <w:jc w:val="left"/>
              <w:rPr>
                <w:sz w:val="17"/>
                <w:lang w:val="ru-RU"/>
              </w:rPr>
            </w:pPr>
            <w:r w:rsidRPr="00A71326">
              <w:rPr>
                <w:sz w:val="17"/>
                <w:lang w:val="ru-RU"/>
              </w:rPr>
              <w:t>Економіка</w:t>
            </w:r>
            <w:r w:rsidRPr="00A71326">
              <w:rPr>
                <w:spacing w:val="-12"/>
                <w:sz w:val="17"/>
                <w:lang w:val="ru-RU"/>
              </w:rPr>
              <w:t xml:space="preserve"> </w:t>
            </w:r>
            <w:r w:rsidRPr="00A71326">
              <w:rPr>
                <w:sz w:val="17"/>
                <w:lang w:val="ru-RU"/>
              </w:rPr>
              <w:t>зазнає глибоких</w:t>
            </w:r>
            <w:r w:rsidRPr="00A71326">
              <w:rPr>
                <w:spacing w:val="-13"/>
                <w:sz w:val="17"/>
                <w:lang w:val="ru-RU"/>
              </w:rPr>
              <w:t xml:space="preserve"> </w:t>
            </w:r>
            <w:r w:rsidRPr="00A71326">
              <w:rPr>
                <w:sz w:val="17"/>
                <w:lang w:val="ru-RU"/>
              </w:rPr>
              <w:t xml:space="preserve">змін, </w:t>
            </w:r>
            <w:r w:rsidRPr="00A71326">
              <w:rPr>
                <w:spacing w:val="-2"/>
                <w:sz w:val="17"/>
                <w:lang w:val="ru-RU"/>
              </w:rPr>
              <w:t xml:space="preserve">зумовлених посиленням </w:t>
            </w:r>
            <w:r w:rsidRPr="00A71326">
              <w:rPr>
                <w:sz w:val="17"/>
                <w:lang w:val="ru-RU"/>
              </w:rPr>
              <w:t>міжнародної</w:t>
            </w:r>
            <w:r w:rsidRPr="00A71326">
              <w:rPr>
                <w:spacing w:val="-12"/>
                <w:sz w:val="17"/>
                <w:lang w:val="ru-RU"/>
              </w:rPr>
              <w:t xml:space="preserve"> </w:t>
            </w:r>
            <w:r w:rsidRPr="00A71326">
              <w:rPr>
                <w:sz w:val="17"/>
                <w:lang w:val="ru-RU"/>
              </w:rPr>
              <w:t xml:space="preserve">торгівлі, </w:t>
            </w:r>
            <w:r w:rsidRPr="00A71326">
              <w:rPr>
                <w:spacing w:val="-2"/>
                <w:sz w:val="17"/>
                <w:lang w:val="ru-RU"/>
              </w:rPr>
              <w:t xml:space="preserve">впровадженням </w:t>
            </w:r>
            <w:r w:rsidRPr="00A71326">
              <w:rPr>
                <w:spacing w:val="-4"/>
                <w:sz w:val="17"/>
                <w:lang w:val="ru-RU"/>
              </w:rPr>
              <w:t>цифрових</w:t>
            </w:r>
            <w:r w:rsidRPr="00A71326">
              <w:rPr>
                <w:spacing w:val="-9"/>
                <w:sz w:val="17"/>
                <w:lang w:val="ru-RU"/>
              </w:rPr>
              <w:t xml:space="preserve"> </w:t>
            </w:r>
            <w:r w:rsidRPr="00A71326">
              <w:rPr>
                <w:spacing w:val="-4"/>
                <w:sz w:val="17"/>
                <w:lang w:val="ru-RU"/>
              </w:rPr>
              <w:t>технологій</w:t>
            </w:r>
            <w:r w:rsidRPr="00A71326">
              <w:rPr>
                <w:spacing w:val="-11"/>
                <w:sz w:val="17"/>
                <w:lang w:val="ru-RU"/>
              </w:rPr>
              <w:t xml:space="preserve"> </w:t>
            </w:r>
            <w:r w:rsidRPr="00A71326">
              <w:rPr>
                <w:spacing w:val="-4"/>
                <w:sz w:val="17"/>
                <w:lang w:val="ru-RU"/>
              </w:rPr>
              <w:t xml:space="preserve">та </w:t>
            </w:r>
            <w:r w:rsidRPr="00A71326">
              <w:rPr>
                <w:sz w:val="17"/>
                <w:lang w:val="ru-RU"/>
              </w:rPr>
              <w:t>активною</w:t>
            </w:r>
            <w:r w:rsidRPr="00A71326">
              <w:rPr>
                <w:spacing w:val="-12"/>
                <w:sz w:val="17"/>
                <w:lang w:val="ru-RU"/>
              </w:rPr>
              <w:t xml:space="preserve"> </w:t>
            </w:r>
            <w:r w:rsidRPr="00A71326">
              <w:rPr>
                <w:sz w:val="17"/>
                <w:lang w:val="ru-RU"/>
              </w:rPr>
              <w:t>економічною інтеграцією</w:t>
            </w:r>
            <w:r w:rsidRPr="00A71326">
              <w:rPr>
                <w:spacing w:val="-12"/>
                <w:sz w:val="17"/>
                <w:lang w:val="ru-RU"/>
              </w:rPr>
              <w:t xml:space="preserve"> </w:t>
            </w:r>
            <w:r w:rsidRPr="00A71326">
              <w:rPr>
                <w:sz w:val="17"/>
                <w:lang w:val="ru-RU"/>
              </w:rPr>
              <w:t>між</w:t>
            </w:r>
          </w:p>
          <w:p w:rsidR="007C6FEF" w:rsidRDefault="008A5EDA">
            <w:pPr>
              <w:pStyle w:val="TableParagraph"/>
              <w:spacing w:line="184" w:lineRule="exact"/>
              <w:ind w:left="107"/>
              <w:jc w:val="left"/>
              <w:rPr>
                <w:sz w:val="17"/>
              </w:rPr>
            </w:pPr>
            <w:r>
              <w:rPr>
                <w:spacing w:val="-2"/>
                <w:sz w:val="17"/>
              </w:rPr>
              <w:t>країнами</w:t>
            </w:r>
          </w:p>
        </w:tc>
        <w:tc>
          <w:tcPr>
            <w:tcW w:w="1361" w:type="dxa"/>
          </w:tcPr>
          <w:p w:rsidR="007C6FEF" w:rsidRDefault="008A5EDA">
            <w:pPr>
              <w:pStyle w:val="TableParagraph"/>
              <w:spacing w:before="20"/>
              <w:ind w:left="8" w:right="57"/>
              <w:rPr>
                <w:sz w:val="17"/>
              </w:rPr>
            </w:pPr>
            <w:r>
              <w:rPr>
                <w:spacing w:val="-2"/>
                <w:sz w:val="17"/>
              </w:rPr>
              <w:t>Співконкуренції</w:t>
            </w:r>
          </w:p>
        </w:tc>
        <w:tc>
          <w:tcPr>
            <w:tcW w:w="1531" w:type="dxa"/>
          </w:tcPr>
          <w:p w:rsidR="007C6FEF" w:rsidRPr="00A71326" w:rsidRDefault="008A5EDA">
            <w:pPr>
              <w:pStyle w:val="TableParagraph"/>
              <w:spacing w:before="20" w:line="283" w:lineRule="auto"/>
              <w:ind w:left="107" w:right="123"/>
              <w:jc w:val="left"/>
              <w:rPr>
                <w:sz w:val="17"/>
                <w:lang w:val="ru-RU"/>
              </w:rPr>
            </w:pPr>
            <w:r w:rsidRPr="00A71326">
              <w:rPr>
                <w:sz w:val="17"/>
                <w:lang w:val="ru-RU"/>
              </w:rPr>
              <w:t>Система дій, спрямованих</w:t>
            </w:r>
            <w:r w:rsidRPr="00A71326">
              <w:rPr>
                <w:spacing w:val="-9"/>
                <w:sz w:val="17"/>
                <w:lang w:val="ru-RU"/>
              </w:rPr>
              <w:t xml:space="preserve"> </w:t>
            </w:r>
            <w:r w:rsidRPr="00A71326">
              <w:rPr>
                <w:sz w:val="17"/>
                <w:lang w:val="ru-RU"/>
              </w:rPr>
              <w:t xml:space="preserve">на </w:t>
            </w:r>
            <w:r w:rsidRPr="00A71326">
              <w:rPr>
                <w:spacing w:val="-2"/>
                <w:sz w:val="17"/>
                <w:lang w:val="ru-RU"/>
              </w:rPr>
              <w:t xml:space="preserve">збільшення </w:t>
            </w:r>
            <w:r w:rsidRPr="00A71326">
              <w:rPr>
                <w:sz w:val="17"/>
                <w:lang w:val="ru-RU"/>
              </w:rPr>
              <w:t xml:space="preserve">ринкової частки </w:t>
            </w:r>
            <w:r w:rsidRPr="00A71326">
              <w:rPr>
                <w:spacing w:val="-6"/>
                <w:sz w:val="17"/>
                <w:lang w:val="ru-RU"/>
              </w:rPr>
              <w:t>та</w:t>
            </w:r>
            <w:r w:rsidRPr="00A71326">
              <w:rPr>
                <w:spacing w:val="40"/>
                <w:sz w:val="17"/>
                <w:lang w:val="ru-RU"/>
              </w:rPr>
              <w:t xml:space="preserve"> </w:t>
            </w:r>
            <w:r w:rsidRPr="00A71326">
              <w:rPr>
                <w:sz w:val="17"/>
                <w:lang w:val="ru-RU"/>
              </w:rPr>
              <w:t>прибутковості</w:t>
            </w:r>
            <w:r w:rsidRPr="00A71326">
              <w:rPr>
                <w:spacing w:val="-2"/>
                <w:sz w:val="17"/>
                <w:lang w:val="ru-RU"/>
              </w:rPr>
              <w:t xml:space="preserve"> </w:t>
            </w:r>
            <w:r w:rsidRPr="00A71326">
              <w:rPr>
                <w:sz w:val="17"/>
                <w:lang w:val="ru-RU"/>
              </w:rPr>
              <w:t xml:space="preserve">в </w:t>
            </w:r>
            <w:r w:rsidRPr="00A71326">
              <w:rPr>
                <w:spacing w:val="-2"/>
                <w:sz w:val="17"/>
                <w:lang w:val="ru-RU"/>
              </w:rPr>
              <w:t>умовах конкуренції</w:t>
            </w:r>
          </w:p>
        </w:tc>
        <w:tc>
          <w:tcPr>
            <w:tcW w:w="1532" w:type="dxa"/>
          </w:tcPr>
          <w:p w:rsidR="007C6FEF" w:rsidRPr="00A71326" w:rsidRDefault="008A5EDA">
            <w:pPr>
              <w:pStyle w:val="TableParagraph"/>
              <w:spacing w:before="20" w:line="283" w:lineRule="auto"/>
              <w:ind w:left="107" w:right="18"/>
              <w:jc w:val="left"/>
              <w:rPr>
                <w:sz w:val="17"/>
                <w:lang w:val="ru-RU"/>
              </w:rPr>
            </w:pPr>
            <w:r w:rsidRPr="00A71326">
              <w:rPr>
                <w:spacing w:val="-2"/>
                <w:sz w:val="17"/>
                <w:lang w:val="ru-RU"/>
              </w:rPr>
              <w:t xml:space="preserve">Запровадження синергетичного </w:t>
            </w:r>
            <w:r w:rsidRPr="00A71326">
              <w:rPr>
                <w:sz w:val="17"/>
                <w:lang w:val="ru-RU"/>
              </w:rPr>
              <w:t>підходу</w:t>
            </w:r>
            <w:r w:rsidRPr="00A71326">
              <w:rPr>
                <w:spacing w:val="-11"/>
                <w:sz w:val="17"/>
                <w:lang w:val="ru-RU"/>
              </w:rPr>
              <w:t xml:space="preserve"> </w:t>
            </w:r>
            <w:r w:rsidRPr="00A71326">
              <w:rPr>
                <w:sz w:val="17"/>
                <w:lang w:val="ru-RU"/>
              </w:rPr>
              <w:t>в</w:t>
            </w:r>
            <w:r w:rsidRPr="00A71326">
              <w:rPr>
                <w:spacing w:val="-11"/>
                <w:sz w:val="17"/>
                <w:lang w:val="ru-RU"/>
              </w:rPr>
              <w:t xml:space="preserve"> </w:t>
            </w:r>
            <w:r w:rsidRPr="00A71326">
              <w:rPr>
                <w:sz w:val="17"/>
                <w:lang w:val="ru-RU"/>
              </w:rPr>
              <w:t xml:space="preserve">аналіз </w:t>
            </w:r>
            <w:r w:rsidRPr="00A71326">
              <w:rPr>
                <w:spacing w:val="-2"/>
                <w:sz w:val="17"/>
                <w:lang w:val="ru-RU"/>
              </w:rPr>
              <w:t>конкурентних переваг підприємств</w:t>
            </w:r>
          </w:p>
        </w:tc>
      </w:tr>
    </w:tbl>
    <w:p w:rsidR="007C6FEF" w:rsidRPr="00A71326" w:rsidRDefault="008A5EDA">
      <w:pPr>
        <w:spacing w:before="23"/>
        <w:ind w:left="1135"/>
        <w:rPr>
          <w:rFonts w:ascii="Trebuchet MS" w:hAnsi="Trebuchet MS"/>
          <w:i/>
          <w:sz w:val="20"/>
          <w:lang w:val="ru-RU"/>
        </w:rPr>
      </w:pPr>
      <w:r w:rsidRPr="00A71326">
        <w:rPr>
          <w:rFonts w:ascii="Trebuchet MS" w:hAnsi="Trebuchet MS"/>
          <w:i/>
          <w:w w:val="90"/>
          <w:sz w:val="20"/>
          <w:lang w:val="ru-RU"/>
        </w:rPr>
        <w:t>дані</w:t>
      </w:r>
      <w:r w:rsidRPr="00A71326">
        <w:rPr>
          <w:rFonts w:ascii="Trebuchet MS" w:hAnsi="Trebuchet MS"/>
          <w:i/>
          <w:spacing w:val="-4"/>
          <w:sz w:val="20"/>
          <w:lang w:val="ru-RU"/>
        </w:rPr>
        <w:t xml:space="preserve"> </w:t>
      </w:r>
      <w:r w:rsidRPr="00A71326">
        <w:rPr>
          <w:rFonts w:ascii="Trebuchet MS" w:hAnsi="Trebuchet MS"/>
          <w:i/>
          <w:w w:val="90"/>
          <w:sz w:val="20"/>
          <w:lang w:val="ru-RU"/>
        </w:rPr>
        <w:t>сформовано</w:t>
      </w:r>
      <w:r w:rsidRPr="00A71326">
        <w:rPr>
          <w:rFonts w:ascii="Trebuchet MS" w:hAnsi="Trebuchet MS"/>
          <w:i/>
          <w:spacing w:val="-2"/>
          <w:sz w:val="20"/>
          <w:lang w:val="ru-RU"/>
        </w:rPr>
        <w:t xml:space="preserve"> </w:t>
      </w:r>
      <w:r w:rsidRPr="00A71326">
        <w:rPr>
          <w:rFonts w:ascii="Trebuchet MS" w:hAnsi="Trebuchet MS"/>
          <w:i/>
          <w:w w:val="90"/>
          <w:sz w:val="20"/>
          <w:lang w:val="ru-RU"/>
        </w:rPr>
        <w:t>з</w:t>
      </w:r>
      <w:r w:rsidRPr="00A71326">
        <w:rPr>
          <w:rFonts w:ascii="Trebuchet MS" w:hAnsi="Trebuchet MS"/>
          <w:i/>
          <w:spacing w:val="-4"/>
          <w:sz w:val="20"/>
          <w:lang w:val="ru-RU"/>
        </w:rPr>
        <w:t xml:space="preserve"> </w:t>
      </w:r>
      <w:r w:rsidRPr="00A71326">
        <w:rPr>
          <w:rFonts w:ascii="Trebuchet MS" w:hAnsi="Trebuchet MS"/>
          <w:i/>
          <w:w w:val="90"/>
          <w:sz w:val="20"/>
          <w:lang w:val="ru-RU"/>
        </w:rPr>
        <w:t>[2,</w:t>
      </w:r>
      <w:r w:rsidRPr="00A71326">
        <w:rPr>
          <w:rFonts w:ascii="Trebuchet MS" w:hAnsi="Trebuchet MS"/>
          <w:i/>
          <w:spacing w:val="-3"/>
          <w:sz w:val="20"/>
          <w:lang w:val="ru-RU"/>
        </w:rPr>
        <w:t xml:space="preserve"> </w:t>
      </w:r>
      <w:r w:rsidRPr="00A71326">
        <w:rPr>
          <w:rFonts w:ascii="Trebuchet MS" w:hAnsi="Trebuchet MS"/>
          <w:i/>
          <w:w w:val="90"/>
          <w:sz w:val="20"/>
          <w:lang w:val="ru-RU"/>
        </w:rPr>
        <w:t>3,</w:t>
      </w:r>
      <w:r w:rsidRPr="00A71326">
        <w:rPr>
          <w:rFonts w:ascii="Trebuchet MS" w:hAnsi="Trebuchet MS"/>
          <w:i/>
          <w:spacing w:val="-4"/>
          <w:sz w:val="20"/>
          <w:lang w:val="ru-RU"/>
        </w:rPr>
        <w:t xml:space="preserve"> </w:t>
      </w:r>
      <w:r w:rsidRPr="00A71326">
        <w:rPr>
          <w:rFonts w:ascii="Trebuchet MS" w:hAnsi="Trebuchet MS"/>
          <w:i/>
          <w:w w:val="90"/>
          <w:sz w:val="20"/>
          <w:lang w:val="ru-RU"/>
        </w:rPr>
        <w:t>4,</w:t>
      </w:r>
      <w:r w:rsidRPr="00A71326">
        <w:rPr>
          <w:rFonts w:ascii="Trebuchet MS" w:hAnsi="Trebuchet MS"/>
          <w:i/>
          <w:spacing w:val="-4"/>
          <w:sz w:val="20"/>
          <w:lang w:val="ru-RU"/>
        </w:rPr>
        <w:t xml:space="preserve"> </w:t>
      </w:r>
      <w:r w:rsidRPr="00A71326">
        <w:rPr>
          <w:rFonts w:ascii="Trebuchet MS" w:hAnsi="Trebuchet MS"/>
          <w:i/>
          <w:w w:val="90"/>
          <w:sz w:val="20"/>
          <w:lang w:val="ru-RU"/>
        </w:rPr>
        <w:t>8,</w:t>
      </w:r>
      <w:r w:rsidRPr="00A71326">
        <w:rPr>
          <w:rFonts w:ascii="Trebuchet MS" w:hAnsi="Trebuchet MS"/>
          <w:i/>
          <w:spacing w:val="-4"/>
          <w:sz w:val="20"/>
          <w:lang w:val="ru-RU"/>
        </w:rPr>
        <w:t xml:space="preserve"> </w:t>
      </w:r>
      <w:r w:rsidRPr="00A71326">
        <w:rPr>
          <w:rFonts w:ascii="Trebuchet MS" w:hAnsi="Trebuchet MS"/>
          <w:i/>
          <w:w w:val="90"/>
          <w:sz w:val="20"/>
          <w:lang w:val="ru-RU"/>
        </w:rPr>
        <w:t>11,</w:t>
      </w:r>
      <w:r w:rsidRPr="00A71326">
        <w:rPr>
          <w:rFonts w:ascii="Trebuchet MS" w:hAnsi="Trebuchet MS"/>
          <w:i/>
          <w:spacing w:val="-3"/>
          <w:sz w:val="20"/>
          <w:lang w:val="ru-RU"/>
        </w:rPr>
        <w:t xml:space="preserve"> </w:t>
      </w:r>
      <w:r w:rsidRPr="00A71326">
        <w:rPr>
          <w:rFonts w:ascii="Trebuchet MS" w:hAnsi="Trebuchet MS"/>
          <w:i/>
          <w:spacing w:val="-5"/>
          <w:w w:val="90"/>
          <w:sz w:val="20"/>
          <w:lang w:val="ru-RU"/>
        </w:rPr>
        <w:t>12]</w:t>
      </w:r>
    </w:p>
    <w:p w:rsidR="007C6FEF" w:rsidRPr="00A71326" w:rsidRDefault="007C6FEF">
      <w:pPr>
        <w:pStyle w:val="a3"/>
        <w:spacing w:before="101"/>
        <w:jc w:val="left"/>
        <w:rPr>
          <w:rFonts w:ascii="Trebuchet MS"/>
          <w:i/>
          <w:sz w:val="20"/>
          <w:lang w:val="ru-RU"/>
        </w:rPr>
      </w:pPr>
    </w:p>
    <w:p w:rsidR="007C6FEF" w:rsidRPr="00A71326" w:rsidRDefault="008A5EDA">
      <w:pPr>
        <w:pStyle w:val="a3"/>
        <w:spacing w:line="283" w:lineRule="auto"/>
        <w:ind w:left="1135" w:right="846" w:firstLine="566"/>
        <w:rPr>
          <w:lang w:val="ru-RU"/>
        </w:rPr>
      </w:pPr>
      <w:r w:rsidRPr="00A71326">
        <w:rPr>
          <w:lang w:val="ru-RU"/>
        </w:rPr>
        <w:t>Відповідно даних табл. 1, ми можемо відмітити, що на першому етапі відбувається ідентифікація окремих елементів, які визначають конкурентоспроможність, та дослідження факторів впливу. На другому етапі економісти</w:t>
      </w:r>
      <w:r w:rsidRPr="00A71326">
        <w:rPr>
          <w:spacing w:val="-6"/>
          <w:lang w:val="ru-RU"/>
        </w:rPr>
        <w:t xml:space="preserve"> </w:t>
      </w:r>
      <w:r w:rsidRPr="00A71326">
        <w:rPr>
          <w:lang w:val="ru-RU"/>
        </w:rPr>
        <w:t>згрупували</w:t>
      </w:r>
      <w:r w:rsidRPr="00A71326">
        <w:rPr>
          <w:spacing w:val="-6"/>
          <w:lang w:val="ru-RU"/>
        </w:rPr>
        <w:t xml:space="preserve"> </w:t>
      </w:r>
      <w:r w:rsidRPr="00A71326">
        <w:rPr>
          <w:lang w:val="ru-RU"/>
        </w:rPr>
        <w:t>всі</w:t>
      </w:r>
      <w:r w:rsidRPr="00A71326">
        <w:rPr>
          <w:spacing w:val="-5"/>
          <w:lang w:val="ru-RU"/>
        </w:rPr>
        <w:t xml:space="preserve"> </w:t>
      </w:r>
      <w:r w:rsidRPr="00A71326">
        <w:rPr>
          <w:lang w:val="ru-RU"/>
        </w:rPr>
        <w:t>фактори</w:t>
      </w:r>
      <w:r w:rsidRPr="00A71326">
        <w:rPr>
          <w:spacing w:val="-3"/>
          <w:lang w:val="ru-RU"/>
        </w:rPr>
        <w:t xml:space="preserve"> </w:t>
      </w:r>
      <w:r w:rsidRPr="00A71326">
        <w:rPr>
          <w:lang w:val="ru-RU"/>
        </w:rPr>
        <w:t>за</w:t>
      </w:r>
      <w:r w:rsidRPr="00A71326">
        <w:rPr>
          <w:spacing w:val="-3"/>
          <w:lang w:val="ru-RU"/>
        </w:rPr>
        <w:t xml:space="preserve"> </w:t>
      </w:r>
      <w:r w:rsidRPr="00A71326">
        <w:rPr>
          <w:lang w:val="ru-RU"/>
        </w:rPr>
        <w:t>двома</w:t>
      </w:r>
      <w:r w:rsidRPr="00A71326">
        <w:rPr>
          <w:spacing w:val="-3"/>
          <w:lang w:val="ru-RU"/>
        </w:rPr>
        <w:t xml:space="preserve"> </w:t>
      </w:r>
      <w:r w:rsidRPr="00A71326">
        <w:rPr>
          <w:lang w:val="ru-RU"/>
        </w:rPr>
        <w:t>ознаками:</w:t>
      </w:r>
      <w:r w:rsidRPr="00A71326">
        <w:rPr>
          <w:spacing w:val="-5"/>
          <w:lang w:val="ru-RU"/>
        </w:rPr>
        <w:t xml:space="preserve"> </w:t>
      </w:r>
      <w:r w:rsidRPr="00A71326">
        <w:rPr>
          <w:lang w:val="ru-RU"/>
        </w:rPr>
        <w:t>цінові</w:t>
      </w:r>
      <w:r w:rsidRPr="00A71326">
        <w:rPr>
          <w:spacing w:val="-6"/>
          <w:lang w:val="ru-RU"/>
        </w:rPr>
        <w:t xml:space="preserve"> </w:t>
      </w:r>
      <w:r w:rsidRPr="00A71326">
        <w:rPr>
          <w:lang w:val="ru-RU"/>
        </w:rPr>
        <w:t>та</w:t>
      </w:r>
      <w:r w:rsidRPr="00A71326">
        <w:rPr>
          <w:spacing w:val="-3"/>
          <w:lang w:val="ru-RU"/>
        </w:rPr>
        <w:t xml:space="preserve"> </w:t>
      </w:r>
      <w:r w:rsidRPr="00A71326">
        <w:rPr>
          <w:lang w:val="ru-RU"/>
        </w:rPr>
        <w:t>нецінові.</w:t>
      </w:r>
      <w:r w:rsidRPr="00A71326">
        <w:rPr>
          <w:spacing w:val="-5"/>
          <w:lang w:val="ru-RU"/>
        </w:rPr>
        <w:t xml:space="preserve"> </w:t>
      </w:r>
      <w:r w:rsidRPr="00A71326">
        <w:rPr>
          <w:lang w:val="ru-RU"/>
        </w:rPr>
        <w:t>Після цього почали вивчати, як можна впливати на дані фактори, розглядаючи інструменти впливу окремо для кожної групи (тобто, інструменти цінової та нецінової конкуренції). Метою третього етапу стало створення загальної методики виявлення унікальних конкурентних переваг, виходячи з розуміння, що кожне підприємство та його продукція є унікальними. Дана методика дозволила здійснювати розробку індивідуальних інструментів управління конкурентоспроможністю.</w:t>
      </w:r>
      <w:r w:rsidRPr="00A71326">
        <w:rPr>
          <w:spacing w:val="-1"/>
          <w:lang w:val="ru-RU"/>
        </w:rPr>
        <w:t xml:space="preserve"> </w:t>
      </w:r>
      <w:r w:rsidRPr="00A71326">
        <w:rPr>
          <w:lang w:val="ru-RU"/>
        </w:rPr>
        <w:t>Після</w:t>
      </w:r>
      <w:r w:rsidRPr="00A71326">
        <w:rPr>
          <w:spacing w:val="-3"/>
          <w:lang w:val="ru-RU"/>
        </w:rPr>
        <w:t xml:space="preserve"> </w:t>
      </w:r>
      <w:r w:rsidRPr="00A71326">
        <w:rPr>
          <w:lang w:val="ru-RU"/>
        </w:rPr>
        <w:t>дослідження</w:t>
      </w:r>
      <w:r w:rsidRPr="00A71326">
        <w:rPr>
          <w:spacing w:val="-3"/>
          <w:lang w:val="ru-RU"/>
        </w:rPr>
        <w:t xml:space="preserve"> </w:t>
      </w:r>
      <w:r w:rsidRPr="00A71326">
        <w:rPr>
          <w:lang w:val="ru-RU"/>
        </w:rPr>
        <w:t>сутності</w:t>
      </w:r>
      <w:r w:rsidRPr="00A71326">
        <w:rPr>
          <w:spacing w:val="-4"/>
          <w:lang w:val="ru-RU"/>
        </w:rPr>
        <w:t xml:space="preserve"> </w:t>
      </w:r>
      <w:r w:rsidRPr="00A71326">
        <w:rPr>
          <w:lang w:val="ru-RU"/>
        </w:rPr>
        <w:t>конкурентоспроможності було створено загальний алгоритм ведення конкурентної боротьби. Даний алгоритм враховує як внутрішні ресурси підприємства, так і зовнішні фактори, та основною його метою є допомога підприємствам у процесі формування та утримання конкурентних переваг (що стосується також</w:t>
      </w:r>
      <w:r w:rsidRPr="00A71326">
        <w:rPr>
          <w:spacing w:val="40"/>
          <w:lang w:val="ru-RU"/>
        </w:rPr>
        <w:t xml:space="preserve"> </w:t>
      </w:r>
      <w:r w:rsidRPr="00A71326">
        <w:rPr>
          <w:lang w:val="ru-RU"/>
        </w:rPr>
        <w:t>і четвертого етапу).</w:t>
      </w:r>
    </w:p>
    <w:p w:rsidR="007C6FEF" w:rsidRPr="00A71326" w:rsidRDefault="008A5EDA">
      <w:pPr>
        <w:pStyle w:val="a3"/>
        <w:spacing w:line="283" w:lineRule="auto"/>
        <w:ind w:left="1135" w:right="846" w:firstLine="566"/>
        <w:rPr>
          <w:lang w:val="ru-RU"/>
        </w:rPr>
      </w:pPr>
      <w:r w:rsidRPr="00A71326">
        <w:rPr>
          <w:lang w:val="ru-RU"/>
        </w:rPr>
        <w:t>Отже, з точки зору економіки та управління, системне вивчення теорій конкурентоспроможності є критично важливим для ефективного стратегічного управління підприємством у сучасній ринковій економіці. Конкурентоспроможність</w:t>
      </w:r>
      <w:r w:rsidRPr="00A71326">
        <w:rPr>
          <w:spacing w:val="-1"/>
          <w:lang w:val="ru-RU"/>
        </w:rPr>
        <w:t xml:space="preserve"> </w:t>
      </w:r>
      <w:r w:rsidRPr="00A71326">
        <w:rPr>
          <w:lang w:val="ru-RU"/>
        </w:rPr>
        <w:t>визначає</w:t>
      </w:r>
      <w:r w:rsidRPr="00A71326">
        <w:rPr>
          <w:spacing w:val="-4"/>
          <w:lang w:val="ru-RU"/>
        </w:rPr>
        <w:t xml:space="preserve"> </w:t>
      </w:r>
      <w:r w:rsidRPr="00A71326">
        <w:rPr>
          <w:lang w:val="ru-RU"/>
        </w:rPr>
        <w:t>здатність</w:t>
      </w:r>
      <w:r w:rsidRPr="00A71326">
        <w:rPr>
          <w:spacing w:val="-1"/>
          <w:lang w:val="ru-RU"/>
        </w:rPr>
        <w:t xml:space="preserve"> </w:t>
      </w:r>
      <w:r w:rsidRPr="00A71326">
        <w:rPr>
          <w:lang w:val="ru-RU"/>
        </w:rPr>
        <w:t>підприємства</w:t>
      </w:r>
      <w:r w:rsidRPr="00A71326">
        <w:rPr>
          <w:spacing w:val="-2"/>
          <w:lang w:val="ru-RU"/>
        </w:rPr>
        <w:t xml:space="preserve"> </w:t>
      </w:r>
      <w:r w:rsidRPr="00A71326">
        <w:rPr>
          <w:lang w:val="ru-RU"/>
        </w:rPr>
        <w:t>не лише</w:t>
      </w:r>
      <w:r w:rsidRPr="00A71326">
        <w:rPr>
          <w:spacing w:val="-2"/>
          <w:lang w:val="ru-RU"/>
        </w:rPr>
        <w:t xml:space="preserve"> </w:t>
      </w:r>
      <w:r w:rsidRPr="00A71326">
        <w:rPr>
          <w:lang w:val="ru-RU"/>
        </w:rPr>
        <w:t>виживати</w:t>
      </w:r>
      <w:r w:rsidRPr="00A71326">
        <w:rPr>
          <w:spacing w:val="-3"/>
          <w:lang w:val="ru-RU"/>
        </w:rPr>
        <w:t xml:space="preserve"> </w:t>
      </w:r>
      <w:r w:rsidRPr="00A71326">
        <w:rPr>
          <w:lang w:val="ru-RU"/>
        </w:rPr>
        <w:t>у конкурентному середовищі, а й забезпечувати зростання, прибутковість та інноваційний розвиток. Знання різних теоретичних підходів дозволяє підприємству обрати той вектор розвитку, який забезпечить йому максимальні</w:t>
      </w:r>
    </w:p>
    <w:p w:rsidR="007C6FEF" w:rsidRPr="00A71326" w:rsidRDefault="007C6FEF">
      <w:pPr>
        <w:pStyle w:val="a3"/>
        <w:spacing w:line="283" w:lineRule="auto"/>
        <w:rPr>
          <w:lang w:val="ru-RU"/>
        </w:rPr>
        <w:sectPr w:rsidR="007C6FEF" w:rsidRPr="00A71326">
          <w:pgSz w:w="11910" w:h="16850"/>
          <w:pgMar w:top="1420" w:right="850" w:bottom="1220" w:left="850" w:header="0" w:footer="1028" w:gutter="0"/>
          <w:cols w:space="720"/>
        </w:sectPr>
      </w:pPr>
    </w:p>
    <w:p w:rsidR="007C6FEF" w:rsidRPr="00A71326" w:rsidRDefault="008A5EDA">
      <w:pPr>
        <w:pStyle w:val="a3"/>
        <w:spacing w:before="33" w:line="283" w:lineRule="auto"/>
        <w:ind w:left="852" w:right="1128"/>
        <w:rPr>
          <w:lang w:val="ru-RU"/>
        </w:rPr>
      </w:pPr>
      <w:r>
        <w:rPr>
          <w:noProof/>
        </w:rPr>
        <w:lastRenderedPageBreak/>
        <mc:AlternateContent>
          <mc:Choice Requires="wps">
            <w:drawing>
              <wp:anchor distT="0" distB="0" distL="0" distR="0" simplePos="0" relativeHeight="16086528" behindDoc="0" locked="0" layoutInCell="1" allowOverlap="1">
                <wp:simplePos x="0" y="0"/>
                <wp:positionH relativeFrom="page">
                  <wp:posOffset>6675755</wp:posOffset>
                </wp:positionH>
                <wp:positionV relativeFrom="paragraph">
                  <wp:posOffset>198120</wp:posOffset>
                </wp:positionV>
                <wp:extent cx="1270" cy="1436370"/>
                <wp:effectExtent l="0" t="0" r="0" b="0"/>
                <wp:wrapNone/>
                <wp:docPr id="1651" name="Graphic 16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BB3F82C" id="Graphic 1651" o:spid="_x0000_s1026" style="position:absolute;margin-left:525.65pt;margin-top:15.6pt;width:.1pt;height:113.1pt;z-index:16086528;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" path="m,l,1436370e" filled="f" strokeweight=".5pt">
                <v:path arrowok="t"/>
                <w10:wrap anchorx="page"/>
              </v:shape>
            </w:pict>
          </mc:Fallback>
        </mc:AlternateContent>
      </w:r>
      <w:r w:rsidRPr="00A71326">
        <w:rPr>
          <w:lang w:val="ru-RU"/>
        </w:rPr>
        <w:t>конкурентні переваги. Аналіз ключових концепцій допомагає ідентифікувати актуальні ринкові тенденції, змінювати продукти чи процеси відповідно до зовнішніх</w:t>
      </w:r>
      <w:r w:rsidRPr="00A71326">
        <w:rPr>
          <w:spacing w:val="-4"/>
          <w:lang w:val="ru-RU"/>
        </w:rPr>
        <w:t xml:space="preserve"> </w:t>
      </w:r>
      <w:r w:rsidRPr="00A71326">
        <w:rPr>
          <w:lang w:val="ru-RU"/>
        </w:rPr>
        <w:t>викликів.</w:t>
      </w:r>
      <w:r w:rsidRPr="00A71326">
        <w:rPr>
          <w:spacing w:val="-5"/>
          <w:lang w:val="ru-RU"/>
        </w:rPr>
        <w:t xml:space="preserve"> </w:t>
      </w:r>
      <w:r w:rsidRPr="00A71326">
        <w:rPr>
          <w:lang w:val="ru-RU"/>
        </w:rPr>
        <w:t>Теорії</w:t>
      </w:r>
      <w:r w:rsidRPr="00A71326">
        <w:rPr>
          <w:spacing w:val="-4"/>
          <w:lang w:val="ru-RU"/>
        </w:rPr>
        <w:t xml:space="preserve"> </w:t>
      </w:r>
      <w:r w:rsidRPr="00A71326">
        <w:rPr>
          <w:lang w:val="ru-RU"/>
        </w:rPr>
        <w:t>дають</w:t>
      </w:r>
      <w:r w:rsidRPr="00A71326">
        <w:rPr>
          <w:spacing w:val="-6"/>
          <w:lang w:val="ru-RU"/>
        </w:rPr>
        <w:t xml:space="preserve"> </w:t>
      </w:r>
      <w:r w:rsidRPr="00A71326">
        <w:rPr>
          <w:lang w:val="ru-RU"/>
        </w:rPr>
        <w:t>чіткі</w:t>
      </w:r>
      <w:r w:rsidRPr="00A71326">
        <w:rPr>
          <w:spacing w:val="-7"/>
          <w:lang w:val="ru-RU"/>
        </w:rPr>
        <w:t xml:space="preserve"> </w:t>
      </w:r>
      <w:r w:rsidRPr="00A71326">
        <w:rPr>
          <w:lang w:val="ru-RU"/>
        </w:rPr>
        <w:t>інструменти</w:t>
      </w:r>
      <w:r w:rsidRPr="00A71326">
        <w:rPr>
          <w:spacing w:val="-6"/>
          <w:lang w:val="ru-RU"/>
        </w:rPr>
        <w:t xml:space="preserve"> </w:t>
      </w:r>
      <w:r w:rsidRPr="00A71326">
        <w:rPr>
          <w:lang w:val="ru-RU"/>
        </w:rPr>
        <w:t>для</w:t>
      </w:r>
      <w:r w:rsidRPr="00A71326">
        <w:rPr>
          <w:spacing w:val="-6"/>
          <w:lang w:val="ru-RU"/>
        </w:rPr>
        <w:t xml:space="preserve"> </w:t>
      </w:r>
      <w:r w:rsidRPr="00A71326">
        <w:rPr>
          <w:lang w:val="ru-RU"/>
        </w:rPr>
        <w:t>аналізу</w:t>
      </w:r>
      <w:r w:rsidRPr="00A71326">
        <w:rPr>
          <w:spacing w:val="-8"/>
          <w:lang w:val="ru-RU"/>
        </w:rPr>
        <w:t xml:space="preserve"> </w:t>
      </w:r>
      <w:r w:rsidRPr="00A71326">
        <w:rPr>
          <w:lang w:val="ru-RU"/>
        </w:rPr>
        <w:t>сильних</w:t>
      </w:r>
      <w:r w:rsidRPr="00A71326">
        <w:rPr>
          <w:spacing w:val="-4"/>
          <w:lang w:val="ru-RU"/>
        </w:rPr>
        <w:t xml:space="preserve"> </w:t>
      </w:r>
      <w:r w:rsidRPr="00A71326">
        <w:rPr>
          <w:lang w:val="ru-RU"/>
        </w:rPr>
        <w:t>і</w:t>
      </w:r>
      <w:r w:rsidRPr="00A71326">
        <w:rPr>
          <w:spacing w:val="-7"/>
          <w:lang w:val="ru-RU"/>
        </w:rPr>
        <w:t xml:space="preserve"> </w:t>
      </w:r>
      <w:r w:rsidRPr="00A71326">
        <w:rPr>
          <w:lang w:val="ru-RU"/>
        </w:rPr>
        <w:t xml:space="preserve">слабких сторін підприємства (наприклад, через моделі </w:t>
      </w:r>
      <w:r>
        <w:t>SWOT</w:t>
      </w:r>
      <w:r w:rsidRPr="00A71326">
        <w:rPr>
          <w:lang w:val="ru-RU"/>
        </w:rPr>
        <w:t xml:space="preserve">, ресурсну теорію). Усвідомлення своїх конкурентних переваг дозволяє краще презентувати підприємство інвесторам чи партнерам, оскільки, конкурентоспроможність підприємства - це його здатність залишатися успішним у боротьбі за ресурси, ринки збуту та інвестиції, перевершуючи інших учасників ринку за певними </w:t>
      </w:r>
      <w:r w:rsidRPr="00A71326">
        <w:rPr>
          <w:spacing w:val="-2"/>
          <w:lang w:val="ru-RU"/>
        </w:rPr>
        <w:t>критеріями.</w:t>
      </w:r>
    </w:p>
    <w:p w:rsidR="007C6FEF" w:rsidRDefault="008A5EDA">
      <w:pPr>
        <w:pStyle w:val="a3"/>
        <w:spacing w:line="283" w:lineRule="auto"/>
        <w:ind w:left="852" w:right="1130" w:firstLine="566"/>
      </w:pPr>
      <w:r>
        <w:rPr>
          <w:noProof/>
        </w:rPr>
        <mc:AlternateContent>
          <mc:Choice Requires="wps">
            <w:drawing>
              <wp:anchor distT="0" distB="0" distL="0" distR="0" simplePos="0" relativeHeight="16087040" behindDoc="0" locked="0" layoutInCell="1" allowOverlap="1">
                <wp:simplePos x="0" y="0"/>
                <wp:positionH relativeFrom="page">
                  <wp:posOffset>6580911</wp:posOffset>
                </wp:positionH>
                <wp:positionV relativeFrom="paragraph">
                  <wp:posOffset>82918</wp:posOffset>
                </wp:positionV>
                <wp:extent cx="198120" cy="5240655"/>
                <wp:effectExtent l="0" t="0" r="0" b="0"/>
                <wp:wrapNone/>
                <wp:docPr id="1652" name="Textbox 16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240655"/>
                        </a:xfrm>
                        <a:prstGeom prst="rect">
                          <a:avLst/>
                        </a:prstGeom>
                      </wps:spPr>
                      <wps:txbx>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wps:txbx>
                      <wps:bodyPr vert="vert" wrap="square" lIns="0" tIns="0" rIns="0" bIns="0" rtlCol="0">
                        <a:noAutofit/>
                      </wps:bodyPr>
                    </wps:wsp>
                  </a:graphicData>
                </a:graphic>
              </wp:anchor>
            </w:drawing>
          </mc:Choice>
          <mc:Fallback>
            <w:pict>
              <v:shape id="Textbox 1652" o:spid="_x0000_s1112" type="#_x0000_t202" style="position:absolute;left:0;text-align:left;margin-left:518.2pt;margin-top:6.55pt;width:15.6pt;height:412.65pt;z-index:160870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" filled="f" stroked="f">
                <v:textbox style="layout-flow:vertical" inset="0,0,0,0">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v:textbox>
                <w10:wrap anchorx="page"/>
              </v:shape>
            </w:pict>
          </mc:Fallback>
        </mc:AlternateContent>
      </w:r>
      <w:r w:rsidRPr="00A71326">
        <w:rPr>
          <w:lang w:val="ru-RU"/>
        </w:rPr>
        <w:t>Авторами</w:t>
      </w:r>
      <w:r w:rsidRPr="00A71326">
        <w:rPr>
          <w:spacing w:val="-8"/>
          <w:lang w:val="ru-RU"/>
        </w:rPr>
        <w:t xml:space="preserve"> </w:t>
      </w:r>
      <w:r w:rsidRPr="00A71326">
        <w:rPr>
          <w:lang w:val="ru-RU"/>
        </w:rPr>
        <w:t>в</w:t>
      </w:r>
      <w:r w:rsidRPr="00A71326">
        <w:rPr>
          <w:spacing w:val="-8"/>
          <w:lang w:val="ru-RU"/>
        </w:rPr>
        <w:t xml:space="preserve"> </w:t>
      </w:r>
      <w:r w:rsidRPr="00A71326">
        <w:rPr>
          <w:lang w:val="ru-RU"/>
        </w:rPr>
        <w:t>наукових</w:t>
      </w:r>
      <w:r w:rsidRPr="00A71326">
        <w:rPr>
          <w:spacing w:val="-8"/>
          <w:lang w:val="ru-RU"/>
        </w:rPr>
        <w:t xml:space="preserve"> </w:t>
      </w:r>
      <w:r w:rsidRPr="00A71326">
        <w:rPr>
          <w:lang w:val="ru-RU"/>
        </w:rPr>
        <w:t>публікаціях</w:t>
      </w:r>
      <w:r w:rsidRPr="00A71326">
        <w:rPr>
          <w:spacing w:val="-7"/>
          <w:lang w:val="ru-RU"/>
        </w:rPr>
        <w:t xml:space="preserve"> </w:t>
      </w:r>
      <w:r w:rsidRPr="00A71326">
        <w:rPr>
          <w:lang w:val="ru-RU"/>
        </w:rPr>
        <w:t>[1,</w:t>
      </w:r>
      <w:r w:rsidRPr="00A71326">
        <w:rPr>
          <w:spacing w:val="-9"/>
          <w:lang w:val="ru-RU"/>
        </w:rPr>
        <w:t xml:space="preserve"> </w:t>
      </w:r>
      <w:r w:rsidRPr="00A71326">
        <w:rPr>
          <w:lang w:val="ru-RU"/>
        </w:rPr>
        <w:t>3,</w:t>
      </w:r>
      <w:r w:rsidRPr="00A71326">
        <w:rPr>
          <w:spacing w:val="-9"/>
          <w:lang w:val="ru-RU"/>
        </w:rPr>
        <w:t xml:space="preserve"> </w:t>
      </w:r>
      <w:r w:rsidRPr="00A71326">
        <w:rPr>
          <w:lang w:val="ru-RU"/>
        </w:rPr>
        <w:t>4,</w:t>
      </w:r>
      <w:r w:rsidRPr="00A71326">
        <w:rPr>
          <w:spacing w:val="-9"/>
          <w:lang w:val="ru-RU"/>
        </w:rPr>
        <w:t xml:space="preserve"> </w:t>
      </w:r>
      <w:r w:rsidRPr="00A71326">
        <w:rPr>
          <w:lang w:val="ru-RU"/>
        </w:rPr>
        <w:t>8,</w:t>
      </w:r>
      <w:r w:rsidRPr="00A71326">
        <w:rPr>
          <w:spacing w:val="-7"/>
          <w:lang w:val="ru-RU"/>
        </w:rPr>
        <w:t xml:space="preserve"> </w:t>
      </w:r>
      <w:r w:rsidRPr="00A71326">
        <w:rPr>
          <w:lang w:val="ru-RU"/>
        </w:rPr>
        <w:t>10,</w:t>
      </w:r>
      <w:r w:rsidRPr="00A71326">
        <w:rPr>
          <w:spacing w:val="-9"/>
          <w:lang w:val="ru-RU"/>
        </w:rPr>
        <w:t xml:space="preserve"> </w:t>
      </w:r>
      <w:r w:rsidRPr="00A71326">
        <w:rPr>
          <w:lang w:val="ru-RU"/>
        </w:rPr>
        <w:t>11]</w:t>
      </w:r>
      <w:r w:rsidRPr="00A71326">
        <w:rPr>
          <w:spacing w:val="-8"/>
          <w:lang w:val="ru-RU"/>
        </w:rPr>
        <w:t xml:space="preserve"> </w:t>
      </w:r>
      <w:r w:rsidRPr="00A71326">
        <w:rPr>
          <w:lang w:val="ru-RU"/>
        </w:rPr>
        <w:t>наведено</w:t>
      </w:r>
      <w:r w:rsidRPr="00A71326">
        <w:rPr>
          <w:spacing w:val="-10"/>
          <w:lang w:val="ru-RU"/>
        </w:rPr>
        <w:t xml:space="preserve"> </w:t>
      </w:r>
      <w:r w:rsidRPr="00A71326">
        <w:rPr>
          <w:lang w:val="ru-RU"/>
        </w:rPr>
        <w:t>основні</w:t>
      </w:r>
      <w:r w:rsidRPr="00A71326">
        <w:rPr>
          <w:spacing w:val="-8"/>
          <w:lang w:val="ru-RU"/>
        </w:rPr>
        <w:t xml:space="preserve"> </w:t>
      </w:r>
      <w:r w:rsidRPr="00A71326">
        <w:rPr>
          <w:lang w:val="ru-RU"/>
        </w:rPr>
        <w:t>теорії, що пояснюють</w:t>
      </w:r>
      <w:r w:rsidRPr="00A71326">
        <w:rPr>
          <w:spacing w:val="-1"/>
          <w:lang w:val="ru-RU"/>
        </w:rPr>
        <w:t xml:space="preserve"> </w:t>
      </w:r>
      <w:r w:rsidRPr="00A71326">
        <w:rPr>
          <w:lang w:val="ru-RU"/>
        </w:rPr>
        <w:t>конкурентоспроможність</w:t>
      </w:r>
      <w:r w:rsidRPr="00A71326">
        <w:rPr>
          <w:spacing w:val="-1"/>
          <w:lang w:val="ru-RU"/>
        </w:rPr>
        <w:t xml:space="preserve"> </w:t>
      </w:r>
      <w:r w:rsidRPr="00A71326">
        <w:rPr>
          <w:lang w:val="ru-RU"/>
        </w:rPr>
        <w:t>підприємства. Кожна</w:t>
      </w:r>
      <w:r w:rsidRPr="00A71326">
        <w:rPr>
          <w:spacing w:val="-2"/>
          <w:lang w:val="ru-RU"/>
        </w:rPr>
        <w:t xml:space="preserve"> </w:t>
      </w:r>
      <w:r w:rsidRPr="00A71326">
        <w:rPr>
          <w:lang w:val="ru-RU"/>
        </w:rPr>
        <w:t xml:space="preserve">з них відображає певний етап розвитку економічної думки та бізнес-середовища (табл. </w:t>
      </w:r>
      <w:r>
        <w:t>2).</w:t>
      </w:r>
    </w:p>
    <w:p w:rsidR="007C6FEF" w:rsidRDefault="007C6FEF">
      <w:pPr>
        <w:pStyle w:val="a3"/>
        <w:spacing w:before="35"/>
        <w:jc w:val="left"/>
      </w:pPr>
    </w:p>
    <w:p w:rsidR="007C6FEF" w:rsidRDefault="008A5EDA">
      <w:pPr>
        <w:ind w:left="852" w:right="1130"/>
        <w:jc w:val="right"/>
        <w:rPr>
          <w:rFonts w:ascii="Trebuchet MS" w:hAnsi="Trebuchet MS"/>
          <w:i/>
        </w:rPr>
      </w:pPr>
      <w:r>
        <w:rPr>
          <w:rFonts w:ascii="Trebuchet MS" w:hAnsi="Trebuchet MS"/>
          <w:i/>
          <w:w w:val="90"/>
        </w:rPr>
        <w:t>Таблиця</w:t>
      </w:r>
      <w:r>
        <w:rPr>
          <w:rFonts w:ascii="Trebuchet MS" w:hAnsi="Trebuchet MS"/>
          <w:i/>
        </w:rPr>
        <w:t xml:space="preserve"> </w:t>
      </w:r>
      <w:r>
        <w:rPr>
          <w:rFonts w:ascii="Trebuchet MS" w:hAnsi="Trebuchet MS"/>
          <w:i/>
          <w:spacing w:val="-10"/>
        </w:rPr>
        <w:t>2</w:t>
      </w:r>
    </w:p>
    <w:p w:rsidR="007C6FEF" w:rsidRDefault="008A5EDA">
      <w:pPr>
        <w:pStyle w:val="a3"/>
        <w:spacing w:before="42" w:after="16"/>
        <w:ind w:right="282"/>
        <w:jc w:val="center"/>
      </w:pPr>
      <w:r>
        <w:t>Теорії конкурентоспроможності</w:t>
      </w:r>
      <w:r>
        <w:rPr>
          <w:spacing w:val="-1"/>
        </w:rPr>
        <w:t xml:space="preserve"> </w:t>
      </w:r>
      <w:r>
        <w:rPr>
          <w:spacing w:val="-2"/>
        </w:rPr>
        <w:t>підприємства</w:t>
      </w:r>
    </w:p>
    <w:tbl>
      <w:tblPr>
        <w:tblStyle w:val="TableNormal"/>
        <w:tblW w:w="0" w:type="auto"/>
        <w:tblInd w:w="8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27"/>
        <w:gridCol w:w="6352"/>
      </w:tblGrid>
      <w:tr w:rsidR="007C6FEF">
        <w:trPr>
          <w:trHeight w:val="261"/>
        </w:trPr>
        <w:tc>
          <w:tcPr>
            <w:tcW w:w="1927" w:type="dxa"/>
          </w:tcPr>
          <w:p w:rsidR="007C6FEF" w:rsidRDefault="008A5EDA">
            <w:pPr>
              <w:pStyle w:val="TableParagraph"/>
              <w:spacing w:before="22" w:line="219" w:lineRule="exact"/>
              <w:ind w:left="8"/>
              <w:rPr>
                <w:sz w:val="20"/>
              </w:rPr>
            </w:pPr>
            <w:r>
              <w:rPr>
                <w:spacing w:val="-2"/>
                <w:sz w:val="20"/>
              </w:rPr>
              <w:t>Теорія</w:t>
            </w:r>
          </w:p>
        </w:tc>
        <w:tc>
          <w:tcPr>
            <w:tcW w:w="6352" w:type="dxa"/>
          </w:tcPr>
          <w:p w:rsidR="007C6FEF" w:rsidRDefault="008A5EDA">
            <w:pPr>
              <w:pStyle w:val="TableParagraph"/>
              <w:spacing w:before="22" w:line="219" w:lineRule="exact"/>
              <w:ind w:left="8" w:right="4"/>
              <w:rPr>
                <w:sz w:val="20"/>
              </w:rPr>
            </w:pPr>
            <w:r>
              <w:rPr>
                <w:spacing w:val="-2"/>
                <w:sz w:val="20"/>
              </w:rPr>
              <w:t>Характеристика</w:t>
            </w:r>
          </w:p>
        </w:tc>
      </w:tr>
      <w:tr w:rsidR="007C6FEF">
        <w:trPr>
          <w:trHeight w:val="261"/>
        </w:trPr>
        <w:tc>
          <w:tcPr>
            <w:tcW w:w="1927" w:type="dxa"/>
          </w:tcPr>
          <w:p w:rsidR="007C6FEF" w:rsidRDefault="008A5EDA">
            <w:pPr>
              <w:pStyle w:val="TableParagraph"/>
              <w:spacing w:before="22" w:line="219" w:lineRule="exact"/>
              <w:ind w:left="8" w:right="3"/>
              <w:rPr>
                <w:sz w:val="20"/>
              </w:rPr>
            </w:pPr>
            <w:r>
              <w:rPr>
                <w:spacing w:val="-10"/>
                <w:sz w:val="20"/>
              </w:rPr>
              <w:t>1</w:t>
            </w:r>
          </w:p>
        </w:tc>
        <w:tc>
          <w:tcPr>
            <w:tcW w:w="6352" w:type="dxa"/>
          </w:tcPr>
          <w:p w:rsidR="007C6FEF" w:rsidRDefault="008A5EDA">
            <w:pPr>
              <w:pStyle w:val="TableParagraph"/>
              <w:spacing w:before="22" w:line="219" w:lineRule="exact"/>
              <w:ind w:left="8"/>
              <w:rPr>
                <w:sz w:val="20"/>
              </w:rPr>
            </w:pPr>
            <w:r>
              <w:rPr>
                <w:spacing w:val="-10"/>
                <w:sz w:val="20"/>
              </w:rPr>
              <w:t>2</w:t>
            </w:r>
          </w:p>
        </w:tc>
      </w:tr>
      <w:tr w:rsidR="007C6FEF">
        <w:trPr>
          <w:trHeight w:val="1566"/>
        </w:trPr>
        <w:tc>
          <w:tcPr>
            <w:tcW w:w="1927" w:type="dxa"/>
          </w:tcPr>
          <w:p w:rsidR="007C6FEF" w:rsidRPr="00A71326" w:rsidRDefault="008A5EDA">
            <w:pPr>
              <w:pStyle w:val="TableParagraph"/>
              <w:tabs>
                <w:tab w:val="left" w:pos="930"/>
              </w:tabs>
              <w:spacing w:before="22" w:line="276" w:lineRule="auto"/>
              <w:ind w:left="107" w:right="99"/>
              <w:jc w:val="left"/>
              <w:rPr>
                <w:sz w:val="20"/>
                <w:lang w:val="ru-RU"/>
              </w:rPr>
            </w:pPr>
            <w:r w:rsidRPr="00A71326">
              <w:rPr>
                <w:spacing w:val="-6"/>
                <w:sz w:val="20"/>
                <w:lang w:val="ru-RU"/>
              </w:rPr>
              <w:t>1.</w:t>
            </w:r>
            <w:r w:rsidRPr="00A71326">
              <w:rPr>
                <w:sz w:val="20"/>
                <w:lang w:val="ru-RU"/>
              </w:rPr>
              <w:tab/>
            </w:r>
            <w:r w:rsidRPr="00A71326">
              <w:rPr>
                <w:spacing w:val="-4"/>
                <w:sz w:val="20"/>
                <w:lang w:val="ru-RU"/>
              </w:rPr>
              <w:t xml:space="preserve">Класична </w:t>
            </w:r>
            <w:r w:rsidRPr="00A71326">
              <w:rPr>
                <w:spacing w:val="-2"/>
                <w:sz w:val="20"/>
                <w:lang w:val="ru-RU"/>
              </w:rPr>
              <w:t xml:space="preserve">теорія конкурентоспром ожності </w:t>
            </w:r>
            <w:r w:rsidRPr="00A71326">
              <w:rPr>
                <w:spacing w:val="-4"/>
                <w:sz w:val="20"/>
                <w:lang w:val="ru-RU"/>
              </w:rPr>
              <w:t>(факторний</w:t>
            </w:r>
            <w:r w:rsidRPr="00A71326">
              <w:rPr>
                <w:spacing w:val="-9"/>
                <w:sz w:val="20"/>
                <w:lang w:val="ru-RU"/>
              </w:rPr>
              <w:t xml:space="preserve"> </w:t>
            </w:r>
            <w:r w:rsidRPr="00A71326">
              <w:rPr>
                <w:spacing w:val="-4"/>
                <w:sz w:val="20"/>
                <w:lang w:val="ru-RU"/>
              </w:rPr>
              <w:t>підхід)</w:t>
            </w:r>
          </w:p>
        </w:tc>
        <w:tc>
          <w:tcPr>
            <w:tcW w:w="6352" w:type="dxa"/>
          </w:tcPr>
          <w:p w:rsidR="007C6FEF" w:rsidRPr="00A71326" w:rsidRDefault="008A5EDA">
            <w:pPr>
              <w:pStyle w:val="TableParagraph"/>
              <w:spacing w:before="22" w:line="276" w:lineRule="auto"/>
              <w:ind w:left="107" w:right="102"/>
              <w:jc w:val="both"/>
              <w:rPr>
                <w:sz w:val="20"/>
                <w:lang w:val="ru-RU"/>
              </w:rPr>
            </w:pPr>
            <w:r w:rsidRPr="00A71326">
              <w:rPr>
                <w:spacing w:val="-2"/>
                <w:sz w:val="20"/>
                <w:lang w:val="ru-RU"/>
              </w:rPr>
              <w:t>Ця</w:t>
            </w:r>
            <w:r w:rsidRPr="00A71326">
              <w:rPr>
                <w:spacing w:val="-9"/>
                <w:sz w:val="20"/>
                <w:lang w:val="ru-RU"/>
              </w:rPr>
              <w:t xml:space="preserve"> </w:t>
            </w:r>
            <w:r w:rsidRPr="00A71326">
              <w:rPr>
                <w:spacing w:val="-2"/>
                <w:sz w:val="20"/>
                <w:lang w:val="ru-RU"/>
              </w:rPr>
              <w:t>концепція</w:t>
            </w:r>
            <w:r w:rsidRPr="00A71326">
              <w:rPr>
                <w:spacing w:val="-11"/>
                <w:sz w:val="20"/>
                <w:lang w:val="ru-RU"/>
              </w:rPr>
              <w:t xml:space="preserve"> </w:t>
            </w:r>
            <w:r w:rsidRPr="00A71326">
              <w:rPr>
                <w:spacing w:val="-2"/>
                <w:sz w:val="20"/>
                <w:lang w:val="ru-RU"/>
              </w:rPr>
              <w:t>бере</w:t>
            </w:r>
            <w:r w:rsidRPr="00A71326">
              <w:rPr>
                <w:spacing w:val="-9"/>
                <w:sz w:val="20"/>
                <w:lang w:val="ru-RU"/>
              </w:rPr>
              <w:t xml:space="preserve"> </w:t>
            </w:r>
            <w:r w:rsidRPr="00A71326">
              <w:rPr>
                <w:spacing w:val="-2"/>
                <w:sz w:val="20"/>
                <w:lang w:val="ru-RU"/>
              </w:rPr>
              <w:t>початок</w:t>
            </w:r>
            <w:r w:rsidRPr="00A71326">
              <w:rPr>
                <w:spacing w:val="-10"/>
                <w:sz w:val="20"/>
                <w:lang w:val="ru-RU"/>
              </w:rPr>
              <w:t xml:space="preserve"> </w:t>
            </w:r>
            <w:r w:rsidRPr="00A71326">
              <w:rPr>
                <w:spacing w:val="-2"/>
                <w:sz w:val="20"/>
                <w:lang w:val="ru-RU"/>
              </w:rPr>
              <w:t>із</w:t>
            </w:r>
            <w:r w:rsidRPr="00A71326">
              <w:rPr>
                <w:spacing w:val="-8"/>
                <w:sz w:val="20"/>
                <w:lang w:val="ru-RU"/>
              </w:rPr>
              <w:t xml:space="preserve"> </w:t>
            </w:r>
            <w:r w:rsidRPr="00A71326">
              <w:rPr>
                <w:spacing w:val="-2"/>
                <w:sz w:val="20"/>
                <w:lang w:val="ru-RU"/>
              </w:rPr>
              <w:t>робіт</w:t>
            </w:r>
            <w:r w:rsidRPr="00A71326">
              <w:rPr>
                <w:spacing w:val="-11"/>
                <w:sz w:val="20"/>
                <w:lang w:val="ru-RU"/>
              </w:rPr>
              <w:t xml:space="preserve"> </w:t>
            </w:r>
            <w:r w:rsidRPr="00A71326">
              <w:rPr>
                <w:spacing w:val="-2"/>
                <w:sz w:val="20"/>
                <w:lang w:val="ru-RU"/>
              </w:rPr>
              <w:t>Адама</w:t>
            </w:r>
            <w:r w:rsidRPr="00A71326">
              <w:rPr>
                <w:spacing w:val="-10"/>
                <w:sz w:val="20"/>
                <w:lang w:val="ru-RU"/>
              </w:rPr>
              <w:t xml:space="preserve"> </w:t>
            </w:r>
            <w:r w:rsidRPr="00A71326">
              <w:rPr>
                <w:spacing w:val="-2"/>
                <w:sz w:val="20"/>
                <w:lang w:val="ru-RU"/>
              </w:rPr>
              <w:t>Сміта</w:t>
            </w:r>
            <w:r w:rsidRPr="00A71326">
              <w:rPr>
                <w:spacing w:val="-9"/>
                <w:sz w:val="20"/>
                <w:lang w:val="ru-RU"/>
              </w:rPr>
              <w:t xml:space="preserve"> </w:t>
            </w:r>
            <w:r w:rsidRPr="00A71326">
              <w:rPr>
                <w:spacing w:val="-2"/>
                <w:sz w:val="20"/>
                <w:lang w:val="ru-RU"/>
              </w:rPr>
              <w:t>й</w:t>
            </w:r>
            <w:r w:rsidRPr="00A71326">
              <w:rPr>
                <w:spacing w:val="-9"/>
                <w:sz w:val="20"/>
                <w:lang w:val="ru-RU"/>
              </w:rPr>
              <w:t xml:space="preserve"> </w:t>
            </w:r>
            <w:r w:rsidRPr="00A71326">
              <w:rPr>
                <w:spacing w:val="-2"/>
                <w:sz w:val="20"/>
                <w:lang w:val="ru-RU"/>
              </w:rPr>
              <w:t>Давида</w:t>
            </w:r>
            <w:r w:rsidRPr="00A71326">
              <w:rPr>
                <w:spacing w:val="-10"/>
                <w:sz w:val="20"/>
                <w:lang w:val="ru-RU"/>
              </w:rPr>
              <w:t xml:space="preserve"> </w:t>
            </w:r>
            <w:r w:rsidRPr="00A71326">
              <w:rPr>
                <w:spacing w:val="-2"/>
                <w:sz w:val="20"/>
                <w:lang w:val="ru-RU"/>
              </w:rPr>
              <w:t xml:space="preserve">Рікардо. </w:t>
            </w:r>
            <w:r w:rsidRPr="00A71326">
              <w:rPr>
                <w:sz w:val="20"/>
                <w:lang w:val="ru-RU"/>
              </w:rPr>
              <w:t>Згідно</w:t>
            </w:r>
            <w:r w:rsidRPr="00A71326">
              <w:rPr>
                <w:spacing w:val="-10"/>
                <w:sz w:val="20"/>
                <w:lang w:val="ru-RU"/>
              </w:rPr>
              <w:t xml:space="preserve"> </w:t>
            </w:r>
            <w:r w:rsidRPr="00A71326">
              <w:rPr>
                <w:sz w:val="20"/>
                <w:lang w:val="ru-RU"/>
              </w:rPr>
              <w:t>з</w:t>
            </w:r>
            <w:r w:rsidRPr="00A71326">
              <w:rPr>
                <w:spacing w:val="-8"/>
                <w:sz w:val="20"/>
                <w:lang w:val="ru-RU"/>
              </w:rPr>
              <w:t xml:space="preserve"> </w:t>
            </w:r>
            <w:r w:rsidRPr="00A71326">
              <w:rPr>
                <w:sz w:val="20"/>
                <w:lang w:val="ru-RU"/>
              </w:rPr>
              <w:t>нею,</w:t>
            </w:r>
            <w:r w:rsidRPr="00A71326">
              <w:rPr>
                <w:spacing w:val="-11"/>
                <w:sz w:val="20"/>
                <w:lang w:val="ru-RU"/>
              </w:rPr>
              <w:t xml:space="preserve"> </w:t>
            </w:r>
            <w:r w:rsidRPr="00A71326">
              <w:rPr>
                <w:sz w:val="20"/>
                <w:lang w:val="ru-RU"/>
              </w:rPr>
              <w:t>конкурентоспроможність</w:t>
            </w:r>
            <w:r w:rsidRPr="00A71326">
              <w:rPr>
                <w:spacing w:val="-11"/>
                <w:sz w:val="20"/>
                <w:lang w:val="ru-RU"/>
              </w:rPr>
              <w:t xml:space="preserve"> </w:t>
            </w:r>
            <w:r w:rsidRPr="00A71326">
              <w:rPr>
                <w:sz w:val="20"/>
                <w:lang w:val="ru-RU"/>
              </w:rPr>
              <w:t>зумовлюється</w:t>
            </w:r>
            <w:r w:rsidRPr="00A71326">
              <w:rPr>
                <w:spacing w:val="-10"/>
                <w:sz w:val="20"/>
                <w:lang w:val="ru-RU"/>
              </w:rPr>
              <w:t xml:space="preserve"> </w:t>
            </w:r>
            <w:r w:rsidRPr="00A71326">
              <w:rPr>
                <w:sz w:val="20"/>
                <w:lang w:val="ru-RU"/>
              </w:rPr>
              <w:t>наявністю</w:t>
            </w:r>
            <w:r w:rsidRPr="00A71326">
              <w:rPr>
                <w:spacing w:val="-11"/>
                <w:sz w:val="20"/>
                <w:lang w:val="ru-RU"/>
              </w:rPr>
              <w:t xml:space="preserve"> </w:t>
            </w:r>
            <w:r w:rsidRPr="00A71326">
              <w:rPr>
                <w:sz w:val="20"/>
                <w:lang w:val="ru-RU"/>
              </w:rPr>
              <w:t>й ефективністю використання виробничих факторів: праця, земля, капітал, підприємницькі здібності. Підприємство, що має кращий доступ</w:t>
            </w:r>
            <w:r w:rsidRPr="00A71326">
              <w:rPr>
                <w:spacing w:val="74"/>
                <w:w w:val="150"/>
                <w:sz w:val="20"/>
                <w:lang w:val="ru-RU"/>
              </w:rPr>
              <w:t xml:space="preserve"> </w:t>
            </w:r>
            <w:r w:rsidRPr="00A71326">
              <w:rPr>
                <w:sz w:val="20"/>
                <w:lang w:val="ru-RU"/>
              </w:rPr>
              <w:t>до</w:t>
            </w:r>
            <w:r w:rsidRPr="00A71326">
              <w:rPr>
                <w:spacing w:val="75"/>
                <w:w w:val="150"/>
                <w:sz w:val="20"/>
                <w:lang w:val="ru-RU"/>
              </w:rPr>
              <w:t xml:space="preserve"> </w:t>
            </w:r>
            <w:r w:rsidRPr="00A71326">
              <w:rPr>
                <w:sz w:val="20"/>
                <w:lang w:val="ru-RU"/>
              </w:rPr>
              <w:t>ресурсів</w:t>
            </w:r>
            <w:r w:rsidRPr="00A71326">
              <w:rPr>
                <w:spacing w:val="74"/>
                <w:w w:val="150"/>
                <w:sz w:val="20"/>
                <w:lang w:val="ru-RU"/>
              </w:rPr>
              <w:t xml:space="preserve"> </w:t>
            </w:r>
            <w:r w:rsidRPr="00A71326">
              <w:rPr>
                <w:sz w:val="20"/>
                <w:lang w:val="ru-RU"/>
              </w:rPr>
              <w:t>або</w:t>
            </w:r>
            <w:r w:rsidRPr="00A71326">
              <w:rPr>
                <w:spacing w:val="75"/>
                <w:w w:val="150"/>
                <w:sz w:val="20"/>
                <w:lang w:val="ru-RU"/>
              </w:rPr>
              <w:t xml:space="preserve"> </w:t>
            </w:r>
            <w:r w:rsidRPr="00A71326">
              <w:rPr>
                <w:sz w:val="20"/>
                <w:lang w:val="ru-RU"/>
              </w:rPr>
              <w:t>використовує</w:t>
            </w:r>
            <w:r w:rsidRPr="00A71326">
              <w:rPr>
                <w:spacing w:val="74"/>
                <w:w w:val="150"/>
                <w:sz w:val="20"/>
                <w:lang w:val="ru-RU"/>
              </w:rPr>
              <w:t xml:space="preserve"> </w:t>
            </w:r>
            <w:r w:rsidRPr="00A71326">
              <w:rPr>
                <w:sz w:val="20"/>
                <w:lang w:val="ru-RU"/>
              </w:rPr>
              <w:t>їх</w:t>
            </w:r>
            <w:r w:rsidRPr="00A71326">
              <w:rPr>
                <w:spacing w:val="74"/>
                <w:w w:val="150"/>
                <w:sz w:val="20"/>
                <w:lang w:val="ru-RU"/>
              </w:rPr>
              <w:t xml:space="preserve"> </w:t>
            </w:r>
            <w:r w:rsidRPr="00A71326">
              <w:rPr>
                <w:sz w:val="20"/>
                <w:lang w:val="ru-RU"/>
              </w:rPr>
              <w:t>ефективніше,</w:t>
            </w:r>
            <w:r w:rsidRPr="00A71326">
              <w:rPr>
                <w:spacing w:val="75"/>
                <w:w w:val="150"/>
                <w:sz w:val="20"/>
                <w:lang w:val="ru-RU"/>
              </w:rPr>
              <w:t xml:space="preserve"> </w:t>
            </w:r>
            <w:r w:rsidRPr="00A71326">
              <w:rPr>
                <w:spacing w:val="-5"/>
                <w:sz w:val="20"/>
                <w:lang w:val="ru-RU"/>
              </w:rPr>
              <w:t>має</w:t>
            </w:r>
          </w:p>
          <w:p w:rsidR="007C6FEF" w:rsidRDefault="008A5EDA">
            <w:pPr>
              <w:pStyle w:val="TableParagraph"/>
              <w:spacing w:before="4" w:line="219" w:lineRule="exact"/>
              <w:ind w:left="107"/>
              <w:jc w:val="both"/>
              <w:rPr>
                <w:sz w:val="20"/>
              </w:rPr>
            </w:pPr>
            <w:r>
              <w:rPr>
                <w:sz w:val="20"/>
              </w:rPr>
              <w:t>конкурентну</w:t>
            </w:r>
            <w:r>
              <w:rPr>
                <w:spacing w:val="-7"/>
                <w:sz w:val="20"/>
              </w:rPr>
              <w:t xml:space="preserve"> </w:t>
            </w:r>
            <w:r>
              <w:rPr>
                <w:spacing w:val="-2"/>
                <w:sz w:val="20"/>
              </w:rPr>
              <w:t>перевагу</w:t>
            </w:r>
          </w:p>
        </w:tc>
      </w:tr>
      <w:tr w:rsidR="007C6FEF">
        <w:trPr>
          <w:trHeight w:val="1305"/>
        </w:trPr>
        <w:tc>
          <w:tcPr>
            <w:tcW w:w="1927" w:type="dxa"/>
          </w:tcPr>
          <w:p w:rsidR="007C6FEF" w:rsidRPr="00A71326" w:rsidRDefault="008A5EDA">
            <w:pPr>
              <w:pStyle w:val="TableParagraph"/>
              <w:tabs>
                <w:tab w:val="left" w:pos="582"/>
                <w:tab w:val="left" w:pos="1179"/>
              </w:tabs>
              <w:spacing w:before="22" w:line="276" w:lineRule="auto"/>
              <w:ind w:left="107" w:right="95"/>
              <w:jc w:val="left"/>
              <w:rPr>
                <w:sz w:val="20"/>
                <w:lang w:val="ru-RU"/>
              </w:rPr>
            </w:pPr>
            <w:r w:rsidRPr="00A71326">
              <w:rPr>
                <w:spacing w:val="-6"/>
                <w:sz w:val="20"/>
                <w:lang w:val="ru-RU"/>
              </w:rPr>
              <w:t>2.</w:t>
            </w:r>
            <w:r w:rsidRPr="00A71326">
              <w:rPr>
                <w:sz w:val="20"/>
                <w:lang w:val="ru-RU"/>
              </w:rPr>
              <w:tab/>
            </w:r>
            <w:r w:rsidRPr="00A71326">
              <w:rPr>
                <w:spacing w:val="-2"/>
                <w:sz w:val="20"/>
                <w:lang w:val="ru-RU"/>
              </w:rPr>
              <w:t>Неокласична теорія</w:t>
            </w:r>
            <w:r w:rsidRPr="00A71326">
              <w:rPr>
                <w:sz w:val="20"/>
                <w:lang w:val="ru-RU"/>
              </w:rPr>
              <w:tab/>
            </w:r>
            <w:r w:rsidRPr="00A71326">
              <w:rPr>
                <w:spacing w:val="-2"/>
                <w:sz w:val="20"/>
                <w:lang w:val="ru-RU"/>
              </w:rPr>
              <w:t>(теорія досконалої конкуренції)</w:t>
            </w:r>
          </w:p>
        </w:tc>
        <w:tc>
          <w:tcPr>
            <w:tcW w:w="6352" w:type="dxa"/>
          </w:tcPr>
          <w:p w:rsidR="007C6FEF" w:rsidRPr="00A71326" w:rsidRDefault="008A5EDA">
            <w:pPr>
              <w:pStyle w:val="TableParagraph"/>
              <w:spacing w:before="22" w:line="276" w:lineRule="auto"/>
              <w:ind w:left="107" w:right="102"/>
              <w:jc w:val="both"/>
              <w:rPr>
                <w:sz w:val="20"/>
                <w:lang w:val="ru-RU"/>
              </w:rPr>
            </w:pPr>
            <w:r w:rsidRPr="00A71326">
              <w:rPr>
                <w:sz w:val="20"/>
                <w:lang w:val="ru-RU"/>
              </w:rPr>
              <w:t>В межах цієї теорії конкурентоспроможність базується на здатності підприємства мінімізувати витрати й максимізувати прибуток</w:t>
            </w:r>
            <w:r w:rsidRPr="00A71326">
              <w:rPr>
                <w:spacing w:val="-13"/>
                <w:sz w:val="20"/>
                <w:lang w:val="ru-RU"/>
              </w:rPr>
              <w:t xml:space="preserve"> </w:t>
            </w:r>
            <w:r w:rsidRPr="00A71326">
              <w:rPr>
                <w:sz w:val="20"/>
                <w:lang w:val="ru-RU"/>
              </w:rPr>
              <w:t>у</w:t>
            </w:r>
            <w:r w:rsidRPr="00A71326">
              <w:rPr>
                <w:spacing w:val="-11"/>
                <w:sz w:val="20"/>
                <w:lang w:val="ru-RU"/>
              </w:rPr>
              <w:t xml:space="preserve"> </w:t>
            </w:r>
            <w:r w:rsidRPr="00A71326">
              <w:rPr>
                <w:sz w:val="20"/>
                <w:lang w:val="ru-RU"/>
              </w:rPr>
              <w:t>ситуації</w:t>
            </w:r>
            <w:r w:rsidRPr="00A71326">
              <w:rPr>
                <w:spacing w:val="-12"/>
                <w:sz w:val="20"/>
                <w:lang w:val="ru-RU"/>
              </w:rPr>
              <w:t xml:space="preserve"> </w:t>
            </w:r>
            <w:r w:rsidRPr="00A71326">
              <w:rPr>
                <w:sz w:val="20"/>
                <w:lang w:val="ru-RU"/>
              </w:rPr>
              <w:t>досконалого</w:t>
            </w:r>
            <w:r w:rsidRPr="00A71326">
              <w:rPr>
                <w:spacing w:val="-12"/>
                <w:sz w:val="20"/>
                <w:lang w:val="ru-RU"/>
              </w:rPr>
              <w:t xml:space="preserve"> </w:t>
            </w:r>
            <w:r w:rsidRPr="00A71326">
              <w:rPr>
                <w:sz w:val="20"/>
                <w:lang w:val="ru-RU"/>
              </w:rPr>
              <w:t>ринку.</w:t>
            </w:r>
            <w:r w:rsidRPr="00A71326">
              <w:rPr>
                <w:spacing w:val="-13"/>
                <w:sz w:val="20"/>
                <w:lang w:val="ru-RU"/>
              </w:rPr>
              <w:t xml:space="preserve"> </w:t>
            </w:r>
            <w:r w:rsidRPr="00A71326">
              <w:rPr>
                <w:sz w:val="20"/>
                <w:lang w:val="ru-RU"/>
              </w:rPr>
              <w:t>Лідерство</w:t>
            </w:r>
            <w:r w:rsidRPr="00A71326">
              <w:rPr>
                <w:spacing w:val="-12"/>
                <w:sz w:val="20"/>
                <w:lang w:val="ru-RU"/>
              </w:rPr>
              <w:t xml:space="preserve"> </w:t>
            </w:r>
            <w:r w:rsidRPr="00A71326">
              <w:rPr>
                <w:sz w:val="20"/>
                <w:lang w:val="ru-RU"/>
              </w:rPr>
              <w:t xml:space="preserve">забезпечується </w:t>
            </w:r>
            <w:r w:rsidRPr="00A71326">
              <w:rPr>
                <w:spacing w:val="-2"/>
                <w:sz w:val="20"/>
                <w:lang w:val="ru-RU"/>
              </w:rPr>
              <w:t>за</w:t>
            </w:r>
            <w:r w:rsidRPr="00A71326">
              <w:rPr>
                <w:spacing w:val="-8"/>
                <w:sz w:val="20"/>
                <w:lang w:val="ru-RU"/>
              </w:rPr>
              <w:t xml:space="preserve"> </w:t>
            </w:r>
            <w:r w:rsidRPr="00A71326">
              <w:rPr>
                <w:spacing w:val="-2"/>
                <w:sz w:val="20"/>
                <w:lang w:val="ru-RU"/>
              </w:rPr>
              <w:t>рахунок</w:t>
            </w:r>
            <w:r w:rsidRPr="00A71326">
              <w:rPr>
                <w:spacing w:val="-7"/>
                <w:sz w:val="20"/>
                <w:lang w:val="ru-RU"/>
              </w:rPr>
              <w:t xml:space="preserve"> </w:t>
            </w:r>
            <w:r w:rsidRPr="00A71326">
              <w:rPr>
                <w:spacing w:val="-2"/>
                <w:sz w:val="20"/>
                <w:lang w:val="ru-RU"/>
              </w:rPr>
              <w:t>економії</w:t>
            </w:r>
            <w:r w:rsidRPr="00A71326">
              <w:rPr>
                <w:spacing w:val="-6"/>
                <w:sz w:val="20"/>
                <w:lang w:val="ru-RU"/>
              </w:rPr>
              <w:t xml:space="preserve"> </w:t>
            </w:r>
            <w:r w:rsidRPr="00A71326">
              <w:rPr>
                <w:spacing w:val="-2"/>
                <w:sz w:val="20"/>
                <w:lang w:val="ru-RU"/>
              </w:rPr>
              <w:t>на</w:t>
            </w:r>
            <w:r w:rsidRPr="00A71326">
              <w:rPr>
                <w:spacing w:val="-8"/>
                <w:sz w:val="20"/>
                <w:lang w:val="ru-RU"/>
              </w:rPr>
              <w:t xml:space="preserve"> </w:t>
            </w:r>
            <w:r w:rsidRPr="00A71326">
              <w:rPr>
                <w:spacing w:val="-2"/>
                <w:sz w:val="20"/>
                <w:lang w:val="ru-RU"/>
              </w:rPr>
              <w:t>масштабі,</w:t>
            </w:r>
            <w:r w:rsidRPr="00A71326">
              <w:rPr>
                <w:spacing w:val="-6"/>
                <w:sz w:val="20"/>
                <w:lang w:val="ru-RU"/>
              </w:rPr>
              <w:t xml:space="preserve"> </w:t>
            </w:r>
            <w:r w:rsidRPr="00A71326">
              <w:rPr>
                <w:spacing w:val="-2"/>
                <w:sz w:val="20"/>
                <w:lang w:val="ru-RU"/>
              </w:rPr>
              <w:t>ефективного</w:t>
            </w:r>
            <w:r w:rsidRPr="00A71326">
              <w:rPr>
                <w:spacing w:val="-6"/>
                <w:sz w:val="20"/>
                <w:lang w:val="ru-RU"/>
              </w:rPr>
              <w:t xml:space="preserve"> </w:t>
            </w:r>
            <w:r w:rsidRPr="00A71326">
              <w:rPr>
                <w:spacing w:val="-2"/>
                <w:sz w:val="20"/>
                <w:lang w:val="ru-RU"/>
              </w:rPr>
              <w:t>розподілу</w:t>
            </w:r>
            <w:r w:rsidRPr="00A71326">
              <w:rPr>
                <w:spacing w:val="-7"/>
                <w:sz w:val="20"/>
                <w:lang w:val="ru-RU"/>
              </w:rPr>
              <w:t xml:space="preserve"> </w:t>
            </w:r>
            <w:r w:rsidRPr="00A71326">
              <w:rPr>
                <w:spacing w:val="-2"/>
                <w:sz w:val="20"/>
                <w:lang w:val="ru-RU"/>
              </w:rPr>
              <w:t>ресурсів,</w:t>
            </w:r>
          </w:p>
          <w:p w:rsidR="007C6FEF" w:rsidRDefault="008A5EDA">
            <w:pPr>
              <w:pStyle w:val="TableParagraph"/>
              <w:spacing w:before="3" w:line="219" w:lineRule="exact"/>
              <w:ind w:left="107"/>
              <w:jc w:val="left"/>
              <w:rPr>
                <w:sz w:val="20"/>
              </w:rPr>
            </w:pPr>
            <w:r>
              <w:rPr>
                <w:spacing w:val="-2"/>
                <w:w w:val="105"/>
                <w:sz w:val="20"/>
              </w:rPr>
              <w:t>інновацій</w:t>
            </w:r>
          </w:p>
        </w:tc>
      </w:tr>
      <w:tr w:rsidR="007C6FEF">
        <w:trPr>
          <w:trHeight w:val="1826"/>
        </w:trPr>
        <w:tc>
          <w:tcPr>
            <w:tcW w:w="1927" w:type="dxa"/>
          </w:tcPr>
          <w:p w:rsidR="007C6FEF" w:rsidRPr="00A71326" w:rsidRDefault="008A5EDA">
            <w:pPr>
              <w:pStyle w:val="TableParagraph"/>
              <w:tabs>
                <w:tab w:val="left" w:pos="1218"/>
              </w:tabs>
              <w:spacing w:before="22"/>
              <w:ind w:left="107"/>
              <w:jc w:val="left"/>
              <w:rPr>
                <w:sz w:val="20"/>
                <w:lang w:val="ru-RU"/>
              </w:rPr>
            </w:pPr>
            <w:r w:rsidRPr="00A71326">
              <w:rPr>
                <w:spacing w:val="-5"/>
                <w:sz w:val="20"/>
                <w:lang w:val="ru-RU"/>
              </w:rPr>
              <w:t>3.</w:t>
            </w:r>
            <w:r w:rsidRPr="00A71326">
              <w:rPr>
                <w:sz w:val="20"/>
                <w:lang w:val="ru-RU"/>
              </w:rPr>
              <w:tab/>
            </w:r>
            <w:r w:rsidRPr="00A71326">
              <w:rPr>
                <w:spacing w:val="-2"/>
                <w:sz w:val="20"/>
                <w:lang w:val="ru-RU"/>
              </w:rPr>
              <w:t>Теорія</w:t>
            </w:r>
          </w:p>
          <w:p w:rsidR="007C6FEF" w:rsidRPr="00A71326" w:rsidRDefault="008A5EDA">
            <w:pPr>
              <w:pStyle w:val="TableParagraph"/>
              <w:spacing w:before="35" w:line="276" w:lineRule="auto"/>
              <w:ind w:left="107" w:right="95"/>
              <w:jc w:val="left"/>
              <w:rPr>
                <w:sz w:val="20"/>
                <w:lang w:val="ru-RU"/>
              </w:rPr>
            </w:pPr>
            <w:r w:rsidRPr="00A71326">
              <w:rPr>
                <w:spacing w:val="-2"/>
                <w:sz w:val="20"/>
                <w:lang w:val="ru-RU"/>
              </w:rPr>
              <w:t>конкурентних переваг</w:t>
            </w:r>
          </w:p>
          <w:p w:rsidR="007C6FEF" w:rsidRPr="00A71326" w:rsidRDefault="008A5EDA">
            <w:pPr>
              <w:pStyle w:val="TableParagraph"/>
              <w:ind w:left="107"/>
              <w:jc w:val="left"/>
              <w:rPr>
                <w:sz w:val="20"/>
                <w:lang w:val="ru-RU"/>
              </w:rPr>
            </w:pPr>
            <w:r w:rsidRPr="00A71326">
              <w:rPr>
                <w:sz w:val="20"/>
                <w:lang w:val="ru-RU"/>
              </w:rPr>
              <w:t>М.</w:t>
            </w:r>
            <w:r w:rsidRPr="00A71326">
              <w:rPr>
                <w:spacing w:val="-4"/>
                <w:sz w:val="20"/>
                <w:lang w:val="ru-RU"/>
              </w:rPr>
              <w:t xml:space="preserve"> </w:t>
            </w:r>
            <w:r w:rsidRPr="00A71326">
              <w:rPr>
                <w:spacing w:val="-2"/>
                <w:sz w:val="20"/>
                <w:lang w:val="ru-RU"/>
              </w:rPr>
              <w:t>Портера</w:t>
            </w:r>
          </w:p>
        </w:tc>
        <w:tc>
          <w:tcPr>
            <w:tcW w:w="6352" w:type="dxa"/>
          </w:tcPr>
          <w:p w:rsidR="007C6FEF" w:rsidRPr="00A71326" w:rsidRDefault="008A5EDA">
            <w:pPr>
              <w:pStyle w:val="TableParagraph"/>
              <w:spacing w:before="22" w:line="276" w:lineRule="auto"/>
              <w:ind w:left="107" w:right="94"/>
              <w:jc w:val="both"/>
              <w:rPr>
                <w:sz w:val="20"/>
                <w:lang w:val="ru-RU"/>
              </w:rPr>
            </w:pPr>
            <w:r w:rsidRPr="00A71326">
              <w:rPr>
                <w:sz w:val="20"/>
                <w:lang w:val="ru-RU"/>
              </w:rPr>
              <w:t xml:space="preserve">Майкл Портер у своїй класичній моделі «П’ять сил конкуренції» пропонує розглядати конкурентоспроможність як результат унікальної позиції підприємства на ринку. Основні стратегії: </w:t>
            </w:r>
            <w:r w:rsidRPr="00A71326">
              <w:rPr>
                <w:spacing w:val="-2"/>
                <w:sz w:val="20"/>
                <w:lang w:val="ru-RU"/>
              </w:rPr>
              <w:t>лідерство</w:t>
            </w:r>
            <w:r w:rsidRPr="00A71326">
              <w:rPr>
                <w:spacing w:val="-6"/>
                <w:sz w:val="20"/>
                <w:lang w:val="ru-RU"/>
              </w:rPr>
              <w:t xml:space="preserve"> </w:t>
            </w:r>
            <w:r w:rsidRPr="00A71326">
              <w:rPr>
                <w:spacing w:val="-2"/>
                <w:sz w:val="20"/>
                <w:lang w:val="ru-RU"/>
              </w:rPr>
              <w:t>за</w:t>
            </w:r>
            <w:r w:rsidRPr="00A71326">
              <w:rPr>
                <w:spacing w:val="-5"/>
                <w:sz w:val="20"/>
                <w:lang w:val="ru-RU"/>
              </w:rPr>
              <w:t xml:space="preserve"> </w:t>
            </w:r>
            <w:r w:rsidRPr="00A71326">
              <w:rPr>
                <w:spacing w:val="-2"/>
                <w:sz w:val="20"/>
                <w:lang w:val="ru-RU"/>
              </w:rPr>
              <w:t>витратами,</w:t>
            </w:r>
            <w:r w:rsidRPr="00A71326">
              <w:rPr>
                <w:spacing w:val="-4"/>
                <w:sz w:val="20"/>
                <w:lang w:val="ru-RU"/>
              </w:rPr>
              <w:t xml:space="preserve"> </w:t>
            </w:r>
            <w:r w:rsidRPr="00A71326">
              <w:rPr>
                <w:spacing w:val="-2"/>
                <w:sz w:val="20"/>
                <w:lang w:val="ru-RU"/>
              </w:rPr>
              <w:t>диференціація,</w:t>
            </w:r>
            <w:r w:rsidRPr="00A71326">
              <w:rPr>
                <w:spacing w:val="-6"/>
                <w:sz w:val="20"/>
                <w:lang w:val="ru-RU"/>
              </w:rPr>
              <w:t xml:space="preserve"> </w:t>
            </w:r>
            <w:r w:rsidRPr="00A71326">
              <w:rPr>
                <w:spacing w:val="-2"/>
                <w:sz w:val="20"/>
                <w:lang w:val="ru-RU"/>
              </w:rPr>
              <w:t>фокусування</w:t>
            </w:r>
            <w:r w:rsidRPr="00A71326">
              <w:rPr>
                <w:spacing w:val="-6"/>
                <w:sz w:val="20"/>
                <w:lang w:val="ru-RU"/>
              </w:rPr>
              <w:t xml:space="preserve"> </w:t>
            </w:r>
            <w:r w:rsidRPr="00A71326">
              <w:rPr>
                <w:spacing w:val="-2"/>
                <w:sz w:val="20"/>
                <w:lang w:val="ru-RU"/>
              </w:rPr>
              <w:t xml:space="preserve">(нішування). </w:t>
            </w:r>
            <w:r w:rsidRPr="00A71326">
              <w:rPr>
                <w:sz w:val="20"/>
                <w:lang w:val="ru-RU"/>
              </w:rPr>
              <w:t>Ринок і галузь розглядаються як конкуренція між фірмами, покупцями,</w:t>
            </w:r>
            <w:r w:rsidRPr="00A71326">
              <w:rPr>
                <w:spacing w:val="53"/>
                <w:w w:val="150"/>
                <w:sz w:val="20"/>
                <w:lang w:val="ru-RU"/>
              </w:rPr>
              <w:t xml:space="preserve">  </w:t>
            </w:r>
            <w:r w:rsidRPr="00A71326">
              <w:rPr>
                <w:sz w:val="20"/>
                <w:lang w:val="ru-RU"/>
              </w:rPr>
              <w:t>постачальниками,</w:t>
            </w:r>
            <w:r w:rsidRPr="00A71326">
              <w:rPr>
                <w:spacing w:val="53"/>
                <w:w w:val="150"/>
                <w:sz w:val="20"/>
                <w:lang w:val="ru-RU"/>
              </w:rPr>
              <w:t xml:space="preserve">  </w:t>
            </w:r>
            <w:r w:rsidRPr="00A71326">
              <w:rPr>
                <w:sz w:val="20"/>
                <w:lang w:val="ru-RU"/>
              </w:rPr>
              <w:t>конкурентами-новачками</w:t>
            </w:r>
            <w:r w:rsidRPr="00A71326">
              <w:rPr>
                <w:spacing w:val="54"/>
                <w:w w:val="150"/>
                <w:sz w:val="20"/>
                <w:lang w:val="ru-RU"/>
              </w:rPr>
              <w:t xml:space="preserve">  </w:t>
            </w:r>
            <w:r w:rsidRPr="00A71326">
              <w:rPr>
                <w:spacing w:val="-10"/>
                <w:sz w:val="20"/>
                <w:lang w:val="ru-RU"/>
              </w:rPr>
              <w:t>й</w:t>
            </w:r>
          </w:p>
          <w:p w:rsidR="007C6FEF" w:rsidRDefault="008A5EDA">
            <w:pPr>
              <w:pStyle w:val="TableParagraph"/>
              <w:spacing w:before="2" w:line="219" w:lineRule="exact"/>
              <w:ind w:left="107"/>
              <w:jc w:val="left"/>
              <w:rPr>
                <w:sz w:val="20"/>
              </w:rPr>
            </w:pPr>
            <w:r>
              <w:rPr>
                <w:spacing w:val="-6"/>
                <w:sz w:val="20"/>
              </w:rPr>
              <w:t>товарами-</w:t>
            </w:r>
            <w:r>
              <w:rPr>
                <w:spacing w:val="-2"/>
                <w:sz w:val="20"/>
              </w:rPr>
              <w:t>замінниками</w:t>
            </w:r>
          </w:p>
        </w:tc>
      </w:tr>
      <w:tr w:rsidR="007C6FEF">
        <w:trPr>
          <w:trHeight w:val="1305"/>
        </w:trPr>
        <w:tc>
          <w:tcPr>
            <w:tcW w:w="1927" w:type="dxa"/>
          </w:tcPr>
          <w:p w:rsidR="007C6FEF" w:rsidRDefault="008A5EDA">
            <w:pPr>
              <w:pStyle w:val="TableParagraph"/>
              <w:spacing w:before="22"/>
              <w:ind w:left="107"/>
              <w:jc w:val="left"/>
              <w:rPr>
                <w:sz w:val="20"/>
              </w:rPr>
            </w:pPr>
            <w:r>
              <w:rPr>
                <w:spacing w:val="-4"/>
                <w:sz w:val="20"/>
              </w:rPr>
              <w:t>4.</w:t>
            </w:r>
            <w:r>
              <w:rPr>
                <w:spacing w:val="-2"/>
                <w:sz w:val="20"/>
              </w:rPr>
              <w:t xml:space="preserve"> </w:t>
            </w:r>
            <w:r>
              <w:rPr>
                <w:spacing w:val="-4"/>
                <w:sz w:val="20"/>
              </w:rPr>
              <w:t>Ресурсна</w:t>
            </w:r>
            <w:r>
              <w:rPr>
                <w:spacing w:val="-2"/>
                <w:sz w:val="20"/>
              </w:rPr>
              <w:t xml:space="preserve"> </w:t>
            </w:r>
            <w:r>
              <w:rPr>
                <w:spacing w:val="-4"/>
                <w:sz w:val="20"/>
              </w:rPr>
              <w:t>теорія</w:t>
            </w:r>
          </w:p>
        </w:tc>
        <w:tc>
          <w:tcPr>
            <w:tcW w:w="6352" w:type="dxa"/>
          </w:tcPr>
          <w:p w:rsidR="007C6FEF" w:rsidRPr="00A71326" w:rsidRDefault="008A5EDA">
            <w:pPr>
              <w:pStyle w:val="TableParagraph"/>
              <w:spacing w:before="22" w:line="278" w:lineRule="auto"/>
              <w:ind w:left="107" w:right="95"/>
              <w:jc w:val="both"/>
              <w:rPr>
                <w:sz w:val="20"/>
                <w:lang w:val="ru-RU"/>
              </w:rPr>
            </w:pPr>
            <w:r>
              <w:rPr>
                <w:sz w:val="20"/>
              </w:rPr>
              <w:t xml:space="preserve">Ця концепція пропонує розглядати підприємство як набір унікальних і важливих ресурсів (матеріальних, нематеріальних, організаційних, інтелектуальних). </w:t>
            </w:r>
            <w:r w:rsidRPr="00A71326">
              <w:rPr>
                <w:sz w:val="20"/>
                <w:lang w:val="ru-RU"/>
              </w:rPr>
              <w:t xml:space="preserve">Конкурентоспроможність </w:t>
            </w:r>
            <w:r w:rsidRPr="00A71326">
              <w:rPr>
                <w:spacing w:val="-4"/>
                <w:sz w:val="20"/>
                <w:lang w:val="ru-RU"/>
              </w:rPr>
              <w:t>базується</w:t>
            </w:r>
            <w:r w:rsidRPr="00A71326">
              <w:rPr>
                <w:spacing w:val="-6"/>
                <w:sz w:val="20"/>
                <w:lang w:val="ru-RU"/>
              </w:rPr>
              <w:t xml:space="preserve"> </w:t>
            </w:r>
            <w:r w:rsidRPr="00A71326">
              <w:rPr>
                <w:spacing w:val="-4"/>
                <w:sz w:val="20"/>
                <w:lang w:val="ru-RU"/>
              </w:rPr>
              <w:t>на тих</w:t>
            </w:r>
            <w:r w:rsidRPr="00A71326">
              <w:rPr>
                <w:spacing w:val="-5"/>
                <w:sz w:val="20"/>
                <w:lang w:val="ru-RU"/>
              </w:rPr>
              <w:t xml:space="preserve"> </w:t>
            </w:r>
            <w:r w:rsidRPr="00A71326">
              <w:rPr>
                <w:spacing w:val="-4"/>
                <w:sz w:val="20"/>
                <w:lang w:val="ru-RU"/>
              </w:rPr>
              <w:t>ресурсах, які є</w:t>
            </w:r>
            <w:r w:rsidRPr="00A71326">
              <w:rPr>
                <w:spacing w:val="-6"/>
                <w:sz w:val="20"/>
                <w:lang w:val="ru-RU"/>
              </w:rPr>
              <w:t xml:space="preserve"> </w:t>
            </w:r>
            <w:r w:rsidRPr="00A71326">
              <w:rPr>
                <w:spacing w:val="-4"/>
                <w:sz w:val="20"/>
                <w:lang w:val="ru-RU"/>
              </w:rPr>
              <w:t>цінними,</w:t>
            </w:r>
            <w:r w:rsidRPr="00A71326">
              <w:rPr>
                <w:spacing w:val="-2"/>
                <w:sz w:val="20"/>
                <w:lang w:val="ru-RU"/>
              </w:rPr>
              <w:t xml:space="preserve"> </w:t>
            </w:r>
            <w:r w:rsidRPr="00A71326">
              <w:rPr>
                <w:spacing w:val="-4"/>
                <w:sz w:val="20"/>
                <w:lang w:val="ru-RU"/>
              </w:rPr>
              <w:t xml:space="preserve">рідкісними, неімітуємими </w:t>
            </w:r>
            <w:r w:rsidRPr="00A71326">
              <w:rPr>
                <w:spacing w:val="-10"/>
                <w:sz w:val="20"/>
                <w:lang w:val="ru-RU"/>
              </w:rPr>
              <w:t>і</w:t>
            </w:r>
          </w:p>
          <w:p w:rsidR="007C6FEF" w:rsidRDefault="008A5EDA">
            <w:pPr>
              <w:pStyle w:val="TableParagraph"/>
              <w:spacing w:line="214" w:lineRule="exact"/>
              <w:ind w:left="107"/>
              <w:jc w:val="both"/>
              <w:rPr>
                <w:sz w:val="20"/>
              </w:rPr>
            </w:pPr>
            <w:r>
              <w:rPr>
                <w:sz w:val="20"/>
              </w:rPr>
              <w:t>не</w:t>
            </w:r>
            <w:r>
              <w:rPr>
                <w:spacing w:val="-7"/>
                <w:sz w:val="20"/>
              </w:rPr>
              <w:t xml:space="preserve"> </w:t>
            </w:r>
            <w:r>
              <w:rPr>
                <w:spacing w:val="-2"/>
                <w:sz w:val="20"/>
              </w:rPr>
              <w:t>замінними</w:t>
            </w:r>
          </w:p>
        </w:tc>
      </w:tr>
      <w:tr w:rsidR="007C6FEF" w:rsidRPr="00A71326">
        <w:trPr>
          <w:trHeight w:val="1566"/>
        </w:trPr>
        <w:tc>
          <w:tcPr>
            <w:tcW w:w="1927" w:type="dxa"/>
          </w:tcPr>
          <w:p w:rsidR="007C6FEF" w:rsidRDefault="008A5EDA">
            <w:pPr>
              <w:pStyle w:val="TableParagraph"/>
              <w:tabs>
                <w:tab w:val="left" w:pos="815"/>
              </w:tabs>
              <w:spacing w:before="22" w:line="278" w:lineRule="auto"/>
              <w:ind w:left="107" w:right="98"/>
              <w:jc w:val="left"/>
              <w:rPr>
                <w:sz w:val="20"/>
              </w:rPr>
            </w:pPr>
            <w:r>
              <w:rPr>
                <w:spacing w:val="-6"/>
                <w:sz w:val="20"/>
              </w:rPr>
              <w:t>5.</w:t>
            </w:r>
            <w:r>
              <w:rPr>
                <w:sz w:val="20"/>
              </w:rPr>
              <w:tab/>
            </w:r>
            <w:r>
              <w:rPr>
                <w:spacing w:val="-2"/>
                <w:sz w:val="20"/>
              </w:rPr>
              <w:t>Динамічна теорія компетенцій</w:t>
            </w:r>
          </w:p>
        </w:tc>
        <w:tc>
          <w:tcPr>
            <w:tcW w:w="6352" w:type="dxa"/>
          </w:tcPr>
          <w:p w:rsidR="007C6FEF" w:rsidRPr="00A71326" w:rsidRDefault="008A5EDA">
            <w:pPr>
              <w:pStyle w:val="TableParagraph"/>
              <w:spacing w:before="22" w:line="276" w:lineRule="auto"/>
              <w:ind w:left="107" w:right="95"/>
              <w:jc w:val="both"/>
              <w:rPr>
                <w:sz w:val="20"/>
                <w:lang w:val="ru-RU"/>
              </w:rPr>
            </w:pPr>
            <w:r w:rsidRPr="00A71326">
              <w:rPr>
                <w:spacing w:val="-4"/>
                <w:sz w:val="20"/>
                <w:lang w:val="ru-RU"/>
              </w:rPr>
              <w:t xml:space="preserve">На сучасному етапі важливим стає не просто володіння ресурсами, </w:t>
            </w:r>
            <w:r w:rsidRPr="00A71326">
              <w:rPr>
                <w:sz w:val="20"/>
                <w:lang w:val="ru-RU"/>
              </w:rPr>
              <w:t>а здатність підприємства до постійних інновацій, адаптації й трансформації</w:t>
            </w:r>
            <w:r w:rsidRPr="00A71326">
              <w:rPr>
                <w:spacing w:val="-12"/>
                <w:sz w:val="20"/>
                <w:lang w:val="ru-RU"/>
              </w:rPr>
              <w:t xml:space="preserve"> </w:t>
            </w:r>
            <w:r w:rsidRPr="00A71326">
              <w:rPr>
                <w:sz w:val="20"/>
                <w:lang w:val="ru-RU"/>
              </w:rPr>
              <w:t>в</w:t>
            </w:r>
            <w:r w:rsidRPr="00A71326">
              <w:rPr>
                <w:spacing w:val="-12"/>
                <w:sz w:val="20"/>
                <w:lang w:val="ru-RU"/>
              </w:rPr>
              <w:t xml:space="preserve"> </w:t>
            </w:r>
            <w:r w:rsidRPr="00A71326">
              <w:rPr>
                <w:sz w:val="20"/>
                <w:lang w:val="ru-RU"/>
              </w:rPr>
              <w:t>умовах</w:t>
            </w:r>
            <w:r w:rsidRPr="00A71326">
              <w:rPr>
                <w:spacing w:val="-13"/>
                <w:sz w:val="20"/>
                <w:lang w:val="ru-RU"/>
              </w:rPr>
              <w:t xml:space="preserve"> </w:t>
            </w:r>
            <w:r w:rsidRPr="00A71326">
              <w:rPr>
                <w:sz w:val="20"/>
                <w:lang w:val="ru-RU"/>
              </w:rPr>
              <w:t>мінливого</w:t>
            </w:r>
            <w:r w:rsidRPr="00A71326">
              <w:rPr>
                <w:spacing w:val="-12"/>
                <w:sz w:val="20"/>
                <w:lang w:val="ru-RU"/>
              </w:rPr>
              <w:t xml:space="preserve"> </w:t>
            </w:r>
            <w:r w:rsidRPr="00A71326">
              <w:rPr>
                <w:sz w:val="20"/>
                <w:lang w:val="ru-RU"/>
              </w:rPr>
              <w:t>ринкового</w:t>
            </w:r>
            <w:r w:rsidRPr="00A71326">
              <w:rPr>
                <w:spacing w:val="-12"/>
                <w:sz w:val="20"/>
                <w:lang w:val="ru-RU"/>
              </w:rPr>
              <w:t xml:space="preserve"> </w:t>
            </w:r>
            <w:r w:rsidRPr="00A71326">
              <w:rPr>
                <w:sz w:val="20"/>
                <w:lang w:val="ru-RU"/>
              </w:rPr>
              <w:t>середовища.</w:t>
            </w:r>
            <w:r w:rsidRPr="00A71326">
              <w:rPr>
                <w:spacing w:val="-12"/>
                <w:sz w:val="20"/>
                <w:lang w:val="ru-RU"/>
              </w:rPr>
              <w:t xml:space="preserve"> </w:t>
            </w:r>
            <w:r w:rsidRPr="00A71326">
              <w:rPr>
                <w:sz w:val="20"/>
                <w:lang w:val="ru-RU"/>
              </w:rPr>
              <w:t xml:space="preserve">Теорія </w:t>
            </w:r>
            <w:r w:rsidRPr="00A71326">
              <w:rPr>
                <w:spacing w:val="-6"/>
                <w:sz w:val="20"/>
                <w:lang w:val="ru-RU"/>
              </w:rPr>
              <w:t>динамічних</w:t>
            </w:r>
            <w:r w:rsidRPr="00A71326">
              <w:rPr>
                <w:spacing w:val="-8"/>
                <w:sz w:val="20"/>
                <w:lang w:val="ru-RU"/>
              </w:rPr>
              <w:t xml:space="preserve"> </w:t>
            </w:r>
            <w:r w:rsidRPr="00A71326">
              <w:rPr>
                <w:spacing w:val="-6"/>
                <w:sz w:val="20"/>
                <w:lang w:val="ru-RU"/>
              </w:rPr>
              <w:t>компетенцій</w:t>
            </w:r>
            <w:r w:rsidRPr="00A71326">
              <w:rPr>
                <w:spacing w:val="-7"/>
                <w:sz w:val="20"/>
                <w:lang w:val="ru-RU"/>
              </w:rPr>
              <w:t xml:space="preserve"> </w:t>
            </w:r>
            <w:r w:rsidRPr="00A71326">
              <w:rPr>
                <w:spacing w:val="-6"/>
                <w:sz w:val="20"/>
                <w:lang w:val="ru-RU"/>
              </w:rPr>
              <w:t>Е.</w:t>
            </w:r>
            <w:r w:rsidRPr="00A71326">
              <w:rPr>
                <w:spacing w:val="-7"/>
                <w:sz w:val="20"/>
                <w:lang w:val="ru-RU"/>
              </w:rPr>
              <w:t xml:space="preserve"> </w:t>
            </w:r>
            <w:r w:rsidRPr="00A71326">
              <w:rPr>
                <w:spacing w:val="-6"/>
                <w:sz w:val="20"/>
                <w:lang w:val="ru-RU"/>
              </w:rPr>
              <w:t>Тісса</w:t>
            </w:r>
            <w:r w:rsidRPr="00A71326">
              <w:rPr>
                <w:spacing w:val="-8"/>
                <w:sz w:val="20"/>
                <w:lang w:val="ru-RU"/>
              </w:rPr>
              <w:t xml:space="preserve"> </w:t>
            </w:r>
            <w:r w:rsidRPr="00A71326">
              <w:rPr>
                <w:spacing w:val="-6"/>
                <w:sz w:val="20"/>
                <w:lang w:val="ru-RU"/>
              </w:rPr>
              <w:t>та</w:t>
            </w:r>
            <w:r w:rsidRPr="00A71326">
              <w:rPr>
                <w:spacing w:val="-7"/>
                <w:sz w:val="20"/>
                <w:lang w:val="ru-RU"/>
              </w:rPr>
              <w:t xml:space="preserve"> </w:t>
            </w:r>
            <w:r w:rsidRPr="00A71326">
              <w:rPr>
                <w:spacing w:val="-6"/>
                <w:sz w:val="20"/>
                <w:lang w:val="ru-RU"/>
              </w:rPr>
              <w:t>Д.</w:t>
            </w:r>
            <w:r w:rsidRPr="00A71326">
              <w:rPr>
                <w:spacing w:val="-7"/>
                <w:sz w:val="20"/>
                <w:lang w:val="ru-RU"/>
              </w:rPr>
              <w:t xml:space="preserve"> </w:t>
            </w:r>
            <w:r w:rsidRPr="00A71326">
              <w:rPr>
                <w:spacing w:val="-6"/>
                <w:sz w:val="20"/>
                <w:lang w:val="ru-RU"/>
              </w:rPr>
              <w:t>Тіса</w:t>
            </w:r>
            <w:r w:rsidRPr="00A71326">
              <w:rPr>
                <w:spacing w:val="-7"/>
                <w:sz w:val="20"/>
                <w:lang w:val="ru-RU"/>
              </w:rPr>
              <w:t xml:space="preserve"> </w:t>
            </w:r>
            <w:r w:rsidRPr="00A71326">
              <w:rPr>
                <w:spacing w:val="-6"/>
                <w:sz w:val="20"/>
                <w:lang w:val="ru-RU"/>
              </w:rPr>
              <w:t>наголошує:</w:t>
            </w:r>
            <w:r w:rsidRPr="00A71326">
              <w:rPr>
                <w:spacing w:val="-8"/>
                <w:sz w:val="20"/>
                <w:lang w:val="ru-RU"/>
              </w:rPr>
              <w:t xml:space="preserve"> </w:t>
            </w:r>
            <w:r w:rsidRPr="00A71326">
              <w:rPr>
                <w:spacing w:val="-6"/>
                <w:sz w:val="20"/>
                <w:lang w:val="ru-RU"/>
              </w:rPr>
              <w:t xml:space="preserve">довгострокова </w:t>
            </w:r>
            <w:r w:rsidRPr="00A71326">
              <w:rPr>
                <w:sz w:val="20"/>
                <w:lang w:val="ru-RU"/>
              </w:rPr>
              <w:t>конкурентоспроможність</w:t>
            </w:r>
            <w:r w:rsidRPr="00A71326">
              <w:rPr>
                <w:spacing w:val="30"/>
                <w:sz w:val="20"/>
                <w:lang w:val="ru-RU"/>
              </w:rPr>
              <w:t xml:space="preserve">  </w:t>
            </w:r>
            <w:r w:rsidRPr="00A71326">
              <w:rPr>
                <w:sz w:val="20"/>
                <w:lang w:val="ru-RU"/>
              </w:rPr>
              <w:t>визначається</w:t>
            </w:r>
            <w:r w:rsidRPr="00A71326">
              <w:rPr>
                <w:spacing w:val="30"/>
                <w:sz w:val="20"/>
                <w:lang w:val="ru-RU"/>
              </w:rPr>
              <w:t xml:space="preserve">  </w:t>
            </w:r>
            <w:r w:rsidRPr="00A71326">
              <w:rPr>
                <w:sz w:val="20"/>
                <w:lang w:val="ru-RU"/>
              </w:rPr>
              <w:t>вмінням</w:t>
            </w:r>
            <w:r w:rsidRPr="00A71326">
              <w:rPr>
                <w:spacing w:val="30"/>
                <w:sz w:val="20"/>
                <w:lang w:val="ru-RU"/>
              </w:rPr>
              <w:t xml:space="preserve">  </w:t>
            </w:r>
            <w:r w:rsidRPr="00A71326">
              <w:rPr>
                <w:spacing w:val="-2"/>
                <w:sz w:val="20"/>
                <w:lang w:val="ru-RU"/>
              </w:rPr>
              <w:t>підприємства</w:t>
            </w:r>
          </w:p>
          <w:p w:rsidR="007C6FEF" w:rsidRPr="00A71326" w:rsidRDefault="008A5EDA">
            <w:pPr>
              <w:pStyle w:val="TableParagraph"/>
              <w:spacing w:before="4" w:line="219" w:lineRule="exact"/>
              <w:ind w:left="107"/>
              <w:jc w:val="both"/>
              <w:rPr>
                <w:sz w:val="20"/>
                <w:lang w:val="ru-RU"/>
              </w:rPr>
            </w:pPr>
            <w:r w:rsidRPr="00A71326">
              <w:rPr>
                <w:spacing w:val="-4"/>
                <w:sz w:val="20"/>
                <w:lang w:val="ru-RU"/>
              </w:rPr>
              <w:t>швидко</w:t>
            </w:r>
            <w:r w:rsidRPr="00A71326">
              <w:rPr>
                <w:spacing w:val="-5"/>
                <w:sz w:val="20"/>
                <w:lang w:val="ru-RU"/>
              </w:rPr>
              <w:t xml:space="preserve"> </w:t>
            </w:r>
            <w:r w:rsidRPr="00A71326">
              <w:rPr>
                <w:spacing w:val="-4"/>
                <w:sz w:val="20"/>
                <w:lang w:val="ru-RU"/>
              </w:rPr>
              <w:t>перебудовувати</w:t>
            </w:r>
            <w:r w:rsidRPr="00A71326">
              <w:rPr>
                <w:spacing w:val="-2"/>
                <w:sz w:val="20"/>
                <w:lang w:val="ru-RU"/>
              </w:rPr>
              <w:t xml:space="preserve"> </w:t>
            </w:r>
            <w:r w:rsidRPr="00A71326">
              <w:rPr>
                <w:spacing w:val="-4"/>
                <w:sz w:val="20"/>
                <w:lang w:val="ru-RU"/>
              </w:rPr>
              <w:t>свої</w:t>
            </w:r>
            <w:r w:rsidRPr="00A71326">
              <w:rPr>
                <w:spacing w:val="-1"/>
                <w:sz w:val="20"/>
                <w:lang w:val="ru-RU"/>
              </w:rPr>
              <w:t xml:space="preserve"> </w:t>
            </w:r>
            <w:r w:rsidRPr="00A71326">
              <w:rPr>
                <w:spacing w:val="-4"/>
                <w:sz w:val="20"/>
                <w:lang w:val="ru-RU"/>
              </w:rPr>
              <w:t>ресурси й процеси</w:t>
            </w:r>
          </w:p>
        </w:tc>
      </w:tr>
      <w:tr w:rsidR="007C6FEF">
        <w:trPr>
          <w:trHeight w:val="1044"/>
        </w:trPr>
        <w:tc>
          <w:tcPr>
            <w:tcW w:w="1927" w:type="dxa"/>
          </w:tcPr>
          <w:p w:rsidR="007C6FEF" w:rsidRDefault="008A5EDA">
            <w:pPr>
              <w:pStyle w:val="TableParagraph"/>
              <w:spacing w:before="22"/>
              <w:ind w:left="107"/>
              <w:jc w:val="left"/>
              <w:rPr>
                <w:sz w:val="20"/>
              </w:rPr>
            </w:pPr>
            <w:r>
              <w:rPr>
                <w:spacing w:val="-5"/>
                <w:sz w:val="20"/>
              </w:rPr>
              <w:t>6.</w:t>
            </w:r>
          </w:p>
          <w:p w:rsidR="007C6FEF" w:rsidRDefault="008A5EDA">
            <w:pPr>
              <w:pStyle w:val="TableParagraph"/>
              <w:spacing w:before="35" w:line="276" w:lineRule="auto"/>
              <w:ind w:left="107" w:right="95"/>
              <w:jc w:val="left"/>
              <w:rPr>
                <w:sz w:val="20"/>
              </w:rPr>
            </w:pPr>
            <w:r>
              <w:rPr>
                <w:spacing w:val="-2"/>
                <w:sz w:val="20"/>
              </w:rPr>
              <w:t>Інституціональна теорія</w:t>
            </w:r>
          </w:p>
        </w:tc>
        <w:tc>
          <w:tcPr>
            <w:tcW w:w="6352" w:type="dxa"/>
          </w:tcPr>
          <w:p w:rsidR="007C6FEF" w:rsidRPr="00A71326" w:rsidRDefault="008A5EDA">
            <w:pPr>
              <w:pStyle w:val="TableParagraph"/>
              <w:spacing w:before="22" w:line="276" w:lineRule="auto"/>
              <w:ind w:left="107" w:right="95"/>
              <w:jc w:val="both"/>
              <w:rPr>
                <w:sz w:val="20"/>
                <w:lang w:val="ru-RU"/>
              </w:rPr>
            </w:pPr>
            <w:r w:rsidRPr="00A71326">
              <w:rPr>
                <w:sz w:val="20"/>
                <w:lang w:val="ru-RU"/>
              </w:rPr>
              <w:t xml:space="preserve">Глобалізація, технологічний прогрес і регуляторне середовище роблять усе більш важливими позаринкові чинники </w:t>
            </w:r>
            <w:r w:rsidRPr="00A71326">
              <w:rPr>
                <w:spacing w:val="-4"/>
                <w:sz w:val="20"/>
                <w:lang w:val="ru-RU"/>
              </w:rPr>
              <w:t>конкурентоспроможності:</w:t>
            </w:r>
            <w:r w:rsidRPr="00A71326">
              <w:rPr>
                <w:spacing w:val="-8"/>
                <w:sz w:val="20"/>
                <w:lang w:val="ru-RU"/>
              </w:rPr>
              <w:t xml:space="preserve"> </w:t>
            </w:r>
            <w:r w:rsidRPr="00A71326">
              <w:rPr>
                <w:spacing w:val="-4"/>
                <w:sz w:val="20"/>
                <w:lang w:val="ru-RU"/>
              </w:rPr>
              <w:t>інститути,</w:t>
            </w:r>
            <w:r w:rsidRPr="00A71326">
              <w:rPr>
                <w:spacing w:val="-7"/>
                <w:sz w:val="20"/>
                <w:lang w:val="ru-RU"/>
              </w:rPr>
              <w:t xml:space="preserve"> </w:t>
            </w:r>
            <w:r w:rsidRPr="00A71326">
              <w:rPr>
                <w:spacing w:val="-4"/>
                <w:sz w:val="20"/>
                <w:lang w:val="ru-RU"/>
              </w:rPr>
              <w:t>культура,</w:t>
            </w:r>
            <w:r w:rsidRPr="00A71326">
              <w:rPr>
                <w:spacing w:val="-8"/>
                <w:sz w:val="20"/>
                <w:lang w:val="ru-RU"/>
              </w:rPr>
              <w:t xml:space="preserve"> </w:t>
            </w:r>
            <w:r w:rsidRPr="00A71326">
              <w:rPr>
                <w:spacing w:val="-4"/>
                <w:sz w:val="20"/>
                <w:lang w:val="ru-RU"/>
              </w:rPr>
              <w:t>нормативи,</w:t>
            </w:r>
            <w:r w:rsidRPr="00A71326">
              <w:rPr>
                <w:spacing w:val="-6"/>
                <w:sz w:val="20"/>
                <w:lang w:val="ru-RU"/>
              </w:rPr>
              <w:t xml:space="preserve"> </w:t>
            </w:r>
            <w:r w:rsidRPr="00A71326">
              <w:rPr>
                <w:spacing w:val="-4"/>
                <w:sz w:val="20"/>
                <w:lang w:val="ru-RU"/>
              </w:rPr>
              <w:t>соціальні</w:t>
            </w:r>
          </w:p>
          <w:p w:rsidR="007C6FEF" w:rsidRDefault="008A5EDA">
            <w:pPr>
              <w:pStyle w:val="TableParagraph"/>
              <w:spacing w:before="1" w:line="220" w:lineRule="exact"/>
              <w:ind w:left="107"/>
              <w:jc w:val="left"/>
              <w:rPr>
                <w:sz w:val="20"/>
              </w:rPr>
            </w:pPr>
            <w:r>
              <w:rPr>
                <w:spacing w:val="-2"/>
                <w:sz w:val="20"/>
              </w:rPr>
              <w:t>зв’язки</w:t>
            </w:r>
          </w:p>
        </w:tc>
      </w:tr>
    </w:tbl>
    <w:p w:rsidR="007C6FEF" w:rsidRDefault="008A5EDA">
      <w:pPr>
        <w:spacing w:before="29"/>
        <w:ind w:left="852"/>
        <w:rPr>
          <w:rFonts w:ascii="Trebuchet MS" w:hAnsi="Trebuchet MS"/>
          <w:i/>
          <w:sz w:val="20"/>
        </w:rPr>
      </w:pPr>
      <w:r>
        <w:rPr>
          <w:rFonts w:ascii="Trebuchet MS" w:hAnsi="Trebuchet MS"/>
          <w:i/>
          <w:w w:val="90"/>
          <w:sz w:val="20"/>
        </w:rPr>
        <w:t>дані</w:t>
      </w:r>
      <w:r>
        <w:rPr>
          <w:rFonts w:ascii="Trebuchet MS" w:hAnsi="Trebuchet MS"/>
          <w:i/>
          <w:spacing w:val="-4"/>
          <w:sz w:val="20"/>
        </w:rPr>
        <w:t xml:space="preserve"> </w:t>
      </w:r>
      <w:r>
        <w:rPr>
          <w:rFonts w:ascii="Trebuchet MS" w:hAnsi="Trebuchet MS"/>
          <w:i/>
          <w:w w:val="90"/>
          <w:sz w:val="20"/>
        </w:rPr>
        <w:t>сформовано</w:t>
      </w:r>
      <w:r>
        <w:rPr>
          <w:rFonts w:ascii="Trebuchet MS" w:hAnsi="Trebuchet MS"/>
          <w:i/>
          <w:spacing w:val="-2"/>
          <w:sz w:val="20"/>
        </w:rPr>
        <w:t xml:space="preserve"> </w:t>
      </w:r>
      <w:r>
        <w:rPr>
          <w:rFonts w:ascii="Trebuchet MS" w:hAnsi="Trebuchet MS"/>
          <w:i/>
          <w:w w:val="90"/>
          <w:sz w:val="20"/>
        </w:rPr>
        <w:t>з</w:t>
      </w:r>
      <w:r>
        <w:rPr>
          <w:rFonts w:ascii="Trebuchet MS" w:hAnsi="Trebuchet MS"/>
          <w:i/>
          <w:spacing w:val="-4"/>
          <w:sz w:val="20"/>
        </w:rPr>
        <w:t xml:space="preserve"> </w:t>
      </w:r>
      <w:r>
        <w:rPr>
          <w:rFonts w:ascii="Trebuchet MS" w:hAnsi="Trebuchet MS"/>
          <w:i/>
          <w:w w:val="90"/>
          <w:sz w:val="20"/>
        </w:rPr>
        <w:t>[3,</w:t>
      </w:r>
      <w:r>
        <w:rPr>
          <w:rFonts w:ascii="Trebuchet MS" w:hAnsi="Trebuchet MS"/>
          <w:i/>
          <w:spacing w:val="-3"/>
          <w:sz w:val="20"/>
        </w:rPr>
        <w:t xml:space="preserve"> </w:t>
      </w:r>
      <w:r>
        <w:rPr>
          <w:rFonts w:ascii="Trebuchet MS" w:hAnsi="Trebuchet MS"/>
          <w:i/>
          <w:w w:val="90"/>
          <w:sz w:val="20"/>
        </w:rPr>
        <w:t>4,</w:t>
      </w:r>
      <w:r>
        <w:rPr>
          <w:rFonts w:ascii="Trebuchet MS" w:hAnsi="Trebuchet MS"/>
          <w:i/>
          <w:spacing w:val="-4"/>
          <w:sz w:val="20"/>
        </w:rPr>
        <w:t xml:space="preserve"> </w:t>
      </w:r>
      <w:r>
        <w:rPr>
          <w:rFonts w:ascii="Trebuchet MS" w:hAnsi="Trebuchet MS"/>
          <w:i/>
          <w:w w:val="90"/>
          <w:sz w:val="20"/>
        </w:rPr>
        <w:t>5,</w:t>
      </w:r>
      <w:r>
        <w:rPr>
          <w:rFonts w:ascii="Trebuchet MS" w:hAnsi="Trebuchet MS"/>
          <w:i/>
          <w:spacing w:val="-4"/>
          <w:sz w:val="20"/>
        </w:rPr>
        <w:t xml:space="preserve"> </w:t>
      </w:r>
      <w:r>
        <w:rPr>
          <w:rFonts w:ascii="Trebuchet MS" w:hAnsi="Trebuchet MS"/>
          <w:i/>
          <w:w w:val="90"/>
          <w:sz w:val="20"/>
        </w:rPr>
        <w:t>8,</w:t>
      </w:r>
      <w:r>
        <w:rPr>
          <w:rFonts w:ascii="Trebuchet MS" w:hAnsi="Trebuchet MS"/>
          <w:i/>
          <w:spacing w:val="-4"/>
          <w:sz w:val="20"/>
        </w:rPr>
        <w:t xml:space="preserve"> </w:t>
      </w:r>
      <w:r>
        <w:rPr>
          <w:rFonts w:ascii="Trebuchet MS" w:hAnsi="Trebuchet MS"/>
          <w:i/>
          <w:w w:val="90"/>
          <w:sz w:val="20"/>
        </w:rPr>
        <w:t>11,</w:t>
      </w:r>
      <w:r>
        <w:rPr>
          <w:rFonts w:ascii="Trebuchet MS" w:hAnsi="Trebuchet MS"/>
          <w:i/>
          <w:spacing w:val="-3"/>
          <w:sz w:val="20"/>
        </w:rPr>
        <w:t xml:space="preserve"> </w:t>
      </w:r>
      <w:r>
        <w:rPr>
          <w:rFonts w:ascii="Trebuchet MS" w:hAnsi="Trebuchet MS"/>
          <w:i/>
          <w:spacing w:val="-5"/>
          <w:w w:val="90"/>
          <w:sz w:val="20"/>
        </w:rPr>
        <w:t>12]</w:t>
      </w:r>
    </w:p>
    <w:p w:rsidR="007C6FEF" w:rsidRDefault="007C6FEF">
      <w:pPr>
        <w:rPr>
          <w:rFonts w:ascii="Trebuchet MS" w:hAnsi="Trebuchet MS"/>
          <w:i/>
          <w:sz w:val="20"/>
        </w:rPr>
        <w:sectPr w:rsidR="007C6FEF">
          <w:pgSz w:w="11910" w:h="16850"/>
          <w:pgMar w:top="1420" w:right="850" w:bottom="1220" w:left="850" w:header="0" w:footer="1028" w:gutter="0"/>
          <w:cols w:space="720"/>
        </w:sectPr>
      </w:pPr>
    </w:p>
    <w:p w:rsidR="007C6FEF" w:rsidRPr="00A71326" w:rsidRDefault="008A5EDA">
      <w:pPr>
        <w:pStyle w:val="a3"/>
        <w:spacing w:before="33" w:line="283" w:lineRule="auto"/>
        <w:ind w:left="1135" w:right="849" w:firstLine="566"/>
        <w:rPr>
          <w:lang w:val="ru-RU"/>
        </w:rPr>
      </w:pPr>
      <w:r>
        <w:rPr>
          <w:noProof/>
        </w:rPr>
        <w:lastRenderedPageBreak/>
        <mc:AlternateContent>
          <mc:Choice Requires="wps">
            <w:drawing>
              <wp:anchor distT="0" distB="0" distL="0" distR="0" simplePos="0" relativeHeight="16087552" behindDoc="0" locked="0" layoutInCell="1" allowOverlap="1">
                <wp:simplePos x="0" y="0"/>
                <wp:positionH relativeFrom="page">
                  <wp:posOffset>760094</wp:posOffset>
                </wp:positionH>
                <wp:positionV relativeFrom="paragraph">
                  <wp:posOffset>182499</wp:posOffset>
                </wp:positionV>
                <wp:extent cx="1270" cy="1436370"/>
                <wp:effectExtent l="0" t="0" r="0" b="0"/>
                <wp:wrapNone/>
                <wp:docPr id="1653" name="Graphic 16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9D56C8D" id="Graphic 1653" o:spid="_x0000_s1026" style="position:absolute;margin-left:59.85pt;margin-top:14.35pt;width:.1pt;height:113.1pt;z-index:16087552;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" path="m,l,1436369e" filled="f" strokeweight=".5pt">
                <v:path arrowok="t"/>
                <w10:wrap anchorx="page"/>
              </v:shape>
            </w:pict>
          </mc:Fallback>
        </mc:AlternateContent>
      </w:r>
      <w:r w:rsidRPr="00A71326">
        <w:rPr>
          <w:lang w:val="ru-RU"/>
        </w:rPr>
        <w:t>Отже, як видно з табл. 2, сучасний підхід до конкурентоспроможності вимагає комплексного врахування ресурсів, здатності до змін, галузевої специфіки та інституційного контексту. Жодна з теорій зазвичай не виступає у</w:t>
      </w:r>
    </w:p>
    <w:p w:rsidR="007C6FEF" w:rsidRPr="00A71326" w:rsidRDefault="008A5EDA">
      <w:pPr>
        <w:pStyle w:val="a3"/>
        <w:spacing w:line="283" w:lineRule="auto"/>
        <w:ind w:left="1135" w:right="848"/>
        <w:rPr>
          <w:lang w:val="ru-RU"/>
        </w:rPr>
      </w:pPr>
      <w:r w:rsidRPr="00A71326">
        <w:rPr>
          <w:lang w:val="ru-RU"/>
        </w:rPr>
        <w:t>«чистому»</w:t>
      </w:r>
      <w:r w:rsidRPr="00A71326">
        <w:rPr>
          <w:spacing w:val="-9"/>
          <w:lang w:val="ru-RU"/>
        </w:rPr>
        <w:t xml:space="preserve"> </w:t>
      </w:r>
      <w:r w:rsidRPr="00A71326">
        <w:rPr>
          <w:lang w:val="ru-RU"/>
        </w:rPr>
        <w:t>вигляді</w:t>
      </w:r>
      <w:r w:rsidRPr="00A71326">
        <w:rPr>
          <w:spacing w:val="-11"/>
          <w:lang w:val="ru-RU"/>
        </w:rPr>
        <w:t xml:space="preserve"> </w:t>
      </w:r>
      <w:r w:rsidRPr="00A71326">
        <w:rPr>
          <w:lang w:val="ru-RU"/>
        </w:rPr>
        <w:t>-</w:t>
      </w:r>
      <w:r w:rsidRPr="00A71326">
        <w:rPr>
          <w:spacing w:val="-9"/>
          <w:lang w:val="ru-RU"/>
        </w:rPr>
        <w:t xml:space="preserve"> </w:t>
      </w:r>
      <w:r w:rsidRPr="00A71326">
        <w:rPr>
          <w:lang w:val="ru-RU"/>
        </w:rPr>
        <w:t>вони</w:t>
      </w:r>
      <w:r w:rsidRPr="00A71326">
        <w:rPr>
          <w:spacing w:val="-10"/>
          <w:lang w:val="ru-RU"/>
        </w:rPr>
        <w:t xml:space="preserve"> </w:t>
      </w:r>
      <w:r w:rsidRPr="00A71326">
        <w:rPr>
          <w:lang w:val="ru-RU"/>
        </w:rPr>
        <w:t>взаємодоповнюються</w:t>
      </w:r>
      <w:r w:rsidRPr="00A71326">
        <w:rPr>
          <w:spacing w:val="-9"/>
          <w:lang w:val="ru-RU"/>
        </w:rPr>
        <w:t xml:space="preserve"> </w:t>
      </w:r>
      <w:r w:rsidRPr="00A71326">
        <w:rPr>
          <w:lang w:val="ru-RU"/>
        </w:rPr>
        <w:t>і</w:t>
      </w:r>
      <w:r w:rsidRPr="00A71326">
        <w:rPr>
          <w:spacing w:val="-9"/>
          <w:lang w:val="ru-RU"/>
        </w:rPr>
        <w:t xml:space="preserve"> </w:t>
      </w:r>
      <w:r w:rsidRPr="00A71326">
        <w:rPr>
          <w:lang w:val="ru-RU"/>
        </w:rPr>
        <w:t>дають</w:t>
      </w:r>
      <w:r w:rsidRPr="00A71326">
        <w:rPr>
          <w:spacing w:val="-11"/>
          <w:lang w:val="ru-RU"/>
        </w:rPr>
        <w:t xml:space="preserve"> </w:t>
      </w:r>
      <w:r w:rsidRPr="00A71326">
        <w:rPr>
          <w:lang w:val="ru-RU"/>
        </w:rPr>
        <w:t>аналітику</w:t>
      </w:r>
      <w:r w:rsidRPr="00A71326">
        <w:rPr>
          <w:spacing w:val="-13"/>
          <w:lang w:val="ru-RU"/>
        </w:rPr>
        <w:t xml:space="preserve"> </w:t>
      </w:r>
      <w:r w:rsidRPr="00A71326">
        <w:rPr>
          <w:lang w:val="ru-RU"/>
        </w:rPr>
        <w:t>багатовимірне бачення стратегій для підприємства.</w:t>
      </w:r>
    </w:p>
    <w:p w:rsidR="007C6FEF" w:rsidRPr="00A71326" w:rsidRDefault="008A5EDA">
      <w:pPr>
        <w:pStyle w:val="a3"/>
        <w:spacing w:line="283" w:lineRule="auto"/>
        <w:ind w:left="1135" w:right="846" w:firstLine="566"/>
        <w:rPr>
          <w:lang w:val="ru-RU"/>
        </w:rPr>
      </w:pPr>
      <w:r>
        <w:rPr>
          <w:noProof/>
        </w:rPr>
        <mc:AlternateContent>
          <mc:Choice Requires="wps">
            <w:drawing>
              <wp:anchor distT="0" distB="0" distL="0" distR="0" simplePos="0" relativeHeight="16088064" behindDoc="0" locked="0" layoutInCell="1" allowOverlap="1">
                <wp:simplePos x="0" y="0"/>
                <wp:positionH relativeFrom="page">
                  <wp:posOffset>669268</wp:posOffset>
                </wp:positionH>
                <wp:positionV relativeFrom="paragraph">
                  <wp:posOffset>837599</wp:posOffset>
                </wp:positionV>
                <wp:extent cx="198120" cy="5608320"/>
                <wp:effectExtent l="0" t="0" r="0" b="0"/>
                <wp:wrapNone/>
                <wp:docPr id="1654" name="Textbox 16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608320"/>
                        </a:xfrm>
                        <a:prstGeom prst="rect">
                          <a:avLst/>
                        </a:prstGeom>
                      </wps:spPr>
                      <wps:txbx>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wps:txbx>
                      <wps:bodyPr vert="vert270" wrap="square" lIns="0" tIns="0" rIns="0" bIns="0" rtlCol="0">
                        <a:noAutofit/>
                      </wps:bodyPr>
                    </wps:wsp>
                  </a:graphicData>
                </a:graphic>
              </wp:anchor>
            </w:drawing>
          </mc:Choice>
          <mc:Fallback>
            <w:pict>
              <v:shape id="Textbox 1654" o:spid="_x0000_s1113" type="#_x0000_t202" style="position:absolute;left:0;text-align:left;margin-left:52.7pt;margin-top:65.95pt;width:15.6pt;height:441.6pt;z-index:160880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" filled="f" stroked="f">
                <v:textbox style="layout-flow:vertical;mso-layout-flow-alt:bottom-to-top" inset="0,0,0,0">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v:textbox>
                <w10:wrap anchorx="page"/>
              </v:shape>
            </w:pict>
          </mc:Fallback>
        </mc:AlternateContent>
      </w:r>
      <w:r w:rsidRPr="00A71326">
        <w:rPr>
          <w:lang w:val="ru-RU"/>
        </w:rPr>
        <w:t>Опрацювавши наукові праці з економіки та управління, ми виявили різноманітність підходів до визначення поняття «конкурентоспроможність підприємства», представлених авторами [3, 4, 8, 9, 11, 12], в яких кожне з визначень відображає ту чи іншу парадигму в підходах до конкурентоспроможності - від фокусування на продукції чи ринку, до ширшого бачення через призму ресурсів, стратегічного управління або адаптивних здібностей підприємства.</w:t>
      </w:r>
    </w:p>
    <w:p w:rsidR="007C6FEF" w:rsidRPr="00A71326" w:rsidRDefault="008A5EDA">
      <w:pPr>
        <w:pStyle w:val="a3"/>
        <w:spacing w:line="283" w:lineRule="auto"/>
        <w:ind w:left="1135" w:right="846" w:firstLine="566"/>
        <w:rPr>
          <w:lang w:val="ru-RU"/>
        </w:rPr>
      </w:pPr>
      <w:r w:rsidRPr="00A71326">
        <w:rPr>
          <w:lang w:val="ru-RU"/>
        </w:rPr>
        <w:t>Таким чином, ми можемо запропонувати узагальнююче визначення, а саме, конкурентоспроможність підприємства - це його здатність у довгостроковому періоді ефективно використовувати наявні ресурси, оперативно реагувати на зміни ринкового середовища, забезпечувати виробництво конкурентних товарів (послуг) і досягати стійких економічних результатів у порівнянні з іншими суб’єктами ринку.</w:t>
      </w:r>
    </w:p>
    <w:p w:rsidR="007C6FEF" w:rsidRDefault="008A5EDA">
      <w:pPr>
        <w:pStyle w:val="a3"/>
        <w:spacing w:line="283" w:lineRule="auto"/>
        <w:ind w:left="1135" w:right="850" w:firstLine="566"/>
      </w:pPr>
      <w:r w:rsidRPr="00A71326">
        <w:rPr>
          <w:lang w:val="ru-RU"/>
        </w:rPr>
        <w:t xml:space="preserve">Авторами [3, 4, 5, 7, 8, 9, 11, 12] в наукових працях охоплено різні парадигми конкурентоспроможності, що відображають еволюцію підходів до успіху на ринку. </w:t>
      </w:r>
      <w:r>
        <w:t>В основному вони спрямовані на наступних аспектах:</w:t>
      </w:r>
    </w:p>
    <w:p w:rsidR="007C6FEF" w:rsidRPr="00A71326" w:rsidRDefault="008A5EDA" w:rsidP="00022999">
      <w:pPr>
        <w:pStyle w:val="a4"/>
        <w:numPr>
          <w:ilvl w:val="0"/>
          <w:numId w:val="6"/>
        </w:numPr>
        <w:tabs>
          <w:tab w:val="left" w:pos="1919"/>
        </w:tabs>
        <w:spacing w:line="283" w:lineRule="auto"/>
        <w:ind w:right="850" w:firstLine="566"/>
        <w:rPr>
          <w:lang w:val="ru-RU"/>
        </w:rPr>
      </w:pPr>
      <w:r w:rsidRPr="00A71326">
        <w:rPr>
          <w:lang w:val="ru-RU"/>
        </w:rPr>
        <w:t>фокус на продукції - конкурентоспроможність визначається якістю, дизайном та функціональністю продукту, підприємства зосереджуються на розробці кращих товарів, ніж у конкурентів;</w:t>
      </w:r>
    </w:p>
    <w:p w:rsidR="007C6FEF" w:rsidRPr="00A71326" w:rsidRDefault="008A5EDA" w:rsidP="00022999">
      <w:pPr>
        <w:pStyle w:val="a4"/>
        <w:numPr>
          <w:ilvl w:val="0"/>
          <w:numId w:val="6"/>
        </w:numPr>
        <w:tabs>
          <w:tab w:val="left" w:pos="1815"/>
        </w:tabs>
        <w:spacing w:line="283" w:lineRule="auto"/>
        <w:ind w:right="850" w:firstLine="566"/>
        <w:rPr>
          <w:lang w:val="ru-RU"/>
        </w:rPr>
      </w:pPr>
      <w:r w:rsidRPr="00A71326">
        <w:rPr>
          <w:lang w:val="ru-RU"/>
        </w:rPr>
        <w:t>фокус</w:t>
      </w:r>
      <w:r w:rsidRPr="00A71326">
        <w:rPr>
          <w:spacing w:val="-15"/>
          <w:lang w:val="ru-RU"/>
        </w:rPr>
        <w:t xml:space="preserve"> </w:t>
      </w:r>
      <w:r w:rsidRPr="00A71326">
        <w:rPr>
          <w:lang w:val="ru-RU"/>
        </w:rPr>
        <w:t>на</w:t>
      </w:r>
      <w:r w:rsidRPr="00A71326">
        <w:rPr>
          <w:spacing w:val="-15"/>
          <w:lang w:val="ru-RU"/>
        </w:rPr>
        <w:t xml:space="preserve"> </w:t>
      </w:r>
      <w:r w:rsidRPr="00A71326">
        <w:rPr>
          <w:lang w:val="ru-RU"/>
        </w:rPr>
        <w:t>ринку</w:t>
      </w:r>
      <w:r w:rsidRPr="00A71326">
        <w:rPr>
          <w:spacing w:val="-14"/>
          <w:lang w:val="ru-RU"/>
        </w:rPr>
        <w:t xml:space="preserve"> </w:t>
      </w:r>
      <w:r w:rsidRPr="00A71326">
        <w:rPr>
          <w:w w:val="140"/>
          <w:lang w:val="ru-RU"/>
        </w:rPr>
        <w:t>–</w:t>
      </w:r>
      <w:r w:rsidRPr="00A71326">
        <w:rPr>
          <w:spacing w:val="-21"/>
          <w:w w:val="140"/>
          <w:lang w:val="ru-RU"/>
        </w:rPr>
        <w:t xml:space="preserve"> </w:t>
      </w:r>
      <w:r w:rsidRPr="00A71326">
        <w:rPr>
          <w:lang w:val="ru-RU"/>
        </w:rPr>
        <w:t>підприємства</w:t>
      </w:r>
      <w:r w:rsidRPr="00A71326">
        <w:rPr>
          <w:spacing w:val="-9"/>
          <w:lang w:val="ru-RU"/>
        </w:rPr>
        <w:t xml:space="preserve"> </w:t>
      </w:r>
      <w:r w:rsidRPr="00A71326">
        <w:rPr>
          <w:lang w:val="ru-RU"/>
        </w:rPr>
        <w:t>починають</w:t>
      </w:r>
      <w:r w:rsidRPr="00A71326">
        <w:rPr>
          <w:spacing w:val="-12"/>
          <w:lang w:val="ru-RU"/>
        </w:rPr>
        <w:t xml:space="preserve"> </w:t>
      </w:r>
      <w:r w:rsidRPr="00A71326">
        <w:rPr>
          <w:lang w:val="ru-RU"/>
        </w:rPr>
        <w:t>розуміти</w:t>
      </w:r>
      <w:r w:rsidRPr="00A71326">
        <w:rPr>
          <w:spacing w:val="-8"/>
          <w:lang w:val="ru-RU"/>
        </w:rPr>
        <w:t xml:space="preserve"> </w:t>
      </w:r>
      <w:r w:rsidRPr="00A71326">
        <w:rPr>
          <w:lang w:val="ru-RU"/>
        </w:rPr>
        <w:t>важливість</w:t>
      </w:r>
      <w:r w:rsidRPr="00A71326">
        <w:rPr>
          <w:spacing w:val="-12"/>
          <w:lang w:val="ru-RU"/>
        </w:rPr>
        <w:t xml:space="preserve"> </w:t>
      </w:r>
      <w:r w:rsidRPr="00A71326">
        <w:rPr>
          <w:lang w:val="ru-RU"/>
        </w:rPr>
        <w:t>розуміння потреб клієнтів, сегментації ринку, маркетингу та позиціонування, конкурентоспроможність залежить від вміння задовольнити потреби цільових сегментів краще, ніж конкуренти;</w:t>
      </w:r>
    </w:p>
    <w:p w:rsidR="007C6FEF" w:rsidRPr="00A71326" w:rsidRDefault="008A5EDA" w:rsidP="00022999">
      <w:pPr>
        <w:pStyle w:val="a4"/>
        <w:numPr>
          <w:ilvl w:val="0"/>
          <w:numId w:val="6"/>
        </w:numPr>
        <w:tabs>
          <w:tab w:val="left" w:pos="1908"/>
        </w:tabs>
        <w:spacing w:line="283" w:lineRule="auto"/>
        <w:ind w:right="847" w:firstLine="566"/>
        <w:rPr>
          <w:lang w:val="ru-RU"/>
        </w:rPr>
      </w:pPr>
      <w:r w:rsidRPr="00A71326">
        <w:rPr>
          <w:lang w:val="ru-RU"/>
        </w:rPr>
        <w:t>бачення через призму ресурсів - увага на внутрішніх ресурсах та здібностях підприємства, конкурентоспроможність виникає з володіння унікальними, цінними, рідкісними, важко копійованими та незамінними ресурсами (технології, патенти, бренд, кваліфікований персонал);</w:t>
      </w:r>
    </w:p>
    <w:p w:rsidR="007C6FEF" w:rsidRPr="00A71326" w:rsidRDefault="008A5EDA" w:rsidP="00022999">
      <w:pPr>
        <w:pStyle w:val="a4"/>
        <w:numPr>
          <w:ilvl w:val="0"/>
          <w:numId w:val="6"/>
        </w:numPr>
        <w:tabs>
          <w:tab w:val="left" w:pos="1825"/>
        </w:tabs>
        <w:spacing w:line="283" w:lineRule="auto"/>
        <w:ind w:right="848" w:firstLine="566"/>
        <w:rPr>
          <w:lang w:val="ru-RU"/>
        </w:rPr>
      </w:pPr>
      <w:r w:rsidRPr="00A71326">
        <w:rPr>
          <w:lang w:val="ru-RU"/>
        </w:rPr>
        <w:t>стратегічне управління - довгострокове планування, аналіз зовнішнього середовища, вибір стратегій, створенні конкурентних переваг та реалізації цих стратегій, конкурентоспроможність - це результат ефективної стратегії;</w:t>
      </w:r>
    </w:p>
    <w:p w:rsidR="007C6FEF" w:rsidRPr="00A71326" w:rsidRDefault="008A5EDA" w:rsidP="00022999">
      <w:pPr>
        <w:pStyle w:val="a4"/>
        <w:numPr>
          <w:ilvl w:val="0"/>
          <w:numId w:val="6"/>
        </w:numPr>
        <w:tabs>
          <w:tab w:val="left" w:pos="1870"/>
        </w:tabs>
        <w:spacing w:line="283" w:lineRule="auto"/>
        <w:ind w:right="847" w:firstLine="566"/>
        <w:rPr>
          <w:lang w:val="ru-RU"/>
        </w:rPr>
      </w:pPr>
      <w:r w:rsidRPr="00A71326">
        <w:rPr>
          <w:lang w:val="ru-RU"/>
        </w:rPr>
        <w:t>адаптивні здібності підприємства - важливість здатності підприємства швидко реагувати на зміни в зовнішньому середовищі, впроваджувати</w:t>
      </w:r>
      <w:r w:rsidRPr="00A71326">
        <w:rPr>
          <w:spacing w:val="40"/>
          <w:lang w:val="ru-RU"/>
        </w:rPr>
        <w:t xml:space="preserve"> </w:t>
      </w:r>
      <w:r w:rsidRPr="00A71326">
        <w:rPr>
          <w:lang w:val="ru-RU"/>
        </w:rPr>
        <w:t>інновації та навчатися, конкурентоспроможність залежить від гнучкості, здатності до експериментів та постійного вдосконалення, що особливо актуально в сучасних, швидкозмінних умовах.</w:t>
      </w:r>
    </w:p>
    <w:p w:rsidR="007C6FEF" w:rsidRPr="00A71326" w:rsidRDefault="008A5EDA">
      <w:pPr>
        <w:pStyle w:val="a3"/>
        <w:spacing w:line="283" w:lineRule="auto"/>
        <w:ind w:left="1135" w:right="849" w:firstLine="566"/>
        <w:rPr>
          <w:lang w:val="ru-RU"/>
        </w:rPr>
      </w:pPr>
      <w:r w:rsidRPr="00A71326">
        <w:rPr>
          <w:lang w:val="ru-RU"/>
        </w:rPr>
        <w:t>Таким чином, концепція конкурентоспроможності еволюціонувала від простого покращення продукції до більш комплексного розуміння, що включає ринок, ресурси, стратегію та здатність до адаптації. Що у свою чергу, свідчить про те, що сучасні підприємства повинні враховувати всі дані аспекти для досягнення та підтримки конкурентної переваги.</w:t>
      </w:r>
    </w:p>
    <w:p w:rsidR="007C6FEF" w:rsidRPr="00A71326" w:rsidRDefault="008A5EDA">
      <w:pPr>
        <w:pStyle w:val="a3"/>
        <w:spacing w:line="285" w:lineRule="auto"/>
        <w:ind w:left="1135" w:right="848" w:firstLine="566"/>
        <w:rPr>
          <w:lang w:val="ru-RU"/>
        </w:rPr>
      </w:pPr>
      <w:r w:rsidRPr="00A71326">
        <w:rPr>
          <w:lang w:val="ru-RU"/>
        </w:rPr>
        <w:t>Відповідно концепції конкурентоспроможності формуються конкурентні переваги</w:t>
      </w:r>
      <w:r w:rsidRPr="00A71326">
        <w:rPr>
          <w:spacing w:val="24"/>
          <w:lang w:val="ru-RU"/>
        </w:rPr>
        <w:t xml:space="preserve"> </w:t>
      </w:r>
      <w:r w:rsidRPr="00A71326">
        <w:rPr>
          <w:lang w:val="ru-RU"/>
        </w:rPr>
        <w:t>підприємства</w:t>
      </w:r>
      <w:r w:rsidRPr="00A71326">
        <w:rPr>
          <w:spacing w:val="24"/>
          <w:lang w:val="ru-RU"/>
        </w:rPr>
        <w:t xml:space="preserve"> </w:t>
      </w:r>
      <w:r w:rsidRPr="00A71326">
        <w:rPr>
          <w:lang w:val="ru-RU"/>
        </w:rPr>
        <w:t>-</w:t>
      </w:r>
      <w:r w:rsidRPr="00A71326">
        <w:rPr>
          <w:spacing w:val="26"/>
          <w:lang w:val="ru-RU"/>
        </w:rPr>
        <w:t xml:space="preserve"> </w:t>
      </w:r>
      <w:r w:rsidRPr="00A71326">
        <w:rPr>
          <w:lang w:val="ru-RU"/>
        </w:rPr>
        <w:t>це</w:t>
      </w:r>
      <w:r w:rsidRPr="00A71326">
        <w:rPr>
          <w:spacing w:val="23"/>
          <w:lang w:val="ru-RU"/>
        </w:rPr>
        <w:t xml:space="preserve"> </w:t>
      </w:r>
      <w:r w:rsidRPr="00A71326">
        <w:rPr>
          <w:lang w:val="ru-RU"/>
        </w:rPr>
        <w:t>унікальні</w:t>
      </w:r>
      <w:r w:rsidRPr="00A71326">
        <w:rPr>
          <w:spacing w:val="22"/>
          <w:lang w:val="ru-RU"/>
        </w:rPr>
        <w:t xml:space="preserve"> </w:t>
      </w:r>
      <w:r w:rsidRPr="00A71326">
        <w:rPr>
          <w:lang w:val="ru-RU"/>
        </w:rPr>
        <w:t>риси,</w:t>
      </w:r>
      <w:r w:rsidRPr="00A71326">
        <w:rPr>
          <w:spacing w:val="22"/>
          <w:lang w:val="ru-RU"/>
        </w:rPr>
        <w:t xml:space="preserve"> </w:t>
      </w:r>
      <w:r w:rsidRPr="00A71326">
        <w:rPr>
          <w:lang w:val="ru-RU"/>
        </w:rPr>
        <w:t>що</w:t>
      </w:r>
      <w:r w:rsidRPr="00A71326">
        <w:rPr>
          <w:spacing w:val="25"/>
          <w:lang w:val="ru-RU"/>
        </w:rPr>
        <w:t xml:space="preserve"> </w:t>
      </w:r>
      <w:r w:rsidRPr="00A71326">
        <w:rPr>
          <w:lang w:val="ru-RU"/>
        </w:rPr>
        <w:t>створюють</w:t>
      </w:r>
      <w:r w:rsidRPr="00A71326">
        <w:rPr>
          <w:spacing w:val="23"/>
          <w:lang w:val="ru-RU"/>
        </w:rPr>
        <w:t xml:space="preserve"> </w:t>
      </w:r>
      <w:r w:rsidRPr="00A71326">
        <w:rPr>
          <w:lang w:val="ru-RU"/>
        </w:rPr>
        <w:t>додаткову</w:t>
      </w:r>
      <w:r w:rsidRPr="00A71326">
        <w:rPr>
          <w:spacing w:val="23"/>
          <w:lang w:val="ru-RU"/>
        </w:rPr>
        <w:t xml:space="preserve"> </w:t>
      </w:r>
      <w:r w:rsidRPr="00A71326">
        <w:rPr>
          <w:spacing w:val="-2"/>
          <w:lang w:val="ru-RU"/>
        </w:rPr>
        <w:t>цінність</w:t>
      </w:r>
    </w:p>
    <w:p w:rsidR="007C6FEF" w:rsidRPr="00A71326" w:rsidRDefault="007C6FEF">
      <w:pPr>
        <w:pStyle w:val="a3"/>
        <w:spacing w:line="285" w:lineRule="auto"/>
        <w:rPr>
          <w:lang w:val="ru-RU"/>
        </w:rPr>
        <w:sectPr w:rsidR="007C6FEF" w:rsidRPr="00A71326">
          <w:pgSz w:w="11910" w:h="16850"/>
          <w:pgMar w:top="1420" w:right="850" w:bottom="1220" w:left="850" w:header="0" w:footer="1028" w:gutter="0"/>
          <w:cols w:space="720"/>
        </w:sectPr>
      </w:pPr>
    </w:p>
    <w:p w:rsidR="007C6FEF" w:rsidRPr="00A71326" w:rsidRDefault="008A5EDA">
      <w:pPr>
        <w:pStyle w:val="a3"/>
        <w:spacing w:before="33" w:line="283" w:lineRule="auto"/>
        <w:ind w:left="852" w:right="1133"/>
        <w:rPr>
          <w:lang w:val="ru-RU"/>
        </w:rPr>
      </w:pPr>
      <w:r>
        <w:rPr>
          <w:noProof/>
        </w:rPr>
        <w:lastRenderedPageBreak/>
        <mc:AlternateContent>
          <mc:Choice Requires="wps">
            <w:drawing>
              <wp:anchor distT="0" distB="0" distL="0" distR="0" simplePos="0" relativeHeight="16088576" behindDoc="0" locked="0" layoutInCell="1" allowOverlap="1">
                <wp:simplePos x="0" y="0"/>
                <wp:positionH relativeFrom="page">
                  <wp:posOffset>6675755</wp:posOffset>
                </wp:positionH>
                <wp:positionV relativeFrom="paragraph">
                  <wp:posOffset>198120</wp:posOffset>
                </wp:positionV>
                <wp:extent cx="1270" cy="1436370"/>
                <wp:effectExtent l="0" t="0" r="0" b="0"/>
                <wp:wrapNone/>
                <wp:docPr id="1655" name="Graphic 16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BFB96F4" id="Graphic 1655" o:spid="_x0000_s1026" style="position:absolute;margin-left:525.65pt;margin-top:15.6pt;width:.1pt;height:113.1pt;z-index:16088576;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" path="m,l,1436370e" filled="f" strokeweight=".5pt">
                <v:path arrowok="t"/>
                <w10:wrap anchorx="page"/>
              </v:shape>
            </w:pict>
          </mc:Fallback>
        </mc:AlternateContent>
      </w:r>
      <w:r w:rsidRPr="00A71326">
        <w:rPr>
          <w:lang w:val="ru-RU"/>
        </w:rPr>
        <w:t>для споживачів та дозволяють ефективно конкурувати на ринку. Виникнення цих переваг є результатом комбінації внутрішніх і зовнішніх чинників, що впливають на діяльність підприємства. Механізми</w:t>
      </w:r>
      <w:r w:rsidRPr="00A71326">
        <w:rPr>
          <w:spacing w:val="40"/>
          <w:lang w:val="ru-RU"/>
        </w:rPr>
        <w:t xml:space="preserve"> </w:t>
      </w:r>
      <w:r w:rsidRPr="00A71326">
        <w:rPr>
          <w:lang w:val="ru-RU"/>
        </w:rPr>
        <w:t>формування</w:t>
      </w:r>
      <w:r w:rsidRPr="00A71326">
        <w:rPr>
          <w:spacing w:val="40"/>
          <w:lang w:val="ru-RU"/>
        </w:rPr>
        <w:t xml:space="preserve"> </w:t>
      </w:r>
      <w:r w:rsidRPr="00A71326">
        <w:rPr>
          <w:lang w:val="ru-RU"/>
        </w:rPr>
        <w:t>конкурентних переваг</w:t>
      </w:r>
      <w:r w:rsidRPr="00A71326">
        <w:rPr>
          <w:spacing w:val="40"/>
          <w:lang w:val="ru-RU"/>
        </w:rPr>
        <w:t xml:space="preserve"> </w:t>
      </w:r>
      <w:r w:rsidRPr="00A71326">
        <w:rPr>
          <w:lang w:val="ru-RU"/>
        </w:rPr>
        <w:t>підприємства наведено у табл. 3.</w:t>
      </w:r>
    </w:p>
    <w:p w:rsidR="007C6FEF" w:rsidRPr="00A71326" w:rsidRDefault="007C6FEF">
      <w:pPr>
        <w:pStyle w:val="a3"/>
        <w:spacing w:before="50"/>
        <w:jc w:val="left"/>
        <w:rPr>
          <w:lang w:val="ru-RU"/>
        </w:rPr>
      </w:pPr>
    </w:p>
    <w:p w:rsidR="007C6FEF" w:rsidRPr="00A71326" w:rsidRDefault="008A5EDA">
      <w:pPr>
        <w:ind w:left="852" w:right="1130"/>
        <w:jc w:val="right"/>
        <w:rPr>
          <w:rFonts w:ascii="Trebuchet MS" w:hAnsi="Trebuchet MS"/>
          <w:i/>
          <w:lang w:val="ru-RU"/>
        </w:rPr>
      </w:pPr>
      <w:r w:rsidRPr="00A71326">
        <w:rPr>
          <w:rFonts w:ascii="Trebuchet MS" w:hAnsi="Trebuchet MS"/>
          <w:i/>
          <w:w w:val="90"/>
          <w:lang w:val="ru-RU"/>
        </w:rPr>
        <w:t>Таблиця</w:t>
      </w:r>
      <w:r w:rsidRPr="00A71326">
        <w:rPr>
          <w:rFonts w:ascii="Trebuchet MS" w:hAnsi="Trebuchet MS"/>
          <w:i/>
          <w:lang w:val="ru-RU"/>
        </w:rPr>
        <w:t xml:space="preserve"> </w:t>
      </w:r>
      <w:r w:rsidRPr="00A71326">
        <w:rPr>
          <w:rFonts w:ascii="Trebuchet MS" w:hAnsi="Trebuchet MS"/>
          <w:i/>
          <w:spacing w:val="-10"/>
          <w:lang w:val="ru-RU"/>
        </w:rPr>
        <w:t>3</w:t>
      </w:r>
    </w:p>
    <w:p w:rsidR="007C6FEF" w:rsidRPr="00A71326" w:rsidRDefault="008A5EDA">
      <w:pPr>
        <w:pStyle w:val="a3"/>
        <w:spacing w:before="46" w:after="19"/>
        <w:ind w:right="277"/>
        <w:jc w:val="center"/>
        <w:rPr>
          <w:lang w:val="ru-RU"/>
        </w:rPr>
      </w:pPr>
      <w:r>
        <w:rPr>
          <w:noProof/>
        </w:rPr>
        <mc:AlternateContent>
          <mc:Choice Requires="wps">
            <w:drawing>
              <wp:anchor distT="0" distB="0" distL="0" distR="0" simplePos="0" relativeHeight="16089088" behindDoc="0" locked="0" layoutInCell="1" allowOverlap="1">
                <wp:simplePos x="0" y="0"/>
                <wp:positionH relativeFrom="page">
                  <wp:posOffset>6580911</wp:posOffset>
                </wp:positionH>
                <wp:positionV relativeFrom="paragraph">
                  <wp:posOffset>663733</wp:posOffset>
                </wp:positionV>
                <wp:extent cx="198120" cy="5240655"/>
                <wp:effectExtent l="0" t="0" r="0" b="0"/>
                <wp:wrapNone/>
                <wp:docPr id="1656" name="Textbox 16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240655"/>
                        </a:xfrm>
                        <a:prstGeom prst="rect">
                          <a:avLst/>
                        </a:prstGeom>
                      </wps:spPr>
                      <wps:txbx>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wps:txbx>
                      <wps:bodyPr vert="vert" wrap="square" lIns="0" tIns="0" rIns="0" bIns="0" rtlCol="0">
                        <a:noAutofit/>
                      </wps:bodyPr>
                    </wps:wsp>
                  </a:graphicData>
                </a:graphic>
              </wp:anchor>
            </w:drawing>
          </mc:Choice>
          <mc:Fallback>
            <w:pict>
              <v:shape id="Textbox 1656" o:spid="_x0000_s1114" type="#_x0000_t202" style="position:absolute;left:0;text-align:left;margin-left:518.2pt;margin-top:52.25pt;width:15.6pt;height:412.65pt;z-index:160890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" filled="f" stroked="f">
                <v:textbox style="layout-flow:vertical" inset="0,0,0,0">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v:textbox>
                <w10:wrap anchorx="page"/>
              </v:shape>
            </w:pict>
          </mc:Fallback>
        </mc:AlternateContent>
      </w:r>
      <w:r w:rsidRPr="00A71326">
        <w:rPr>
          <w:lang w:val="ru-RU"/>
        </w:rPr>
        <w:t>Механізми</w:t>
      </w:r>
      <w:r w:rsidRPr="00A71326">
        <w:rPr>
          <w:spacing w:val="-1"/>
          <w:lang w:val="ru-RU"/>
        </w:rPr>
        <w:t xml:space="preserve"> </w:t>
      </w:r>
      <w:r w:rsidRPr="00A71326">
        <w:rPr>
          <w:lang w:val="ru-RU"/>
        </w:rPr>
        <w:t>формування конкурентних</w:t>
      </w:r>
      <w:r w:rsidRPr="00A71326">
        <w:rPr>
          <w:spacing w:val="2"/>
          <w:lang w:val="ru-RU"/>
        </w:rPr>
        <w:t xml:space="preserve"> </w:t>
      </w:r>
      <w:r w:rsidRPr="00A71326">
        <w:rPr>
          <w:lang w:val="ru-RU"/>
        </w:rPr>
        <w:t>переваг</w:t>
      </w:r>
      <w:r w:rsidRPr="00A71326">
        <w:rPr>
          <w:spacing w:val="2"/>
          <w:lang w:val="ru-RU"/>
        </w:rPr>
        <w:t xml:space="preserve"> </w:t>
      </w:r>
      <w:r w:rsidRPr="00A71326">
        <w:rPr>
          <w:spacing w:val="-2"/>
          <w:lang w:val="ru-RU"/>
        </w:rPr>
        <w:t>підприємства</w:t>
      </w:r>
    </w:p>
    <w:tbl>
      <w:tblPr>
        <w:tblStyle w:val="TableNormal"/>
        <w:tblW w:w="0" w:type="auto"/>
        <w:tblInd w:w="8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97"/>
        <w:gridCol w:w="6013"/>
      </w:tblGrid>
      <w:tr w:rsidR="007C6FEF">
        <w:trPr>
          <w:trHeight w:val="273"/>
        </w:trPr>
        <w:tc>
          <w:tcPr>
            <w:tcW w:w="2197" w:type="dxa"/>
          </w:tcPr>
          <w:p w:rsidR="007C6FEF" w:rsidRDefault="008A5EDA">
            <w:pPr>
              <w:pStyle w:val="TableParagraph"/>
              <w:spacing w:before="31" w:line="222" w:lineRule="exact"/>
              <w:ind w:left="4"/>
              <w:rPr>
                <w:sz w:val="20"/>
              </w:rPr>
            </w:pPr>
            <w:r>
              <w:rPr>
                <w:spacing w:val="-5"/>
                <w:sz w:val="20"/>
              </w:rPr>
              <w:t>Вид</w:t>
            </w:r>
          </w:p>
        </w:tc>
        <w:tc>
          <w:tcPr>
            <w:tcW w:w="6013" w:type="dxa"/>
          </w:tcPr>
          <w:p w:rsidR="007C6FEF" w:rsidRDefault="008A5EDA">
            <w:pPr>
              <w:pStyle w:val="TableParagraph"/>
              <w:spacing w:before="31" w:line="222" w:lineRule="exact"/>
              <w:ind w:right="1"/>
              <w:rPr>
                <w:sz w:val="20"/>
              </w:rPr>
            </w:pPr>
            <w:r>
              <w:rPr>
                <w:spacing w:val="-4"/>
                <w:sz w:val="20"/>
              </w:rPr>
              <w:t>Характерні</w:t>
            </w:r>
            <w:r>
              <w:rPr>
                <w:spacing w:val="6"/>
                <w:sz w:val="20"/>
              </w:rPr>
              <w:t xml:space="preserve"> </w:t>
            </w:r>
            <w:r>
              <w:rPr>
                <w:spacing w:val="-4"/>
                <w:sz w:val="20"/>
              </w:rPr>
              <w:t>риси</w:t>
            </w:r>
          </w:p>
        </w:tc>
      </w:tr>
      <w:tr w:rsidR="007C6FEF">
        <w:trPr>
          <w:trHeight w:val="273"/>
        </w:trPr>
        <w:tc>
          <w:tcPr>
            <w:tcW w:w="2197" w:type="dxa"/>
          </w:tcPr>
          <w:p w:rsidR="007C6FEF" w:rsidRDefault="008A5EDA">
            <w:pPr>
              <w:pStyle w:val="TableParagraph"/>
              <w:spacing w:before="29" w:line="224" w:lineRule="exact"/>
              <w:ind w:left="4"/>
              <w:rPr>
                <w:sz w:val="20"/>
              </w:rPr>
            </w:pPr>
            <w:r>
              <w:rPr>
                <w:spacing w:val="-10"/>
                <w:sz w:val="20"/>
              </w:rPr>
              <w:t>1</w:t>
            </w:r>
          </w:p>
        </w:tc>
        <w:tc>
          <w:tcPr>
            <w:tcW w:w="6013" w:type="dxa"/>
          </w:tcPr>
          <w:p w:rsidR="007C6FEF" w:rsidRDefault="008A5EDA">
            <w:pPr>
              <w:pStyle w:val="TableParagraph"/>
              <w:spacing w:before="29" w:line="224" w:lineRule="exact"/>
              <w:ind w:left="1" w:right="1"/>
              <w:rPr>
                <w:sz w:val="20"/>
              </w:rPr>
            </w:pPr>
            <w:r>
              <w:rPr>
                <w:spacing w:val="-10"/>
                <w:sz w:val="20"/>
              </w:rPr>
              <w:t>2</w:t>
            </w:r>
          </w:p>
        </w:tc>
      </w:tr>
      <w:tr w:rsidR="007C6FEF" w:rsidRPr="00A71326">
        <w:trPr>
          <w:trHeight w:val="1634"/>
        </w:trPr>
        <w:tc>
          <w:tcPr>
            <w:tcW w:w="2197" w:type="dxa"/>
          </w:tcPr>
          <w:p w:rsidR="007C6FEF" w:rsidRDefault="008A5EDA">
            <w:pPr>
              <w:pStyle w:val="TableParagraph"/>
              <w:tabs>
                <w:tab w:val="left" w:pos="707"/>
                <w:tab w:val="left" w:pos="1889"/>
              </w:tabs>
              <w:spacing w:before="29" w:line="288" w:lineRule="auto"/>
              <w:ind w:left="107" w:right="100"/>
              <w:jc w:val="left"/>
              <w:rPr>
                <w:sz w:val="20"/>
              </w:rPr>
            </w:pPr>
            <w:r>
              <w:rPr>
                <w:spacing w:val="-6"/>
                <w:sz w:val="20"/>
              </w:rPr>
              <w:t>1.</w:t>
            </w:r>
            <w:r>
              <w:rPr>
                <w:sz w:val="20"/>
              </w:rPr>
              <w:tab/>
            </w:r>
            <w:r>
              <w:rPr>
                <w:spacing w:val="-2"/>
                <w:sz w:val="20"/>
              </w:rPr>
              <w:t>Ресурси</w:t>
            </w:r>
            <w:r>
              <w:rPr>
                <w:sz w:val="20"/>
              </w:rPr>
              <w:tab/>
            </w:r>
            <w:r>
              <w:rPr>
                <w:spacing w:val="-8"/>
                <w:sz w:val="20"/>
              </w:rPr>
              <w:t xml:space="preserve">та </w:t>
            </w:r>
            <w:r>
              <w:rPr>
                <w:spacing w:val="-2"/>
                <w:sz w:val="20"/>
              </w:rPr>
              <w:t>можливості підприємства</w:t>
            </w:r>
          </w:p>
        </w:tc>
        <w:tc>
          <w:tcPr>
            <w:tcW w:w="6013" w:type="dxa"/>
          </w:tcPr>
          <w:p w:rsidR="007C6FEF" w:rsidRPr="00A71326" w:rsidRDefault="008A5EDA">
            <w:pPr>
              <w:pStyle w:val="TableParagraph"/>
              <w:spacing w:before="29" w:line="288" w:lineRule="auto"/>
              <w:ind w:left="104" w:right="100"/>
              <w:jc w:val="both"/>
              <w:rPr>
                <w:sz w:val="20"/>
                <w:lang w:val="ru-RU"/>
              </w:rPr>
            </w:pPr>
            <w:r w:rsidRPr="00A71326">
              <w:rPr>
                <w:sz w:val="20"/>
                <w:lang w:val="ru-RU"/>
              </w:rPr>
              <w:t>Є основними факторами, що визначають його успішність і конкурентоспроможність. Ці елементи взаємодіють між собою, впливаючи на здатність компанії ефективно виконувати свої завдання відповідно до потреб ринку. У цій статті</w:t>
            </w:r>
            <w:r w:rsidRPr="00A71326">
              <w:rPr>
                <w:spacing w:val="77"/>
                <w:w w:val="150"/>
                <w:sz w:val="20"/>
                <w:lang w:val="ru-RU"/>
              </w:rPr>
              <w:t xml:space="preserve"> </w:t>
            </w:r>
            <w:r w:rsidRPr="00A71326">
              <w:rPr>
                <w:sz w:val="20"/>
                <w:lang w:val="ru-RU"/>
              </w:rPr>
              <w:t>ми</w:t>
            </w:r>
            <w:r w:rsidRPr="00A71326">
              <w:rPr>
                <w:spacing w:val="77"/>
                <w:w w:val="150"/>
                <w:sz w:val="20"/>
                <w:lang w:val="ru-RU"/>
              </w:rPr>
              <w:t xml:space="preserve"> </w:t>
            </w:r>
            <w:r w:rsidRPr="00A71326">
              <w:rPr>
                <w:sz w:val="20"/>
                <w:lang w:val="ru-RU"/>
              </w:rPr>
              <w:t>розглянемо,</w:t>
            </w:r>
            <w:r w:rsidRPr="00A71326">
              <w:rPr>
                <w:spacing w:val="27"/>
                <w:sz w:val="20"/>
                <w:lang w:val="ru-RU"/>
              </w:rPr>
              <w:t xml:space="preserve">  </w:t>
            </w:r>
            <w:r w:rsidRPr="00A71326">
              <w:rPr>
                <w:sz w:val="20"/>
                <w:lang w:val="ru-RU"/>
              </w:rPr>
              <w:t>що</w:t>
            </w:r>
            <w:r w:rsidRPr="00A71326">
              <w:rPr>
                <w:spacing w:val="77"/>
                <w:w w:val="150"/>
                <w:sz w:val="20"/>
                <w:lang w:val="ru-RU"/>
              </w:rPr>
              <w:t xml:space="preserve"> </w:t>
            </w:r>
            <w:r w:rsidRPr="00A71326">
              <w:rPr>
                <w:sz w:val="20"/>
                <w:lang w:val="ru-RU"/>
              </w:rPr>
              <w:t>таке</w:t>
            </w:r>
            <w:r w:rsidRPr="00A71326">
              <w:rPr>
                <w:spacing w:val="77"/>
                <w:w w:val="150"/>
                <w:sz w:val="20"/>
                <w:lang w:val="ru-RU"/>
              </w:rPr>
              <w:t xml:space="preserve"> </w:t>
            </w:r>
            <w:r w:rsidRPr="00A71326">
              <w:rPr>
                <w:sz w:val="20"/>
                <w:lang w:val="ru-RU"/>
              </w:rPr>
              <w:t>ресурси</w:t>
            </w:r>
            <w:r w:rsidRPr="00A71326">
              <w:rPr>
                <w:spacing w:val="77"/>
                <w:w w:val="150"/>
                <w:sz w:val="20"/>
                <w:lang w:val="ru-RU"/>
              </w:rPr>
              <w:t xml:space="preserve"> </w:t>
            </w:r>
            <w:r w:rsidRPr="00A71326">
              <w:rPr>
                <w:sz w:val="20"/>
                <w:lang w:val="ru-RU"/>
              </w:rPr>
              <w:t>та</w:t>
            </w:r>
            <w:r w:rsidRPr="00A71326">
              <w:rPr>
                <w:spacing w:val="78"/>
                <w:w w:val="150"/>
                <w:sz w:val="20"/>
                <w:lang w:val="ru-RU"/>
              </w:rPr>
              <w:t xml:space="preserve"> </w:t>
            </w:r>
            <w:r w:rsidRPr="00A71326">
              <w:rPr>
                <w:spacing w:val="-2"/>
                <w:sz w:val="20"/>
                <w:lang w:val="ru-RU"/>
              </w:rPr>
              <w:t>можливості</w:t>
            </w:r>
          </w:p>
          <w:p w:rsidR="007C6FEF" w:rsidRPr="00A71326" w:rsidRDefault="008A5EDA">
            <w:pPr>
              <w:pStyle w:val="TableParagraph"/>
              <w:spacing w:before="3" w:line="224" w:lineRule="exact"/>
              <w:ind w:left="104"/>
              <w:jc w:val="both"/>
              <w:rPr>
                <w:sz w:val="20"/>
                <w:lang w:val="ru-RU"/>
              </w:rPr>
            </w:pPr>
            <w:r w:rsidRPr="00A71326">
              <w:rPr>
                <w:sz w:val="20"/>
                <w:lang w:val="ru-RU"/>
              </w:rPr>
              <w:t>підприємства,</w:t>
            </w:r>
            <w:r w:rsidRPr="00A71326">
              <w:rPr>
                <w:spacing w:val="-3"/>
                <w:sz w:val="20"/>
                <w:lang w:val="ru-RU"/>
              </w:rPr>
              <w:t xml:space="preserve"> </w:t>
            </w:r>
            <w:r w:rsidRPr="00A71326">
              <w:rPr>
                <w:sz w:val="20"/>
                <w:lang w:val="ru-RU"/>
              </w:rPr>
              <w:t>а</w:t>
            </w:r>
            <w:r w:rsidRPr="00A71326">
              <w:rPr>
                <w:spacing w:val="-2"/>
                <w:sz w:val="20"/>
                <w:lang w:val="ru-RU"/>
              </w:rPr>
              <w:t xml:space="preserve"> </w:t>
            </w:r>
            <w:r w:rsidRPr="00A71326">
              <w:rPr>
                <w:sz w:val="20"/>
                <w:lang w:val="ru-RU"/>
              </w:rPr>
              <w:t>також</w:t>
            </w:r>
            <w:r w:rsidRPr="00A71326">
              <w:rPr>
                <w:spacing w:val="-3"/>
                <w:sz w:val="20"/>
                <w:lang w:val="ru-RU"/>
              </w:rPr>
              <w:t xml:space="preserve"> </w:t>
            </w:r>
            <w:r w:rsidRPr="00A71326">
              <w:rPr>
                <w:sz w:val="20"/>
                <w:lang w:val="ru-RU"/>
              </w:rPr>
              <w:t>їхній</w:t>
            </w:r>
            <w:r w:rsidRPr="00A71326">
              <w:rPr>
                <w:spacing w:val="-2"/>
                <w:sz w:val="20"/>
                <w:lang w:val="ru-RU"/>
              </w:rPr>
              <w:t xml:space="preserve"> </w:t>
            </w:r>
            <w:r w:rsidRPr="00A71326">
              <w:rPr>
                <w:sz w:val="20"/>
                <w:lang w:val="ru-RU"/>
              </w:rPr>
              <w:t>вплив</w:t>
            </w:r>
            <w:r w:rsidRPr="00A71326">
              <w:rPr>
                <w:spacing w:val="-2"/>
                <w:sz w:val="20"/>
                <w:lang w:val="ru-RU"/>
              </w:rPr>
              <w:t xml:space="preserve"> </w:t>
            </w:r>
            <w:r w:rsidRPr="00A71326">
              <w:rPr>
                <w:sz w:val="20"/>
                <w:lang w:val="ru-RU"/>
              </w:rPr>
              <w:t>на</w:t>
            </w:r>
            <w:r w:rsidRPr="00A71326">
              <w:rPr>
                <w:spacing w:val="-3"/>
                <w:sz w:val="20"/>
                <w:lang w:val="ru-RU"/>
              </w:rPr>
              <w:t xml:space="preserve"> </w:t>
            </w:r>
            <w:r w:rsidRPr="00A71326">
              <w:rPr>
                <w:sz w:val="20"/>
                <w:lang w:val="ru-RU"/>
              </w:rPr>
              <w:t>загальний</w:t>
            </w:r>
            <w:r w:rsidRPr="00A71326">
              <w:rPr>
                <w:spacing w:val="-1"/>
                <w:sz w:val="20"/>
                <w:lang w:val="ru-RU"/>
              </w:rPr>
              <w:t xml:space="preserve"> </w:t>
            </w:r>
            <w:r w:rsidRPr="00A71326">
              <w:rPr>
                <w:sz w:val="20"/>
                <w:lang w:val="ru-RU"/>
              </w:rPr>
              <w:t>успіх</w:t>
            </w:r>
            <w:r w:rsidRPr="00A71326">
              <w:rPr>
                <w:spacing w:val="-3"/>
                <w:sz w:val="20"/>
                <w:lang w:val="ru-RU"/>
              </w:rPr>
              <w:t xml:space="preserve"> </w:t>
            </w:r>
            <w:r w:rsidRPr="00A71326">
              <w:rPr>
                <w:spacing w:val="-2"/>
                <w:sz w:val="20"/>
                <w:lang w:val="ru-RU"/>
              </w:rPr>
              <w:t>бізнесу</w:t>
            </w:r>
          </w:p>
        </w:tc>
      </w:tr>
      <w:tr w:rsidR="007C6FEF" w:rsidRPr="00A71326">
        <w:trPr>
          <w:trHeight w:val="544"/>
        </w:trPr>
        <w:tc>
          <w:tcPr>
            <w:tcW w:w="2197" w:type="dxa"/>
          </w:tcPr>
          <w:p w:rsidR="007C6FEF" w:rsidRDefault="008A5EDA">
            <w:pPr>
              <w:pStyle w:val="TableParagraph"/>
              <w:spacing w:before="29"/>
              <w:ind w:left="107"/>
              <w:jc w:val="left"/>
              <w:rPr>
                <w:sz w:val="20"/>
              </w:rPr>
            </w:pPr>
            <w:r>
              <w:rPr>
                <w:spacing w:val="-2"/>
                <w:sz w:val="20"/>
              </w:rPr>
              <w:t>Кваліфікований</w:t>
            </w:r>
          </w:p>
          <w:p w:rsidR="007C6FEF" w:rsidRDefault="008A5EDA">
            <w:pPr>
              <w:pStyle w:val="TableParagraph"/>
              <w:spacing w:before="45" w:line="224" w:lineRule="exact"/>
              <w:ind w:left="107"/>
              <w:jc w:val="left"/>
              <w:rPr>
                <w:sz w:val="20"/>
              </w:rPr>
            </w:pPr>
            <w:r>
              <w:rPr>
                <w:spacing w:val="-2"/>
                <w:sz w:val="20"/>
              </w:rPr>
              <w:t>персонал</w:t>
            </w:r>
          </w:p>
        </w:tc>
        <w:tc>
          <w:tcPr>
            <w:tcW w:w="6013" w:type="dxa"/>
          </w:tcPr>
          <w:p w:rsidR="007C6FEF" w:rsidRPr="00A71326" w:rsidRDefault="008A5EDA">
            <w:pPr>
              <w:pStyle w:val="TableParagraph"/>
              <w:spacing w:before="29"/>
              <w:ind w:left="104"/>
              <w:jc w:val="left"/>
              <w:rPr>
                <w:sz w:val="20"/>
                <w:lang w:val="ru-RU"/>
              </w:rPr>
            </w:pPr>
            <w:r w:rsidRPr="00A71326">
              <w:rPr>
                <w:sz w:val="20"/>
                <w:lang w:val="ru-RU"/>
              </w:rPr>
              <w:t>Наявність</w:t>
            </w:r>
            <w:r w:rsidRPr="00A71326">
              <w:rPr>
                <w:spacing w:val="23"/>
                <w:sz w:val="20"/>
                <w:lang w:val="ru-RU"/>
              </w:rPr>
              <w:t xml:space="preserve"> </w:t>
            </w:r>
            <w:r w:rsidRPr="00A71326">
              <w:rPr>
                <w:sz w:val="20"/>
                <w:lang w:val="ru-RU"/>
              </w:rPr>
              <w:t>досвідчених</w:t>
            </w:r>
            <w:r w:rsidRPr="00A71326">
              <w:rPr>
                <w:spacing w:val="26"/>
                <w:sz w:val="20"/>
                <w:lang w:val="ru-RU"/>
              </w:rPr>
              <w:t xml:space="preserve"> </w:t>
            </w:r>
            <w:r w:rsidRPr="00A71326">
              <w:rPr>
                <w:sz w:val="20"/>
                <w:lang w:val="ru-RU"/>
              </w:rPr>
              <w:t>і</w:t>
            </w:r>
            <w:r w:rsidRPr="00A71326">
              <w:rPr>
                <w:spacing w:val="26"/>
                <w:sz w:val="20"/>
                <w:lang w:val="ru-RU"/>
              </w:rPr>
              <w:t xml:space="preserve"> </w:t>
            </w:r>
            <w:r w:rsidRPr="00A71326">
              <w:rPr>
                <w:sz w:val="20"/>
                <w:lang w:val="ru-RU"/>
              </w:rPr>
              <w:t>професійних</w:t>
            </w:r>
            <w:r w:rsidRPr="00A71326">
              <w:rPr>
                <w:spacing w:val="25"/>
                <w:sz w:val="20"/>
                <w:lang w:val="ru-RU"/>
              </w:rPr>
              <w:t xml:space="preserve"> </w:t>
            </w:r>
            <w:r w:rsidRPr="00A71326">
              <w:rPr>
                <w:sz w:val="20"/>
                <w:lang w:val="ru-RU"/>
              </w:rPr>
              <w:t>фахівців</w:t>
            </w:r>
            <w:r w:rsidRPr="00A71326">
              <w:rPr>
                <w:spacing w:val="27"/>
                <w:sz w:val="20"/>
                <w:lang w:val="ru-RU"/>
              </w:rPr>
              <w:t xml:space="preserve"> </w:t>
            </w:r>
            <w:r w:rsidRPr="00A71326">
              <w:rPr>
                <w:sz w:val="20"/>
                <w:lang w:val="ru-RU"/>
              </w:rPr>
              <w:t>може</w:t>
            </w:r>
            <w:r w:rsidRPr="00A71326">
              <w:rPr>
                <w:spacing w:val="26"/>
                <w:sz w:val="20"/>
                <w:lang w:val="ru-RU"/>
              </w:rPr>
              <w:t xml:space="preserve"> </w:t>
            </w:r>
            <w:r w:rsidRPr="00A71326">
              <w:rPr>
                <w:spacing w:val="-2"/>
                <w:sz w:val="20"/>
                <w:lang w:val="ru-RU"/>
              </w:rPr>
              <w:t>значно</w:t>
            </w:r>
          </w:p>
          <w:p w:rsidR="007C6FEF" w:rsidRPr="00A71326" w:rsidRDefault="008A5EDA">
            <w:pPr>
              <w:pStyle w:val="TableParagraph"/>
              <w:spacing w:before="45" w:line="224" w:lineRule="exact"/>
              <w:ind w:left="104"/>
              <w:jc w:val="left"/>
              <w:rPr>
                <w:sz w:val="20"/>
                <w:lang w:val="ru-RU"/>
              </w:rPr>
            </w:pPr>
            <w:r w:rsidRPr="00A71326">
              <w:rPr>
                <w:sz w:val="20"/>
                <w:lang w:val="ru-RU"/>
              </w:rPr>
              <w:t>підвищити якість</w:t>
            </w:r>
            <w:r w:rsidRPr="00A71326">
              <w:rPr>
                <w:spacing w:val="-2"/>
                <w:sz w:val="20"/>
                <w:lang w:val="ru-RU"/>
              </w:rPr>
              <w:t xml:space="preserve"> </w:t>
            </w:r>
            <w:r w:rsidRPr="00A71326">
              <w:rPr>
                <w:sz w:val="20"/>
                <w:lang w:val="ru-RU"/>
              </w:rPr>
              <w:t xml:space="preserve">продуктів і </w:t>
            </w:r>
            <w:r w:rsidRPr="00A71326">
              <w:rPr>
                <w:spacing w:val="-2"/>
                <w:sz w:val="20"/>
                <w:lang w:val="ru-RU"/>
              </w:rPr>
              <w:t>послуг</w:t>
            </w:r>
          </w:p>
        </w:tc>
      </w:tr>
      <w:tr w:rsidR="007C6FEF">
        <w:trPr>
          <w:trHeight w:val="544"/>
        </w:trPr>
        <w:tc>
          <w:tcPr>
            <w:tcW w:w="2197" w:type="dxa"/>
          </w:tcPr>
          <w:p w:rsidR="007C6FEF" w:rsidRDefault="008A5EDA">
            <w:pPr>
              <w:pStyle w:val="TableParagraph"/>
              <w:spacing w:before="29"/>
              <w:ind w:left="107"/>
              <w:jc w:val="left"/>
              <w:rPr>
                <w:sz w:val="20"/>
              </w:rPr>
            </w:pPr>
            <w:r>
              <w:rPr>
                <w:sz w:val="20"/>
              </w:rPr>
              <w:t>Фінансові</w:t>
            </w:r>
            <w:r>
              <w:rPr>
                <w:spacing w:val="-7"/>
                <w:sz w:val="20"/>
              </w:rPr>
              <w:t xml:space="preserve"> </w:t>
            </w:r>
            <w:r>
              <w:rPr>
                <w:spacing w:val="-2"/>
                <w:sz w:val="20"/>
              </w:rPr>
              <w:t>ресурси</w:t>
            </w:r>
          </w:p>
        </w:tc>
        <w:tc>
          <w:tcPr>
            <w:tcW w:w="6013" w:type="dxa"/>
          </w:tcPr>
          <w:p w:rsidR="007C6FEF" w:rsidRPr="00A71326" w:rsidRDefault="008A5EDA">
            <w:pPr>
              <w:pStyle w:val="TableParagraph"/>
              <w:spacing w:before="29"/>
              <w:ind w:left="104"/>
              <w:jc w:val="left"/>
              <w:rPr>
                <w:sz w:val="20"/>
                <w:lang w:val="ru-RU"/>
              </w:rPr>
            </w:pPr>
            <w:r w:rsidRPr="00A71326">
              <w:rPr>
                <w:spacing w:val="-2"/>
                <w:sz w:val="20"/>
                <w:lang w:val="ru-RU"/>
              </w:rPr>
              <w:t>Достатній</w:t>
            </w:r>
            <w:r w:rsidRPr="00A71326">
              <w:rPr>
                <w:spacing w:val="4"/>
                <w:sz w:val="20"/>
                <w:lang w:val="ru-RU"/>
              </w:rPr>
              <w:t xml:space="preserve"> </w:t>
            </w:r>
            <w:r w:rsidRPr="00A71326">
              <w:rPr>
                <w:spacing w:val="-2"/>
                <w:sz w:val="20"/>
                <w:lang w:val="ru-RU"/>
              </w:rPr>
              <w:t>капітал</w:t>
            </w:r>
            <w:r w:rsidRPr="00A71326">
              <w:rPr>
                <w:spacing w:val="1"/>
                <w:sz w:val="20"/>
                <w:lang w:val="ru-RU"/>
              </w:rPr>
              <w:t xml:space="preserve"> </w:t>
            </w:r>
            <w:r w:rsidRPr="00A71326">
              <w:rPr>
                <w:spacing w:val="-2"/>
                <w:sz w:val="20"/>
                <w:lang w:val="ru-RU"/>
              </w:rPr>
              <w:t>дозволяє</w:t>
            </w:r>
            <w:r w:rsidRPr="00A71326">
              <w:rPr>
                <w:spacing w:val="2"/>
                <w:sz w:val="20"/>
                <w:lang w:val="ru-RU"/>
              </w:rPr>
              <w:t xml:space="preserve"> </w:t>
            </w:r>
            <w:r w:rsidRPr="00A71326">
              <w:rPr>
                <w:spacing w:val="-2"/>
                <w:sz w:val="20"/>
                <w:lang w:val="ru-RU"/>
              </w:rPr>
              <w:t>інвестувати</w:t>
            </w:r>
            <w:r w:rsidRPr="00A71326">
              <w:rPr>
                <w:spacing w:val="3"/>
                <w:sz w:val="20"/>
                <w:lang w:val="ru-RU"/>
              </w:rPr>
              <w:t xml:space="preserve"> </w:t>
            </w:r>
            <w:r w:rsidRPr="00A71326">
              <w:rPr>
                <w:spacing w:val="-2"/>
                <w:sz w:val="20"/>
                <w:lang w:val="ru-RU"/>
              </w:rPr>
              <w:t>в</w:t>
            </w:r>
            <w:r w:rsidRPr="00A71326">
              <w:rPr>
                <w:spacing w:val="3"/>
                <w:sz w:val="20"/>
                <w:lang w:val="ru-RU"/>
              </w:rPr>
              <w:t xml:space="preserve"> </w:t>
            </w:r>
            <w:r w:rsidRPr="00A71326">
              <w:rPr>
                <w:spacing w:val="-2"/>
                <w:sz w:val="20"/>
                <w:lang w:val="ru-RU"/>
              </w:rPr>
              <w:t>інновації, маркетинг</w:t>
            </w:r>
          </w:p>
          <w:p w:rsidR="007C6FEF" w:rsidRDefault="008A5EDA">
            <w:pPr>
              <w:pStyle w:val="TableParagraph"/>
              <w:spacing w:before="47" w:line="222" w:lineRule="exact"/>
              <w:ind w:left="104"/>
              <w:jc w:val="left"/>
              <w:rPr>
                <w:sz w:val="20"/>
              </w:rPr>
            </w:pPr>
            <w:r>
              <w:rPr>
                <w:sz w:val="20"/>
              </w:rPr>
              <w:t>та</w:t>
            </w:r>
            <w:r>
              <w:rPr>
                <w:spacing w:val="25"/>
                <w:sz w:val="20"/>
              </w:rPr>
              <w:t xml:space="preserve"> </w:t>
            </w:r>
            <w:r>
              <w:rPr>
                <w:sz w:val="20"/>
              </w:rPr>
              <w:t>розширення</w:t>
            </w:r>
            <w:r>
              <w:rPr>
                <w:spacing w:val="25"/>
                <w:sz w:val="20"/>
              </w:rPr>
              <w:t xml:space="preserve"> </w:t>
            </w:r>
            <w:r>
              <w:rPr>
                <w:sz w:val="20"/>
              </w:rPr>
              <w:t>виробничих</w:t>
            </w:r>
            <w:r>
              <w:rPr>
                <w:spacing w:val="25"/>
                <w:sz w:val="20"/>
              </w:rPr>
              <w:t xml:space="preserve"> </w:t>
            </w:r>
            <w:r>
              <w:rPr>
                <w:spacing w:val="-2"/>
                <w:sz w:val="20"/>
              </w:rPr>
              <w:t>потужностей</w:t>
            </w:r>
          </w:p>
        </w:tc>
      </w:tr>
      <w:tr w:rsidR="007C6FEF">
        <w:trPr>
          <w:trHeight w:val="1089"/>
        </w:trPr>
        <w:tc>
          <w:tcPr>
            <w:tcW w:w="2197" w:type="dxa"/>
          </w:tcPr>
          <w:p w:rsidR="007C6FEF" w:rsidRDefault="008A5EDA">
            <w:pPr>
              <w:pStyle w:val="TableParagraph"/>
              <w:spacing w:before="29" w:line="290" w:lineRule="auto"/>
              <w:ind w:left="107" w:right="172"/>
              <w:jc w:val="left"/>
              <w:rPr>
                <w:sz w:val="20"/>
              </w:rPr>
            </w:pPr>
            <w:r>
              <w:rPr>
                <w:spacing w:val="-2"/>
                <w:sz w:val="20"/>
              </w:rPr>
              <w:t>Технологічні інновації</w:t>
            </w:r>
          </w:p>
        </w:tc>
        <w:tc>
          <w:tcPr>
            <w:tcW w:w="6013" w:type="dxa"/>
          </w:tcPr>
          <w:p w:rsidR="007C6FEF" w:rsidRPr="00A71326" w:rsidRDefault="008A5EDA">
            <w:pPr>
              <w:pStyle w:val="TableParagraph"/>
              <w:spacing w:before="29" w:line="288" w:lineRule="auto"/>
              <w:ind w:left="104" w:right="101"/>
              <w:jc w:val="both"/>
              <w:rPr>
                <w:sz w:val="20"/>
                <w:lang w:val="ru-RU"/>
              </w:rPr>
            </w:pPr>
            <w:r w:rsidRPr="00A71326">
              <w:rPr>
                <w:sz w:val="20"/>
                <w:lang w:val="ru-RU"/>
              </w:rPr>
              <w:t>Розробка нових технологій або впровадження існуючих у виробничі процеси можуть значно підвищити ефективність і знизити</w:t>
            </w:r>
            <w:r w:rsidRPr="00A71326">
              <w:rPr>
                <w:spacing w:val="45"/>
                <w:sz w:val="20"/>
                <w:lang w:val="ru-RU"/>
              </w:rPr>
              <w:t xml:space="preserve">  </w:t>
            </w:r>
            <w:r w:rsidRPr="00A71326">
              <w:rPr>
                <w:sz w:val="20"/>
                <w:lang w:val="ru-RU"/>
              </w:rPr>
              <w:t>витрати,</w:t>
            </w:r>
            <w:r w:rsidRPr="00A71326">
              <w:rPr>
                <w:spacing w:val="44"/>
                <w:sz w:val="20"/>
                <w:lang w:val="ru-RU"/>
              </w:rPr>
              <w:t xml:space="preserve">  </w:t>
            </w:r>
            <w:r w:rsidRPr="00A71326">
              <w:rPr>
                <w:sz w:val="20"/>
                <w:lang w:val="ru-RU"/>
              </w:rPr>
              <w:t>надаючи</w:t>
            </w:r>
            <w:r w:rsidRPr="00A71326">
              <w:rPr>
                <w:spacing w:val="45"/>
                <w:sz w:val="20"/>
                <w:lang w:val="ru-RU"/>
              </w:rPr>
              <w:t xml:space="preserve">  </w:t>
            </w:r>
            <w:r w:rsidRPr="00A71326">
              <w:rPr>
                <w:sz w:val="20"/>
                <w:lang w:val="ru-RU"/>
              </w:rPr>
              <w:t>підприємству</w:t>
            </w:r>
            <w:r w:rsidRPr="00A71326">
              <w:rPr>
                <w:spacing w:val="45"/>
                <w:sz w:val="20"/>
                <w:lang w:val="ru-RU"/>
              </w:rPr>
              <w:t xml:space="preserve">  </w:t>
            </w:r>
            <w:r w:rsidRPr="00A71326">
              <w:rPr>
                <w:sz w:val="20"/>
                <w:lang w:val="ru-RU"/>
              </w:rPr>
              <w:t>перевагу</w:t>
            </w:r>
            <w:r w:rsidRPr="00A71326">
              <w:rPr>
                <w:spacing w:val="45"/>
                <w:sz w:val="20"/>
                <w:lang w:val="ru-RU"/>
              </w:rPr>
              <w:t xml:space="preserve">  </w:t>
            </w:r>
            <w:r w:rsidRPr="00A71326">
              <w:rPr>
                <w:spacing w:val="-5"/>
                <w:sz w:val="20"/>
                <w:lang w:val="ru-RU"/>
              </w:rPr>
              <w:t>над</w:t>
            </w:r>
          </w:p>
          <w:p w:rsidR="007C6FEF" w:rsidRDefault="008A5EDA">
            <w:pPr>
              <w:pStyle w:val="TableParagraph"/>
              <w:spacing w:before="3" w:line="222" w:lineRule="exact"/>
              <w:ind w:left="104"/>
              <w:jc w:val="left"/>
              <w:rPr>
                <w:sz w:val="20"/>
              </w:rPr>
            </w:pPr>
            <w:r>
              <w:rPr>
                <w:spacing w:val="-2"/>
                <w:sz w:val="20"/>
              </w:rPr>
              <w:t>конкурентами</w:t>
            </w:r>
          </w:p>
        </w:tc>
      </w:tr>
      <w:tr w:rsidR="007C6FEF" w:rsidRPr="00A71326">
        <w:trPr>
          <w:trHeight w:val="1363"/>
        </w:trPr>
        <w:tc>
          <w:tcPr>
            <w:tcW w:w="2197" w:type="dxa"/>
          </w:tcPr>
          <w:p w:rsidR="007C6FEF" w:rsidRDefault="008A5EDA">
            <w:pPr>
              <w:pStyle w:val="TableParagraph"/>
              <w:spacing w:before="29"/>
              <w:ind w:left="107"/>
              <w:jc w:val="left"/>
              <w:rPr>
                <w:sz w:val="20"/>
              </w:rPr>
            </w:pPr>
            <w:r>
              <w:rPr>
                <w:sz w:val="20"/>
              </w:rPr>
              <w:t>Сильний</w:t>
            </w:r>
            <w:r>
              <w:rPr>
                <w:spacing w:val="9"/>
                <w:sz w:val="20"/>
              </w:rPr>
              <w:t xml:space="preserve"> </w:t>
            </w:r>
            <w:r>
              <w:rPr>
                <w:spacing w:val="-2"/>
                <w:sz w:val="20"/>
              </w:rPr>
              <w:t>бренд</w:t>
            </w:r>
          </w:p>
        </w:tc>
        <w:tc>
          <w:tcPr>
            <w:tcW w:w="6013" w:type="dxa"/>
          </w:tcPr>
          <w:p w:rsidR="007C6FEF" w:rsidRPr="00A71326" w:rsidRDefault="008A5EDA">
            <w:pPr>
              <w:pStyle w:val="TableParagraph"/>
              <w:spacing w:before="29" w:line="290" w:lineRule="auto"/>
              <w:ind w:left="104" w:right="103"/>
              <w:jc w:val="both"/>
              <w:rPr>
                <w:sz w:val="20"/>
                <w:lang w:val="ru-RU"/>
              </w:rPr>
            </w:pPr>
            <w:r w:rsidRPr="00A71326">
              <w:rPr>
                <w:sz w:val="20"/>
                <w:lang w:val="ru-RU"/>
              </w:rPr>
              <w:t>Довіра до бренду, сформована в результаті якісного обслуговування та ефективного маркетингу, може стати непереборною перевагою. Брендові товари часто користуються</w:t>
            </w:r>
            <w:r w:rsidRPr="00A71326">
              <w:rPr>
                <w:spacing w:val="45"/>
                <w:sz w:val="20"/>
                <w:lang w:val="ru-RU"/>
              </w:rPr>
              <w:t xml:space="preserve"> </w:t>
            </w:r>
            <w:r w:rsidRPr="00A71326">
              <w:rPr>
                <w:sz w:val="20"/>
                <w:lang w:val="ru-RU"/>
              </w:rPr>
              <w:t>більшою</w:t>
            </w:r>
            <w:r w:rsidRPr="00A71326">
              <w:rPr>
                <w:spacing w:val="44"/>
                <w:sz w:val="20"/>
                <w:lang w:val="ru-RU"/>
              </w:rPr>
              <w:t xml:space="preserve"> </w:t>
            </w:r>
            <w:r w:rsidRPr="00A71326">
              <w:rPr>
                <w:sz w:val="20"/>
                <w:lang w:val="ru-RU"/>
              </w:rPr>
              <w:t>популярністю</w:t>
            </w:r>
            <w:r w:rsidRPr="00A71326">
              <w:rPr>
                <w:spacing w:val="44"/>
                <w:sz w:val="20"/>
                <w:lang w:val="ru-RU"/>
              </w:rPr>
              <w:t xml:space="preserve"> </w:t>
            </w:r>
            <w:r w:rsidRPr="00A71326">
              <w:rPr>
                <w:sz w:val="20"/>
                <w:lang w:val="ru-RU"/>
              </w:rPr>
              <w:t>і,</w:t>
            </w:r>
            <w:r w:rsidRPr="00A71326">
              <w:rPr>
                <w:spacing w:val="46"/>
                <w:sz w:val="20"/>
                <w:lang w:val="ru-RU"/>
              </w:rPr>
              <w:t xml:space="preserve"> </w:t>
            </w:r>
            <w:r w:rsidRPr="00A71326">
              <w:rPr>
                <w:sz w:val="20"/>
                <w:lang w:val="ru-RU"/>
              </w:rPr>
              <w:t>відповідно,</w:t>
            </w:r>
            <w:r w:rsidRPr="00A71326">
              <w:rPr>
                <w:spacing w:val="45"/>
                <w:sz w:val="20"/>
                <w:lang w:val="ru-RU"/>
              </w:rPr>
              <w:t xml:space="preserve"> </w:t>
            </w:r>
            <w:r w:rsidRPr="00A71326">
              <w:rPr>
                <w:spacing w:val="-2"/>
                <w:sz w:val="20"/>
                <w:lang w:val="ru-RU"/>
              </w:rPr>
              <w:t>вищими</w:t>
            </w:r>
          </w:p>
          <w:p w:rsidR="007C6FEF" w:rsidRPr="00A71326" w:rsidRDefault="008A5EDA">
            <w:pPr>
              <w:pStyle w:val="TableParagraph"/>
              <w:spacing w:line="219" w:lineRule="exact"/>
              <w:ind w:left="104"/>
              <w:jc w:val="left"/>
              <w:rPr>
                <w:sz w:val="20"/>
                <w:lang w:val="ru-RU"/>
              </w:rPr>
            </w:pPr>
            <w:r w:rsidRPr="00A71326">
              <w:rPr>
                <w:spacing w:val="-2"/>
                <w:sz w:val="20"/>
                <w:lang w:val="ru-RU"/>
              </w:rPr>
              <w:t>цінами</w:t>
            </w:r>
          </w:p>
        </w:tc>
      </w:tr>
      <w:tr w:rsidR="007C6FEF" w:rsidRPr="00A71326">
        <w:trPr>
          <w:trHeight w:val="815"/>
        </w:trPr>
        <w:tc>
          <w:tcPr>
            <w:tcW w:w="2197" w:type="dxa"/>
          </w:tcPr>
          <w:p w:rsidR="007C6FEF" w:rsidRDefault="008A5EDA">
            <w:pPr>
              <w:pStyle w:val="TableParagraph"/>
              <w:spacing w:before="29" w:line="288" w:lineRule="auto"/>
              <w:ind w:left="107" w:right="100"/>
              <w:jc w:val="left"/>
              <w:rPr>
                <w:sz w:val="20"/>
              </w:rPr>
            </w:pPr>
            <w:r>
              <w:rPr>
                <w:spacing w:val="-2"/>
                <w:sz w:val="20"/>
              </w:rPr>
              <w:t>Стимулювання інновацій</w:t>
            </w:r>
          </w:p>
        </w:tc>
        <w:tc>
          <w:tcPr>
            <w:tcW w:w="6013" w:type="dxa"/>
          </w:tcPr>
          <w:p w:rsidR="007C6FEF" w:rsidRPr="00A71326" w:rsidRDefault="008A5EDA">
            <w:pPr>
              <w:pStyle w:val="TableParagraph"/>
              <w:spacing w:before="29" w:line="288" w:lineRule="auto"/>
              <w:ind w:left="104"/>
              <w:jc w:val="left"/>
              <w:rPr>
                <w:sz w:val="20"/>
                <w:lang w:val="ru-RU"/>
              </w:rPr>
            </w:pPr>
            <w:r w:rsidRPr="00A71326">
              <w:rPr>
                <w:sz w:val="20"/>
                <w:lang w:val="ru-RU"/>
              </w:rPr>
              <w:t>Культура інновацій і підтримка творчого підходу до роботи в межах</w:t>
            </w:r>
            <w:r w:rsidRPr="00A71326">
              <w:rPr>
                <w:spacing w:val="64"/>
                <w:sz w:val="20"/>
                <w:lang w:val="ru-RU"/>
              </w:rPr>
              <w:t xml:space="preserve"> </w:t>
            </w:r>
            <w:r w:rsidRPr="00A71326">
              <w:rPr>
                <w:sz w:val="20"/>
                <w:lang w:val="ru-RU"/>
              </w:rPr>
              <w:t>підприємства</w:t>
            </w:r>
            <w:r w:rsidRPr="00A71326">
              <w:rPr>
                <w:spacing w:val="66"/>
                <w:sz w:val="20"/>
                <w:lang w:val="ru-RU"/>
              </w:rPr>
              <w:t xml:space="preserve"> </w:t>
            </w:r>
            <w:r w:rsidRPr="00A71326">
              <w:rPr>
                <w:sz w:val="20"/>
                <w:lang w:val="ru-RU"/>
              </w:rPr>
              <w:t>допомагають</w:t>
            </w:r>
            <w:r w:rsidRPr="00A71326">
              <w:rPr>
                <w:spacing w:val="66"/>
                <w:sz w:val="20"/>
                <w:lang w:val="ru-RU"/>
              </w:rPr>
              <w:t xml:space="preserve"> </w:t>
            </w:r>
            <w:r w:rsidRPr="00A71326">
              <w:rPr>
                <w:sz w:val="20"/>
                <w:lang w:val="ru-RU"/>
              </w:rPr>
              <w:t>генерувати</w:t>
            </w:r>
            <w:r w:rsidRPr="00A71326">
              <w:rPr>
                <w:spacing w:val="65"/>
                <w:sz w:val="20"/>
                <w:lang w:val="ru-RU"/>
              </w:rPr>
              <w:t xml:space="preserve"> </w:t>
            </w:r>
            <w:r w:rsidRPr="00A71326">
              <w:rPr>
                <w:sz w:val="20"/>
                <w:lang w:val="ru-RU"/>
              </w:rPr>
              <w:t>нові</w:t>
            </w:r>
            <w:r w:rsidRPr="00A71326">
              <w:rPr>
                <w:spacing w:val="66"/>
                <w:sz w:val="20"/>
                <w:lang w:val="ru-RU"/>
              </w:rPr>
              <w:t xml:space="preserve"> </w:t>
            </w:r>
            <w:r w:rsidRPr="00A71326">
              <w:rPr>
                <w:sz w:val="20"/>
                <w:lang w:val="ru-RU"/>
              </w:rPr>
              <w:t>ідеї</w:t>
            </w:r>
            <w:r w:rsidRPr="00A71326">
              <w:rPr>
                <w:spacing w:val="67"/>
                <w:sz w:val="20"/>
                <w:lang w:val="ru-RU"/>
              </w:rPr>
              <w:t xml:space="preserve"> </w:t>
            </w:r>
            <w:r w:rsidRPr="00A71326">
              <w:rPr>
                <w:spacing w:val="-5"/>
                <w:sz w:val="20"/>
                <w:lang w:val="ru-RU"/>
              </w:rPr>
              <w:t>та</w:t>
            </w:r>
          </w:p>
          <w:p w:rsidR="007C6FEF" w:rsidRPr="00A71326" w:rsidRDefault="008A5EDA">
            <w:pPr>
              <w:pStyle w:val="TableParagraph"/>
              <w:spacing w:before="1" w:line="222" w:lineRule="exact"/>
              <w:ind w:left="104"/>
              <w:jc w:val="left"/>
              <w:rPr>
                <w:sz w:val="20"/>
                <w:lang w:val="ru-RU"/>
              </w:rPr>
            </w:pPr>
            <w:r w:rsidRPr="00A71326">
              <w:rPr>
                <w:sz w:val="20"/>
                <w:lang w:val="ru-RU"/>
              </w:rPr>
              <w:t>продукти,</w:t>
            </w:r>
            <w:r w:rsidRPr="00A71326">
              <w:rPr>
                <w:spacing w:val="-7"/>
                <w:sz w:val="20"/>
                <w:lang w:val="ru-RU"/>
              </w:rPr>
              <w:t xml:space="preserve"> </w:t>
            </w:r>
            <w:r w:rsidRPr="00A71326">
              <w:rPr>
                <w:sz w:val="20"/>
                <w:lang w:val="ru-RU"/>
              </w:rPr>
              <w:t>що</w:t>
            </w:r>
            <w:r w:rsidRPr="00A71326">
              <w:rPr>
                <w:spacing w:val="-7"/>
                <w:sz w:val="20"/>
                <w:lang w:val="ru-RU"/>
              </w:rPr>
              <w:t xml:space="preserve"> </w:t>
            </w:r>
            <w:r w:rsidRPr="00A71326">
              <w:rPr>
                <w:sz w:val="20"/>
                <w:lang w:val="ru-RU"/>
              </w:rPr>
              <w:t>можуть</w:t>
            </w:r>
            <w:r w:rsidRPr="00A71326">
              <w:rPr>
                <w:spacing w:val="-8"/>
                <w:sz w:val="20"/>
                <w:lang w:val="ru-RU"/>
              </w:rPr>
              <w:t xml:space="preserve"> </w:t>
            </w:r>
            <w:r w:rsidRPr="00A71326">
              <w:rPr>
                <w:sz w:val="20"/>
                <w:lang w:val="ru-RU"/>
              </w:rPr>
              <w:t>стати</w:t>
            </w:r>
            <w:r w:rsidRPr="00A71326">
              <w:rPr>
                <w:spacing w:val="-7"/>
                <w:sz w:val="20"/>
                <w:lang w:val="ru-RU"/>
              </w:rPr>
              <w:t xml:space="preserve"> </w:t>
            </w:r>
            <w:r w:rsidRPr="00A71326">
              <w:rPr>
                <w:sz w:val="20"/>
                <w:lang w:val="ru-RU"/>
              </w:rPr>
              <w:t>конкурентними</w:t>
            </w:r>
            <w:r w:rsidRPr="00A71326">
              <w:rPr>
                <w:spacing w:val="-6"/>
                <w:sz w:val="20"/>
                <w:lang w:val="ru-RU"/>
              </w:rPr>
              <w:t xml:space="preserve"> </w:t>
            </w:r>
            <w:r w:rsidRPr="00A71326">
              <w:rPr>
                <w:spacing w:val="-2"/>
                <w:sz w:val="20"/>
                <w:lang w:val="ru-RU"/>
              </w:rPr>
              <w:t>перевагами</w:t>
            </w:r>
          </w:p>
        </w:tc>
      </w:tr>
      <w:tr w:rsidR="007C6FEF" w:rsidRPr="00A71326">
        <w:trPr>
          <w:trHeight w:val="818"/>
        </w:trPr>
        <w:tc>
          <w:tcPr>
            <w:tcW w:w="2197" w:type="dxa"/>
          </w:tcPr>
          <w:p w:rsidR="007C6FEF" w:rsidRDefault="008A5EDA">
            <w:pPr>
              <w:pStyle w:val="TableParagraph"/>
              <w:spacing w:before="29"/>
              <w:ind w:left="107"/>
              <w:jc w:val="left"/>
              <w:rPr>
                <w:sz w:val="20"/>
              </w:rPr>
            </w:pPr>
            <w:r>
              <w:rPr>
                <w:sz w:val="20"/>
              </w:rPr>
              <w:t>Адаптивність</w:t>
            </w:r>
            <w:r>
              <w:rPr>
                <w:spacing w:val="-5"/>
                <w:sz w:val="20"/>
              </w:rPr>
              <w:t xml:space="preserve"> </w:t>
            </w:r>
            <w:r>
              <w:rPr>
                <w:sz w:val="20"/>
              </w:rPr>
              <w:t>до</w:t>
            </w:r>
            <w:r>
              <w:rPr>
                <w:spacing w:val="-2"/>
                <w:sz w:val="20"/>
              </w:rPr>
              <w:t xml:space="preserve"> </w:t>
            </w:r>
            <w:r>
              <w:rPr>
                <w:spacing w:val="-4"/>
                <w:sz w:val="20"/>
              </w:rPr>
              <w:t>змін</w:t>
            </w:r>
          </w:p>
        </w:tc>
        <w:tc>
          <w:tcPr>
            <w:tcW w:w="6013" w:type="dxa"/>
          </w:tcPr>
          <w:p w:rsidR="007C6FEF" w:rsidRPr="00A71326" w:rsidRDefault="008A5EDA">
            <w:pPr>
              <w:pStyle w:val="TableParagraph"/>
              <w:spacing w:before="29"/>
              <w:ind w:left="104"/>
              <w:jc w:val="left"/>
              <w:rPr>
                <w:sz w:val="20"/>
                <w:lang w:val="ru-RU"/>
              </w:rPr>
            </w:pPr>
            <w:r w:rsidRPr="00A71326">
              <w:rPr>
                <w:sz w:val="20"/>
                <w:lang w:val="ru-RU"/>
              </w:rPr>
              <w:t>Здатність</w:t>
            </w:r>
            <w:r w:rsidRPr="00A71326">
              <w:rPr>
                <w:spacing w:val="60"/>
                <w:sz w:val="20"/>
                <w:lang w:val="ru-RU"/>
              </w:rPr>
              <w:t xml:space="preserve"> </w:t>
            </w:r>
            <w:r w:rsidRPr="00A71326">
              <w:rPr>
                <w:sz w:val="20"/>
                <w:lang w:val="ru-RU"/>
              </w:rPr>
              <w:t>швидко</w:t>
            </w:r>
            <w:r w:rsidRPr="00A71326">
              <w:rPr>
                <w:spacing w:val="65"/>
                <w:sz w:val="20"/>
                <w:lang w:val="ru-RU"/>
              </w:rPr>
              <w:t xml:space="preserve"> </w:t>
            </w:r>
            <w:r w:rsidRPr="00A71326">
              <w:rPr>
                <w:sz w:val="20"/>
                <w:lang w:val="ru-RU"/>
              </w:rPr>
              <w:t>реагувати</w:t>
            </w:r>
            <w:r w:rsidRPr="00A71326">
              <w:rPr>
                <w:spacing w:val="61"/>
                <w:sz w:val="20"/>
                <w:lang w:val="ru-RU"/>
              </w:rPr>
              <w:t xml:space="preserve"> </w:t>
            </w:r>
            <w:r w:rsidRPr="00A71326">
              <w:rPr>
                <w:sz w:val="20"/>
                <w:lang w:val="ru-RU"/>
              </w:rPr>
              <w:t>на</w:t>
            </w:r>
            <w:r w:rsidRPr="00A71326">
              <w:rPr>
                <w:spacing w:val="62"/>
                <w:sz w:val="20"/>
                <w:lang w:val="ru-RU"/>
              </w:rPr>
              <w:t xml:space="preserve"> </w:t>
            </w:r>
            <w:r w:rsidRPr="00A71326">
              <w:rPr>
                <w:sz w:val="20"/>
                <w:lang w:val="ru-RU"/>
              </w:rPr>
              <w:t>зміни</w:t>
            </w:r>
            <w:r w:rsidRPr="00A71326">
              <w:rPr>
                <w:spacing w:val="62"/>
                <w:sz w:val="20"/>
                <w:lang w:val="ru-RU"/>
              </w:rPr>
              <w:t xml:space="preserve"> </w:t>
            </w:r>
            <w:r w:rsidRPr="00A71326">
              <w:rPr>
                <w:sz w:val="20"/>
                <w:lang w:val="ru-RU"/>
              </w:rPr>
              <w:t>в</w:t>
            </w:r>
            <w:r w:rsidRPr="00A71326">
              <w:rPr>
                <w:spacing w:val="61"/>
                <w:sz w:val="20"/>
                <w:lang w:val="ru-RU"/>
              </w:rPr>
              <w:t xml:space="preserve"> </w:t>
            </w:r>
            <w:r w:rsidRPr="00A71326">
              <w:rPr>
                <w:sz w:val="20"/>
                <w:lang w:val="ru-RU"/>
              </w:rPr>
              <w:t>ринкових</w:t>
            </w:r>
            <w:r w:rsidRPr="00A71326">
              <w:rPr>
                <w:spacing w:val="61"/>
                <w:sz w:val="20"/>
                <w:lang w:val="ru-RU"/>
              </w:rPr>
              <w:t xml:space="preserve"> </w:t>
            </w:r>
            <w:r w:rsidRPr="00A71326">
              <w:rPr>
                <w:spacing w:val="-2"/>
                <w:sz w:val="20"/>
                <w:lang w:val="ru-RU"/>
              </w:rPr>
              <w:t>умовах,</w:t>
            </w:r>
          </w:p>
          <w:p w:rsidR="007C6FEF" w:rsidRPr="00A71326" w:rsidRDefault="008A5EDA">
            <w:pPr>
              <w:pStyle w:val="TableParagraph"/>
              <w:spacing w:before="2" w:line="270" w:lineRule="atLeast"/>
              <w:ind w:left="104"/>
              <w:jc w:val="left"/>
              <w:rPr>
                <w:sz w:val="20"/>
                <w:lang w:val="ru-RU"/>
              </w:rPr>
            </w:pPr>
            <w:r w:rsidRPr="00A71326">
              <w:rPr>
                <w:sz w:val="20"/>
                <w:lang w:val="ru-RU"/>
              </w:rPr>
              <w:t>вподобаннях</w:t>
            </w:r>
            <w:r w:rsidRPr="00A71326">
              <w:rPr>
                <w:spacing w:val="40"/>
                <w:sz w:val="20"/>
                <w:lang w:val="ru-RU"/>
              </w:rPr>
              <w:t xml:space="preserve"> </w:t>
            </w:r>
            <w:r w:rsidRPr="00A71326">
              <w:rPr>
                <w:sz w:val="20"/>
                <w:lang w:val="ru-RU"/>
              </w:rPr>
              <w:t>споживачів</w:t>
            </w:r>
            <w:r w:rsidRPr="00A71326">
              <w:rPr>
                <w:spacing w:val="40"/>
                <w:sz w:val="20"/>
                <w:lang w:val="ru-RU"/>
              </w:rPr>
              <w:t xml:space="preserve"> </w:t>
            </w:r>
            <w:r w:rsidRPr="00A71326">
              <w:rPr>
                <w:sz w:val="20"/>
                <w:lang w:val="ru-RU"/>
              </w:rPr>
              <w:t>та</w:t>
            </w:r>
            <w:r w:rsidRPr="00A71326">
              <w:rPr>
                <w:spacing w:val="40"/>
                <w:sz w:val="20"/>
                <w:lang w:val="ru-RU"/>
              </w:rPr>
              <w:t xml:space="preserve"> </w:t>
            </w:r>
            <w:r w:rsidRPr="00A71326">
              <w:rPr>
                <w:sz w:val="20"/>
                <w:lang w:val="ru-RU"/>
              </w:rPr>
              <w:t>технологіях</w:t>
            </w:r>
            <w:r w:rsidRPr="00A71326">
              <w:rPr>
                <w:spacing w:val="40"/>
                <w:sz w:val="20"/>
                <w:lang w:val="ru-RU"/>
              </w:rPr>
              <w:t xml:space="preserve"> </w:t>
            </w:r>
            <w:r w:rsidRPr="00A71326">
              <w:rPr>
                <w:sz w:val="20"/>
                <w:lang w:val="ru-RU"/>
              </w:rPr>
              <w:t>відіграє</w:t>
            </w:r>
            <w:r w:rsidRPr="00A71326">
              <w:rPr>
                <w:spacing w:val="40"/>
                <w:sz w:val="20"/>
                <w:lang w:val="ru-RU"/>
              </w:rPr>
              <w:t xml:space="preserve"> </w:t>
            </w:r>
            <w:r w:rsidRPr="00A71326">
              <w:rPr>
                <w:sz w:val="20"/>
                <w:lang w:val="ru-RU"/>
              </w:rPr>
              <w:t>важливу</w:t>
            </w:r>
            <w:r w:rsidRPr="00A71326">
              <w:rPr>
                <w:spacing w:val="40"/>
                <w:sz w:val="20"/>
                <w:lang w:val="ru-RU"/>
              </w:rPr>
              <w:t xml:space="preserve"> </w:t>
            </w:r>
            <w:r w:rsidRPr="00A71326">
              <w:rPr>
                <w:sz w:val="20"/>
                <w:lang w:val="ru-RU"/>
              </w:rPr>
              <w:t>роль у збереженні конкурентних переваг</w:t>
            </w:r>
          </w:p>
        </w:tc>
      </w:tr>
      <w:tr w:rsidR="007C6FEF" w:rsidRPr="00A71326">
        <w:trPr>
          <w:trHeight w:val="544"/>
        </w:trPr>
        <w:tc>
          <w:tcPr>
            <w:tcW w:w="2197" w:type="dxa"/>
          </w:tcPr>
          <w:p w:rsidR="007C6FEF" w:rsidRDefault="008A5EDA">
            <w:pPr>
              <w:pStyle w:val="TableParagraph"/>
              <w:tabs>
                <w:tab w:val="left" w:pos="477"/>
                <w:tab w:val="left" w:pos="1992"/>
              </w:tabs>
              <w:spacing w:before="29"/>
              <w:ind w:left="107"/>
              <w:jc w:val="left"/>
              <w:rPr>
                <w:sz w:val="20"/>
              </w:rPr>
            </w:pPr>
            <w:r>
              <w:rPr>
                <w:spacing w:val="-5"/>
                <w:sz w:val="20"/>
              </w:rPr>
              <w:t>2.</w:t>
            </w:r>
            <w:r>
              <w:rPr>
                <w:sz w:val="20"/>
              </w:rPr>
              <w:tab/>
            </w:r>
            <w:r>
              <w:rPr>
                <w:spacing w:val="-2"/>
                <w:sz w:val="20"/>
              </w:rPr>
              <w:t>Взаємозв’язок</w:t>
            </w:r>
            <w:r>
              <w:rPr>
                <w:sz w:val="20"/>
              </w:rPr>
              <w:tab/>
            </w:r>
            <w:r>
              <w:rPr>
                <w:spacing w:val="-10"/>
                <w:sz w:val="20"/>
              </w:rPr>
              <w:t>з</w:t>
            </w:r>
          </w:p>
          <w:p w:rsidR="007C6FEF" w:rsidRDefault="008A5EDA">
            <w:pPr>
              <w:pStyle w:val="TableParagraph"/>
              <w:spacing w:before="47" w:line="222" w:lineRule="exact"/>
              <w:ind w:left="107"/>
              <w:jc w:val="left"/>
              <w:rPr>
                <w:sz w:val="20"/>
              </w:rPr>
            </w:pPr>
            <w:r>
              <w:rPr>
                <w:sz w:val="20"/>
              </w:rPr>
              <w:t>ринковими</w:t>
            </w:r>
            <w:r>
              <w:rPr>
                <w:spacing w:val="25"/>
                <w:sz w:val="20"/>
              </w:rPr>
              <w:t xml:space="preserve"> </w:t>
            </w:r>
            <w:r>
              <w:rPr>
                <w:spacing w:val="-2"/>
                <w:sz w:val="20"/>
              </w:rPr>
              <w:t>умовами</w:t>
            </w:r>
          </w:p>
        </w:tc>
        <w:tc>
          <w:tcPr>
            <w:tcW w:w="6013" w:type="dxa"/>
          </w:tcPr>
          <w:p w:rsidR="007C6FEF" w:rsidRPr="00A71326" w:rsidRDefault="008A5EDA">
            <w:pPr>
              <w:pStyle w:val="TableParagraph"/>
              <w:spacing w:before="29"/>
              <w:ind w:left="104"/>
              <w:jc w:val="left"/>
              <w:rPr>
                <w:sz w:val="20"/>
                <w:lang w:val="ru-RU"/>
              </w:rPr>
            </w:pPr>
            <w:r w:rsidRPr="00A71326">
              <w:rPr>
                <w:sz w:val="20"/>
                <w:lang w:val="ru-RU"/>
              </w:rPr>
              <w:t>Конкурентні</w:t>
            </w:r>
            <w:r w:rsidRPr="00A71326">
              <w:rPr>
                <w:spacing w:val="71"/>
                <w:sz w:val="20"/>
                <w:lang w:val="ru-RU"/>
              </w:rPr>
              <w:t xml:space="preserve"> </w:t>
            </w:r>
            <w:r w:rsidRPr="00A71326">
              <w:rPr>
                <w:sz w:val="20"/>
                <w:lang w:val="ru-RU"/>
              </w:rPr>
              <w:t>переваги</w:t>
            </w:r>
            <w:r w:rsidRPr="00A71326">
              <w:rPr>
                <w:spacing w:val="72"/>
                <w:sz w:val="20"/>
                <w:lang w:val="ru-RU"/>
              </w:rPr>
              <w:t xml:space="preserve"> </w:t>
            </w:r>
            <w:r w:rsidRPr="00A71326">
              <w:rPr>
                <w:sz w:val="20"/>
                <w:lang w:val="ru-RU"/>
              </w:rPr>
              <w:t>також</w:t>
            </w:r>
            <w:r w:rsidRPr="00A71326">
              <w:rPr>
                <w:spacing w:val="70"/>
                <w:sz w:val="20"/>
                <w:lang w:val="ru-RU"/>
              </w:rPr>
              <w:t xml:space="preserve"> </w:t>
            </w:r>
            <w:r w:rsidRPr="00A71326">
              <w:rPr>
                <w:sz w:val="20"/>
                <w:lang w:val="ru-RU"/>
              </w:rPr>
              <w:t>виникають</w:t>
            </w:r>
            <w:r w:rsidRPr="00A71326">
              <w:rPr>
                <w:spacing w:val="71"/>
                <w:sz w:val="20"/>
                <w:lang w:val="ru-RU"/>
              </w:rPr>
              <w:t xml:space="preserve"> </w:t>
            </w:r>
            <w:r w:rsidRPr="00A71326">
              <w:rPr>
                <w:sz w:val="20"/>
                <w:lang w:val="ru-RU"/>
              </w:rPr>
              <w:t>та</w:t>
            </w:r>
            <w:r w:rsidRPr="00A71326">
              <w:rPr>
                <w:spacing w:val="70"/>
                <w:sz w:val="20"/>
                <w:lang w:val="ru-RU"/>
              </w:rPr>
              <w:t xml:space="preserve"> </w:t>
            </w:r>
            <w:r w:rsidRPr="00A71326">
              <w:rPr>
                <w:sz w:val="20"/>
                <w:lang w:val="ru-RU"/>
              </w:rPr>
              <w:t>коригуються</w:t>
            </w:r>
            <w:r w:rsidRPr="00A71326">
              <w:rPr>
                <w:spacing w:val="72"/>
                <w:sz w:val="20"/>
                <w:lang w:val="ru-RU"/>
              </w:rPr>
              <w:t xml:space="preserve"> </w:t>
            </w:r>
            <w:r w:rsidRPr="00A71326">
              <w:rPr>
                <w:spacing w:val="-10"/>
                <w:sz w:val="20"/>
                <w:lang w:val="ru-RU"/>
              </w:rPr>
              <w:t>у</w:t>
            </w:r>
          </w:p>
          <w:p w:rsidR="007C6FEF" w:rsidRPr="00A71326" w:rsidRDefault="008A5EDA">
            <w:pPr>
              <w:pStyle w:val="TableParagraph"/>
              <w:spacing w:before="47" w:line="222" w:lineRule="exact"/>
              <w:ind w:left="104"/>
              <w:jc w:val="left"/>
              <w:rPr>
                <w:sz w:val="20"/>
                <w:lang w:val="ru-RU"/>
              </w:rPr>
            </w:pPr>
            <w:r w:rsidRPr="00A71326">
              <w:rPr>
                <w:sz w:val="20"/>
                <w:lang w:val="ru-RU"/>
              </w:rPr>
              <w:t>відповідь</w:t>
            </w:r>
            <w:r w:rsidRPr="00A71326">
              <w:rPr>
                <w:spacing w:val="5"/>
                <w:sz w:val="20"/>
                <w:lang w:val="ru-RU"/>
              </w:rPr>
              <w:t xml:space="preserve"> </w:t>
            </w:r>
            <w:r w:rsidRPr="00A71326">
              <w:rPr>
                <w:sz w:val="20"/>
                <w:lang w:val="ru-RU"/>
              </w:rPr>
              <w:t>на</w:t>
            </w:r>
            <w:r w:rsidRPr="00A71326">
              <w:rPr>
                <w:spacing w:val="7"/>
                <w:sz w:val="20"/>
                <w:lang w:val="ru-RU"/>
              </w:rPr>
              <w:t xml:space="preserve"> </w:t>
            </w:r>
            <w:r w:rsidRPr="00A71326">
              <w:rPr>
                <w:sz w:val="20"/>
                <w:lang w:val="ru-RU"/>
              </w:rPr>
              <w:t>зміни</w:t>
            </w:r>
            <w:r w:rsidRPr="00A71326">
              <w:rPr>
                <w:spacing w:val="8"/>
                <w:sz w:val="20"/>
                <w:lang w:val="ru-RU"/>
              </w:rPr>
              <w:t xml:space="preserve"> </w:t>
            </w:r>
            <w:r w:rsidRPr="00A71326">
              <w:rPr>
                <w:sz w:val="20"/>
                <w:lang w:val="ru-RU"/>
              </w:rPr>
              <w:t>в</w:t>
            </w:r>
            <w:r w:rsidRPr="00A71326">
              <w:rPr>
                <w:spacing w:val="7"/>
                <w:sz w:val="20"/>
                <w:lang w:val="ru-RU"/>
              </w:rPr>
              <w:t xml:space="preserve"> </w:t>
            </w:r>
            <w:r w:rsidRPr="00A71326">
              <w:rPr>
                <w:sz w:val="20"/>
                <w:lang w:val="ru-RU"/>
              </w:rPr>
              <w:t>зовнішньому</w:t>
            </w:r>
            <w:r w:rsidRPr="00A71326">
              <w:rPr>
                <w:spacing w:val="7"/>
                <w:sz w:val="20"/>
                <w:lang w:val="ru-RU"/>
              </w:rPr>
              <w:t xml:space="preserve"> </w:t>
            </w:r>
            <w:r w:rsidRPr="00A71326">
              <w:rPr>
                <w:spacing w:val="-2"/>
                <w:sz w:val="20"/>
                <w:lang w:val="ru-RU"/>
              </w:rPr>
              <w:t>середовищі</w:t>
            </w:r>
          </w:p>
        </w:tc>
      </w:tr>
      <w:tr w:rsidR="007C6FEF" w:rsidRPr="00A71326">
        <w:trPr>
          <w:trHeight w:val="818"/>
        </w:trPr>
        <w:tc>
          <w:tcPr>
            <w:tcW w:w="2197" w:type="dxa"/>
          </w:tcPr>
          <w:p w:rsidR="007C6FEF" w:rsidRDefault="008A5EDA">
            <w:pPr>
              <w:pStyle w:val="TableParagraph"/>
              <w:spacing w:before="29"/>
              <w:ind w:left="107"/>
              <w:jc w:val="left"/>
              <w:rPr>
                <w:sz w:val="20"/>
              </w:rPr>
            </w:pPr>
            <w:r>
              <w:rPr>
                <w:spacing w:val="-2"/>
                <w:sz w:val="20"/>
              </w:rPr>
              <w:t>Конкуренція</w:t>
            </w:r>
          </w:p>
        </w:tc>
        <w:tc>
          <w:tcPr>
            <w:tcW w:w="6013" w:type="dxa"/>
          </w:tcPr>
          <w:p w:rsidR="007C6FEF" w:rsidRPr="00A71326" w:rsidRDefault="008A5EDA">
            <w:pPr>
              <w:pStyle w:val="TableParagraph"/>
              <w:tabs>
                <w:tab w:val="left" w:pos="1344"/>
                <w:tab w:val="left" w:pos="2674"/>
                <w:tab w:val="left" w:pos="3422"/>
                <w:tab w:val="left" w:pos="4626"/>
              </w:tabs>
              <w:spacing w:before="29"/>
              <w:ind w:left="104"/>
              <w:jc w:val="left"/>
              <w:rPr>
                <w:sz w:val="20"/>
                <w:lang w:val="ru-RU"/>
              </w:rPr>
            </w:pPr>
            <w:r w:rsidRPr="00A71326">
              <w:rPr>
                <w:spacing w:val="-2"/>
                <w:sz w:val="20"/>
                <w:lang w:val="ru-RU"/>
              </w:rPr>
              <w:t>Зростання</w:t>
            </w:r>
            <w:r w:rsidRPr="00A71326">
              <w:rPr>
                <w:sz w:val="20"/>
                <w:lang w:val="ru-RU"/>
              </w:rPr>
              <w:tab/>
            </w:r>
            <w:r w:rsidRPr="00A71326">
              <w:rPr>
                <w:spacing w:val="-2"/>
                <w:sz w:val="20"/>
                <w:lang w:val="ru-RU"/>
              </w:rPr>
              <w:t>конкуренції</w:t>
            </w:r>
            <w:r w:rsidRPr="00A71326">
              <w:rPr>
                <w:sz w:val="20"/>
                <w:lang w:val="ru-RU"/>
              </w:rPr>
              <w:tab/>
            </w:r>
            <w:r w:rsidRPr="00A71326">
              <w:rPr>
                <w:spacing w:val="-4"/>
                <w:sz w:val="20"/>
                <w:lang w:val="ru-RU"/>
              </w:rPr>
              <w:t>може</w:t>
            </w:r>
            <w:r w:rsidRPr="00A71326">
              <w:rPr>
                <w:sz w:val="20"/>
                <w:lang w:val="ru-RU"/>
              </w:rPr>
              <w:tab/>
            </w:r>
            <w:r w:rsidRPr="00A71326">
              <w:rPr>
                <w:spacing w:val="-2"/>
                <w:sz w:val="20"/>
                <w:lang w:val="ru-RU"/>
              </w:rPr>
              <w:t>спонукати</w:t>
            </w:r>
            <w:r w:rsidRPr="00A71326">
              <w:rPr>
                <w:sz w:val="20"/>
                <w:lang w:val="ru-RU"/>
              </w:rPr>
              <w:tab/>
            </w:r>
            <w:r w:rsidRPr="00A71326">
              <w:rPr>
                <w:spacing w:val="-2"/>
                <w:sz w:val="20"/>
                <w:lang w:val="ru-RU"/>
              </w:rPr>
              <w:t>підприємства</w:t>
            </w:r>
          </w:p>
          <w:p w:rsidR="007C6FEF" w:rsidRPr="00A71326" w:rsidRDefault="008A5EDA">
            <w:pPr>
              <w:pStyle w:val="TableParagraph"/>
              <w:tabs>
                <w:tab w:val="left" w:pos="1613"/>
                <w:tab w:val="left" w:pos="2359"/>
                <w:tab w:val="left" w:pos="3639"/>
                <w:tab w:val="left" w:pos="4889"/>
                <w:tab w:val="left" w:pos="5560"/>
              </w:tabs>
              <w:spacing w:before="3" w:line="270" w:lineRule="atLeast"/>
              <w:ind w:left="104" w:right="102"/>
              <w:jc w:val="left"/>
              <w:rPr>
                <w:sz w:val="20"/>
                <w:lang w:val="ru-RU"/>
              </w:rPr>
            </w:pPr>
            <w:r w:rsidRPr="00A71326">
              <w:rPr>
                <w:spacing w:val="-2"/>
                <w:sz w:val="20"/>
                <w:lang w:val="ru-RU"/>
              </w:rPr>
              <w:t>покращувати</w:t>
            </w:r>
            <w:r w:rsidRPr="00A71326">
              <w:rPr>
                <w:sz w:val="20"/>
                <w:lang w:val="ru-RU"/>
              </w:rPr>
              <w:tab/>
            </w:r>
            <w:r w:rsidRPr="00A71326">
              <w:rPr>
                <w:spacing w:val="-4"/>
                <w:sz w:val="20"/>
                <w:lang w:val="ru-RU"/>
              </w:rPr>
              <w:t>свою</w:t>
            </w:r>
            <w:r w:rsidRPr="00A71326">
              <w:rPr>
                <w:sz w:val="20"/>
                <w:lang w:val="ru-RU"/>
              </w:rPr>
              <w:tab/>
            </w:r>
            <w:r w:rsidRPr="00A71326">
              <w:rPr>
                <w:spacing w:val="-2"/>
                <w:sz w:val="20"/>
                <w:lang w:val="ru-RU"/>
              </w:rPr>
              <w:t>продукцію,</w:t>
            </w:r>
            <w:r w:rsidRPr="00A71326">
              <w:rPr>
                <w:sz w:val="20"/>
                <w:lang w:val="ru-RU"/>
              </w:rPr>
              <w:tab/>
            </w:r>
            <w:r w:rsidRPr="00A71326">
              <w:rPr>
                <w:spacing w:val="-2"/>
                <w:sz w:val="20"/>
                <w:lang w:val="ru-RU"/>
              </w:rPr>
              <w:t>знижувати</w:t>
            </w:r>
            <w:r w:rsidRPr="00A71326">
              <w:rPr>
                <w:sz w:val="20"/>
                <w:lang w:val="ru-RU"/>
              </w:rPr>
              <w:tab/>
            </w:r>
            <w:r w:rsidRPr="00A71326">
              <w:rPr>
                <w:spacing w:val="-4"/>
                <w:sz w:val="20"/>
                <w:lang w:val="ru-RU"/>
              </w:rPr>
              <w:t>ціни</w:t>
            </w:r>
            <w:r w:rsidRPr="00A71326">
              <w:rPr>
                <w:sz w:val="20"/>
                <w:lang w:val="ru-RU"/>
              </w:rPr>
              <w:tab/>
            </w:r>
            <w:r w:rsidRPr="00A71326">
              <w:rPr>
                <w:spacing w:val="-4"/>
                <w:sz w:val="20"/>
                <w:lang w:val="ru-RU"/>
              </w:rPr>
              <w:t xml:space="preserve">або </w:t>
            </w:r>
            <w:r w:rsidRPr="00A71326">
              <w:rPr>
                <w:sz w:val="20"/>
                <w:lang w:val="ru-RU"/>
              </w:rPr>
              <w:t>покращувати обслуговування клієнтів</w:t>
            </w:r>
          </w:p>
        </w:tc>
      </w:tr>
      <w:tr w:rsidR="007C6FEF">
        <w:trPr>
          <w:trHeight w:val="815"/>
        </w:trPr>
        <w:tc>
          <w:tcPr>
            <w:tcW w:w="2197" w:type="dxa"/>
          </w:tcPr>
          <w:p w:rsidR="007C6FEF" w:rsidRDefault="008A5EDA">
            <w:pPr>
              <w:pStyle w:val="TableParagraph"/>
              <w:spacing w:before="29"/>
              <w:ind w:left="107"/>
              <w:jc w:val="left"/>
              <w:rPr>
                <w:sz w:val="20"/>
              </w:rPr>
            </w:pPr>
            <w:r>
              <w:rPr>
                <w:sz w:val="20"/>
              </w:rPr>
              <w:t>Економічні</w:t>
            </w:r>
            <w:r>
              <w:rPr>
                <w:spacing w:val="-6"/>
                <w:sz w:val="20"/>
              </w:rPr>
              <w:t xml:space="preserve"> </w:t>
            </w:r>
            <w:r>
              <w:rPr>
                <w:spacing w:val="-2"/>
                <w:sz w:val="20"/>
              </w:rPr>
              <w:t>умови</w:t>
            </w:r>
          </w:p>
        </w:tc>
        <w:tc>
          <w:tcPr>
            <w:tcW w:w="6013" w:type="dxa"/>
          </w:tcPr>
          <w:p w:rsidR="007C6FEF" w:rsidRPr="00A71326" w:rsidRDefault="008A5EDA">
            <w:pPr>
              <w:pStyle w:val="TableParagraph"/>
              <w:spacing w:before="29" w:line="288" w:lineRule="auto"/>
              <w:ind w:left="104"/>
              <w:jc w:val="left"/>
              <w:rPr>
                <w:sz w:val="20"/>
                <w:lang w:val="ru-RU"/>
              </w:rPr>
            </w:pPr>
            <w:r w:rsidRPr="00A71326">
              <w:rPr>
                <w:sz w:val="20"/>
                <w:lang w:val="ru-RU"/>
              </w:rPr>
              <w:t>Змінна</w:t>
            </w:r>
            <w:r w:rsidRPr="00A71326">
              <w:rPr>
                <w:spacing w:val="40"/>
                <w:sz w:val="20"/>
                <w:lang w:val="ru-RU"/>
              </w:rPr>
              <w:t xml:space="preserve"> </w:t>
            </w:r>
            <w:r w:rsidRPr="00A71326">
              <w:rPr>
                <w:sz w:val="20"/>
                <w:lang w:val="ru-RU"/>
              </w:rPr>
              <w:t>економічна</w:t>
            </w:r>
            <w:r w:rsidRPr="00A71326">
              <w:rPr>
                <w:spacing w:val="40"/>
                <w:sz w:val="20"/>
                <w:lang w:val="ru-RU"/>
              </w:rPr>
              <w:t xml:space="preserve"> </w:t>
            </w:r>
            <w:r w:rsidRPr="00A71326">
              <w:rPr>
                <w:sz w:val="20"/>
                <w:lang w:val="ru-RU"/>
              </w:rPr>
              <w:t>ситуація</w:t>
            </w:r>
            <w:r w:rsidRPr="00A71326">
              <w:rPr>
                <w:spacing w:val="40"/>
                <w:sz w:val="20"/>
                <w:lang w:val="ru-RU"/>
              </w:rPr>
              <w:t xml:space="preserve"> </w:t>
            </w:r>
            <w:r w:rsidRPr="00A71326">
              <w:rPr>
                <w:sz w:val="20"/>
                <w:lang w:val="ru-RU"/>
              </w:rPr>
              <w:t>може</w:t>
            </w:r>
            <w:r w:rsidRPr="00A71326">
              <w:rPr>
                <w:spacing w:val="40"/>
                <w:sz w:val="20"/>
                <w:lang w:val="ru-RU"/>
              </w:rPr>
              <w:t xml:space="preserve"> </w:t>
            </w:r>
            <w:r w:rsidRPr="00A71326">
              <w:rPr>
                <w:sz w:val="20"/>
                <w:lang w:val="ru-RU"/>
              </w:rPr>
              <w:t>впливати</w:t>
            </w:r>
            <w:r w:rsidRPr="00A71326">
              <w:rPr>
                <w:spacing w:val="40"/>
                <w:sz w:val="20"/>
                <w:lang w:val="ru-RU"/>
              </w:rPr>
              <w:t xml:space="preserve"> </w:t>
            </w:r>
            <w:r w:rsidRPr="00A71326">
              <w:rPr>
                <w:sz w:val="20"/>
                <w:lang w:val="ru-RU"/>
              </w:rPr>
              <w:t>на</w:t>
            </w:r>
            <w:r w:rsidRPr="00A71326">
              <w:rPr>
                <w:spacing w:val="40"/>
                <w:sz w:val="20"/>
                <w:lang w:val="ru-RU"/>
              </w:rPr>
              <w:t xml:space="preserve"> </w:t>
            </w:r>
            <w:r w:rsidRPr="00A71326">
              <w:rPr>
                <w:sz w:val="20"/>
                <w:lang w:val="ru-RU"/>
              </w:rPr>
              <w:t>попит</w:t>
            </w:r>
            <w:r w:rsidRPr="00A71326">
              <w:rPr>
                <w:spacing w:val="40"/>
                <w:sz w:val="20"/>
                <w:lang w:val="ru-RU"/>
              </w:rPr>
              <w:t xml:space="preserve"> </w:t>
            </w:r>
            <w:r w:rsidRPr="00A71326">
              <w:rPr>
                <w:sz w:val="20"/>
                <w:lang w:val="ru-RU"/>
              </w:rPr>
              <w:t>на</w:t>
            </w:r>
            <w:r w:rsidRPr="00A71326">
              <w:rPr>
                <w:spacing w:val="80"/>
                <w:sz w:val="20"/>
                <w:lang w:val="ru-RU"/>
              </w:rPr>
              <w:t xml:space="preserve"> </w:t>
            </w:r>
            <w:r w:rsidRPr="00A71326">
              <w:rPr>
                <w:sz w:val="20"/>
                <w:lang w:val="ru-RU"/>
              </w:rPr>
              <w:t>продукцію</w:t>
            </w:r>
            <w:r w:rsidRPr="00A71326">
              <w:rPr>
                <w:spacing w:val="-7"/>
                <w:sz w:val="20"/>
                <w:lang w:val="ru-RU"/>
              </w:rPr>
              <w:t xml:space="preserve"> </w:t>
            </w:r>
            <w:r w:rsidRPr="00A71326">
              <w:rPr>
                <w:sz w:val="20"/>
                <w:lang w:val="ru-RU"/>
              </w:rPr>
              <w:t>та</w:t>
            </w:r>
            <w:r w:rsidRPr="00A71326">
              <w:rPr>
                <w:spacing w:val="-6"/>
                <w:sz w:val="20"/>
                <w:lang w:val="ru-RU"/>
              </w:rPr>
              <w:t xml:space="preserve"> </w:t>
            </w:r>
            <w:r w:rsidRPr="00A71326">
              <w:rPr>
                <w:sz w:val="20"/>
                <w:lang w:val="ru-RU"/>
              </w:rPr>
              <w:t>послуги,</w:t>
            </w:r>
            <w:r w:rsidRPr="00A71326">
              <w:rPr>
                <w:spacing w:val="-5"/>
                <w:sz w:val="20"/>
                <w:lang w:val="ru-RU"/>
              </w:rPr>
              <w:t xml:space="preserve"> </w:t>
            </w:r>
            <w:r w:rsidRPr="00A71326">
              <w:rPr>
                <w:sz w:val="20"/>
                <w:lang w:val="ru-RU"/>
              </w:rPr>
              <w:t>а</w:t>
            </w:r>
            <w:r w:rsidRPr="00A71326">
              <w:rPr>
                <w:spacing w:val="-7"/>
                <w:sz w:val="20"/>
                <w:lang w:val="ru-RU"/>
              </w:rPr>
              <w:t xml:space="preserve"> </w:t>
            </w:r>
            <w:r w:rsidRPr="00A71326">
              <w:rPr>
                <w:sz w:val="20"/>
                <w:lang w:val="ru-RU"/>
              </w:rPr>
              <w:t>отже,</w:t>
            </w:r>
            <w:r w:rsidRPr="00A71326">
              <w:rPr>
                <w:spacing w:val="-5"/>
                <w:sz w:val="20"/>
                <w:lang w:val="ru-RU"/>
              </w:rPr>
              <w:t xml:space="preserve"> </w:t>
            </w:r>
            <w:r w:rsidRPr="00A71326">
              <w:rPr>
                <w:sz w:val="20"/>
                <w:lang w:val="ru-RU"/>
              </w:rPr>
              <w:t>й</w:t>
            </w:r>
            <w:r w:rsidRPr="00A71326">
              <w:rPr>
                <w:spacing w:val="-5"/>
                <w:sz w:val="20"/>
                <w:lang w:val="ru-RU"/>
              </w:rPr>
              <w:t xml:space="preserve"> </w:t>
            </w:r>
            <w:r w:rsidRPr="00A71326">
              <w:rPr>
                <w:sz w:val="20"/>
                <w:lang w:val="ru-RU"/>
              </w:rPr>
              <w:t>на</w:t>
            </w:r>
            <w:r w:rsidRPr="00A71326">
              <w:rPr>
                <w:spacing w:val="-7"/>
                <w:sz w:val="20"/>
                <w:lang w:val="ru-RU"/>
              </w:rPr>
              <w:t xml:space="preserve"> </w:t>
            </w:r>
            <w:r w:rsidRPr="00A71326">
              <w:rPr>
                <w:sz w:val="20"/>
                <w:lang w:val="ru-RU"/>
              </w:rPr>
              <w:t>формування</w:t>
            </w:r>
            <w:r w:rsidRPr="00A71326">
              <w:rPr>
                <w:spacing w:val="-5"/>
                <w:sz w:val="20"/>
                <w:lang w:val="ru-RU"/>
              </w:rPr>
              <w:t xml:space="preserve"> </w:t>
            </w:r>
            <w:r w:rsidRPr="00A71326">
              <w:rPr>
                <w:spacing w:val="-2"/>
                <w:sz w:val="20"/>
                <w:lang w:val="ru-RU"/>
              </w:rPr>
              <w:t>конкурентних</w:t>
            </w:r>
          </w:p>
          <w:p w:rsidR="007C6FEF" w:rsidRDefault="008A5EDA">
            <w:pPr>
              <w:pStyle w:val="TableParagraph"/>
              <w:spacing w:before="1" w:line="222" w:lineRule="exact"/>
              <w:ind w:left="104"/>
              <w:jc w:val="left"/>
              <w:rPr>
                <w:sz w:val="20"/>
              </w:rPr>
            </w:pPr>
            <w:r>
              <w:rPr>
                <w:spacing w:val="-2"/>
                <w:sz w:val="20"/>
              </w:rPr>
              <w:t>переваг</w:t>
            </w:r>
          </w:p>
        </w:tc>
      </w:tr>
      <w:tr w:rsidR="007C6FEF" w:rsidRPr="00A71326">
        <w:trPr>
          <w:trHeight w:val="817"/>
        </w:trPr>
        <w:tc>
          <w:tcPr>
            <w:tcW w:w="2197" w:type="dxa"/>
          </w:tcPr>
          <w:p w:rsidR="007C6FEF" w:rsidRDefault="008A5EDA">
            <w:pPr>
              <w:pStyle w:val="TableParagraph"/>
              <w:spacing w:before="29"/>
              <w:ind w:left="107"/>
              <w:jc w:val="left"/>
              <w:rPr>
                <w:sz w:val="20"/>
              </w:rPr>
            </w:pPr>
            <w:r>
              <w:rPr>
                <w:sz w:val="20"/>
              </w:rPr>
              <w:t>Соціальні</w:t>
            </w:r>
            <w:r>
              <w:rPr>
                <w:spacing w:val="-11"/>
                <w:sz w:val="20"/>
              </w:rPr>
              <w:t xml:space="preserve"> </w:t>
            </w:r>
            <w:r>
              <w:rPr>
                <w:spacing w:val="-2"/>
                <w:sz w:val="20"/>
              </w:rPr>
              <w:t>тренди</w:t>
            </w:r>
          </w:p>
        </w:tc>
        <w:tc>
          <w:tcPr>
            <w:tcW w:w="6013" w:type="dxa"/>
          </w:tcPr>
          <w:p w:rsidR="007C6FEF" w:rsidRDefault="008A5EDA">
            <w:pPr>
              <w:pStyle w:val="TableParagraph"/>
              <w:spacing w:before="29"/>
              <w:ind w:left="104"/>
              <w:jc w:val="left"/>
              <w:rPr>
                <w:sz w:val="20"/>
              </w:rPr>
            </w:pPr>
            <w:r>
              <w:rPr>
                <w:sz w:val="20"/>
              </w:rPr>
              <w:t>Зміна</w:t>
            </w:r>
            <w:r>
              <w:rPr>
                <w:spacing w:val="72"/>
                <w:w w:val="150"/>
                <w:sz w:val="20"/>
              </w:rPr>
              <w:t xml:space="preserve"> </w:t>
            </w:r>
            <w:r>
              <w:rPr>
                <w:sz w:val="20"/>
              </w:rPr>
              <w:t>споживчих</w:t>
            </w:r>
            <w:r>
              <w:rPr>
                <w:spacing w:val="72"/>
                <w:w w:val="150"/>
                <w:sz w:val="20"/>
              </w:rPr>
              <w:t xml:space="preserve"> </w:t>
            </w:r>
            <w:r>
              <w:rPr>
                <w:sz w:val="20"/>
              </w:rPr>
              <w:t>звичок</w:t>
            </w:r>
            <w:r>
              <w:rPr>
                <w:spacing w:val="73"/>
                <w:w w:val="150"/>
                <w:sz w:val="20"/>
              </w:rPr>
              <w:t xml:space="preserve"> </w:t>
            </w:r>
            <w:r>
              <w:rPr>
                <w:sz w:val="20"/>
              </w:rPr>
              <w:t>і</w:t>
            </w:r>
            <w:r>
              <w:rPr>
                <w:spacing w:val="72"/>
                <w:w w:val="150"/>
                <w:sz w:val="20"/>
              </w:rPr>
              <w:t xml:space="preserve"> </w:t>
            </w:r>
            <w:r>
              <w:rPr>
                <w:sz w:val="20"/>
              </w:rPr>
              <w:t>вподобань</w:t>
            </w:r>
            <w:r>
              <w:rPr>
                <w:spacing w:val="72"/>
                <w:w w:val="150"/>
                <w:sz w:val="20"/>
              </w:rPr>
              <w:t xml:space="preserve"> </w:t>
            </w:r>
            <w:r>
              <w:rPr>
                <w:sz w:val="20"/>
              </w:rPr>
              <w:t>вимагає</w:t>
            </w:r>
            <w:r>
              <w:rPr>
                <w:spacing w:val="71"/>
                <w:w w:val="150"/>
                <w:sz w:val="20"/>
              </w:rPr>
              <w:t xml:space="preserve"> </w:t>
            </w:r>
            <w:r>
              <w:rPr>
                <w:spacing w:val="-2"/>
                <w:sz w:val="20"/>
              </w:rPr>
              <w:t>постійної</w:t>
            </w:r>
          </w:p>
          <w:p w:rsidR="007C6FEF" w:rsidRPr="00A71326" w:rsidRDefault="008A5EDA">
            <w:pPr>
              <w:pStyle w:val="TableParagraph"/>
              <w:spacing w:before="2" w:line="270" w:lineRule="atLeast"/>
              <w:ind w:left="104"/>
              <w:jc w:val="left"/>
              <w:rPr>
                <w:sz w:val="20"/>
                <w:lang w:val="ru-RU"/>
              </w:rPr>
            </w:pPr>
            <w:r w:rsidRPr="00A71326">
              <w:rPr>
                <w:sz w:val="20"/>
                <w:lang w:val="ru-RU"/>
              </w:rPr>
              <w:t xml:space="preserve">адаптації, яка може призвести до появи нових конкурентних </w:t>
            </w:r>
            <w:r w:rsidRPr="00A71326">
              <w:rPr>
                <w:spacing w:val="-2"/>
                <w:sz w:val="20"/>
                <w:lang w:val="ru-RU"/>
              </w:rPr>
              <w:t>переваг</w:t>
            </w:r>
          </w:p>
        </w:tc>
      </w:tr>
    </w:tbl>
    <w:p w:rsidR="007C6FEF" w:rsidRPr="00A71326" w:rsidRDefault="008A5EDA">
      <w:pPr>
        <w:spacing w:before="31"/>
        <w:ind w:left="852"/>
        <w:rPr>
          <w:rFonts w:ascii="Trebuchet MS" w:hAnsi="Trebuchet MS"/>
          <w:i/>
          <w:sz w:val="20"/>
          <w:lang w:val="ru-RU"/>
        </w:rPr>
      </w:pPr>
      <w:r w:rsidRPr="00A71326">
        <w:rPr>
          <w:rFonts w:ascii="Trebuchet MS" w:hAnsi="Trebuchet MS"/>
          <w:i/>
          <w:w w:val="90"/>
          <w:sz w:val="20"/>
          <w:lang w:val="ru-RU"/>
        </w:rPr>
        <w:t>дані</w:t>
      </w:r>
      <w:r w:rsidRPr="00A71326">
        <w:rPr>
          <w:rFonts w:ascii="Trebuchet MS" w:hAnsi="Trebuchet MS"/>
          <w:i/>
          <w:spacing w:val="-1"/>
          <w:w w:val="90"/>
          <w:sz w:val="20"/>
          <w:lang w:val="ru-RU"/>
        </w:rPr>
        <w:t xml:space="preserve"> </w:t>
      </w:r>
      <w:r w:rsidRPr="00A71326">
        <w:rPr>
          <w:rFonts w:ascii="Trebuchet MS" w:hAnsi="Trebuchet MS"/>
          <w:i/>
          <w:w w:val="90"/>
          <w:sz w:val="20"/>
          <w:lang w:val="ru-RU"/>
        </w:rPr>
        <w:t>сформовано</w:t>
      </w:r>
      <w:r w:rsidRPr="00A71326">
        <w:rPr>
          <w:rFonts w:ascii="Trebuchet MS" w:hAnsi="Trebuchet MS"/>
          <w:i/>
          <w:spacing w:val="-4"/>
          <w:sz w:val="20"/>
          <w:lang w:val="ru-RU"/>
        </w:rPr>
        <w:t xml:space="preserve"> </w:t>
      </w:r>
      <w:r w:rsidRPr="00A71326">
        <w:rPr>
          <w:rFonts w:ascii="Trebuchet MS" w:hAnsi="Trebuchet MS"/>
          <w:i/>
          <w:w w:val="90"/>
          <w:sz w:val="20"/>
          <w:lang w:val="ru-RU"/>
        </w:rPr>
        <w:t>з</w:t>
      </w:r>
      <w:r w:rsidRPr="00A71326">
        <w:rPr>
          <w:rFonts w:ascii="Trebuchet MS" w:hAnsi="Trebuchet MS"/>
          <w:i/>
          <w:spacing w:val="-1"/>
          <w:w w:val="90"/>
          <w:sz w:val="20"/>
          <w:lang w:val="ru-RU"/>
        </w:rPr>
        <w:t xml:space="preserve"> </w:t>
      </w:r>
      <w:r w:rsidRPr="00A71326">
        <w:rPr>
          <w:rFonts w:ascii="Trebuchet MS" w:hAnsi="Trebuchet MS"/>
          <w:i/>
          <w:w w:val="90"/>
          <w:sz w:val="20"/>
          <w:lang w:val="ru-RU"/>
        </w:rPr>
        <w:t>[2,</w:t>
      </w:r>
      <w:r w:rsidRPr="00A71326">
        <w:rPr>
          <w:rFonts w:ascii="Trebuchet MS" w:hAnsi="Trebuchet MS"/>
          <w:i/>
          <w:spacing w:val="-6"/>
          <w:sz w:val="20"/>
          <w:lang w:val="ru-RU"/>
        </w:rPr>
        <w:t xml:space="preserve"> </w:t>
      </w:r>
      <w:r w:rsidRPr="00A71326">
        <w:rPr>
          <w:rFonts w:ascii="Trebuchet MS" w:hAnsi="Trebuchet MS"/>
          <w:i/>
          <w:w w:val="90"/>
          <w:sz w:val="20"/>
          <w:lang w:val="ru-RU"/>
        </w:rPr>
        <w:t>3,</w:t>
      </w:r>
      <w:r w:rsidRPr="00A71326">
        <w:rPr>
          <w:rFonts w:ascii="Trebuchet MS" w:hAnsi="Trebuchet MS"/>
          <w:i/>
          <w:spacing w:val="-6"/>
          <w:sz w:val="20"/>
          <w:lang w:val="ru-RU"/>
        </w:rPr>
        <w:t xml:space="preserve"> </w:t>
      </w:r>
      <w:r w:rsidRPr="00A71326">
        <w:rPr>
          <w:rFonts w:ascii="Trebuchet MS" w:hAnsi="Trebuchet MS"/>
          <w:i/>
          <w:w w:val="90"/>
          <w:sz w:val="20"/>
          <w:lang w:val="ru-RU"/>
        </w:rPr>
        <w:t>4,</w:t>
      </w:r>
      <w:r w:rsidRPr="00A71326">
        <w:rPr>
          <w:rFonts w:ascii="Trebuchet MS" w:hAnsi="Trebuchet MS"/>
          <w:i/>
          <w:spacing w:val="-1"/>
          <w:w w:val="90"/>
          <w:sz w:val="20"/>
          <w:lang w:val="ru-RU"/>
        </w:rPr>
        <w:t xml:space="preserve"> </w:t>
      </w:r>
      <w:r w:rsidRPr="00A71326">
        <w:rPr>
          <w:rFonts w:ascii="Trebuchet MS" w:hAnsi="Trebuchet MS"/>
          <w:i/>
          <w:w w:val="90"/>
          <w:sz w:val="20"/>
          <w:lang w:val="ru-RU"/>
        </w:rPr>
        <w:t>6,</w:t>
      </w:r>
      <w:r w:rsidRPr="00A71326">
        <w:rPr>
          <w:rFonts w:ascii="Trebuchet MS" w:hAnsi="Trebuchet MS"/>
          <w:i/>
          <w:spacing w:val="-6"/>
          <w:sz w:val="20"/>
          <w:lang w:val="ru-RU"/>
        </w:rPr>
        <w:t xml:space="preserve"> </w:t>
      </w:r>
      <w:r w:rsidRPr="00A71326">
        <w:rPr>
          <w:rFonts w:ascii="Trebuchet MS" w:hAnsi="Trebuchet MS"/>
          <w:i/>
          <w:w w:val="90"/>
          <w:sz w:val="20"/>
          <w:lang w:val="ru-RU"/>
        </w:rPr>
        <w:t>8,</w:t>
      </w:r>
      <w:r w:rsidRPr="00A71326">
        <w:rPr>
          <w:rFonts w:ascii="Trebuchet MS" w:hAnsi="Trebuchet MS"/>
          <w:i/>
          <w:spacing w:val="-1"/>
          <w:w w:val="90"/>
          <w:sz w:val="20"/>
          <w:lang w:val="ru-RU"/>
        </w:rPr>
        <w:t xml:space="preserve"> </w:t>
      </w:r>
      <w:r w:rsidRPr="00A71326">
        <w:rPr>
          <w:rFonts w:ascii="Trebuchet MS" w:hAnsi="Trebuchet MS"/>
          <w:i/>
          <w:w w:val="90"/>
          <w:sz w:val="20"/>
          <w:lang w:val="ru-RU"/>
        </w:rPr>
        <w:t>9,</w:t>
      </w:r>
      <w:r w:rsidRPr="00A71326">
        <w:rPr>
          <w:rFonts w:ascii="Trebuchet MS" w:hAnsi="Trebuchet MS"/>
          <w:i/>
          <w:spacing w:val="-6"/>
          <w:sz w:val="20"/>
          <w:lang w:val="ru-RU"/>
        </w:rPr>
        <w:t xml:space="preserve"> </w:t>
      </w:r>
      <w:r w:rsidRPr="00A71326">
        <w:rPr>
          <w:rFonts w:ascii="Trebuchet MS" w:hAnsi="Trebuchet MS"/>
          <w:i/>
          <w:w w:val="90"/>
          <w:sz w:val="20"/>
          <w:lang w:val="ru-RU"/>
        </w:rPr>
        <w:t>11,</w:t>
      </w:r>
      <w:r w:rsidRPr="00A71326">
        <w:rPr>
          <w:rFonts w:ascii="Trebuchet MS" w:hAnsi="Trebuchet MS"/>
          <w:i/>
          <w:spacing w:val="-6"/>
          <w:sz w:val="20"/>
          <w:lang w:val="ru-RU"/>
        </w:rPr>
        <w:t xml:space="preserve"> </w:t>
      </w:r>
      <w:r w:rsidRPr="00A71326">
        <w:rPr>
          <w:rFonts w:ascii="Trebuchet MS" w:hAnsi="Trebuchet MS"/>
          <w:i/>
          <w:spacing w:val="-5"/>
          <w:w w:val="90"/>
          <w:sz w:val="20"/>
          <w:lang w:val="ru-RU"/>
        </w:rPr>
        <w:t>12]</w:t>
      </w:r>
    </w:p>
    <w:p w:rsidR="007C6FEF" w:rsidRPr="00A71326" w:rsidRDefault="007C6FEF">
      <w:pPr>
        <w:pStyle w:val="a3"/>
        <w:spacing w:before="113"/>
        <w:jc w:val="left"/>
        <w:rPr>
          <w:rFonts w:ascii="Trebuchet MS"/>
          <w:i/>
          <w:sz w:val="20"/>
          <w:lang w:val="ru-RU"/>
        </w:rPr>
      </w:pPr>
    </w:p>
    <w:p w:rsidR="007C6FEF" w:rsidRPr="00A71326" w:rsidRDefault="008A5EDA">
      <w:pPr>
        <w:pStyle w:val="a3"/>
        <w:spacing w:line="290" w:lineRule="auto"/>
        <w:ind w:left="852" w:right="736" w:firstLine="566"/>
        <w:jc w:val="left"/>
        <w:rPr>
          <w:lang w:val="ru-RU"/>
        </w:rPr>
      </w:pPr>
      <w:r w:rsidRPr="00A71326">
        <w:rPr>
          <w:lang w:val="ru-RU"/>
        </w:rPr>
        <w:t>Отже, як видно з табл. 3, конкурентні переваги підприємства виникають завдяки</w:t>
      </w:r>
      <w:r w:rsidRPr="00A71326">
        <w:rPr>
          <w:spacing w:val="-9"/>
          <w:lang w:val="ru-RU"/>
        </w:rPr>
        <w:t xml:space="preserve"> </w:t>
      </w:r>
      <w:r w:rsidRPr="00A71326">
        <w:rPr>
          <w:lang w:val="ru-RU"/>
        </w:rPr>
        <w:t>комбінації</w:t>
      </w:r>
      <w:r w:rsidRPr="00A71326">
        <w:rPr>
          <w:spacing w:val="-8"/>
          <w:lang w:val="ru-RU"/>
        </w:rPr>
        <w:t xml:space="preserve"> </w:t>
      </w:r>
      <w:r w:rsidRPr="00A71326">
        <w:rPr>
          <w:lang w:val="ru-RU"/>
        </w:rPr>
        <w:t>внутрішніх</w:t>
      </w:r>
      <w:r w:rsidRPr="00A71326">
        <w:rPr>
          <w:spacing w:val="-9"/>
          <w:lang w:val="ru-RU"/>
        </w:rPr>
        <w:t xml:space="preserve"> </w:t>
      </w:r>
      <w:r w:rsidRPr="00A71326">
        <w:rPr>
          <w:lang w:val="ru-RU"/>
        </w:rPr>
        <w:t>ресурсів,</w:t>
      </w:r>
      <w:r w:rsidRPr="00A71326">
        <w:rPr>
          <w:spacing w:val="-8"/>
          <w:lang w:val="ru-RU"/>
        </w:rPr>
        <w:t xml:space="preserve"> </w:t>
      </w:r>
      <w:r w:rsidRPr="00A71326">
        <w:rPr>
          <w:lang w:val="ru-RU"/>
        </w:rPr>
        <w:t>технологічних</w:t>
      </w:r>
      <w:r w:rsidRPr="00A71326">
        <w:rPr>
          <w:spacing w:val="-7"/>
          <w:lang w:val="ru-RU"/>
        </w:rPr>
        <w:t xml:space="preserve"> </w:t>
      </w:r>
      <w:r w:rsidRPr="00A71326">
        <w:rPr>
          <w:lang w:val="ru-RU"/>
        </w:rPr>
        <w:t>інновацій,</w:t>
      </w:r>
      <w:r w:rsidRPr="00A71326">
        <w:rPr>
          <w:spacing w:val="-8"/>
          <w:lang w:val="ru-RU"/>
        </w:rPr>
        <w:t xml:space="preserve"> </w:t>
      </w:r>
      <w:r w:rsidRPr="00A71326">
        <w:rPr>
          <w:lang w:val="ru-RU"/>
        </w:rPr>
        <w:t>сили</w:t>
      </w:r>
      <w:r w:rsidRPr="00A71326">
        <w:rPr>
          <w:spacing w:val="-11"/>
          <w:lang w:val="ru-RU"/>
        </w:rPr>
        <w:t xml:space="preserve"> </w:t>
      </w:r>
      <w:r w:rsidRPr="00A71326">
        <w:rPr>
          <w:lang w:val="ru-RU"/>
        </w:rPr>
        <w:t>бренду</w:t>
      </w:r>
      <w:r w:rsidRPr="00A71326">
        <w:rPr>
          <w:spacing w:val="-8"/>
          <w:lang w:val="ru-RU"/>
        </w:rPr>
        <w:t xml:space="preserve"> </w:t>
      </w:r>
      <w:r w:rsidRPr="00A71326">
        <w:rPr>
          <w:spacing w:val="-5"/>
          <w:lang w:val="ru-RU"/>
        </w:rPr>
        <w:t>та</w:t>
      </w:r>
    </w:p>
    <w:p w:rsidR="007C6FEF" w:rsidRPr="00A71326" w:rsidRDefault="007C6FEF">
      <w:pPr>
        <w:pStyle w:val="a3"/>
        <w:spacing w:line="290" w:lineRule="auto"/>
        <w:jc w:val="left"/>
        <w:rPr>
          <w:lang w:val="ru-RU"/>
        </w:rPr>
        <w:sectPr w:rsidR="007C6FEF" w:rsidRPr="00A71326">
          <w:pgSz w:w="11910" w:h="16850"/>
          <w:pgMar w:top="1420" w:right="850" w:bottom="1220" w:left="850" w:header="0" w:footer="1028" w:gutter="0"/>
          <w:cols w:space="720"/>
        </w:sectPr>
      </w:pPr>
    </w:p>
    <w:p w:rsidR="007C6FEF" w:rsidRPr="00A71326" w:rsidRDefault="008A5EDA">
      <w:pPr>
        <w:pStyle w:val="a3"/>
        <w:spacing w:before="33" w:line="288" w:lineRule="auto"/>
        <w:ind w:left="1135" w:right="849"/>
        <w:rPr>
          <w:lang w:val="ru-RU"/>
        </w:rPr>
      </w:pPr>
      <w:r>
        <w:rPr>
          <w:noProof/>
        </w:rPr>
        <w:lastRenderedPageBreak/>
        <mc:AlternateContent>
          <mc:Choice Requires="wps">
            <w:drawing>
              <wp:anchor distT="0" distB="0" distL="0" distR="0" simplePos="0" relativeHeight="16089600" behindDoc="0" locked="0" layoutInCell="1" allowOverlap="1">
                <wp:simplePos x="0" y="0"/>
                <wp:positionH relativeFrom="page">
                  <wp:posOffset>760094</wp:posOffset>
                </wp:positionH>
                <wp:positionV relativeFrom="paragraph">
                  <wp:posOffset>179451</wp:posOffset>
                </wp:positionV>
                <wp:extent cx="1270" cy="1436370"/>
                <wp:effectExtent l="0" t="0" r="0" b="0"/>
                <wp:wrapNone/>
                <wp:docPr id="1657" name="Graphic 16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6C67BC3" id="Graphic 1657" o:spid="_x0000_s1026" style="position:absolute;margin-left:59.85pt;margin-top:14.15pt;width:.1pt;height:113.1pt;z-index:16089600;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" path="m,l,1436369e" filled="f" strokeweight=".5pt">
                <v:path arrowok="t"/>
                <w10:wrap anchorx="page"/>
              </v:shape>
            </w:pict>
          </mc:Fallback>
        </mc:AlternateContent>
      </w:r>
      <w:r w:rsidRPr="00A71326">
        <w:rPr>
          <w:lang w:val="ru-RU"/>
        </w:rPr>
        <w:t>адаптивності до змін на ринку. Підприємства, які здатні вчасно виявляти та використовувати ці переваги, зможуть зайняти стійкі позиції в умовах зростаючої конкуренції. Важливим залишається постійний моніторинг</w:t>
      </w:r>
      <w:r w:rsidRPr="00A71326">
        <w:rPr>
          <w:spacing w:val="80"/>
          <w:lang w:val="ru-RU"/>
        </w:rPr>
        <w:t xml:space="preserve"> </w:t>
      </w:r>
      <w:r w:rsidRPr="00A71326">
        <w:rPr>
          <w:lang w:val="ru-RU"/>
        </w:rPr>
        <w:t>ринкових умов і відкритість до інновацій, щоб забезпечити довгостроковий успіх і зростання.</w:t>
      </w:r>
    </w:p>
    <w:p w:rsidR="007C6FEF" w:rsidRPr="00A71326" w:rsidRDefault="008A5EDA">
      <w:pPr>
        <w:pStyle w:val="a3"/>
        <w:spacing w:line="288" w:lineRule="auto"/>
        <w:ind w:left="1135" w:right="850" w:firstLine="566"/>
        <w:rPr>
          <w:lang w:val="ru-RU"/>
        </w:rPr>
      </w:pPr>
      <w:r w:rsidRPr="00A71326">
        <w:rPr>
          <w:lang w:val="ru-RU"/>
        </w:rPr>
        <w:t xml:space="preserve">Також, ми можемо відмітити, що конкурентні переваги підприємства є вираженням його переваг над конкурентами в різних сферах діяльності, таких </w:t>
      </w:r>
      <w:r w:rsidRPr="00A71326">
        <w:rPr>
          <w:spacing w:val="-4"/>
          <w:lang w:val="ru-RU"/>
        </w:rPr>
        <w:t>як:</w:t>
      </w:r>
    </w:p>
    <w:p w:rsidR="007C6FEF" w:rsidRPr="00A71326" w:rsidRDefault="008A5EDA" w:rsidP="00022999">
      <w:pPr>
        <w:pStyle w:val="a4"/>
        <w:numPr>
          <w:ilvl w:val="0"/>
          <w:numId w:val="6"/>
        </w:numPr>
        <w:tabs>
          <w:tab w:val="left" w:pos="1854"/>
        </w:tabs>
        <w:spacing w:before="5" w:line="288" w:lineRule="auto"/>
        <w:ind w:right="850" w:firstLine="566"/>
        <w:rPr>
          <w:lang w:val="ru-RU"/>
        </w:rPr>
      </w:pPr>
      <w:r>
        <w:rPr>
          <w:noProof/>
        </w:rPr>
        <mc:AlternateContent>
          <mc:Choice Requires="wps">
            <w:drawing>
              <wp:anchor distT="0" distB="0" distL="0" distR="0" simplePos="0" relativeHeight="16090112" behindDoc="0" locked="0" layoutInCell="1" allowOverlap="1">
                <wp:simplePos x="0" y="0"/>
                <wp:positionH relativeFrom="page">
                  <wp:posOffset>669268</wp:posOffset>
                </wp:positionH>
                <wp:positionV relativeFrom="paragraph">
                  <wp:posOffset>249517</wp:posOffset>
                </wp:positionV>
                <wp:extent cx="198120" cy="5608320"/>
                <wp:effectExtent l="0" t="0" r="0" b="0"/>
                <wp:wrapNone/>
                <wp:docPr id="1658" name="Textbox 16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608320"/>
                        </a:xfrm>
                        <a:prstGeom prst="rect">
                          <a:avLst/>
                        </a:prstGeom>
                      </wps:spPr>
                      <wps:txbx>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wps:txbx>
                      <wps:bodyPr vert="vert270" wrap="square" lIns="0" tIns="0" rIns="0" bIns="0" rtlCol="0">
                        <a:noAutofit/>
                      </wps:bodyPr>
                    </wps:wsp>
                  </a:graphicData>
                </a:graphic>
              </wp:anchor>
            </w:drawing>
          </mc:Choice>
          <mc:Fallback>
            <w:pict>
              <v:shape id="Textbox 1658" o:spid="_x0000_s1115" type="#_x0000_t202" style="position:absolute;left:0;text-align:left;margin-left:52.7pt;margin-top:19.65pt;width:15.6pt;height:441.6pt;z-index:160901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" filled="f" stroked="f">
                <v:textbox style="layout-flow:vertical;mso-layout-flow-alt:bottom-to-top" inset="0,0,0,0">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v:textbox>
                <w10:wrap anchorx="page"/>
              </v:shape>
            </w:pict>
          </mc:Fallback>
        </mc:AlternateContent>
      </w:r>
      <w:r w:rsidRPr="00A71326">
        <w:rPr>
          <w:lang w:val="ru-RU"/>
        </w:rPr>
        <w:t>економічна - низька собівартість продукції, ефективна цінова політика, сильні фінансові показники;</w:t>
      </w:r>
    </w:p>
    <w:p w:rsidR="007C6FEF" w:rsidRPr="00A71326" w:rsidRDefault="008A5EDA" w:rsidP="00022999">
      <w:pPr>
        <w:pStyle w:val="a4"/>
        <w:numPr>
          <w:ilvl w:val="0"/>
          <w:numId w:val="6"/>
        </w:numPr>
        <w:tabs>
          <w:tab w:val="left" w:pos="1830"/>
        </w:tabs>
        <w:spacing w:before="2"/>
        <w:ind w:left="1830" w:hanging="129"/>
        <w:rPr>
          <w:lang w:val="ru-RU"/>
        </w:rPr>
      </w:pPr>
      <w:r w:rsidRPr="00A71326">
        <w:rPr>
          <w:lang w:val="ru-RU"/>
        </w:rPr>
        <w:t>технічна</w:t>
      </w:r>
      <w:r w:rsidRPr="00A71326">
        <w:rPr>
          <w:spacing w:val="4"/>
          <w:lang w:val="ru-RU"/>
        </w:rPr>
        <w:t xml:space="preserve"> </w:t>
      </w:r>
      <w:r w:rsidRPr="00A71326">
        <w:rPr>
          <w:lang w:val="ru-RU"/>
        </w:rPr>
        <w:t>-</w:t>
      </w:r>
      <w:r w:rsidRPr="00A71326">
        <w:rPr>
          <w:spacing w:val="7"/>
          <w:lang w:val="ru-RU"/>
        </w:rPr>
        <w:t xml:space="preserve"> </w:t>
      </w:r>
      <w:r w:rsidRPr="00A71326">
        <w:rPr>
          <w:lang w:val="ru-RU"/>
        </w:rPr>
        <w:t>передові</w:t>
      </w:r>
      <w:r w:rsidRPr="00A71326">
        <w:rPr>
          <w:spacing w:val="7"/>
          <w:lang w:val="ru-RU"/>
        </w:rPr>
        <w:t xml:space="preserve"> </w:t>
      </w:r>
      <w:r w:rsidRPr="00A71326">
        <w:rPr>
          <w:lang w:val="ru-RU"/>
        </w:rPr>
        <w:t>технології,</w:t>
      </w:r>
      <w:r w:rsidRPr="00A71326">
        <w:rPr>
          <w:spacing w:val="4"/>
          <w:lang w:val="ru-RU"/>
        </w:rPr>
        <w:t xml:space="preserve"> </w:t>
      </w:r>
      <w:r w:rsidRPr="00A71326">
        <w:rPr>
          <w:lang w:val="ru-RU"/>
        </w:rPr>
        <w:t>інноваційні</w:t>
      </w:r>
      <w:r w:rsidRPr="00A71326">
        <w:rPr>
          <w:spacing w:val="3"/>
          <w:lang w:val="ru-RU"/>
        </w:rPr>
        <w:t xml:space="preserve"> </w:t>
      </w:r>
      <w:r w:rsidRPr="00A71326">
        <w:rPr>
          <w:lang w:val="ru-RU"/>
        </w:rPr>
        <w:t>продукти,</w:t>
      </w:r>
      <w:r w:rsidRPr="00A71326">
        <w:rPr>
          <w:spacing w:val="7"/>
          <w:lang w:val="ru-RU"/>
        </w:rPr>
        <w:t xml:space="preserve"> </w:t>
      </w:r>
      <w:r w:rsidRPr="00A71326">
        <w:rPr>
          <w:lang w:val="ru-RU"/>
        </w:rPr>
        <w:t>патенти</w:t>
      </w:r>
      <w:r w:rsidRPr="00A71326">
        <w:rPr>
          <w:spacing w:val="4"/>
          <w:lang w:val="ru-RU"/>
        </w:rPr>
        <w:t xml:space="preserve"> </w:t>
      </w:r>
      <w:r w:rsidRPr="00A71326">
        <w:rPr>
          <w:lang w:val="ru-RU"/>
        </w:rPr>
        <w:t>та</w:t>
      </w:r>
      <w:r w:rsidRPr="00A71326">
        <w:rPr>
          <w:spacing w:val="6"/>
          <w:lang w:val="ru-RU"/>
        </w:rPr>
        <w:t xml:space="preserve"> </w:t>
      </w:r>
      <w:r w:rsidRPr="00A71326">
        <w:rPr>
          <w:spacing w:val="-2"/>
          <w:lang w:val="ru-RU"/>
        </w:rPr>
        <w:t>ліцензії;</w:t>
      </w:r>
    </w:p>
    <w:p w:rsidR="007C6FEF" w:rsidRPr="00A71326" w:rsidRDefault="008A5EDA" w:rsidP="00022999">
      <w:pPr>
        <w:pStyle w:val="a4"/>
        <w:numPr>
          <w:ilvl w:val="0"/>
          <w:numId w:val="6"/>
        </w:numPr>
        <w:tabs>
          <w:tab w:val="left" w:pos="1820"/>
        </w:tabs>
        <w:spacing w:before="52" w:line="288" w:lineRule="auto"/>
        <w:ind w:right="850" w:firstLine="566"/>
        <w:rPr>
          <w:lang w:val="ru-RU"/>
        </w:rPr>
      </w:pPr>
      <w:r w:rsidRPr="00A71326">
        <w:rPr>
          <w:lang w:val="ru-RU"/>
        </w:rPr>
        <w:t>організаційна</w:t>
      </w:r>
      <w:r w:rsidRPr="00A71326">
        <w:rPr>
          <w:spacing w:val="-15"/>
          <w:lang w:val="ru-RU"/>
        </w:rPr>
        <w:t xml:space="preserve"> </w:t>
      </w:r>
      <w:r w:rsidRPr="00A71326">
        <w:rPr>
          <w:lang w:val="ru-RU"/>
        </w:rPr>
        <w:t>-</w:t>
      </w:r>
      <w:r w:rsidRPr="00A71326">
        <w:rPr>
          <w:spacing w:val="-15"/>
          <w:lang w:val="ru-RU"/>
        </w:rPr>
        <w:t xml:space="preserve"> </w:t>
      </w:r>
      <w:r w:rsidRPr="00A71326">
        <w:rPr>
          <w:lang w:val="ru-RU"/>
        </w:rPr>
        <w:t>ефективна</w:t>
      </w:r>
      <w:r w:rsidRPr="00A71326">
        <w:rPr>
          <w:spacing w:val="-14"/>
          <w:lang w:val="ru-RU"/>
        </w:rPr>
        <w:t xml:space="preserve"> </w:t>
      </w:r>
      <w:r w:rsidRPr="00A71326">
        <w:rPr>
          <w:lang w:val="ru-RU"/>
        </w:rPr>
        <w:t>система</w:t>
      </w:r>
      <w:r w:rsidRPr="00A71326">
        <w:rPr>
          <w:spacing w:val="-15"/>
          <w:lang w:val="ru-RU"/>
        </w:rPr>
        <w:t xml:space="preserve"> </w:t>
      </w:r>
      <w:r w:rsidRPr="00A71326">
        <w:rPr>
          <w:lang w:val="ru-RU"/>
        </w:rPr>
        <w:t>управління,</w:t>
      </w:r>
      <w:r w:rsidRPr="00A71326">
        <w:rPr>
          <w:spacing w:val="-15"/>
          <w:lang w:val="ru-RU"/>
        </w:rPr>
        <w:t xml:space="preserve"> </w:t>
      </w:r>
      <w:r w:rsidRPr="00A71326">
        <w:rPr>
          <w:lang w:val="ru-RU"/>
        </w:rPr>
        <w:t>кваліфікований</w:t>
      </w:r>
      <w:r w:rsidRPr="00A71326">
        <w:rPr>
          <w:spacing w:val="-14"/>
          <w:lang w:val="ru-RU"/>
        </w:rPr>
        <w:t xml:space="preserve"> </w:t>
      </w:r>
      <w:r w:rsidRPr="00A71326">
        <w:rPr>
          <w:lang w:val="ru-RU"/>
        </w:rPr>
        <w:t>персонал, сильна корпоративна культура, налагоджені процеси [1, 2, 4, 7, 10].</w:t>
      </w:r>
    </w:p>
    <w:p w:rsidR="007C6FEF" w:rsidRPr="00A71326" w:rsidRDefault="008A5EDA">
      <w:pPr>
        <w:pStyle w:val="a3"/>
        <w:spacing w:before="2" w:line="288" w:lineRule="auto"/>
        <w:ind w:left="1135" w:right="849" w:firstLine="566"/>
        <w:rPr>
          <w:lang w:val="ru-RU"/>
        </w:rPr>
      </w:pPr>
      <w:r w:rsidRPr="00A71326">
        <w:rPr>
          <w:lang w:val="ru-RU"/>
        </w:rPr>
        <w:t>Конкурентоспроможність та конкурентні переваги дозволяють підприємству досягати кращих результатів, таких як збільшення частки ринку, вищі прибутки та стійкість в умовах конкуренції.</w:t>
      </w:r>
    </w:p>
    <w:p w:rsidR="007C6FEF" w:rsidRDefault="008A5EDA">
      <w:pPr>
        <w:pStyle w:val="a3"/>
        <w:spacing w:before="1" w:line="288" w:lineRule="auto"/>
        <w:ind w:left="1135" w:right="846" w:firstLine="566"/>
      </w:pPr>
      <w:r w:rsidRPr="00A71326">
        <w:rPr>
          <w:lang w:val="ru-RU"/>
        </w:rPr>
        <w:t>Рівень конкурентоспроможності підприємства - це унікальні характеристики</w:t>
      </w:r>
      <w:r w:rsidRPr="00A71326">
        <w:rPr>
          <w:spacing w:val="-13"/>
          <w:lang w:val="ru-RU"/>
        </w:rPr>
        <w:t xml:space="preserve"> </w:t>
      </w:r>
      <w:r w:rsidRPr="00A71326">
        <w:rPr>
          <w:lang w:val="ru-RU"/>
        </w:rPr>
        <w:t>підприємства,</w:t>
      </w:r>
      <w:r w:rsidRPr="00A71326">
        <w:rPr>
          <w:spacing w:val="-12"/>
          <w:lang w:val="ru-RU"/>
        </w:rPr>
        <w:t xml:space="preserve"> </w:t>
      </w:r>
      <w:r w:rsidRPr="00A71326">
        <w:rPr>
          <w:lang w:val="ru-RU"/>
        </w:rPr>
        <w:t>які</w:t>
      </w:r>
      <w:r w:rsidRPr="00A71326">
        <w:rPr>
          <w:spacing w:val="-10"/>
          <w:lang w:val="ru-RU"/>
        </w:rPr>
        <w:t xml:space="preserve"> </w:t>
      </w:r>
      <w:r w:rsidRPr="00A71326">
        <w:rPr>
          <w:lang w:val="ru-RU"/>
        </w:rPr>
        <w:t>дозволяють</w:t>
      </w:r>
      <w:r w:rsidRPr="00A71326">
        <w:rPr>
          <w:spacing w:val="-14"/>
          <w:lang w:val="ru-RU"/>
        </w:rPr>
        <w:t xml:space="preserve"> </w:t>
      </w:r>
      <w:r w:rsidRPr="00A71326">
        <w:rPr>
          <w:lang w:val="ru-RU"/>
        </w:rPr>
        <w:t>йому</w:t>
      </w:r>
      <w:r w:rsidRPr="00A71326">
        <w:rPr>
          <w:spacing w:val="-12"/>
          <w:lang w:val="ru-RU"/>
        </w:rPr>
        <w:t xml:space="preserve"> </w:t>
      </w:r>
      <w:r w:rsidRPr="00A71326">
        <w:rPr>
          <w:lang w:val="ru-RU"/>
        </w:rPr>
        <w:t>відрізнятися</w:t>
      </w:r>
      <w:r w:rsidRPr="00A71326">
        <w:rPr>
          <w:spacing w:val="-12"/>
          <w:lang w:val="ru-RU"/>
        </w:rPr>
        <w:t xml:space="preserve"> </w:t>
      </w:r>
      <w:r w:rsidRPr="00A71326">
        <w:rPr>
          <w:lang w:val="ru-RU"/>
        </w:rPr>
        <w:t>від</w:t>
      </w:r>
      <w:r w:rsidRPr="00A71326">
        <w:rPr>
          <w:spacing w:val="-13"/>
          <w:lang w:val="ru-RU"/>
        </w:rPr>
        <w:t xml:space="preserve"> </w:t>
      </w:r>
      <w:r w:rsidRPr="00A71326">
        <w:rPr>
          <w:lang w:val="ru-RU"/>
        </w:rPr>
        <w:t>конкурентів і</w:t>
      </w:r>
      <w:r w:rsidRPr="00A71326">
        <w:rPr>
          <w:spacing w:val="-7"/>
          <w:lang w:val="ru-RU"/>
        </w:rPr>
        <w:t xml:space="preserve"> </w:t>
      </w:r>
      <w:r w:rsidRPr="00A71326">
        <w:rPr>
          <w:lang w:val="ru-RU"/>
        </w:rPr>
        <w:t>досягати</w:t>
      </w:r>
      <w:r w:rsidRPr="00A71326">
        <w:rPr>
          <w:spacing w:val="-10"/>
          <w:lang w:val="ru-RU"/>
        </w:rPr>
        <w:t xml:space="preserve"> </w:t>
      </w:r>
      <w:r w:rsidRPr="00A71326">
        <w:rPr>
          <w:lang w:val="ru-RU"/>
        </w:rPr>
        <w:t>більшого</w:t>
      </w:r>
      <w:r w:rsidRPr="00A71326">
        <w:rPr>
          <w:spacing w:val="-8"/>
          <w:lang w:val="ru-RU"/>
        </w:rPr>
        <w:t xml:space="preserve"> </w:t>
      </w:r>
      <w:r w:rsidRPr="00A71326">
        <w:rPr>
          <w:lang w:val="ru-RU"/>
        </w:rPr>
        <w:t>успіху</w:t>
      </w:r>
      <w:r w:rsidRPr="00A71326">
        <w:rPr>
          <w:spacing w:val="-8"/>
          <w:lang w:val="ru-RU"/>
        </w:rPr>
        <w:t xml:space="preserve"> </w:t>
      </w:r>
      <w:r w:rsidRPr="00A71326">
        <w:rPr>
          <w:lang w:val="ru-RU"/>
        </w:rPr>
        <w:t>на</w:t>
      </w:r>
      <w:r w:rsidRPr="00A71326">
        <w:rPr>
          <w:spacing w:val="-10"/>
          <w:lang w:val="ru-RU"/>
        </w:rPr>
        <w:t xml:space="preserve"> </w:t>
      </w:r>
      <w:r w:rsidRPr="00A71326">
        <w:rPr>
          <w:lang w:val="ru-RU"/>
        </w:rPr>
        <w:t>ринку.</w:t>
      </w:r>
      <w:r w:rsidRPr="00A71326">
        <w:rPr>
          <w:spacing w:val="-11"/>
          <w:lang w:val="ru-RU"/>
        </w:rPr>
        <w:t xml:space="preserve"> </w:t>
      </w:r>
      <w:r>
        <w:t>Вони</w:t>
      </w:r>
      <w:r>
        <w:rPr>
          <w:spacing w:val="-11"/>
        </w:rPr>
        <w:t xml:space="preserve"> </w:t>
      </w:r>
      <w:r>
        <w:t>можуть</w:t>
      </w:r>
      <w:r>
        <w:rPr>
          <w:spacing w:val="-9"/>
        </w:rPr>
        <w:t xml:space="preserve"> </w:t>
      </w:r>
      <w:r>
        <w:t>проявлятися</w:t>
      </w:r>
      <w:r>
        <w:rPr>
          <w:spacing w:val="-10"/>
        </w:rPr>
        <w:t xml:space="preserve"> </w:t>
      </w:r>
      <w:r>
        <w:t>в</w:t>
      </w:r>
      <w:r>
        <w:rPr>
          <w:spacing w:val="-10"/>
        </w:rPr>
        <w:t xml:space="preserve"> </w:t>
      </w:r>
      <w:r>
        <w:t>різних</w:t>
      </w:r>
      <w:r>
        <w:rPr>
          <w:spacing w:val="-8"/>
        </w:rPr>
        <w:t xml:space="preserve"> </w:t>
      </w:r>
      <w:r>
        <w:t>аспектах</w:t>
      </w:r>
    </w:p>
    <w:p w:rsidR="007C6FEF" w:rsidRPr="00A71326" w:rsidRDefault="008A5EDA" w:rsidP="00022999">
      <w:pPr>
        <w:pStyle w:val="a4"/>
        <w:numPr>
          <w:ilvl w:val="0"/>
          <w:numId w:val="5"/>
        </w:numPr>
        <w:tabs>
          <w:tab w:val="left" w:pos="1342"/>
        </w:tabs>
        <w:spacing w:before="4" w:line="288" w:lineRule="auto"/>
        <w:ind w:right="847" w:firstLine="0"/>
        <w:rPr>
          <w:lang w:val="ru-RU"/>
        </w:rPr>
      </w:pPr>
      <w:r w:rsidRPr="00A71326">
        <w:rPr>
          <w:lang w:val="ru-RU"/>
        </w:rPr>
        <w:t>від якості продукції та послуг до брендингу та обслуговування клієнтів. Розуміння та розвиток конкурентоспроможності є критично важливими для забезпечення довгострокового успіху підприємства.</w:t>
      </w:r>
    </w:p>
    <w:p w:rsidR="007C6FEF" w:rsidRPr="00A71326" w:rsidRDefault="008A5EDA">
      <w:pPr>
        <w:pStyle w:val="a3"/>
        <w:spacing w:before="1" w:line="290" w:lineRule="auto"/>
        <w:ind w:left="1135" w:right="850" w:firstLine="566"/>
        <w:rPr>
          <w:lang w:val="ru-RU"/>
        </w:rPr>
      </w:pPr>
      <w:r w:rsidRPr="00A71326">
        <w:rPr>
          <w:lang w:val="ru-RU"/>
        </w:rPr>
        <w:t>До основних видів конкурентних переваг в процесі забезпечення конкурентоспроможності ми можемо віднести:</w:t>
      </w:r>
    </w:p>
    <w:p w:rsidR="007C6FEF" w:rsidRPr="00A71326" w:rsidRDefault="008A5EDA" w:rsidP="00022999">
      <w:pPr>
        <w:pStyle w:val="a4"/>
        <w:numPr>
          <w:ilvl w:val="1"/>
          <w:numId w:val="5"/>
        </w:numPr>
        <w:tabs>
          <w:tab w:val="left" w:pos="1945"/>
        </w:tabs>
        <w:spacing w:line="288" w:lineRule="auto"/>
        <w:ind w:right="848" w:firstLine="566"/>
        <w:rPr>
          <w:lang w:val="ru-RU"/>
        </w:rPr>
      </w:pPr>
      <w:r w:rsidRPr="00A71326">
        <w:rPr>
          <w:lang w:val="ru-RU"/>
        </w:rPr>
        <w:t>цінова перевага - підприємство може знижувати свої витрати і пропонувати продукти за нижчими цінами, ніж конкуренти, що привертає ціну чутливих покупців;</w:t>
      </w:r>
    </w:p>
    <w:p w:rsidR="007C6FEF" w:rsidRDefault="008A5EDA" w:rsidP="00022999">
      <w:pPr>
        <w:pStyle w:val="a4"/>
        <w:numPr>
          <w:ilvl w:val="1"/>
          <w:numId w:val="5"/>
        </w:numPr>
        <w:tabs>
          <w:tab w:val="left" w:pos="1832"/>
        </w:tabs>
        <w:spacing w:line="288" w:lineRule="auto"/>
        <w:ind w:right="849" w:firstLine="566"/>
      </w:pPr>
      <w:r w:rsidRPr="00A71326">
        <w:rPr>
          <w:lang w:val="ru-RU"/>
        </w:rPr>
        <w:t>якісна</w:t>
      </w:r>
      <w:r w:rsidRPr="00A71326">
        <w:rPr>
          <w:spacing w:val="-3"/>
          <w:lang w:val="ru-RU"/>
        </w:rPr>
        <w:t xml:space="preserve"> </w:t>
      </w:r>
      <w:r w:rsidRPr="00A71326">
        <w:rPr>
          <w:lang w:val="ru-RU"/>
        </w:rPr>
        <w:t>перевага</w:t>
      </w:r>
      <w:r w:rsidRPr="00A71326">
        <w:rPr>
          <w:spacing w:val="-3"/>
          <w:lang w:val="ru-RU"/>
        </w:rPr>
        <w:t xml:space="preserve"> </w:t>
      </w:r>
      <w:r w:rsidRPr="00A71326">
        <w:rPr>
          <w:lang w:val="ru-RU"/>
        </w:rPr>
        <w:t>-</w:t>
      </w:r>
      <w:r w:rsidRPr="00A71326">
        <w:rPr>
          <w:spacing w:val="-4"/>
          <w:lang w:val="ru-RU"/>
        </w:rPr>
        <w:t xml:space="preserve"> </w:t>
      </w:r>
      <w:r w:rsidRPr="00A71326">
        <w:rPr>
          <w:lang w:val="ru-RU"/>
        </w:rPr>
        <w:t>висока</w:t>
      </w:r>
      <w:r w:rsidRPr="00A71326">
        <w:rPr>
          <w:spacing w:val="-3"/>
          <w:lang w:val="ru-RU"/>
        </w:rPr>
        <w:t xml:space="preserve"> </w:t>
      </w:r>
      <w:r w:rsidRPr="00A71326">
        <w:rPr>
          <w:lang w:val="ru-RU"/>
        </w:rPr>
        <w:t>якість</w:t>
      </w:r>
      <w:r w:rsidRPr="00A71326">
        <w:rPr>
          <w:spacing w:val="-4"/>
          <w:lang w:val="ru-RU"/>
        </w:rPr>
        <w:t xml:space="preserve"> </w:t>
      </w:r>
      <w:r w:rsidRPr="00A71326">
        <w:rPr>
          <w:lang w:val="ru-RU"/>
        </w:rPr>
        <w:t>продукції</w:t>
      </w:r>
      <w:r w:rsidRPr="00A71326">
        <w:rPr>
          <w:spacing w:val="-3"/>
          <w:lang w:val="ru-RU"/>
        </w:rPr>
        <w:t xml:space="preserve"> </w:t>
      </w:r>
      <w:r w:rsidRPr="00A71326">
        <w:rPr>
          <w:lang w:val="ru-RU"/>
        </w:rPr>
        <w:t>або</w:t>
      </w:r>
      <w:r w:rsidRPr="00A71326">
        <w:rPr>
          <w:spacing w:val="-7"/>
          <w:lang w:val="ru-RU"/>
        </w:rPr>
        <w:t xml:space="preserve"> </w:t>
      </w:r>
      <w:r w:rsidRPr="00A71326">
        <w:rPr>
          <w:lang w:val="ru-RU"/>
        </w:rPr>
        <w:t>послуг</w:t>
      </w:r>
      <w:r w:rsidRPr="00A71326">
        <w:rPr>
          <w:spacing w:val="-5"/>
          <w:lang w:val="ru-RU"/>
        </w:rPr>
        <w:t xml:space="preserve"> </w:t>
      </w:r>
      <w:r w:rsidRPr="00A71326">
        <w:rPr>
          <w:lang w:val="ru-RU"/>
        </w:rPr>
        <w:t>може</w:t>
      </w:r>
      <w:r w:rsidRPr="00A71326">
        <w:rPr>
          <w:spacing w:val="-2"/>
          <w:lang w:val="ru-RU"/>
        </w:rPr>
        <w:t xml:space="preserve"> </w:t>
      </w:r>
      <w:r w:rsidRPr="00A71326">
        <w:rPr>
          <w:lang w:val="ru-RU"/>
        </w:rPr>
        <w:t>стати</w:t>
      </w:r>
      <w:r w:rsidRPr="00A71326">
        <w:rPr>
          <w:spacing w:val="-6"/>
          <w:lang w:val="ru-RU"/>
        </w:rPr>
        <w:t xml:space="preserve"> </w:t>
      </w:r>
      <w:r w:rsidRPr="00A71326">
        <w:rPr>
          <w:lang w:val="ru-RU"/>
        </w:rPr>
        <w:t xml:space="preserve">вагомим аргументом для вибору клієнтів на користь певного підприємства. </w:t>
      </w:r>
      <w:r>
        <w:t>Це може включати довговічність товарів, інноваційність та надійність;</w:t>
      </w:r>
    </w:p>
    <w:p w:rsidR="007C6FEF" w:rsidRDefault="008A5EDA" w:rsidP="00022999">
      <w:pPr>
        <w:pStyle w:val="a4"/>
        <w:numPr>
          <w:ilvl w:val="1"/>
          <w:numId w:val="5"/>
        </w:numPr>
        <w:tabs>
          <w:tab w:val="left" w:pos="2002"/>
        </w:tabs>
        <w:spacing w:before="3" w:line="288" w:lineRule="auto"/>
        <w:ind w:right="848" w:firstLine="566"/>
      </w:pPr>
      <w:r>
        <w:t>унікальні технології - використання новітніх технологій може забезпечити швидкість виробництв, підвищити зручність або зменшити витрати, що робить продукт або послугу більш привабливими;</w:t>
      </w:r>
    </w:p>
    <w:p w:rsidR="007C6FEF" w:rsidRDefault="008A5EDA" w:rsidP="00022999">
      <w:pPr>
        <w:pStyle w:val="a4"/>
        <w:numPr>
          <w:ilvl w:val="1"/>
          <w:numId w:val="5"/>
        </w:numPr>
        <w:tabs>
          <w:tab w:val="left" w:pos="1916"/>
        </w:tabs>
        <w:spacing w:before="1" w:line="290" w:lineRule="auto"/>
        <w:ind w:right="848" w:firstLine="566"/>
      </w:pPr>
      <w:r>
        <w:t>сервіс і обслуговування - високий рівень обслуговування клієнтів, персоналізований підхід та оперативність реакцій на запити можуть суттєво підвищити шанси на успіх;</w:t>
      </w:r>
    </w:p>
    <w:p w:rsidR="007C6FEF" w:rsidRPr="00A71326" w:rsidRDefault="008A5EDA" w:rsidP="00022999">
      <w:pPr>
        <w:pStyle w:val="a4"/>
        <w:numPr>
          <w:ilvl w:val="1"/>
          <w:numId w:val="5"/>
        </w:numPr>
        <w:tabs>
          <w:tab w:val="left" w:pos="1827"/>
        </w:tabs>
        <w:spacing w:line="288" w:lineRule="auto"/>
        <w:ind w:right="849" w:firstLine="566"/>
        <w:rPr>
          <w:lang w:val="ru-RU"/>
        </w:rPr>
      </w:pPr>
      <w:r w:rsidRPr="00A71326">
        <w:rPr>
          <w:lang w:val="ru-RU"/>
        </w:rPr>
        <w:t>бренд</w:t>
      </w:r>
      <w:r w:rsidRPr="00A71326">
        <w:rPr>
          <w:spacing w:val="-3"/>
          <w:lang w:val="ru-RU"/>
        </w:rPr>
        <w:t xml:space="preserve"> </w:t>
      </w:r>
      <w:r w:rsidRPr="00A71326">
        <w:rPr>
          <w:lang w:val="ru-RU"/>
        </w:rPr>
        <w:t>і</w:t>
      </w:r>
      <w:r w:rsidRPr="00A71326">
        <w:rPr>
          <w:spacing w:val="-1"/>
          <w:lang w:val="ru-RU"/>
        </w:rPr>
        <w:t xml:space="preserve"> </w:t>
      </w:r>
      <w:r w:rsidRPr="00A71326">
        <w:rPr>
          <w:lang w:val="ru-RU"/>
        </w:rPr>
        <w:t>репутація</w:t>
      </w:r>
      <w:r w:rsidRPr="00A71326">
        <w:rPr>
          <w:spacing w:val="-2"/>
          <w:lang w:val="ru-RU"/>
        </w:rPr>
        <w:t xml:space="preserve"> </w:t>
      </w:r>
      <w:r w:rsidRPr="00A71326">
        <w:rPr>
          <w:lang w:val="ru-RU"/>
        </w:rPr>
        <w:t>-</w:t>
      </w:r>
      <w:r w:rsidRPr="00A71326">
        <w:rPr>
          <w:spacing w:val="-1"/>
          <w:lang w:val="ru-RU"/>
        </w:rPr>
        <w:t xml:space="preserve"> </w:t>
      </w:r>
      <w:r w:rsidRPr="00A71326">
        <w:rPr>
          <w:lang w:val="ru-RU"/>
        </w:rPr>
        <w:t>сильний</w:t>
      </w:r>
      <w:r w:rsidRPr="00A71326">
        <w:rPr>
          <w:spacing w:val="-2"/>
          <w:lang w:val="ru-RU"/>
        </w:rPr>
        <w:t xml:space="preserve"> </w:t>
      </w:r>
      <w:r w:rsidRPr="00A71326">
        <w:rPr>
          <w:lang w:val="ru-RU"/>
        </w:rPr>
        <w:t>бренд,</w:t>
      </w:r>
      <w:r w:rsidRPr="00A71326">
        <w:rPr>
          <w:spacing w:val="-3"/>
          <w:lang w:val="ru-RU"/>
        </w:rPr>
        <w:t xml:space="preserve"> </w:t>
      </w:r>
      <w:r w:rsidRPr="00A71326">
        <w:rPr>
          <w:lang w:val="ru-RU"/>
        </w:rPr>
        <w:t>який</w:t>
      </w:r>
      <w:r w:rsidRPr="00A71326">
        <w:rPr>
          <w:spacing w:val="-2"/>
          <w:lang w:val="ru-RU"/>
        </w:rPr>
        <w:t xml:space="preserve"> </w:t>
      </w:r>
      <w:r w:rsidRPr="00A71326">
        <w:rPr>
          <w:lang w:val="ru-RU"/>
        </w:rPr>
        <w:t>асоціюється</w:t>
      </w:r>
      <w:r w:rsidRPr="00A71326">
        <w:rPr>
          <w:spacing w:val="-3"/>
          <w:lang w:val="ru-RU"/>
        </w:rPr>
        <w:t xml:space="preserve"> </w:t>
      </w:r>
      <w:r w:rsidRPr="00A71326">
        <w:rPr>
          <w:lang w:val="ru-RU"/>
        </w:rPr>
        <w:t>з</w:t>
      </w:r>
      <w:r w:rsidRPr="00A71326">
        <w:rPr>
          <w:spacing w:val="-1"/>
          <w:lang w:val="ru-RU"/>
        </w:rPr>
        <w:t xml:space="preserve"> </w:t>
      </w:r>
      <w:r w:rsidRPr="00A71326">
        <w:rPr>
          <w:lang w:val="ru-RU"/>
        </w:rPr>
        <w:t>якістю</w:t>
      </w:r>
      <w:r w:rsidRPr="00A71326">
        <w:rPr>
          <w:spacing w:val="-3"/>
          <w:lang w:val="ru-RU"/>
        </w:rPr>
        <w:t xml:space="preserve"> </w:t>
      </w:r>
      <w:r w:rsidRPr="00A71326">
        <w:rPr>
          <w:lang w:val="ru-RU"/>
        </w:rPr>
        <w:t>та</w:t>
      </w:r>
      <w:r w:rsidRPr="00A71326">
        <w:rPr>
          <w:spacing w:val="-1"/>
          <w:lang w:val="ru-RU"/>
        </w:rPr>
        <w:t xml:space="preserve"> </w:t>
      </w:r>
      <w:r w:rsidRPr="00A71326">
        <w:rPr>
          <w:lang w:val="ru-RU"/>
        </w:rPr>
        <w:t>довірою, може стати важливою конкурентною перевагою. Споживачі часто готові платити більше за продукцію від відомого виробника.</w:t>
      </w:r>
    </w:p>
    <w:p w:rsidR="007C6FEF" w:rsidRPr="00A71326" w:rsidRDefault="008A5EDA">
      <w:pPr>
        <w:pStyle w:val="a3"/>
        <w:spacing w:line="288" w:lineRule="auto"/>
        <w:ind w:left="1135" w:right="847" w:firstLine="566"/>
        <w:rPr>
          <w:lang w:val="ru-RU"/>
        </w:rPr>
      </w:pPr>
      <w:r w:rsidRPr="00A71326">
        <w:rPr>
          <w:lang w:val="ru-RU"/>
        </w:rPr>
        <w:t>Висновки та пропозиції. В сучасних умовах глобалізації важливо здійснювати детальний аналіз конкурентного середовища, щоб зрозуміти, в яких</w:t>
      </w:r>
      <w:r w:rsidRPr="00A71326">
        <w:rPr>
          <w:spacing w:val="-1"/>
          <w:lang w:val="ru-RU"/>
        </w:rPr>
        <w:t xml:space="preserve"> </w:t>
      </w:r>
      <w:r w:rsidRPr="00A71326">
        <w:rPr>
          <w:lang w:val="ru-RU"/>
        </w:rPr>
        <w:t>аспектах підприємство</w:t>
      </w:r>
      <w:r w:rsidRPr="00A71326">
        <w:rPr>
          <w:spacing w:val="-1"/>
          <w:lang w:val="ru-RU"/>
        </w:rPr>
        <w:t xml:space="preserve"> </w:t>
      </w:r>
      <w:r w:rsidRPr="00A71326">
        <w:rPr>
          <w:lang w:val="ru-RU"/>
        </w:rPr>
        <w:t>може перевершити</w:t>
      </w:r>
      <w:r w:rsidRPr="00A71326">
        <w:rPr>
          <w:spacing w:val="-2"/>
          <w:lang w:val="ru-RU"/>
        </w:rPr>
        <w:t xml:space="preserve"> </w:t>
      </w:r>
      <w:r w:rsidRPr="00A71326">
        <w:rPr>
          <w:lang w:val="ru-RU"/>
        </w:rPr>
        <w:t>інших.</w:t>
      </w:r>
      <w:r w:rsidRPr="00A71326">
        <w:rPr>
          <w:spacing w:val="-1"/>
          <w:lang w:val="ru-RU"/>
        </w:rPr>
        <w:t xml:space="preserve"> </w:t>
      </w:r>
      <w:r w:rsidRPr="00A71326">
        <w:rPr>
          <w:lang w:val="ru-RU"/>
        </w:rPr>
        <w:t>Інновації,</w:t>
      </w:r>
      <w:r w:rsidRPr="00A71326">
        <w:rPr>
          <w:spacing w:val="-1"/>
          <w:lang w:val="ru-RU"/>
        </w:rPr>
        <w:t xml:space="preserve"> </w:t>
      </w:r>
      <w:r w:rsidRPr="00A71326">
        <w:rPr>
          <w:lang w:val="ru-RU"/>
        </w:rPr>
        <w:t>нові</w:t>
      </w:r>
      <w:r w:rsidRPr="00A71326">
        <w:rPr>
          <w:spacing w:val="-1"/>
          <w:lang w:val="ru-RU"/>
        </w:rPr>
        <w:t xml:space="preserve"> </w:t>
      </w:r>
      <w:r w:rsidRPr="00A71326">
        <w:rPr>
          <w:lang w:val="ru-RU"/>
        </w:rPr>
        <w:t>технології та постійне вдосконалення продукції допоможуть підприємствам залишатися на ефективному рівні ведення господарської діяльності. Розуміння потреб і побажань споживачів допоможе точніше налаштувати продукти та послуги під їх</w:t>
      </w:r>
      <w:r w:rsidRPr="00A71326">
        <w:rPr>
          <w:spacing w:val="27"/>
          <w:lang w:val="ru-RU"/>
        </w:rPr>
        <w:t xml:space="preserve"> </w:t>
      </w:r>
      <w:r w:rsidRPr="00A71326">
        <w:rPr>
          <w:lang w:val="ru-RU"/>
        </w:rPr>
        <w:t>вимоги.</w:t>
      </w:r>
      <w:r w:rsidRPr="00A71326">
        <w:rPr>
          <w:spacing w:val="27"/>
          <w:lang w:val="ru-RU"/>
        </w:rPr>
        <w:t xml:space="preserve"> </w:t>
      </w:r>
      <w:r w:rsidRPr="00A71326">
        <w:rPr>
          <w:lang w:val="ru-RU"/>
        </w:rPr>
        <w:t>Сильна</w:t>
      </w:r>
      <w:r w:rsidRPr="00A71326">
        <w:rPr>
          <w:spacing w:val="27"/>
          <w:lang w:val="ru-RU"/>
        </w:rPr>
        <w:t xml:space="preserve"> </w:t>
      </w:r>
      <w:r w:rsidRPr="00A71326">
        <w:rPr>
          <w:lang w:val="ru-RU"/>
        </w:rPr>
        <w:t>та</w:t>
      </w:r>
      <w:r w:rsidRPr="00A71326">
        <w:rPr>
          <w:spacing w:val="28"/>
          <w:lang w:val="ru-RU"/>
        </w:rPr>
        <w:t xml:space="preserve"> </w:t>
      </w:r>
      <w:r w:rsidRPr="00A71326">
        <w:rPr>
          <w:lang w:val="ru-RU"/>
        </w:rPr>
        <w:t>позитивна</w:t>
      </w:r>
      <w:r w:rsidRPr="00A71326">
        <w:rPr>
          <w:spacing w:val="28"/>
          <w:lang w:val="ru-RU"/>
        </w:rPr>
        <w:t xml:space="preserve"> </w:t>
      </w:r>
      <w:r w:rsidRPr="00A71326">
        <w:rPr>
          <w:lang w:val="ru-RU"/>
        </w:rPr>
        <w:t>корпоративна</w:t>
      </w:r>
      <w:r w:rsidRPr="00A71326">
        <w:rPr>
          <w:spacing w:val="28"/>
          <w:lang w:val="ru-RU"/>
        </w:rPr>
        <w:t xml:space="preserve"> </w:t>
      </w:r>
      <w:r w:rsidRPr="00A71326">
        <w:rPr>
          <w:lang w:val="ru-RU"/>
        </w:rPr>
        <w:t>культура</w:t>
      </w:r>
      <w:r w:rsidRPr="00A71326">
        <w:rPr>
          <w:spacing w:val="28"/>
          <w:lang w:val="ru-RU"/>
        </w:rPr>
        <w:t xml:space="preserve"> </w:t>
      </w:r>
      <w:r w:rsidRPr="00A71326">
        <w:rPr>
          <w:lang w:val="ru-RU"/>
        </w:rPr>
        <w:t>може</w:t>
      </w:r>
      <w:r w:rsidRPr="00A71326">
        <w:rPr>
          <w:spacing w:val="27"/>
          <w:lang w:val="ru-RU"/>
        </w:rPr>
        <w:t xml:space="preserve"> </w:t>
      </w:r>
      <w:r w:rsidRPr="00A71326">
        <w:rPr>
          <w:lang w:val="ru-RU"/>
        </w:rPr>
        <w:t>стати</w:t>
      </w:r>
      <w:r w:rsidRPr="00A71326">
        <w:rPr>
          <w:spacing w:val="27"/>
          <w:lang w:val="ru-RU"/>
        </w:rPr>
        <w:t xml:space="preserve"> </w:t>
      </w:r>
      <w:r w:rsidRPr="00A71326">
        <w:rPr>
          <w:spacing w:val="-2"/>
          <w:lang w:val="ru-RU"/>
        </w:rPr>
        <w:t>основою</w:t>
      </w:r>
    </w:p>
    <w:p w:rsidR="007C6FEF" w:rsidRPr="00A71326" w:rsidRDefault="007C6FEF">
      <w:pPr>
        <w:pStyle w:val="a3"/>
        <w:spacing w:line="288" w:lineRule="auto"/>
        <w:rPr>
          <w:lang w:val="ru-RU"/>
        </w:rPr>
        <w:sectPr w:rsidR="007C6FEF" w:rsidRPr="00A71326">
          <w:pgSz w:w="11910" w:h="16850"/>
          <w:pgMar w:top="1420" w:right="850" w:bottom="1220" w:left="850" w:header="0" w:footer="1028" w:gutter="0"/>
          <w:cols w:space="720"/>
        </w:sectPr>
      </w:pPr>
    </w:p>
    <w:p w:rsidR="007C6FEF" w:rsidRPr="00A71326" w:rsidRDefault="008A5EDA">
      <w:pPr>
        <w:pStyle w:val="a3"/>
        <w:spacing w:before="33" w:line="288" w:lineRule="auto"/>
        <w:ind w:left="852" w:right="1133"/>
        <w:rPr>
          <w:lang w:val="ru-RU"/>
        </w:rPr>
      </w:pPr>
      <w:r>
        <w:rPr>
          <w:noProof/>
        </w:rPr>
        <w:lastRenderedPageBreak/>
        <mc:AlternateContent>
          <mc:Choice Requires="wps">
            <w:drawing>
              <wp:anchor distT="0" distB="0" distL="0" distR="0" simplePos="0" relativeHeight="16090624" behindDoc="0" locked="0" layoutInCell="1" allowOverlap="1">
                <wp:simplePos x="0" y="0"/>
                <wp:positionH relativeFrom="page">
                  <wp:posOffset>6675755</wp:posOffset>
                </wp:positionH>
                <wp:positionV relativeFrom="paragraph">
                  <wp:posOffset>195072</wp:posOffset>
                </wp:positionV>
                <wp:extent cx="1270" cy="1436370"/>
                <wp:effectExtent l="0" t="0" r="0" b="0"/>
                <wp:wrapNone/>
                <wp:docPr id="1659" name="Graphic 16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7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D2A9DA9" id="Graphic 1659" o:spid="_x0000_s1026" style="position:absolute;margin-left:525.65pt;margin-top:15.35pt;width:.1pt;height:113.1pt;z-index:16090624;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" path="m,l,1436370e" filled="f" strokeweight=".5pt">
                <v:path arrowok="t"/>
                <w10:wrap anchorx="page"/>
              </v:shape>
            </w:pict>
          </mc:Fallback>
        </mc:AlternateContent>
      </w:r>
      <w:r w:rsidRPr="00A71326">
        <w:rPr>
          <w:lang w:val="ru-RU"/>
        </w:rPr>
        <w:t>для залучення талановитих спеціалістів, що в свою чергу підвищить ефективність і продуктивність.</w:t>
      </w:r>
    </w:p>
    <w:p w:rsidR="007C6FEF" w:rsidRPr="00A71326" w:rsidRDefault="008A5EDA">
      <w:pPr>
        <w:pStyle w:val="a3"/>
        <w:spacing w:line="288" w:lineRule="auto"/>
        <w:ind w:left="852" w:right="1129" w:firstLine="566"/>
        <w:rPr>
          <w:lang w:val="ru-RU"/>
        </w:rPr>
      </w:pPr>
      <w:r w:rsidRPr="00A71326">
        <w:rPr>
          <w:lang w:val="ru-RU"/>
        </w:rPr>
        <w:t>Отже, конкурентоспроможності підприємства в умовах глобалізації - це ключ</w:t>
      </w:r>
      <w:r w:rsidRPr="00A71326">
        <w:rPr>
          <w:spacing w:val="-15"/>
          <w:lang w:val="ru-RU"/>
        </w:rPr>
        <w:t xml:space="preserve"> </w:t>
      </w:r>
      <w:r w:rsidRPr="00A71326">
        <w:rPr>
          <w:lang w:val="ru-RU"/>
        </w:rPr>
        <w:t>до</w:t>
      </w:r>
      <w:r w:rsidRPr="00A71326">
        <w:rPr>
          <w:spacing w:val="-14"/>
          <w:lang w:val="ru-RU"/>
        </w:rPr>
        <w:t xml:space="preserve"> </w:t>
      </w:r>
      <w:r w:rsidRPr="00A71326">
        <w:rPr>
          <w:lang w:val="ru-RU"/>
        </w:rPr>
        <w:t>успішного</w:t>
      </w:r>
      <w:r w:rsidRPr="00A71326">
        <w:rPr>
          <w:spacing w:val="-14"/>
          <w:lang w:val="ru-RU"/>
        </w:rPr>
        <w:t xml:space="preserve"> </w:t>
      </w:r>
      <w:r w:rsidRPr="00A71326">
        <w:rPr>
          <w:lang w:val="ru-RU"/>
        </w:rPr>
        <w:t>ведення</w:t>
      </w:r>
      <w:r w:rsidRPr="00A71326">
        <w:rPr>
          <w:spacing w:val="-15"/>
          <w:lang w:val="ru-RU"/>
        </w:rPr>
        <w:t xml:space="preserve"> </w:t>
      </w:r>
      <w:r w:rsidRPr="00A71326">
        <w:rPr>
          <w:lang w:val="ru-RU"/>
        </w:rPr>
        <w:t>бізнесу</w:t>
      </w:r>
      <w:r w:rsidRPr="00A71326">
        <w:rPr>
          <w:spacing w:val="-14"/>
          <w:lang w:val="ru-RU"/>
        </w:rPr>
        <w:t xml:space="preserve"> </w:t>
      </w:r>
      <w:r w:rsidRPr="00A71326">
        <w:rPr>
          <w:lang w:val="ru-RU"/>
        </w:rPr>
        <w:t>в</w:t>
      </w:r>
      <w:r w:rsidRPr="00A71326">
        <w:rPr>
          <w:spacing w:val="-14"/>
          <w:lang w:val="ru-RU"/>
        </w:rPr>
        <w:t xml:space="preserve"> </w:t>
      </w:r>
      <w:r w:rsidRPr="00A71326">
        <w:rPr>
          <w:lang w:val="ru-RU"/>
        </w:rPr>
        <w:t>умовах</w:t>
      </w:r>
      <w:r w:rsidRPr="00A71326">
        <w:rPr>
          <w:spacing w:val="-15"/>
          <w:lang w:val="ru-RU"/>
        </w:rPr>
        <w:t xml:space="preserve"> </w:t>
      </w:r>
      <w:r w:rsidRPr="00A71326">
        <w:rPr>
          <w:lang w:val="ru-RU"/>
        </w:rPr>
        <w:t>жорсткої</w:t>
      </w:r>
      <w:r w:rsidRPr="00A71326">
        <w:rPr>
          <w:spacing w:val="-14"/>
          <w:lang w:val="ru-RU"/>
        </w:rPr>
        <w:t xml:space="preserve"> </w:t>
      </w:r>
      <w:r w:rsidRPr="00A71326">
        <w:rPr>
          <w:lang w:val="ru-RU"/>
        </w:rPr>
        <w:t>конкуренції.</w:t>
      </w:r>
      <w:r w:rsidRPr="00A71326">
        <w:rPr>
          <w:spacing w:val="-14"/>
          <w:lang w:val="ru-RU"/>
        </w:rPr>
        <w:t xml:space="preserve"> </w:t>
      </w:r>
      <w:r w:rsidRPr="00A71326">
        <w:rPr>
          <w:lang w:val="ru-RU"/>
        </w:rPr>
        <w:t>Ідентифікація та розвиток унікальних рис можуть не лише допомогти зайняти міцну позицію на ринку, але й значно підвищити привабливість бренду в очах споживачів. Успіх</w:t>
      </w:r>
      <w:r w:rsidRPr="00A71326">
        <w:rPr>
          <w:spacing w:val="-15"/>
          <w:lang w:val="ru-RU"/>
        </w:rPr>
        <w:t xml:space="preserve"> </w:t>
      </w:r>
      <w:r w:rsidRPr="00A71326">
        <w:rPr>
          <w:lang w:val="ru-RU"/>
        </w:rPr>
        <w:t>підприємства</w:t>
      </w:r>
      <w:r w:rsidRPr="00A71326">
        <w:rPr>
          <w:spacing w:val="-15"/>
          <w:lang w:val="ru-RU"/>
        </w:rPr>
        <w:t xml:space="preserve"> </w:t>
      </w:r>
      <w:r w:rsidRPr="00A71326">
        <w:rPr>
          <w:lang w:val="ru-RU"/>
        </w:rPr>
        <w:t>залежить</w:t>
      </w:r>
      <w:r w:rsidRPr="00A71326">
        <w:rPr>
          <w:spacing w:val="-14"/>
          <w:lang w:val="ru-RU"/>
        </w:rPr>
        <w:t xml:space="preserve"> </w:t>
      </w:r>
      <w:r w:rsidRPr="00A71326">
        <w:rPr>
          <w:lang w:val="ru-RU"/>
        </w:rPr>
        <w:t>від</w:t>
      </w:r>
      <w:r w:rsidRPr="00A71326">
        <w:rPr>
          <w:spacing w:val="-15"/>
          <w:lang w:val="ru-RU"/>
        </w:rPr>
        <w:t xml:space="preserve"> </w:t>
      </w:r>
      <w:r w:rsidRPr="00A71326">
        <w:rPr>
          <w:lang w:val="ru-RU"/>
        </w:rPr>
        <w:t>здатності</w:t>
      </w:r>
      <w:r w:rsidRPr="00A71326">
        <w:rPr>
          <w:spacing w:val="-15"/>
          <w:lang w:val="ru-RU"/>
        </w:rPr>
        <w:t xml:space="preserve"> </w:t>
      </w:r>
      <w:r w:rsidRPr="00A71326">
        <w:rPr>
          <w:lang w:val="ru-RU"/>
        </w:rPr>
        <w:t>адаптуватися</w:t>
      </w:r>
      <w:r w:rsidRPr="00A71326">
        <w:rPr>
          <w:spacing w:val="-14"/>
          <w:lang w:val="ru-RU"/>
        </w:rPr>
        <w:t xml:space="preserve"> </w:t>
      </w:r>
      <w:r w:rsidRPr="00A71326">
        <w:rPr>
          <w:lang w:val="ru-RU"/>
        </w:rPr>
        <w:t>до</w:t>
      </w:r>
      <w:r w:rsidRPr="00A71326">
        <w:rPr>
          <w:spacing w:val="-15"/>
          <w:lang w:val="ru-RU"/>
        </w:rPr>
        <w:t xml:space="preserve"> </w:t>
      </w:r>
      <w:r w:rsidRPr="00A71326">
        <w:rPr>
          <w:lang w:val="ru-RU"/>
        </w:rPr>
        <w:t>змін</w:t>
      </w:r>
      <w:r w:rsidRPr="00A71326">
        <w:rPr>
          <w:spacing w:val="-14"/>
          <w:lang w:val="ru-RU"/>
        </w:rPr>
        <w:t xml:space="preserve"> </w:t>
      </w:r>
      <w:r w:rsidRPr="00A71326">
        <w:rPr>
          <w:lang w:val="ru-RU"/>
        </w:rPr>
        <w:t>і</w:t>
      </w:r>
      <w:r w:rsidRPr="00A71326">
        <w:rPr>
          <w:spacing w:val="-15"/>
          <w:lang w:val="ru-RU"/>
        </w:rPr>
        <w:t xml:space="preserve"> </w:t>
      </w:r>
      <w:r w:rsidRPr="00A71326">
        <w:rPr>
          <w:lang w:val="ru-RU"/>
        </w:rPr>
        <w:t>знаходити</w:t>
      </w:r>
      <w:r w:rsidRPr="00A71326">
        <w:rPr>
          <w:spacing w:val="-15"/>
          <w:lang w:val="ru-RU"/>
        </w:rPr>
        <w:t xml:space="preserve"> </w:t>
      </w:r>
      <w:r w:rsidRPr="00A71326">
        <w:rPr>
          <w:lang w:val="ru-RU"/>
        </w:rPr>
        <w:t>нові способи перевершити конкурентів.</w:t>
      </w:r>
    </w:p>
    <w:p w:rsidR="007C6FEF" w:rsidRDefault="008A5EDA" w:rsidP="00022999">
      <w:pPr>
        <w:pStyle w:val="a4"/>
        <w:numPr>
          <w:ilvl w:val="0"/>
          <w:numId w:val="4"/>
        </w:numPr>
        <w:tabs>
          <w:tab w:val="left" w:pos="1703"/>
        </w:tabs>
        <w:spacing w:before="5" w:line="285" w:lineRule="auto"/>
        <w:ind w:right="1128" w:firstLine="566"/>
        <w:jc w:val="both"/>
      </w:pPr>
      <w:r>
        <w:rPr>
          <w:noProof/>
        </w:rPr>
        <mc:AlternateContent>
          <mc:Choice Requires="wps">
            <w:drawing>
              <wp:anchor distT="0" distB="0" distL="0" distR="0" simplePos="0" relativeHeight="16091136" behindDoc="0" locked="0" layoutInCell="1" allowOverlap="1">
                <wp:simplePos x="0" y="0"/>
                <wp:positionH relativeFrom="page">
                  <wp:posOffset>6580911</wp:posOffset>
                </wp:positionH>
                <wp:positionV relativeFrom="paragraph">
                  <wp:posOffset>241150</wp:posOffset>
                </wp:positionV>
                <wp:extent cx="198120" cy="5240655"/>
                <wp:effectExtent l="0" t="0" r="0" b="0"/>
                <wp:wrapNone/>
                <wp:docPr id="1660" name="Textbox 1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240655"/>
                        </a:xfrm>
                        <a:prstGeom prst="rect">
                          <a:avLst/>
                        </a:prstGeom>
                      </wps:spPr>
                      <wps:txbx>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wps:txbx>
                      <wps:bodyPr vert="vert" wrap="square" lIns="0" tIns="0" rIns="0" bIns="0" rtlCol="0">
                        <a:noAutofit/>
                      </wps:bodyPr>
                    </wps:wsp>
                  </a:graphicData>
                </a:graphic>
              </wp:anchor>
            </w:drawing>
          </mc:Choice>
          <mc:Fallback>
            <w:pict>
              <v:shape id="Textbox 1660" o:spid="_x0000_s1116" type="#_x0000_t202" style="position:absolute;left:0;text-align:left;margin-left:518.2pt;margin-top:19pt;width:15.6pt;height:412.65pt;z-index:160911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" filled="f" stroked="f">
                <v:textbox style="layout-flow:vertical" inset="0,0,0,0">
                  <w:txbxContent>
                    <w:p w:rsidR="00A71326" w:rsidRDefault="00A71326">
                      <w:pPr>
                        <w:spacing w:before="48"/>
                        <w:ind w:left="20"/>
                        <w:rPr>
                          <w:sz w:val="20"/>
                        </w:rPr>
                      </w:pPr>
                      <w:r>
                        <w:rPr>
                          <w:w w:val="90"/>
                          <w:sz w:val="20"/>
                        </w:rPr>
                        <w:t>РОЗДІЛ</w:t>
                      </w:r>
                      <w:r>
                        <w:rPr>
                          <w:spacing w:val="71"/>
                          <w:sz w:val="20"/>
                        </w:rPr>
                        <w:t xml:space="preserve"> </w:t>
                      </w:r>
                      <w:r>
                        <w:rPr>
                          <w:w w:val="90"/>
                          <w:sz w:val="20"/>
                        </w:rPr>
                        <w:t>V.</w:t>
                      </w:r>
                      <w:r>
                        <w:rPr>
                          <w:spacing w:val="74"/>
                          <w:sz w:val="20"/>
                        </w:rPr>
                        <w:t xml:space="preserve"> </w:t>
                      </w:r>
                      <w:r>
                        <w:rPr>
                          <w:w w:val="90"/>
                          <w:sz w:val="20"/>
                        </w:rPr>
                        <w:t>ТЕОРІЇ</w:t>
                      </w:r>
                      <w:r>
                        <w:rPr>
                          <w:spacing w:val="70"/>
                          <w:sz w:val="20"/>
                        </w:rPr>
                        <w:t xml:space="preserve"> </w:t>
                      </w:r>
                      <w:r>
                        <w:rPr>
                          <w:spacing w:val="11"/>
                          <w:w w:val="90"/>
                          <w:sz w:val="20"/>
                        </w:rPr>
                        <w:t>МІКРО-</w:t>
                      </w:r>
                      <w:r>
                        <w:rPr>
                          <w:w w:val="90"/>
                          <w:sz w:val="20"/>
                        </w:rPr>
                        <w:t>,</w:t>
                      </w:r>
                      <w:r>
                        <w:rPr>
                          <w:spacing w:val="69"/>
                          <w:sz w:val="20"/>
                        </w:rPr>
                        <w:t xml:space="preserve"> </w:t>
                      </w:r>
                      <w:r>
                        <w:rPr>
                          <w:spacing w:val="9"/>
                          <w:w w:val="90"/>
                          <w:sz w:val="20"/>
                        </w:rPr>
                        <w:t>МАКРО-</w:t>
                      </w:r>
                      <w:r>
                        <w:rPr>
                          <w:w w:val="90"/>
                          <w:sz w:val="20"/>
                        </w:rPr>
                        <w:t>,</w:t>
                      </w:r>
                      <w:r>
                        <w:rPr>
                          <w:spacing w:val="70"/>
                          <w:sz w:val="20"/>
                        </w:rPr>
                        <w:t xml:space="preserve"> </w:t>
                      </w:r>
                      <w:r>
                        <w:rPr>
                          <w:w w:val="90"/>
                          <w:sz w:val="20"/>
                        </w:rPr>
                        <w:t>РЕГІОНАЛЬНОЇ</w:t>
                      </w:r>
                      <w:r>
                        <w:rPr>
                          <w:spacing w:val="73"/>
                          <w:sz w:val="20"/>
                        </w:rPr>
                        <w:t xml:space="preserve"> </w:t>
                      </w:r>
                      <w:r>
                        <w:rPr>
                          <w:w w:val="90"/>
                          <w:sz w:val="20"/>
                        </w:rPr>
                        <w:t>ТА</w:t>
                      </w:r>
                      <w:r>
                        <w:rPr>
                          <w:spacing w:val="69"/>
                          <w:sz w:val="20"/>
                        </w:rPr>
                        <w:t xml:space="preserve"> </w:t>
                      </w:r>
                      <w:r>
                        <w:rPr>
                          <w:w w:val="90"/>
                          <w:sz w:val="20"/>
                        </w:rPr>
                        <w:t>МІЖНАРОДНОЇ</w:t>
                      </w:r>
                      <w:r>
                        <w:rPr>
                          <w:spacing w:val="70"/>
                          <w:sz w:val="20"/>
                        </w:rPr>
                        <w:t xml:space="preserve"> </w:t>
                      </w:r>
                      <w:r>
                        <w:rPr>
                          <w:spacing w:val="-2"/>
                          <w:w w:val="90"/>
                          <w:sz w:val="20"/>
                        </w:rPr>
                        <w:t>ЕКОНОМІКИ</w:t>
                      </w:r>
                    </w:p>
                  </w:txbxContent>
                </v:textbox>
                <w10:wrap anchorx="page"/>
              </v:shape>
            </w:pict>
          </mc:Fallback>
        </mc:AlternateContent>
      </w:r>
      <w:r w:rsidRPr="00A71326">
        <w:rPr>
          <w:lang w:val="ru-RU"/>
        </w:rPr>
        <w:t xml:space="preserve">Сук, П. (2023). ОБЕРНЕНИЙ МЕТОД АМОРТИЗАЦІЇ НЕОБОРОТНИХ </w:t>
      </w:r>
      <w:r w:rsidRPr="00A71326">
        <w:rPr>
          <w:spacing w:val="-8"/>
          <w:lang w:val="ru-RU"/>
        </w:rPr>
        <w:t>АКТИВІВ</w:t>
      </w:r>
      <w:r w:rsidRPr="00A71326">
        <w:rPr>
          <w:spacing w:val="-1"/>
          <w:lang w:val="ru-RU"/>
        </w:rPr>
        <w:t xml:space="preserve"> </w:t>
      </w:r>
      <w:r w:rsidRPr="00A71326">
        <w:rPr>
          <w:spacing w:val="-8"/>
          <w:lang w:val="ru-RU"/>
        </w:rPr>
        <w:t>НА</w:t>
      </w:r>
      <w:r w:rsidRPr="00A71326">
        <w:rPr>
          <w:spacing w:val="1"/>
          <w:lang w:val="ru-RU"/>
        </w:rPr>
        <w:t xml:space="preserve"> </w:t>
      </w:r>
      <w:r w:rsidRPr="00A71326">
        <w:rPr>
          <w:spacing w:val="-8"/>
          <w:lang w:val="ru-RU"/>
        </w:rPr>
        <w:t>ОСНОВІ</w:t>
      </w:r>
      <w:r w:rsidRPr="00A71326">
        <w:rPr>
          <w:spacing w:val="1"/>
          <w:lang w:val="ru-RU"/>
        </w:rPr>
        <w:t xml:space="preserve"> </w:t>
      </w:r>
      <w:r w:rsidRPr="00A71326">
        <w:rPr>
          <w:spacing w:val="-8"/>
          <w:lang w:val="ru-RU"/>
        </w:rPr>
        <w:t>ІНШИХ</w:t>
      </w:r>
      <w:r w:rsidRPr="00A71326">
        <w:rPr>
          <w:spacing w:val="2"/>
          <w:lang w:val="ru-RU"/>
        </w:rPr>
        <w:t xml:space="preserve"> </w:t>
      </w:r>
      <w:r w:rsidRPr="00A71326">
        <w:rPr>
          <w:spacing w:val="-8"/>
          <w:lang w:val="ru-RU"/>
        </w:rPr>
        <w:t>ЗБОРІВ</w:t>
      </w:r>
      <w:r w:rsidRPr="00A71326">
        <w:rPr>
          <w:spacing w:val="2"/>
          <w:lang w:val="ru-RU"/>
        </w:rPr>
        <w:t xml:space="preserve"> </w:t>
      </w:r>
      <w:r w:rsidRPr="00A71326">
        <w:rPr>
          <w:spacing w:val="-8"/>
          <w:lang w:val="ru-RU"/>
        </w:rPr>
        <w:t>АБО</w:t>
      </w:r>
      <w:r w:rsidRPr="00A71326">
        <w:rPr>
          <w:spacing w:val="-1"/>
          <w:lang w:val="ru-RU"/>
        </w:rPr>
        <w:t xml:space="preserve"> </w:t>
      </w:r>
      <w:r w:rsidRPr="00A71326">
        <w:rPr>
          <w:spacing w:val="-8"/>
          <w:lang w:val="ru-RU"/>
        </w:rPr>
        <w:t>ПОДАТКІВ</w:t>
      </w:r>
      <w:r w:rsidRPr="00A71326">
        <w:rPr>
          <w:spacing w:val="2"/>
          <w:lang w:val="ru-RU"/>
        </w:rPr>
        <w:t xml:space="preserve"> </w:t>
      </w:r>
      <w:r w:rsidRPr="00A71326">
        <w:rPr>
          <w:spacing w:val="-8"/>
          <w:lang w:val="ru-RU"/>
        </w:rPr>
        <w:t>З</w:t>
      </w:r>
      <w:r w:rsidRPr="00A71326">
        <w:rPr>
          <w:spacing w:val="-1"/>
          <w:lang w:val="ru-RU"/>
        </w:rPr>
        <w:t xml:space="preserve"> </w:t>
      </w:r>
      <w:r w:rsidRPr="00A71326">
        <w:rPr>
          <w:spacing w:val="-8"/>
          <w:lang w:val="ru-RU"/>
        </w:rPr>
        <w:t>ОБОРОТУ.</w:t>
      </w:r>
      <w:r w:rsidRPr="00A71326">
        <w:rPr>
          <w:spacing w:val="3"/>
          <w:lang w:val="ru-RU"/>
        </w:rPr>
        <w:t xml:space="preserve"> </w:t>
      </w:r>
      <w:r>
        <w:rPr>
          <w:rFonts w:ascii="Trebuchet MS" w:hAnsi="Trebuchet MS"/>
          <w:i/>
          <w:spacing w:val="-8"/>
        </w:rPr>
        <w:t>Grail of Science</w:t>
      </w:r>
      <w:r>
        <w:rPr>
          <w:spacing w:val="-8"/>
        </w:rPr>
        <w:t>,</w:t>
      </w:r>
    </w:p>
    <w:p w:rsidR="007C6FEF" w:rsidRDefault="008A5EDA">
      <w:pPr>
        <w:pStyle w:val="a3"/>
        <w:spacing w:line="249" w:lineRule="exact"/>
        <w:ind w:left="852"/>
        <w:jc w:val="left"/>
      </w:pPr>
      <w:r>
        <w:t>(34),</w:t>
      </w:r>
      <w:r>
        <w:rPr>
          <w:spacing w:val="42"/>
        </w:rPr>
        <w:t xml:space="preserve"> </w:t>
      </w:r>
      <w:r>
        <w:t>55–59.</w:t>
      </w:r>
      <w:r>
        <w:rPr>
          <w:spacing w:val="46"/>
        </w:rPr>
        <w:t xml:space="preserve"> </w:t>
      </w:r>
      <w:hyperlink r:id="rId31">
        <w:r>
          <w:t>https://doi.org/10.36074/grail-of-</w:t>
        </w:r>
        <w:r>
          <w:rPr>
            <w:spacing w:val="-2"/>
          </w:rPr>
          <w:t>science.08.12.2023.05.</w:t>
        </w:r>
      </w:hyperlink>
    </w:p>
    <w:p w:rsidR="007C6FEF" w:rsidRDefault="008A5EDA" w:rsidP="00022999">
      <w:pPr>
        <w:pStyle w:val="a4"/>
        <w:numPr>
          <w:ilvl w:val="0"/>
          <w:numId w:val="4"/>
        </w:numPr>
        <w:tabs>
          <w:tab w:val="left" w:pos="1703"/>
        </w:tabs>
        <w:spacing w:before="51" w:line="288" w:lineRule="auto"/>
        <w:ind w:right="1126" w:firstLine="566"/>
        <w:jc w:val="both"/>
      </w:pPr>
      <w:r>
        <w:rPr>
          <w:spacing w:val="-4"/>
        </w:rPr>
        <w:t>Sryberko,</w:t>
      </w:r>
      <w:r>
        <w:rPr>
          <w:spacing w:val="-10"/>
        </w:rPr>
        <w:t xml:space="preserve"> </w:t>
      </w:r>
      <w:r>
        <w:rPr>
          <w:spacing w:val="-4"/>
        </w:rPr>
        <w:t>A.</w:t>
      </w:r>
      <w:r>
        <w:rPr>
          <w:spacing w:val="-10"/>
        </w:rPr>
        <w:t xml:space="preserve"> </w:t>
      </w:r>
      <w:r>
        <w:rPr>
          <w:spacing w:val="-4"/>
        </w:rPr>
        <w:t>(2023).</w:t>
      </w:r>
      <w:r>
        <w:rPr>
          <w:spacing w:val="-11"/>
        </w:rPr>
        <w:t xml:space="preserve"> </w:t>
      </w:r>
      <w:r>
        <w:rPr>
          <w:spacing w:val="-4"/>
        </w:rPr>
        <w:t>DETERMINATION</w:t>
      </w:r>
      <w:r>
        <w:rPr>
          <w:spacing w:val="-10"/>
        </w:rPr>
        <w:t xml:space="preserve"> </w:t>
      </w:r>
      <w:r>
        <w:rPr>
          <w:spacing w:val="-4"/>
        </w:rPr>
        <w:t>OF</w:t>
      </w:r>
      <w:r>
        <w:rPr>
          <w:spacing w:val="-10"/>
        </w:rPr>
        <w:t xml:space="preserve"> </w:t>
      </w:r>
      <w:r>
        <w:rPr>
          <w:spacing w:val="-4"/>
        </w:rPr>
        <w:t>CRITERIA</w:t>
      </w:r>
      <w:r>
        <w:rPr>
          <w:spacing w:val="-10"/>
        </w:rPr>
        <w:t xml:space="preserve"> </w:t>
      </w:r>
      <w:r>
        <w:rPr>
          <w:spacing w:val="-4"/>
        </w:rPr>
        <w:t>FOR</w:t>
      </w:r>
      <w:r>
        <w:rPr>
          <w:spacing w:val="-11"/>
        </w:rPr>
        <w:t xml:space="preserve"> </w:t>
      </w:r>
      <w:r>
        <w:rPr>
          <w:spacing w:val="-4"/>
        </w:rPr>
        <w:t>ASSESSING</w:t>
      </w:r>
      <w:r>
        <w:rPr>
          <w:spacing w:val="-9"/>
        </w:rPr>
        <w:t xml:space="preserve"> </w:t>
      </w:r>
      <w:r>
        <w:rPr>
          <w:spacing w:val="-4"/>
        </w:rPr>
        <w:t xml:space="preserve">THE </w:t>
      </w:r>
      <w:r>
        <w:t xml:space="preserve">SUSTAINABILITY OF THE BLUE ECONOMY WITHIN THE FRAMEWORK OF THE </w:t>
      </w:r>
      <w:r>
        <w:rPr>
          <w:spacing w:val="-4"/>
        </w:rPr>
        <w:t>PROTECTION</w:t>
      </w:r>
      <w:r>
        <w:rPr>
          <w:spacing w:val="52"/>
        </w:rPr>
        <w:t xml:space="preserve"> </w:t>
      </w:r>
      <w:r>
        <w:rPr>
          <w:spacing w:val="-4"/>
        </w:rPr>
        <w:t>OF</w:t>
      </w:r>
      <w:r>
        <w:rPr>
          <w:spacing w:val="53"/>
        </w:rPr>
        <w:t xml:space="preserve"> </w:t>
      </w:r>
      <w:r>
        <w:rPr>
          <w:spacing w:val="-4"/>
        </w:rPr>
        <w:t>THE</w:t>
      </w:r>
      <w:r>
        <w:rPr>
          <w:spacing w:val="52"/>
        </w:rPr>
        <w:t xml:space="preserve"> </w:t>
      </w:r>
      <w:r>
        <w:rPr>
          <w:spacing w:val="-4"/>
        </w:rPr>
        <w:t>UKRAINIAN</w:t>
      </w:r>
      <w:r>
        <w:rPr>
          <w:spacing w:val="53"/>
        </w:rPr>
        <w:t xml:space="preserve"> </w:t>
      </w:r>
      <w:r>
        <w:rPr>
          <w:spacing w:val="-4"/>
        </w:rPr>
        <w:t>SEA</w:t>
      </w:r>
      <w:r>
        <w:rPr>
          <w:spacing w:val="53"/>
        </w:rPr>
        <w:t xml:space="preserve"> </w:t>
      </w:r>
      <w:r>
        <w:rPr>
          <w:spacing w:val="-4"/>
        </w:rPr>
        <w:t>COAST.</w:t>
      </w:r>
      <w:r>
        <w:rPr>
          <w:spacing w:val="55"/>
        </w:rPr>
        <w:t xml:space="preserve"> </w:t>
      </w:r>
      <w:r>
        <w:rPr>
          <w:rFonts w:ascii="Trebuchet MS" w:hAnsi="Trebuchet MS"/>
          <w:i/>
          <w:spacing w:val="-4"/>
        </w:rPr>
        <w:t>Grail</w:t>
      </w:r>
      <w:r>
        <w:rPr>
          <w:rFonts w:ascii="Trebuchet MS" w:hAnsi="Trebuchet MS"/>
          <w:i/>
          <w:spacing w:val="45"/>
        </w:rPr>
        <w:t xml:space="preserve"> </w:t>
      </w:r>
      <w:r>
        <w:rPr>
          <w:rFonts w:ascii="Trebuchet MS" w:hAnsi="Trebuchet MS"/>
          <w:i/>
          <w:spacing w:val="-4"/>
        </w:rPr>
        <w:t>of</w:t>
      </w:r>
      <w:r>
        <w:rPr>
          <w:rFonts w:ascii="Trebuchet MS" w:hAnsi="Trebuchet MS"/>
          <w:i/>
          <w:spacing w:val="44"/>
        </w:rPr>
        <w:t xml:space="preserve"> </w:t>
      </w:r>
      <w:r>
        <w:rPr>
          <w:rFonts w:ascii="Trebuchet MS" w:hAnsi="Trebuchet MS"/>
          <w:i/>
          <w:spacing w:val="-4"/>
        </w:rPr>
        <w:t>Science</w:t>
      </w:r>
      <w:r>
        <w:rPr>
          <w:spacing w:val="-4"/>
        </w:rPr>
        <w:t>,</w:t>
      </w:r>
      <w:r>
        <w:rPr>
          <w:spacing w:val="54"/>
        </w:rPr>
        <w:t xml:space="preserve"> </w:t>
      </w:r>
      <w:r>
        <w:rPr>
          <w:spacing w:val="-4"/>
        </w:rPr>
        <w:t>(34),</w:t>
      </w:r>
      <w:r>
        <w:rPr>
          <w:spacing w:val="52"/>
        </w:rPr>
        <w:t xml:space="preserve"> </w:t>
      </w:r>
      <w:r>
        <w:rPr>
          <w:spacing w:val="-4"/>
        </w:rPr>
        <w:t>27–32.</w:t>
      </w:r>
    </w:p>
    <w:p w:rsidR="007C6FEF" w:rsidRDefault="008A5EDA">
      <w:pPr>
        <w:pStyle w:val="a3"/>
        <w:spacing w:line="242" w:lineRule="exact"/>
        <w:ind w:left="852"/>
        <w:jc w:val="left"/>
      </w:pPr>
      <w:hyperlink r:id="rId32">
        <w:r>
          <w:t>https://doi.org/10.36074/grail-of-</w:t>
        </w:r>
        <w:r>
          <w:rPr>
            <w:spacing w:val="-2"/>
          </w:rPr>
          <w:t>science.08.12.2023.01.</w:t>
        </w:r>
      </w:hyperlink>
    </w:p>
    <w:p w:rsidR="007C6FEF" w:rsidRDefault="007C6FEF">
      <w:pPr>
        <w:pStyle w:val="a3"/>
        <w:jc w:val="left"/>
      </w:pPr>
    </w:p>
    <w:p w:rsidR="007C6FEF" w:rsidRDefault="007C6FEF">
      <w:pPr>
        <w:pStyle w:val="a3"/>
        <w:spacing w:before="66"/>
        <w:jc w:val="left"/>
      </w:pPr>
    </w:p>
    <w:p w:rsidR="007C6FEF" w:rsidRDefault="008A5EDA">
      <w:pPr>
        <w:ind w:left="852"/>
        <w:rPr>
          <w:rFonts w:ascii="Arial Black" w:hAnsi="Arial Black"/>
          <w:sz w:val="20"/>
        </w:rPr>
      </w:pPr>
      <w:r>
        <w:rPr>
          <w:rFonts w:ascii="Arial Black" w:hAnsi="Arial Black"/>
          <w:sz w:val="20"/>
        </w:rPr>
        <w:t>Список</w:t>
      </w:r>
      <w:r>
        <w:rPr>
          <w:rFonts w:ascii="Arial Black" w:hAnsi="Arial Black"/>
          <w:spacing w:val="-14"/>
          <w:sz w:val="20"/>
        </w:rPr>
        <w:t xml:space="preserve"> </w:t>
      </w:r>
      <w:r>
        <w:rPr>
          <w:rFonts w:ascii="Arial Black" w:hAnsi="Arial Black"/>
          <w:sz w:val="20"/>
        </w:rPr>
        <w:t>використаних</w:t>
      </w:r>
      <w:r>
        <w:rPr>
          <w:rFonts w:ascii="Arial Black" w:hAnsi="Arial Black"/>
          <w:spacing w:val="-14"/>
          <w:sz w:val="20"/>
        </w:rPr>
        <w:t xml:space="preserve"> </w:t>
      </w:r>
      <w:r>
        <w:rPr>
          <w:rFonts w:ascii="Arial Black" w:hAnsi="Arial Black"/>
          <w:spacing w:val="-2"/>
          <w:sz w:val="20"/>
        </w:rPr>
        <w:t>джерел:</w:t>
      </w:r>
    </w:p>
    <w:p w:rsidR="007C6FEF" w:rsidRDefault="008A5EDA" w:rsidP="00022999">
      <w:pPr>
        <w:pStyle w:val="a4"/>
        <w:numPr>
          <w:ilvl w:val="0"/>
          <w:numId w:val="3"/>
        </w:numPr>
        <w:tabs>
          <w:tab w:val="left" w:pos="1277"/>
          <w:tab w:val="left" w:pos="1279"/>
        </w:tabs>
        <w:spacing w:before="30" w:line="285" w:lineRule="auto"/>
        <w:ind w:right="1131"/>
        <w:jc w:val="both"/>
        <w:rPr>
          <w:sz w:val="20"/>
        </w:rPr>
      </w:pPr>
      <w:r>
        <w:rPr>
          <w:sz w:val="20"/>
        </w:rPr>
        <w:t xml:space="preserve">Бурєннікова Н.В. (2021). ТЕОРІЯ ТА ФІЛОСОФІЯ РЕЗУЛЬТАТИВНОСТІ </w:t>
      </w:r>
      <w:r>
        <w:rPr>
          <w:spacing w:val="-6"/>
          <w:sz w:val="20"/>
        </w:rPr>
        <w:t xml:space="preserve">ФУНКЦІОНУВАННЯ ПІДПРИЄМСТВ ЯК СИСТЕМ: ОНОВЛЕНИЙ ПОГЛЯД НА ШЛЯХИ </w:t>
      </w:r>
      <w:r>
        <w:rPr>
          <w:sz w:val="20"/>
        </w:rPr>
        <w:t xml:space="preserve">РЕАЛІЗАЦІЇ ФУНКЦІЙ ТА УПРАВЛІННЯ. </w:t>
      </w:r>
      <w:r>
        <w:rPr>
          <w:rFonts w:ascii="Trebuchet MS" w:hAnsi="Trebuchet MS"/>
          <w:i/>
          <w:sz w:val="20"/>
        </w:rPr>
        <w:t xml:space="preserve">Бізнес Інформ, </w:t>
      </w:r>
      <w:r>
        <w:rPr>
          <w:sz w:val="20"/>
        </w:rPr>
        <w:t>№ 6, 190–196. https://doi.org/10.32983/2222-4459-2021-6-190- 196.</w:t>
      </w:r>
    </w:p>
    <w:p w:rsidR="007C6FEF" w:rsidRPr="00A71326" w:rsidRDefault="008A5EDA" w:rsidP="00022999">
      <w:pPr>
        <w:pStyle w:val="a4"/>
        <w:numPr>
          <w:ilvl w:val="0"/>
          <w:numId w:val="3"/>
        </w:numPr>
        <w:tabs>
          <w:tab w:val="left" w:pos="1277"/>
          <w:tab w:val="left" w:pos="1279"/>
        </w:tabs>
        <w:spacing w:before="5" w:line="288" w:lineRule="auto"/>
        <w:ind w:right="1131"/>
        <w:jc w:val="both"/>
        <w:rPr>
          <w:sz w:val="20"/>
          <w:lang w:val="ru-RU"/>
        </w:rPr>
      </w:pPr>
      <w:r w:rsidRPr="00A71326">
        <w:rPr>
          <w:sz w:val="20"/>
          <w:lang w:val="ru-RU"/>
        </w:rPr>
        <w:t xml:space="preserve">Бурєннікова Н.В. &amp; Ярмоленко В.О. &amp; Кавецький В.В. (2020). ТЕОРЕТИКО- </w:t>
      </w:r>
      <w:r w:rsidRPr="00A71326">
        <w:rPr>
          <w:spacing w:val="-6"/>
          <w:sz w:val="20"/>
          <w:lang w:val="ru-RU"/>
        </w:rPr>
        <w:t>ПРИКЛАДНІ</w:t>
      </w:r>
      <w:r w:rsidRPr="00A71326">
        <w:rPr>
          <w:spacing w:val="-8"/>
          <w:sz w:val="20"/>
          <w:lang w:val="ru-RU"/>
        </w:rPr>
        <w:t xml:space="preserve"> </w:t>
      </w:r>
      <w:r w:rsidRPr="00A71326">
        <w:rPr>
          <w:spacing w:val="-6"/>
          <w:sz w:val="20"/>
          <w:lang w:val="ru-RU"/>
        </w:rPr>
        <w:t>АСПЕКТИ</w:t>
      </w:r>
      <w:r w:rsidRPr="00A71326">
        <w:rPr>
          <w:spacing w:val="-7"/>
          <w:sz w:val="20"/>
          <w:lang w:val="ru-RU"/>
        </w:rPr>
        <w:t xml:space="preserve"> </w:t>
      </w:r>
      <w:r w:rsidRPr="00A71326">
        <w:rPr>
          <w:spacing w:val="-6"/>
          <w:sz w:val="20"/>
          <w:lang w:val="ru-RU"/>
        </w:rPr>
        <w:t>УПРАВЛІННЯ</w:t>
      </w:r>
      <w:r w:rsidRPr="00A71326">
        <w:rPr>
          <w:spacing w:val="-7"/>
          <w:sz w:val="20"/>
          <w:lang w:val="ru-RU"/>
        </w:rPr>
        <w:t xml:space="preserve"> </w:t>
      </w:r>
      <w:r w:rsidRPr="00A71326">
        <w:rPr>
          <w:spacing w:val="-6"/>
          <w:sz w:val="20"/>
          <w:lang w:val="ru-RU"/>
        </w:rPr>
        <w:t>ЕФЕКТИВНІСТЮ</w:t>
      </w:r>
      <w:r w:rsidRPr="00A71326">
        <w:rPr>
          <w:spacing w:val="-8"/>
          <w:sz w:val="20"/>
          <w:lang w:val="ru-RU"/>
        </w:rPr>
        <w:t xml:space="preserve"> </w:t>
      </w:r>
      <w:r w:rsidRPr="00A71326">
        <w:rPr>
          <w:spacing w:val="-6"/>
          <w:sz w:val="20"/>
          <w:lang w:val="ru-RU"/>
        </w:rPr>
        <w:t>ІНВЕСТИЦІЙ</w:t>
      </w:r>
      <w:r w:rsidRPr="00A71326">
        <w:rPr>
          <w:spacing w:val="-7"/>
          <w:sz w:val="20"/>
          <w:lang w:val="ru-RU"/>
        </w:rPr>
        <w:t xml:space="preserve"> </w:t>
      </w:r>
      <w:r w:rsidRPr="00A71326">
        <w:rPr>
          <w:spacing w:val="-6"/>
          <w:sz w:val="20"/>
          <w:lang w:val="ru-RU"/>
        </w:rPr>
        <w:t xml:space="preserve">ПРОМИСЛОВИХ </w:t>
      </w:r>
      <w:r w:rsidRPr="00A71326">
        <w:rPr>
          <w:w w:val="90"/>
          <w:sz w:val="20"/>
          <w:lang w:val="ru-RU"/>
        </w:rPr>
        <w:t>ПІДПРИЄМСТВ</w:t>
      </w:r>
      <w:r w:rsidRPr="00A71326">
        <w:rPr>
          <w:spacing w:val="76"/>
          <w:sz w:val="20"/>
          <w:lang w:val="ru-RU"/>
        </w:rPr>
        <w:t xml:space="preserve"> </w:t>
      </w:r>
      <w:r w:rsidRPr="00A71326">
        <w:rPr>
          <w:w w:val="90"/>
          <w:sz w:val="20"/>
          <w:lang w:val="ru-RU"/>
        </w:rPr>
        <w:t>З</w:t>
      </w:r>
      <w:r w:rsidRPr="00A71326">
        <w:rPr>
          <w:spacing w:val="75"/>
          <w:sz w:val="20"/>
          <w:lang w:val="ru-RU"/>
        </w:rPr>
        <w:t xml:space="preserve"> </w:t>
      </w:r>
      <w:r w:rsidRPr="00A71326">
        <w:rPr>
          <w:w w:val="90"/>
          <w:sz w:val="20"/>
          <w:lang w:val="ru-RU"/>
        </w:rPr>
        <w:t>ПОЗИЦІЙ</w:t>
      </w:r>
      <w:r w:rsidRPr="00A71326">
        <w:rPr>
          <w:spacing w:val="76"/>
          <w:sz w:val="20"/>
          <w:lang w:val="ru-RU"/>
        </w:rPr>
        <w:t xml:space="preserve"> </w:t>
      </w:r>
      <w:r w:rsidRPr="00A71326">
        <w:rPr>
          <w:w w:val="90"/>
          <w:sz w:val="20"/>
          <w:lang w:val="ru-RU"/>
        </w:rPr>
        <w:t>СТЕЙКХОЛДЕРСЬКОЇ</w:t>
      </w:r>
      <w:r w:rsidRPr="00A71326">
        <w:rPr>
          <w:spacing w:val="76"/>
          <w:sz w:val="20"/>
          <w:lang w:val="ru-RU"/>
        </w:rPr>
        <w:t xml:space="preserve"> </w:t>
      </w:r>
      <w:r w:rsidRPr="00A71326">
        <w:rPr>
          <w:w w:val="90"/>
          <w:sz w:val="20"/>
          <w:lang w:val="ru-RU"/>
        </w:rPr>
        <w:t>ТЕОРІЇ:</w:t>
      </w:r>
      <w:r w:rsidRPr="00A71326">
        <w:rPr>
          <w:spacing w:val="76"/>
          <w:sz w:val="20"/>
          <w:lang w:val="ru-RU"/>
        </w:rPr>
        <w:t xml:space="preserve"> </w:t>
      </w:r>
      <w:r w:rsidRPr="00A71326">
        <w:rPr>
          <w:w w:val="90"/>
          <w:sz w:val="20"/>
          <w:lang w:val="ru-RU"/>
        </w:rPr>
        <w:t>СУТНІСТЬ,</w:t>
      </w:r>
      <w:r w:rsidRPr="00A71326">
        <w:rPr>
          <w:spacing w:val="76"/>
          <w:sz w:val="20"/>
          <w:lang w:val="ru-RU"/>
        </w:rPr>
        <w:t xml:space="preserve"> </w:t>
      </w:r>
      <w:r w:rsidRPr="00A71326">
        <w:rPr>
          <w:w w:val="90"/>
          <w:sz w:val="20"/>
          <w:lang w:val="ru-RU"/>
        </w:rPr>
        <w:t>ПОКАЗНИКИ.</w:t>
      </w:r>
    </w:p>
    <w:p w:rsidR="007C6FEF" w:rsidRPr="00A71326" w:rsidRDefault="008A5EDA">
      <w:pPr>
        <w:spacing w:line="230" w:lineRule="exact"/>
        <w:ind w:left="1279"/>
        <w:jc w:val="both"/>
        <w:rPr>
          <w:sz w:val="20"/>
          <w:lang w:val="ru-RU"/>
        </w:rPr>
      </w:pPr>
      <w:r w:rsidRPr="00A71326">
        <w:rPr>
          <w:rFonts w:ascii="Trebuchet MS" w:hAnsi="Trebuchet MS"/>
          <w:i/>
          <w:sz w:val="20"/>
          <w:lang w:val="ru-RU"/>
        </w:rPr>
        <w:t>Бізнес</w:t>
      </w:r>
      <w:r w:rsidRPr="00A71326">
        <w:rPr>
          <w:rFonts w:ascii="Trebuchet MS" w:hAnsi="Trebuchet MS"/>
          <w:i/>
          <w:spacing w:val="-7"/>
          <w:sz w:val="20"/>
          <w:lang w:val="ru-RU"/>
        </w:rPr>
        <w:t xml:space="preserve"> </w:t>
      </w:r>
      <w:r w:rsidRPr="00A71326">
        <w:rPr>
          <w:rFonts w:ascii="Trebuchet MS" w:hAnsi="Trebuchet MS"/>
          <w:i/>
          <w:sz w:val="20"/>
          <w:lang w:val="ru-RU"/>
        </w:rPr>
        <w:t>Інформ,</w:t>
      </w:r>
      <w:r w:rsidRPr="00A71326">
        <w:rPr>
          <w:rFonts w:ascii="Trebuchet MS" w:hAnsi="Trebuchet MS"/>
          <w:i/>
          <w:spacing w:val="-7"/>
          <w:sz w:val="20"/>
          <w:lang w:val="ru-RU"/>
        </w:rPr>
        <w:t xml:space="preserve"> </w:t>
      </w:r>
      <w:r w:rsidRPr="00A71326">
        <w:rPr>
          <w:sz w:val="20"/>
          <w:lang w:val="ru-RU"/>
        </w:rPr>
        <w:t>№ 1,</w:t>
      </w:r>
      <w:r w:rsidRPr="00A71326">
        <w:rPr>
          <w:spacing w:val="2"/>
          <w:sz w:val="20"/>
          <w:lang w:val="ru-RU"/>
        </w:rPr>
        <w:t xml:space="preserve"> </w:t>
      </w:r>
      <w:r w:rsidRPr="00A71326">
        <w:rPr>
          <w:sz w:val="20"/>
          <w:lang w:val="ru-RU"/>
        </w:rPr>
        <w:t>218–229.</w:t>
      </w:r>
      <w:r w:rsidRPr="00A71326">
        <w:rPr>
          <w:spacing w:val="1"/>
          <w:sz w:val="20"/>
          <w:lang w:val="ru-RU"/>
        </w:rPr>
        <w:t xml:space="preserve"> </w:t>
      </w:r>
      <w:r>
        <w:rPr>
          <w:sz w:val="20"/>
        </w:rPr>
        <w:t>https</w:t>
      </w:r>
      <w:r w:rsidRPr="00A71326">
        <w:rPr>
          <w:sz w:val="20"/>
          <w:lang w:val="ru-RU"/>
        </w:rPr>
        <w:t>://</w:t>
      </w:r>
      <w:r>
        <w:rPr>
          <w:sz w:val="20"/>
        </w:rPr>
        <w:t>doi</w:t>
      </w:r>
      <w:r w:rsidRPr="00A71326">
        <w:rPr>
          <w:sz w:val="20"/>
          <w:lang w:val="ru-RU"/>
        </w:rPr>
        <w:t>.</w:t>
      </w:r>
      <w:r>
        <w:rPr>
          <w:sz w:val="20"/>
        </w:rPr>
        <w:t>org</w:t>
      </w:r>
      <w:r w:rsidRPr="00A71326">
        <w:rPr>
          <w:sz w:val="20"/>
          <w:lang w:val="ru-RU"/>
        </w:rPr>
        <w:t>/10.32983/2222-4459-2020-1-218-</w:t>
      </w:r>
      <w:r w:rsidRPr="00A71326">
        <w:rPr>
          <w:spacing w:val="1"/>
          <w:sz w:val="20"/>
          <w:lang w:val="ru-RU"/>
        </w:rPr>
        <w:t xml:space="preserve"> </w:t>
      </w:r>
      <w:r w:rsidRPr="00A71326">
        <w:rPr>
          <w:spacing w:val="-4"/>
          <w:sz w:val="20"/>
          <w:lang w:val="ru-RU"/>
        </w:rPr>
        <w:t>229.</w:t>
      </w:r>
    </w:p>
    <w:p w:rsidR="007C6FEF" w:rsidRPr="00A71326" w:rsidRDefault="008A5EDA" w:rsidP="00022999">
      <w:pPr>
        <w:pStyle w:val="a4"/>
        <w:numPr>
          <w:ilvl w:val="0"/>
          <w:numId w:val="3"/>
        </w:numPr>
        <w:tabs>
          <w:tab w:val="left" w:pos="1277"/>
          <w:tab w:val="left" w:pos="1279"/>
        </w:tabs>
        <w:spacing w:before="45" w:line="288" w:lineRule="auto"/>
        <w:ind w:right="1136"/>
        <w:jc w:val="both"/>
        <w:rPr>
          <w:sz w:val="20"/>
          <w:lang w:val="ru-RU"/>
        </w:rPr>
      </w:pPr>
      <w:r w:rsidRPr="00A71326">
        <w:rPr>
          <w:sz w:val="20"/>
          <w:lang w:val="ru-RU"/>
        </w:rPr>
        <w:t xml:space="preserve">Гріщенко І. &amp; Сисоєва І. &amp; Циганчук В. (2024). МЕТОДИ ПІДВИЩЕННЯ </w:t>
      </w:r>
      <w:r w:rsidRPr="00A71326">
        <w:rPr>
          <w:spacing w:val="-4"/>
          <w:sz w:val="20"/>
          <w:lang w:val="ru-RU"/>
        </w:rPr>
        <w:t>КОНКУРЕНТОСПРОМОЖНОСТІ</w:t>
      </w:r>
      <w:r w:rsidRPr="00A71326">
        <w:rPr>
          <w:spacing w:val="33"/>
          <w:sz w:val="20"/>
          <w:lang w:val="ru-RU"/>
        </w:rPr>
        <w:t xml:space="preserve">  </w:t>
      </w:r>
      <w:r w:rsidRPr="00A71326">
        <w:rPr>
          <w:spacing w:val="-4"/>
          <w:sz w:val="20"/>
          <w:lang w:val="ru-RU"/>
        </w:rPr>
        <w:t>ТОРГОВЕЛЬНИХ</w:t>
      </w:r>
      <w:r w:rsidRPr="00A71326">
        <w:rPr>
          <w:spacing w:val="33"/>
          <w:sz w:val="20"/>
          <w:lang w:val="ru-RU"/>
        </w:rPr>
        <w:t xml:space="preserve">  </w:t>
      </w:r>
      <w:r w:rsidRPr="00A71326">
        <w:rPr>
          <w:spacing w:val="-4"/>
          <w:sz w:val="20"/>
          <w:lang w:val="ru-RU"/>
        </w:rPr>
        <w:t>ПІДПРИЄМСТВ</w:t>
      </w:r>
      <w:r w:rsidRPr="00A71326">
        <w:rPr>
          <w:spacing w:val="32"/>
          <w:sz w:val="20"/>
          <w:lang w:val="ru-RU"/>
        </w:rPr>
        <w:t xml:space="preserve">  </w:t>
      </w:r>
      <w:r w:rsidRPr="00A71326">
        <w:rPr>
          <w:spacing w:val="-4"/>
          <w:sz w:val="20"/>
          <w:lang w:val="ru-RU"/>
        </w:rPr>
        <w:t>НА</w:t>
      </w:r>
      <w:r w:rsidRPr="00A71326">
        <w:rPr>
          <w:spacing w:val="31"/>
          <w:sz w:val="20"/>
          <w:lang w:val="ru-RU"/>
        </w:rPr>
        <w:t xml:space="preserve">  </w:t>
      </w:r>
      <w:r w:rsidRPr="00A71326">
        <w:rPr>
          <w:spacing w:val="-4"/>
          <w:sz w:val="20"/>
          <w:lang w:val="ru-RU"/>
        </w:rPr>
        <w:t>ОСНОВІ</w:t>
      </w:r>
    </w:p>
    <w:p w:rsidR="007C6FEF" w:rsidRPr="00A71326" w:rsidRDefault="008A5EDA">
      <w:pPr>
        <w:tabs>
          <w:tab w:val="left" w:pos="3219"/>
          <w:tab w:val="left" w:pos="4666"/>
          <w:tab w:val="left" w:pos="8688"/>
        </w:tabs>
        <w:spacing w:line="283" w:lineRule="auto"/>
        <w:ind w:left="1279" w:right="1130"/>
        <w:jc w:val="both"/>
        <w:rPr>
          <w:sz w:val="20"/>
          <w:lang w:val="ru-RU"/>
        </w:rPr>
      </w:pPr>
      <w:r w:rsidRPr="00A71326">
        <w:rPr>
          <w:spacing w:val="-2"/>
          <w:sz w:val="20"/>
          <w:lang w:val="ru-RU"/>
        </w:rPr>
        <w:t>КЛАСТЕРНОГО</w:t>
      </w:r>
      <w:r w:rsidRPr="00A71326">
        <w:rPr>
          <w:sz w:val="20"/>
          <w:lang w:val="ru-RU"/>
        </w:rPr>
        <w:tab/>
      </w:r>
      <w:r w:rsidRPr="00A71326">
        <w:rPr>
          <w:spacing w:val="-2"/>
          <w:sz w:val="20"/>
          <w:lang w:val="ru-RU"/>
        </w:rPr>
        <w:t>ПІДХОДУ.</w:t>
      </w:r>
      <w:r w:rsidRPr="00A71326">
        <w:rPr>
          <w:sz w:val="20"/>
          <w:lang w:val="ru-RU"/>
        </w:rPr>
        <w:tab/>
      </w:r>
      <w:r w:rsidRPr="00A71326">
        <w:rPr>
          <w:rFonts w:ascii="Trebuchet MS" w:hAnsi="Trebuchet MS"/>
          <w:i/>
          <w:sz w:val="20"/>
          <w:lang w:val="ru-RU"/>
        </w:rPr>
        <w:t>Економіка</w:t>
      </w:r>
      <w:r w:rsidRPr="00A71326">
        <w:rPr>
          <w:rFonts w:ascii="Trebuchet MS" w:hAnsi="Trebuchet MS"/>
          <w:i/>
          <w:spacing w:val="80"/>
          <w:sz w:val="20"/>
          <w:lang w:val="ru-RU"/>
        </w:rPr>
        <w:t xml:space="preserve">   </w:t>
      </w:r>
      <w:r w:rsidRPr="00A71326">
        <w:rPr>
          <w:rFonts w:ascii="Trebuchet MS" w:hAnsi="Trebuchet MS"/>
          <w:i/>
          <w:sz w:val="20"/>
          <w:lang w:val="ru-RU"/>
        </w:rPr>
        <w:t>та</w:t>
      </w:r>
      <w:r w:rsidRPr="00A71326">
        <w:rPr>
          <w:rFonts w:ascii="Trebuchet MS" w:hAnsi="Trebuchet MS"/>
          <w:i/>
          <w:spacing w:val="80"/>
          <w:sz w:val="20"/>
          <w:lang w:val="ru-RU"/>
        </w:rPr>
        <w:t xml:space="preserve">   </w:t>
      </w:r>
      <w:r w:rsidRPr="00A71326">
        <w:rPr>
          <w:rFonts w:ascii="Trebuchet MS" w:hAnsi="Trebuchet MS"/>
          <w:i/>
          <w:sz w:val="20"/>
          <w:lang w:val="ru-RU"/>
        </w:rPr>
        <w:t>суспільство</w:t>
      </w:r>
      <w:r w:rsidRPr="00A71326">
        <w:rPr>
          <w:sz w:val="20"/>
          <w:lang w:val="ru-RU"/>
        </w:rPr>
        <w:t>,</w:t>
      </w:r>
      <w:r w:rsidRPr="00A71326">
        <w:rPr>
          <w:sz w:val="20"/>
          <w:lang w:val="ru-RU"/>
        </w:rPr>
        <w:tab/>
      </w:r>
      <w:r w:rsidRPr="00A71326">
        <w:rPr>
          <w:spacing w:val="-6"/>
          <w:sz w:val="20"/>
          <w:lang w:val="ru-RU"/>
        </w:rPr>
        <w:t xml:space="preserve">(64). </w:t>
      </w:r>
      <w:r>
        <w:rPr>
          <w:spacing w:val="-2"/>
          <w:sz w:val="20"/>
        </w:rPr>
        <w:t>https</w:t>
      </w:r>
      <w:r w:rsidRPr="00A71326">
        <w:rPr>
          <w:spacing w:val="-2"/>
          <w:sz w:val="20"/>
          <w:lang w:val="ru-RU"/>
        </w:rPr>
        <w:t>://</w:t>
      </w:r>
      <w:r>
        <w:rPr>
          <w:spacing w:val="-2"/>
          <w:sz w:val="20"/>
        </w:rPr>
        <w:t>doi</w:t>
      </w:r>
      <w:r w:rsidRPr="00A71326">
        <w:rPr>
          <w:spacing w:val="-2"/>
          <w:sz w:val="20"/>
          <w:lang w:val="ru-RU"/>
        </w:rPr>
        <w:t>.</w:t>
      </w:r>
      <w:r>
        <w:rPr>
          <w:spacing w:val="-2"/>
          <w:sz w:val="20"/>
        </w:rPr>
        <w:t>org</w:t>
      </w:r>
      <w:r w:rsidRPr="00A71326">
        <w:rPr>
          <w:spacing w:val="-2"/>
          <w:sz w:val="20"/>
          <w:lang w:val="ru-RU"/>
        </w:rPr>
        <w:t>/10.32782/2524–0072/2024–64–135.</w:t>
      </w:r>
    </w:p>
    <w:p w:rsidR="007C6FEF" w:rsidRPr="00A71326" w:rsidRDefault="008A5EDA" w:rsidP="00022999">
      <w:pPr>
        <w:pStyle w:val="a4"/>
        <w:numPr>
          <w:ilvl w:val="0"/>
          <w:numId w:val="3"/>
        </w:numPr>
        <w:tabs>
          <w:tab w:val="left" w:pos="1277"/>
          <w:tab w:val="left" w:pos="1279"/>
        </w:tabs>
        <w:spacing w:before="5" w:line="288" w:lineRule="auto"/>
        <w:ind w:right="1135"/>
        <w:jc w:val="both"/>
        <w:rPr>
          <w:sz w:val="20"/>
          <w:lang w:val="ru-RU"/>
        </w:rPr>
      </w:pPr>
      <w:r w:rsidRPr="00A71326">
        <w:rPr>
          <w:sz w:val="20"/>
          <w:lang w:val="ru-RU"/>
        </w:rPr>
        <w:t xml:space="preserve">Гріщенко І.В. &amp; Білецька Н.В. (2024). ПАРАМЕТРИ ОЦІНКИ </w:t>
      </w:r>
      <w:r w:rsidRPr="00A71326">
        <w:rPr>
          <w:spacing w:val="-2"/>
          <w:sz w:val="20"/>
          <w:lang w:val="ru-RU"/>
        </w:rPr>
        <w:t>КОНКУРЕНТОСПРОМОЖНОСТІ</w:t>
      </w:r>
      <w:r w:rsidRPr="00A71326">
        <w:rPr>
          <w:spacing w:val="63"/>
          <w:sz w:val="20"/>
          <w:lang w:val="ru-RU"/>
        </w:rPr>
        <w:t xml:space="preserve">  </w:t>
      </w:r>
      <w:r w:rsidRPr="00A71326">
        <w:rPr>
          <w:spacing w:val="-2"/>
          <w:sz w:val="20"/>
          <w:lang w:val="ru-RU"/>
        </w:rPr>
        <w:t>ПРОДУКЦІЇ</w:t>
      </w:r>
      <w:r w:rsidRPr="00A71326">
        <w:rPr>
          <w:spacing w:val="63"/>
          <w:sz w:val="20"/>
          <w:lang w:val="ru-RU"/>
        </w:rPr>
        <w:t xml:space="preserve">  </w:t>
      </w:r>
      <w:r w:rsidRPr="00A71326">
        <w:rPr>
          <w:spacing w:val="-2"/>
          <w:sz w:val="20"/>
          <w:lang w:val="ru-RU"/>
        </w:rPr>
        <w:t>ПІДПРИЄМСТВ</w:t>
      </w:r>
      <w:r w:rsidRPr="00A71326">
        <w:rPr>
          <w:spacing w:val="63"/>
          <w:sz w:val="20"/>
          <w:lang w:val="ru-RU"/>
        </w:rPr>
        <w:t xml:space="preserve">  </w:t>
      </w:r>
      <w:r w:rsidRPr="00A71326">
        <w:rPr>
          <w:spacing w:val="-2"/>
          <w:sz w:val="20"/>
          <w:lang w:val="ru-RU"/>
        </w:rPr>
        <w:t>В</w:t>
      </w:r>
      <w:r w:rsidRPr="00A71326">
        <w:rPr>
          <w:spacing w:val="63"/>
          <w:sz w:val="20"/>
          <w:lang w:val="ru-RU"/>
        </w:rPr>
        <w:t xml:space="preserve">  </w:t>
      </w:r>
      <w:r w:rsidRPr="00A71326">
        <w:rPr>
          <w:spacing w:val="-2"/>
          <w:sz w:val="20"/>
          <w:lang w:val="ru-RU"/>
        </w:rPr>
        <w:t>СУЧАСНИХ</w:t>
      </w:r>
    </w:p>
    <w:p w:rsidR="007C6FEF" w:rsidRDefault="008A5EDA">
      <w:pPr>
        <w:spacing w:line="288" w:lineRule="auto"/>
        <w:ind w:left="1279" w:right="1127"/>
        <w:jc w:val="both"/>
        <w:rPr>
          <w:sz w:val="20"/>
        </w:rPr>
      </w:pPr>
      <w:r w:rsidRPr="00A71326">
        <w:rPr>
          <w:spacing w:val="-4"/>
          <w:sz w:val="20"/>
          <w:lang w:val="ru-RU"/>
        </w:rPr>
        <w:t>ЕКОНОМІЧНИХ</w:t>
      </w:r>
      <w:r w:rsidRPr="00A71326">
        <w:rPr>
          <w:spacing w:val="-10"/>
          <w:sz w:val="20"/>
          <w:lang w:val="ru-RU"/>
        </w:rPr>
        <w:t xml:space="preserve"> </w:t>
      </w:r>
      <w:r w:rsidRPr="00A71326">
        <w:rPr>
          <w:spacing w:val="-4"/>
          <w:sz w:val="20"/>
          <w:lang w:val="ru-RU"/>
        </w:rPr>
        <w:t>УМОВАХ.</w:t>
      </w:r>
      <w:r w:rsidRPr="00A71326">
        <w:rPr>
          <w:spacing w:val="-9"/>
          <w:sz w:val="20"/>
          <w:lang w:val="ru-RU"/>
        </w:rPr>
        <w:t xml:space="preserve"> </w:t>
      </w:r>
      <w:r w:rsidRPr="00A71326">
        <w:rPr>
          <w:rFonts w:ascii="Trebuchet MS" w:hAnsi="Trebuchet MS"/>
          <w:i/>
          <w:spacing w:val="-4"/>
          <w:sz w:val="20"/>
          <w:lang w:val="ru-RU"/>
        </w:rPr>
        <w:t>«Сучасні</w:t>
      </w:r>
      <w:r w:rsidRPr="00A71326">
        <w:rPr>
          <w:rFonts w:ascii="Trebuchet MS" w:hAnsi="Trebuchet MS"/>
          <w:i/>
          <w:spacing w:val="-11"/>
          <w:sz w:val="20"/>
          <w:lang w:val="ru-RU"/>
        </w:rPr>
        <w:t xml:space="preserve"> </w:t>
      </w:r>
      <w:r w:rsidRPr="00A71326">
        <w:rPr>
          <w:rFonts w:ascii="Trebuchet MS" w:hAnsi="Trebuchet MS"/>
          <w:i/>
          <w:spacing w:val="-4"/>
          <w:sz w:val="20"/>
          <w:lang w:val="ru-RU"/>
        </w:rPr>
        <w:t>пріоритети</w:t>
      </w:r>
      <w:r w:rsidRPr="00A71326">
        <w:rPr>
          <w:rFonts w:ascii="Trebuchet MS" w:hAnsi="Trebuchet MS"/>
          <w:i/>
          <w:spacing w:val="-11"/>
          <w:sz w:val="20"/>
          <w:lang w:val="ru-RU"/>
        </w:rPr>
        <w:t xml:space="preserve"> </w:t>
      </w:r>
      <w:r w:rsidRPr="00A71326">
        <w:rPr>
          <w:rFonts w:ascii="Trebuchet MS" w:hAnsi="Trebuchet MS"/>
          <w:i/>
          <w:spacing w:val="-4"/>
          <w:sz w:val="20"/>
          <w:lang w:val="ru-RU"/>
        </w:rPr>
        <w:t>розвитку</w:t>
      </w:r>
      <w:r w:rsidRPr="00A71326">
        <w:rPr>
          <w:rFonts w:ascii="Trebuchet MS" w:hAnsi="Trebuchet MS"/>
          <w:i/>
          <w:spacing w:val="-11"/>
          <w:sz w:val="20"/>
          <w:lang w:val="ru-RU"/>
        </w:rPr>
        <w:t xml:space="preserve"> </w:t>
      </w:r>
      <w:r w:rsidRPr="00A71326">
        <w:rPr>
          <w:rFonts w:ascii="Trebuchet MS" w:hAnsi="Trebuchet MS"/>
          <w:i/>
          <w:spacing w:val="-4"/>
          <w:sz w:val="20"/>
          <w:lang w:val="ru-RU"/>
        </w:rPr>
        <w:t>науки</w:t>
      </w:r>
      <w:r w:rsidRPr="00A71326">
        <w:rPr>
          <w:rFonts w:ascii="Trebuchet MS" w:hAnsi="Trebuchet MS"/>
          <w:i/>
          <w:spacing w:val="-11"/>
          <w:sz w:val="20"/>
          <w:lang w:val="ru-RU"/>
        </w:rPr>
        <w:t xml:space="preserve"> </w:t>
      </w:r>
      <w:r w:rsidRPr="00A71326">
        <w:rPr>
          <w:rFonts w:ascii="Trebuchet MS" w:hAnsi="Trebuchet MS"/>
          <w:i/>
          <w:spacing w:val="-4"/>
          <w:sz w:val="20"/>
          <w:lang w:val="ru-RU"/>
        </w:rPr>
        <w:t>та</w:t>
      </w:r>
      <w:r w:rsidRPr="00A71326">
        <w:rPr>
          <w:rFonts w:ascii="Trebuchet MS" w:hAnsi="Trebuchet MS"/>
          <w:i/>
          <w:spacing w:val="-11"/>
          <w:sz w:val="20"/>
          <w:lang w:val="ru-RU"/>
        </w:rPr>
        <w:t xml:space="preserve"> </w:t>
      </w:r>
      <w:r w:rsidRPr="00A71326">
        <w:rPr>
          <w:rFonts w:ascii="Trebuchet MS" w:hAnsi="Trebuchet MS"/>
          <w:i/>
          <w:spacing w:val="-4"/>
          <w:sz w:val="20"/>
          <w:lang w:val="ru-RU"/>
        </w:rPr>
        <w:t>суспільства»</w:t>
      </w:r>
      <w:r w:rsidRPr="00A71326">
        <w:rPr>
          <w:spacing w:val="-4"/>
          <w:sz w:val="20"/>
          <w:lang w:val="ru-RU"/>
        </w:rPr>
        <w:t>:</w:t>
      </w:r>
      <w:r w:rsidRPr="00A71326">
        <w:rPr>
          <w:spacing w:val="-10"/>
          <w:sz w:val="20"/>
          <w:lang w:val="ru-RU"/>
        </w:rPr>
        <w:t xml:space="preserve"> </w:t>
      </w:r>
      <w:r w:rsidRPr="00A71326">
        <w:rPr>
          <w:spacing w:val="-4"/>
          <w:sz w:val="20"/>
          <w:lang w:val="ru-RU"/>
        </w:rPr>
        <w:t xml:space="preserve">зб. </w:t>
      </w:r>
      <w:r w:rsidRPr="00A71326">
        <w:rPr>
          <w:sz w:val="20"/>
          <w:lang w:val="ru-RU"/>
        </w:rPr>
        <w:t>матер.</w:t>
      </w:r>
      <w:r w:rsidRPr="00A71326">
        <w:rPr>
          <w:spacing w:val="-7"/>
          <w:sz w:val="20"/>
          <w:lang w:val="ru-RU"/>
        </w:rPr>
        <w:t xml:space="preserve"> </w:t>
      </w:r>
      <w:r w:rsidRPr="00A71326">
        <w:rPr>
          <w:sz w:val="20"/>
          <w:lang w:val="ru-RU"/>
        </w:rPr>
        <w:t>Всеукр.</w:t>
      </w:r>
      <w:r w:rsidRPr="00A71326">
        <w:rPr>
          <w:spacing w:val="-7"/>
          <w:sz w:val="20"/>
          <w:lang w:val="ru-RU"/>
        </w:rPr>
        <w:t xml:space="preserve"> </w:t>
      </w:r>
      <w:r w:rsidRPr="00A71326">
        <w:rPr>
          <w:sz w:val="20"/>
          <w:lang w:val="ru-RU"/>
        </w:rPr>
        <w:t>наук.-практ.</w:t>
      </w:r>
      <w:r w:rsidRPr="00A71326">
        <w:rPr>
          <w:spacing w:val="-7"/>
          <w:sz w:val="20"/>
          <w:lang w:val="ru-RU"/>
        </w:rPr>
        <w:t xml:space="preserve"> </w:t>
      </w:r>
      <w:r w:rsidRPr="00A71326">
        <w:rPr>
          <w:sz w:val="20"/>
          <w:lang w:val="ru-RU"/>
        </w:rPr>
        <w:t>конф.,</w:t>
      </w:r>
      <w:r w:rsidRPr="00A71326">
        <w:rPr>
          <w:spacing w:val="-8"/>
          <w:sz w:val="20"/>
          <w:lang w:val="ru-RU"/>
        </w:rPr>
        <w:t xml:space="preserve"> </w:t>
      </w:r>
      <w:r w:rsidRPr="00A71326">
        <w:rPr>
          <w:sz w:val="20"/>
          <w:lang w:val="ru-RU"/>
        </w:rPr>
        <w:t>м.</w:t>
      </w:r>
      <w:r w:rsidRPr="00A71326">
        <w:rPr>
          <w:spacing w:val="-9"/>
          <w:sz w:val="20"/>
          <w:lang w:val="ru-RU"/>
        </w:rPr>
        <w:t xml:space="preserve"> </w:t>
      </w:r>
      <w:r w:rsidRPr="00A71326">
        <w:rPr>
          <w:sz w:val="20"/>
          <w:lang w:val="ru-RU"/>
        </w:rPr>
        <w:t>Вінниця,</w:t>
      </w:r>
      <w:r w:rsidRPr="00A71326">
        <w:rPr>
          <w:spacing w:val="-9"/>
          <w:sz w:val="20"/>
          <w:lang w:val="ru-RU"/>
        </w:rPr>
        <w:t xml:space="preserve"> </w:t>
      </w:r>
      <w:r w:rsidRPr="00A71326">
        <w:rPr>
          <w:sz w:val="20"/>
          <w:lang w:val="ru-RU"/>
        </w:rPr>
        <w:t>11-12</w:t>
      </w:r>
      <w:r w:rsidRPr="00A71326">
        <w:rPr>
          <w:spacing w:val="-6"/>
          <w:sz w:val="20"/>
          <w:lang w:val="ru-RU"/>
        </w:rPr>
        <w:t xml:space="preserve"> </w:t>
      </w:r>
      <w:r w:rsidRPr="00A71326">
        <w:rPr>
          <w:sz w:val="20"/>
          <w:lang w:val="ru-RU"/>
        </w:rPr>
        <w:t>квітня</w:t>
      </w:r>
      <w:r w:rsidRPr="00A71326">
        <w:rPr>
          <w:spacing w:val="-8"/>
          <w:sz w:val="20"/>
          <w:lang w:val="ru-RU"/>
        </w:rPr>
        <w:t xml:space="preserve"> </w:t>
      </w:r>
      <w:r w:rsidRPr="00A71326">
        <w:rPr>
          <w:sz w:val="20"/>
          <w:lang w:val="ru-RU"/>
        </w:rPr>
        <w:t>2024</w:t>
      </w:r>
      <w:r w:rsidRPr="00A71326">
        <w:rPr>
          <w:spacing w:val="-8"/>
          <w:sz w:val="20"/>
          <w:lang w:val="ru-RU"/>
        </w:rPr>
        <w:t xml:space="preserve"> </w:t>
      </w:r>
      <w:r w:rsidRPr="00A71326">
        <w:rPr>
          <w:sz w:val="20"/>
          <w:lang w:val="ru-RU"/>
        </w:rPr>
        <w:t>р.:</w:t>
      </w:r>
      <w:r w:rsidRPr="00A71326">
        <w:rPr>
          <w:spacing w:val="-7"/>
          <w:sz w:val="20"/>
          <w:lang w:val="ru-RU"/>
        </w:rPr>
        <w:t xml:space="preserve"> </w:t>
      </w:r>
      <w:r w:rsidRPr="00A71326">
        <w:rPr>
          <w:sz w:val="20"/>
          <w:lang w:val="ru-RU"/>
        </w:rPr>
        <w:t>у</w:t>
      </w:r>
      <w:r w:rsidRPr="00A71326">
        <w:rPr>
          <w:spacing w:val="-8"/>
          <w:sz w:val="20"/>
          <w:lang w:val="ru-RU"/>
        </w:rPr>
        <w:t xml:space="preserve"> </w:t>
      </w:r>
      <w:r w:rsidRPr="00A71326">
        <w:rPr>
          <w:sz w:val="20"/>
          <w:lang w:val="ru-RU"/>
        </w:rPr>
        <w:t>2-х</w:t>
      </w:r>
      <w:r w:rsidRPr="00A71326">
        <w:rPr>
          <w:spacing w:val="-8"/>
          <w:sz w:val="20"/>
          <w:lang w:val="ru-RU"/>
        </w:rPr>
        <w:t xml:space="preserve"> </w:t>
      </w:r>
      <w:r w:rsidRPr="00A71326">
        <w:rPr>
          <w:sz w:val="20"/>
          <w:lang w:val="ru-RU"/>
        </w:rPr>
        <w:t>т.</w:t>
      </w:r>
      <w:r w:rsidRPr="00A71326">
        <w:rPr>
          <w:spacing w:val="-7"/>
          <w:sz w:val="20"/>
          <w:lang w:val="ru-RU"/>
        </w:rPr>
        <w:t xml:space="preserve"> </w:t>
      </w:r>
      <w:r w:rsidRPr="00A71326">
        <w:rPr>
          <w:sz w:val="20"/>
          <w:lang w:val="ru-RU"/>
        </w:rPr>
        <w:t>Т.1.</w:t>
      </w:r>
      <w:r w:rsidRPr="00A71326">
        <w:rPr>
          <w:spacing w:val="-8"/>
          <w:sz w:val="20"/>
          <w:lang w:val="ru-RU"/>
        </w:rPr>
        <w:t xml:space="preserve"> </w:t>
      </w:r>
      <w:r w:rsidRPr="00A71326">
        <w:rPr>
          <w:sz w:val="20"/>
          <w:lang w:val="ru-RU"/>
        </w:rPr>
        <w:t>Ч.1.</w:t>
      </w:r>
      <w:r w:rsidRPr="00A71326">
        <w:rPr>
          <w:spacing w:val="-9"/>
          <w:sz w:val="20"/>
          <w:lang w:val="ru-RU"/>
        </w:rPr>
        <w:t xml:space="preserve"> </w:t>
      </w:r>
      <w:r w:rsidRPr="00A71326">
        <w:rPr>
          <w:sz w:val="20"/>
          <w:lang w:val="ru-RU"/>
        </w:rPr>
        <w:t xml:space="preserve">/ За заг. ред. </w:t>
      </w:r>
      <w:r>
        <w:rPr>
          <w:sz w:val="20"/>
        </w:rPr>
        <w:t>В.І. Мельник. Тернопіль: Крок, 92-97.</w:t>
      </w:r>
    </w:p>
    <w:p w:rsidR="007C6FEF" w:rsidRPr="00A71326" w:rsidRDefault="008A5EDA" w:rsidP="00022999">
      <w:pPr>
        <w:pStyle w:val="a4"/>
        <w:numPr>
          <w:ilvl w:val="0"/>
          <w:numId w:val="3"/>
        </w:numPr>
        <w:tabs>
          <w:tab w:val="left" w:pos="1277"/>
          <w:tab w:val="left" w:pos="1279"/>
        </w:tabs>
        <w:spacing w:line="285" w:lineRule="auto"/>
        <w:ind w:right="1129"/>
        <w:jc w:val="both"/>
        <w:rPr>
          <w:sz w:val="20"/>
          <w:lang w:val="ru-RU"/>
        </w:rPr>
      </w:pPr>
      <w:r>
        <w:rPr>
          <w:sz w:val="20"/>
        </w:rPr>
        <w:t xml:space="preserve">Гріщенко І.В. &amp; Гринчук Т.П. &amp; Циганчук В.А. (2022). </w:t>
      </w:r>
      <w:r w:rsidRPr="00A71326">
        <w:rPr>
          <w:sz w:val="20"/>
          <w:lang w:val="ru-RU"/>
        </w:rPr>
        <w:t>МЕТОДИ ФОРМУВАННЯ КОНКУРЕНТОСПРОМОЖНОСТІ</w:t>
      </w:r>
      <w:r w:rsidRPr="00A71326">
        <w:rPr>
          <w:spacing w:val="-2"/>
          <w:sz w:val="20"/>
          <w:lang w:val="ru-RU"/>
        </w:rPr>
        <w:t xml:space="preserve"> </w:t>
      </w:r>
      <w:r w:rsidRPr="00A71326">
        <w:rPr>
          <w:sz w:val="20"/>
          <w:lang w:val="ru-RU"/>
        </w:rPr>
        <w:t xml:space="preserve">ПІДПРИЄМСТВ. </w:t>
      </w:r>
      <w:r w:rsidRPr="00A71326">
        <w:rPr>
          <w:rFonts w:ascii="Trebuchet MS" w:hAnsi="Trebuchet MS"/>
          <w:i/>
          <w:sz w:val="20"/>
          <w:lang w:val="ru-RU"/>
        </w:rPr>
        <w:t>Економіка</w:t>
      </w:r>
      <w:r w:rsidRPr="00A71326">
        <w:rPr>
          <w:rFonts w:ascii="Trebuchet MS" w:hAnsi="Trebuchet MS"/>
          <w:i/>
          <w:spacing w:val="-9"/>
          <w:sz w:val="20"/>
          <w:lang w:val="ru-RU"/>
        </w:rPr>
        <w:t xml:space="preserve"> </w:t>
      </w:r>
      <w:r w:rsidRPr="00A71326">
        <w:rPr>
          <w:rFonts w:ascii="Trebuchet MS" w:hAnsi="Trebuchet MS"/>
          <w:i/>
          <w:sz w:val="20"/>
          <w:lang w:val="ru-RU"/>
        </w:rPr>
        <w:t>та</w:t>
      </w:r>
      <w:r w:rsidRPr="00A71326">
        <w:rPr>
          <w:rFonts w:ascii="Trebuchet MS" w:hAnsi="Trebuchet MS"/>
          <w:i/>
          <w:spacing w:val="-9"/>
          <w:sz w:val="20"/>
          <w:lang w:val="ru-RU"/>
        </w:rPr>
        <w:t xml:space="preserve"> </w:t>
      </w:r>
      <w:r w:rsidRPr="00A71326">
        <w:rPr>
          <w:rFonts w:ascii="Trebuchet MS" w:hAnsi="Trebuchet MS"/>
          <w:i/>
          <w:sz w:val="20"/>
          <w:lang w:val="ru-RU"/>
        </w:rPr>
        <w:t>суспільство,</w:t>
      </w:r>
      <w:r w:rsidRPr="00A71326">
        <w:rPr>
          <w:rFonts w:ascii="Trebuchet MS" w:hAnsi="Trebuchet MS"/>
          <w:i/>
          <w:spacing w:val="-8"/>
          <w:sz w:val="20"/>
          <w:lang w:val="ru-RU"/>
        </w:rPr>
        <w:t xml:space="preserve"> </w:t>
      </w:r>
      <w:r w:rsidRPr="00A71326">
        <w:rPr>
          <w:sz w:val="20"/>
          <w:lang w:val="ru-RU"/>
        </w:rPr>
        <w:t xml:space="preserve">(39). </w:t>
      </w:r>
      <w:r>
        <w:rPr>
          <w:spacing w:val="-2"/>
          <w:sz w:val="20"/>
        </w:rPr>
        <w:t>https</w:t>
      </w:r>
      <w:r w:rsidRPr="00A71326">
        <w:rPr>
          <w:spacing w:val="-2"/>
          <w:sz w:val="20"/>
          <w:lang w:val="ru-RU"/>
        </w:rPr>
        <w:t>://</w:t>
      </w:r>
      <w:r>
        <w:rPr>
          <w:spacing w:val="-2"/>
          <w:sz w:val="20"/>
        </w:rPr>
        <w:t>doi</w:t>
      </w:r>
      <w:r w:rsidRPr="00A71326">
        <w:rPr>
          <w:spacing w:val="-2"/>
          <w:sz w:val="20"/>
          <w:lang w:val="ru-RU"/>
        </w:rPr>
        <w:t>.</w:t>
      </w:r>
      <w:r>
        <w:rPr>
          <w:spacing w:val="-2"/>
          <w:sz w:val="20"/>
        </w:rPr>
        <w:t>org</w:t>
      </w:r>
      <w:r w:rsidRPr="00A71326">
        <w:rPr>
          <w:spacing w:val="-2"/>
          <w:sz w:val="20"/>
          <w:lang w:val="ru-RU"/>
        </w:rPr>
        <w:t>/10.32782/2524-0072/2022-39-82.</w:t>
      </w:r>
    </w:p>
    <w:p w:rsidR="007C6FEF" w:rsidRDefault="008A5EDA" w:rsidP="00022999">
      <w:pPr>
        <w:pStyle w:val="a4"/>
        <w:numPr>
          <w:ilvl w:val="0"/>
          <w:numId w:val="3"/>
        </w:numPr>
        <w:tabs>
          <w:tab w:val="left" w:pos="1277"/>
          <w:tab w:val="left" w:pos="1279"/>
        </w:tabs>
        <w:spacing w:line="288" w:lineRule="auto"/>
        <w:ind w:right="1128"/>
        <w:jc w:val="both"/>
        <w:rPr>
          <w:sz w:val="20"/>
        </w:rPr>
      </w:pPr>
      <w:r w:rsidRPr="00A71326">
        <w:rPr>
          <w:spacing w:val="-8"/>
          <w:sz w:val="20"/>
          <w:lang w:val="ru-RU"/>
        </w:rPr>
        <w:t>Гріщенко</w:t>
      </w:r>
      <w:r w:rsidRPr="00A71326">
        <w:rPr>
          <w:spacing w:val="-6"/>
          <w:sz w:val="20"/>
          <w:lang w:val="ru-RU"/>
        </w:rPr>
        <w:t xml:space="preserve"> </w:t>
      </w:r>
      <w:r w:rsidRPr="00A71326">
        <w:rPr>
          <w:spacing w:val="-8"/>
          <w:sz w:val="20"/>
          <w:lang w:val="ru-RU"/>
        </w:rPr>
        <w:t>І.В.</w:t>
      </w:r>
      <w:r w:rsidRPr="00A71326">
        <w:rPr>
          <w:spacing w:val="-5"/>
          <w:sz w:val="20"/>
          <w:lang w:val="ru-RU"/>
        </w:rPr>
        <w:t xml:space="preserve"> </w:t>
      </w:r>
      <w:r w:rsidRPr="00A71326">
        <w:rPr>
          <w:spacing w:val="-8"/>
          <w:sz w:val="20"/>
          <w:lang w:val="ru-RU"/>
        </w:rPr>
        <w:t>&amp;</w:t>
      </w:r>
      <w:r w:rsidRPr="00A71326">
        <w:rPr>
          <w:spacing w:val="-5"/>
          <w:sz w:val="20"/>
          <w:lang w:val="ru-RU"/>
        </w:rPr>
        <w:t xml:space="preserve"> </w:t>
      </w:r>
      <w:r w:rsidRPr="00A71326">
        <w:rPr>
          <w:spacing w:val="-8"/>
          <w:sz w:val="20"/>
          <w:lang w:val="ru-RU"/>
        </w:rPr>
        <w:t>Іванюта</w:t>
      </w:r>
      <w:r w:rsidRPr="00A71326">
        <w:rPr>
          <w:spacing w:val="-6"/>
          <w:sz w:val="20"/>
          <w:lang w:val="ru-RU"/>
        </w:rPr>
        <w:t xml:space="preserve"> </w:t>
      </w:r>
      <w:r w:rsidRPr="00A71326">
        <w:rPr>
          <w:spacing w:val="-8"/>
          <w:sz w:val="20"/>
          <w:lang w:val="ru-RU"/>
        </w:rPr>
        <w:t>П.В.</w:t>
      </w:r>
      <w:r w:rsidRPr="00A71326">
        <w:rPr>
          <w:spacing w:val="-5"/>
          <w:sz w:val="20"/>
          <w:lang w:val="ru-RU"/>
        </w:rPr>
        <w:t xml:space="preserve"> </w:t>
      </w:r>
      <w:r w:rsidRPr="00A71326">
        <w:rPr>
          <w:spacing w:val="-8"/>
          <w:sz w:val="20"/>
          <w:lang w:val="ru-RU"/>
        </w:rPr>
        <w:t>&amp;</w:t>
      </w:r>
      <w:r w:rsidRPr="00A71326">
        <w:rPr>
          <w:spacing w:val="-5"/>
          <w:sz w:val="20"/>
          <w:lang w:val="ru-RU"/>
        </w:rPr>
        <w:t xml:space="preserve"> </w:t>
      </w:r>
      <w:r w:rsidRPr="00A71326">
        <w:rPr>
          <w:spacing w:val="-8"/>
          <w:sz w:val="20"/>
          <w:lang w:val="ru-RU"/>
        </w:rPr>
        <w:t>Білецька</w:t>
      </w:r>
      <w:r w:rsidRPr="00A71326">
        <w:rPr>
          <w:spacing w:val="-5"/>
          <w:sz w:val="20"/>
          <w:lang w:val="ru-RU"/>
        </w:rPr>
        <w:t xml:space="preserve"> </w:t>
      </w:r>
      <w:r w:rsidRPr="00A71326">
        <w:rPr>
          <w:spacing w:val="-8"/>
          <w:sz w:val="20"/>
          <w:lang w:val="ru-RU"/>
        </w:rPr>
        <w:t>Н.В.</w:t>
      </w:r>
      <w:r w:rsidRPr="00A71326">
        <w:rPr>
          <w:spacing w:val="-6"/>
          <w:sz w:val="20"/>
          <w:lang w:val="ru-RU"/>
        </w:rPr>
        <w:t xml:space="preserve"> </w:t>
      </w:r>
      <w:r w:rsidRPr="00A71326">
        <w:rPr>
          <w:spacing w:val="-8"/>
          <w:sz w:val="20"/>
          <w:lang w:val="ru-RU"/>
        </w:rPr>
        <w:t>&amp;</w:t>
      </w:r>
      <w:r w:rsidRPr="00A71326">
        <w:rPr>
          <w:spacing w:val="-5"/>
          <w:sz w:val="20"/>
          <w:lang w:val="ru-RU"/>
        </w:rPr>
        <w:t xml:space="preserve"> </w:t>
      </w:r>
      <w:r w:rsidRPr="00A71326">
        <w:rPr>
          <w:spacing w:val="-8"/>
          <w:sz w:val="20"/>
          <w:lang w:val="ru-RU"/>
        </w:rPr>
        <w:t>Покровщук</w:t>
      </w:r>
      <w:r w:rsidRPr="00A71326">
        <w:rPr>
          <w:spacing w:val="-5"/>
          <w:sz w:val="20"/>
          <w:lang w:val="ru-RU"/>
        </w:rPr>
        <w:t xml:space="preserve"> </w:t>
      </w:r>
      <w:r w:rsidRPr="00A71326">
        <w:rPr>
          <w:spacing w:val="-8"/>
          <w:sz w:val="20"/>
          <w:lang w:val="ru-RU"/>
        </w:rPr>
        <w:t>Л.М.</w:t>
      </w:r>
      <w:r w:rsidRPr="00A71326">
        <w:rPr>
          <w:spacing w:val="-6"/>
          <w:sz w:val="20"/>
          <w:lang w:val="ru-RU"/>
        </w:rPr>
        <w:t xml:space="preserve"> </w:t>
      </w:r>
      <w:r w:rsidRPr="00A71326">
        <w:rPr>
          <w:spacing w:val="-8"/>
          <w:sz w:val="20"/>
          <w:lang w:val="ru-RU"/>
        </w:rPr>
        <w:t>(2023).</w:t>
      </w:r>
      <w:r w:rsidRPr="00A71326">
        <w:rPr>
          <w:spacing w:val="-5"/>
          <w:sz w:val="20"/>
          <w:lang w:val="ru-RU"/>
        </w:rPr>
        <w:t xml:space="preserve"> </w:t>
      </w:r>
      <w:r>
        <w:rPr>
          <w:spacing w:val="-8"/>
          <w:sz w:val="20"/>
        </w:rPr>
        <w:t xml:space="preserve">ОБҐРУНТУВАННЯ </w:t>
      </w:r>
      <w:r>
        <w:rPr>
          <w:w w:val="90"/>
          <w:sz w:val="20"/>
        </w:rPr>
        <w:t>ФУНКЦІЙ УПРАВЛІННЯ ТА БІЗНЕС-ПРОЦЕСІВ НА СУЧАСНОМУ ЕТАПІ БЮДЖЕТУВАННЯ</w:t>
      </w:r>
    </w:p>
    <w:p w:rsidR="007C6FEF" w:rsidRPr="00A71326" w:rsidRDefault="008A5EDA">
      <w:pPr>
        <w:spacing w:line="283" w:lineRule="auto"/>
        <w:ind w:left="1279" w:right="1128"/>
        <w:jc w:val="both"/>
        <w:rPr>
          <w:sz w:val="20"/>
          <w:lang w:val="ru-RU"/>
        </w:rPr>
      </w:pPr>
      <w:r w:rsidRPr="00A71326">
        <w:rPr>
          <w:spacing w:val="-8"/>
          <w:sz w:val="20"/>
          <w:lang w:val="ru-RU"/>
        </w:rPr>
        <w:t>ТА</w:t>
      </w:r>
      <w:r w:rsidRPr="00A71326">
        <w:rPr>
          <w:spacing w:val="-6"/>
          <w:sz w:val="20"/>
          <w:lang w:val="ru-RU"/>
        </w:rPr>
        <w:t xml:space="preserve"> </w:t>
      </w:r>
      <w:r w:rsidRPr="00A71326">
        <w:rPr>
          <w:spacing w:val="-8"/>
          <w:sz w:val="20"/>
          <w:lang w:val="ru-RU"/>
        </w:rPr>
        <w:t>МЕНЕДЖМЕНТУ.</w:t>
      </w:r>
      <w:r w:rsidRPr="00A71326">
        <w:rPr>
          <w:spacing w:val="-5"/>
          <w:sz w:val="20"/>
          <w:lang w:val="ru-RU"/>
        </w:rPr>
        <w:t xml:space="preserve"> </w:t>
      </w:r>
      <w:r w:rsidRPr="00A71326">
        <w:rPr>
          <w:rFonts w:ascii="Trebuchet MS" w:hAnsi="Trebuchet MS"/>
          <w:i/>
          <w:spacing w:val="-8"/>
          <w:sz w:val="20"/>
          <w:lang w:val="ru-RU"/>
        </w:rPr>
        <w:t>Вісник</w:t>
      </w:r>
      <w:r w:rsidRPr="00A71326">
        <w:rPr>
          <w:rFonts w:ascii="Trebuchet MS" w:hAnsi="Trebuchet MS"/>
          <w:i/>
          <w:spacing w:val="-7"/>
          <w:sz w:val="20"/>
          <w:lang w:val="ru-RU"/>
        </w:rPr>
        <w:t xml:space="preserve"> </w:t>
      </w:r>
      <w:r w:rsidRPr="00A71326">
        <w:rPr>
          <w:rFonts w:ascii="Trebuchet MS" w:hAnsi="Trebuchet MS"/>
          <w:i/>
          <w:spacing w:val="-8"/>
          <w:sz w:val="20"/>
          <w:lang w:val="ru-RU"/>
        </w:rPr>
        <w:t>Львівського</w:t>
      </w:r>
      <w:r w:rsidRPr="00A71326">
        <w:rPr>
          <w:rFonts w:ascii="Trebuchet MS" w:hAnsi="Trebuchet MS"/>
          <w:i/>
          <w:spacing w:val="-7"/>
          <w:sz w:val="20"/>
          <w:lang w:val="ru-RU"/>
        </w:rPr>
        <w:t xml:space="preserve"> </w:t>
      </w:r>
      <w:r w:rsidRPr="00A71326">
        <w:rPr>
          <w:rFonts w:ascii="Trebuchet MS" w:hAnsi="Trebuchet MS"/>
          <w:i/>
          <w:spacing w:val="-8"/>
          <w:sz w:val="20"/>
          <w:lang w:val="ru-RU"/>
        </w:rPr>
        <w:t>торговельно-економічного</w:t>
      </w:r>
      <w:r w:rsidRPr="00A71326">
        <w:rPr>
          <w:rFonts w:ascii="Trebuchet MS" w:hAnsi="Trebuchet MS"/>
          <w:i/>
          <w:spacing w:val="-7"/>
          <w:sz w:val="20"/>
          <w:lang w:val="ru-RU"/>
        </w:rPr>
        <w:t xml:space="preserve"> </w:t>
      </w:r>
      <w:r w:rsidRPr="00A71326">
        <w:rPr>
          <w:rFonts w:ascii="Trebuchet MS" w:hAnsi="Trebuchet MS"/>
          <w:i/>
          <w:spacing w:val="-8"/>
          <w:sz w:val="20"/>
          <w:lang w:val="ru-RU"/>
        </w:rPr>
        <w:t>університету,</w:t>
      </w:r>
      <w:r w:rsidRPr="00A71326">
        <w:rPr>
          <w:rFonts w:ascii="Trebuchet MS" w:hAnsi="Trebuchet MS"/>
          <w:i/>
          <w:spacing w:val="-7"/>
          <w:sz w:val="20"/>
          <w:lang w:val="ru-RU"/>
        </w:rPr>
        <w:t xml:space="preserve"> </w:t>
      </w:r>
      <w:r w:rsidRPr="00A71326">
        <w:rPr>
          <w:spacing w:val="-8"/>
          <w:sz w:val="20"/>
          <w:lang w:val="ru-RU"/>
        </w:rPr>
        <w:t xml:space="preserve">(72), </w:t>
      </w:r>
      <w:r w:rsidRPr="00A71326">
        <w:rPr>
          <w:sz w:val="20"/>
          <w:lang w:val="ru-RU"/>
        </w:rPr>
        <w:t>41-47.</w:t>
      </w:r>
      <w:r w:rsidRPr="00A71326">
        <w:rPr>
          <w:spacing w:val="-8"/>
          <w:sz w:val="20"/>
          <w:lang w:val="ru-RU"/>
        </w:rPr>
        <w:t xml:space="preserve"> </w:t>
      </w:r>
      <w:r>
        <w:rPr>
          <w:sz w:val="20"/>
        </w:rPr>
        <w:t>https</w:t>
      </w:r>
      <w:r w:rsidRPr="00A71326">
        <w:rPr>
          <w:sz w:val="20"/>
          <w:lang w:val="ru-RU"/>
        </w:rPr>
        <w:t>://</w:t>
      </w:r>
      <w:r>
        <w:rPr>
          <w:sz w:val="20"/>
        </w:rPr>
        <w:t>doi</w:t>
      </w:r>
      <w:r w:rsidRPr="00A71326">
        <w:rPr>
          <w:sz w:val="20"/>
          <w:lang w:val="ru-RU"/>
        </w:rPr>
        <w:t>.</w:t>
      </w:r>
      <w:r>
        <w:rPr>
          <w:sz w:val="20"/>
        </w:rPr>
        <w:t>org</w:t>
      </w:r>
      <w:r w:rsidRPr="00A71326">
        <w:rPr>
          <w:sz w:val="20"/>
          <w:lang w:val="ru-RU"/>
        </w:rPr>
        <w:t>/10.36477/2522-1205-2023-72-05.</w:t>
      </w:r>
    </w:p>
    <w:p w:rsidR="007C6FEF" w:rsidRDefault="008A5EDA" w:rsidP="00022999">
      <w:pPr>
        <w:pStyle w:val="a4"/>
        <w:numPr>
          <w:ilvl w:val="0"/>
          <w:numId w:val="3"/>
        </w:numPr>
        <w:tabs>
          <w:tab w:val="left" w:pos="1277"/>
          <w:tab w:val="left" w:pos="1279"/>
        </w:tabs>
        <w:spacing w:before="5" w:line="288" w:lineRule="auto"/>
        <w:ind w:right="1135"/>
        <w:jc w:val="both"/>
        <w:rPr>
          <w:sz w:val="20"/>
        </w:rPr>
      </w:pPr>
      <w:r w:rsidRPr="00A71326">
        <w:rPr>
          <w:sz w:val="20"/>
          <w:lang w:val="ru-RU"/>
        </w:rPr>
        <w:t xml:space="preserve">Гріщенко І.В. &amp; Одінцова О.О. (2024). ОСНОВНІ МЕТОДИ УПРАВЛІННЯ </w:t>
      </w:r>
      <w:r w:rsidRPr="00A71326">
        <w:rPr>
          <w:spacing w:val="-6"/>
          <w:sz w:val="20"/>
          <w:lang w:val="ru-RU"/>
        </w:rPr>
        <w:t>КОНКУРЕНТОСПРОМОЖНІСТЮ</w:t>
      </w:r>
      <w:r w:rsidRPr="00A71326">
        <w:rPr>
          <w:spacing w:val="38"/>
          <w:sz w:val="20"/>
          <w:lang w:val="ru-RU"/>
        </w:rPr>
        <w:t xml:space="preserve"> </w:t>
      </w:r>
      <w:r w:rsidRPr="00A71326">
        <w:rPr>
          <w:spacing w:val="-6"/>
          <w:sz w:val="20"/>
          <w:lang w:val="ru-RU"/>
        </w:rPr>
        <w:t>ПРОДУКЦІЇ</w:t>
      </w:r>
      <w:r w:rsidRPr="00A71326">
        <w:rPr>
          <w:spacing w:val="40"/>
          <w:sz w:val="20"/>
          <w:lang w:val="ru-RU"/>
        </w:rPr>
        <w:t xml:space="preserve"> </w:t>
      </w:r>
      <w:r w:rsidRPr="00A71326">
        <w:rPr>
          <w:spacing w:val="-6"/>
          <w:sz w:val="20"/>
          <w:lang w:val="ru-RU"/>
        </w:rPr>
        <w:t>ПІДПРИЄМСТВА.</w:t>
      </w:r>
      <w:r w:rsidRPr="00A71326">
        <w:rPr>
          <w:spacing w:val="39"/>
          <w:sz w:val="20"/>
          <w:lang w:val="ru-RU"/>
        </w:rPr>
        <w:t xml:space="preserve"> </w:t>
      </w:r>
      <w:r>
        <w:rPr>
          <w:spacing w:val="-6"/>
          <w:sz w:val="20"/>
        </w:rPr>
        <w:t>«Сучасні</w:t>
      </w:r>
      <w:r>
        <w:rPr>
          <w:spacing w:val="39"/>
          <w:sz w:val="20"/>
        </w:rPr>
        <w:t xml:space="preserve"> </w:t>
      </w:r>
      <w:r>
        <w:rPr>
          <w:spacing w:val="-6"/>
          <w:sz w:val="20"/>
        </w:rPr>
        <w:t>пріоритети</w:t>
      </w:r>
    </w:p>
    <w:p w:rsidR="007C6FEF" w:rsidRDefault="008A5EDA">
      <w:pPr>
        <w:spacing w:line="290" w:lineRule="auto"/>
        <w:ind w:left="1279" w:right="1131"/>
        <w:jc w:val="both"/>
        <w:rPr>
          <w:sz w:val="20"/>
        </w:rPr>
      </w:pPr>
      <w:r w:rsidRPr="00A71326">
        <w:rPr>
          <w:spacing w:val="-2"/>
          <w:sz w:val="20"/>
          <w:lang w:val="ru-RU"/>
        </w:rPr>
        <w:t>розвитку</w:t>
      </w:r>
      <w:r w:rsidRPr="00A71326">
        <w:rPr>
          <w:spacing w:val="-10"/>
          <w:sz w:val="20"/>
          <w:lang w:val="ru-RU"/>
        </w:rPr>
        <w:t xml:space="preserve"> </w:t>
      </w:r>
      <w:r w:rsidRPr="00A71326">
        <w:rPr>
          <w:spacing w:val="-2"/>
          <w:sz w:val="20"/>
          <w:lang w:val="ru-RU"/>
        </w:rPr>
        <w:t>науки</w:t>
      </w:r>
      <w:r w:rsidRPr="00A71326">
        <w:rPr>
          <w:spacing w:val="-10"/>
          <w:sz w:val="20"/>
          <w:lang w:val="ru-RU"/>
        </w:rPr>
        <w:t xml:space="preserve"> </w:t>
      </w:r>
      <w:r w:rsidRPr="00A71326">
        <w:rPr>
          <w:spacing w:val="-2"/>
          <w:sz w:val="20"/>
          <w:lang w:val="ru-RU"/>
        </w:rPr>
        <w:t>та</w:t>
      </w:r>
      <w:r w:rsidRPr="00A71326">
        <w:rPr>
          <w:spacing w:val="-10"/>
          <w:sz w:val="20"/>
          <w:lang w:val="ru-RU"/>
        </w:rPr>
        <w:t xml:space="preserve"> </w:t>
      </w:r>
      <w:r w:rsidRPr="00A71326">
        <w:rPr>
          <w:spacing w:val="-2"/>
          <w:sz w:val="20"/>
          <w:lang w:val="ru-RU"/>
        </w:rPr>
        <w:t>суспільства»:</w:t>
      </w:r>
      <w:r w:rsidRPr="00A71326">
        <w:rPr>
          <w:spacing w:val="-9"/>
          <w:sz w:val="20"/>
          <w:lang w:val="ru-RU"/>
        </w:rPr>
        <w:t xml:space="preserve"> </w:t>
      </w:r>
      <w:r w:rsidRPr="00A71326">
        <w:rPr>
          <w:spacing w:val="-2"/>
          <w:sz w:val="20"/>
          <w:lang w:val="ru-RU"/>
        </w:rPr>
        <w:t>зб.</w:t>
      </w:r>
      <w:r w:rsidRPr="00A71326">
        <w:rPr>
          <w:spacing w:val="-10"/>
          <w:sz w:val="20"/>
          <w:lang w:val="ru-RU"/>
        </w:rPr>
        <w:t xml:space="preserve"> </w:t>
      </w:r>
      <w:r w:rsidRPr="00A71326">
        <w:rPr>
          <w:spacing w:val="-2"/>
          <w:sz w:val="20"/>
          <w:lang w:val="ru-RU"/>
        </w:rPr>
        <w:t>матер.</w:t>
      </w:r>
      <w:r w:rsidRPr="00A71326">
        <w:rPr>
          <w:spacing w:val="-10"/>
          <w:sz w:val="20"/>
          <w:lang w:val="ru-RU"/>
        </w:rPr>
        <w:t xml:space="preserve"> </w:t>
      </w:r>
      <w:r w:rsidRPr="00A71326">
        <w:rPr>
          <w:spacing w:val="-2"/>
          <w:sz w:val="20"/>
          <w:lang w:val="ru-RU"/>
        </w:rPr>
        <w:t>Всеукр.</w:t>
      </w:r>
      <w:r w:rsidRPr="00A71326">
        <w:rPr>
          <w:spacing w:val="-10"/>
          <w:sz w:val="20"/>
          <w:lang w:val="ru-RU"/>
        </w:rPr>
        <w:t xml:space="preserve"> </w:t>
      </w:r>
      <w:r w:rsidRPr="00A71326">
        <w:rPr>
          <w:spacing w:val="-2"/>
          <w:sz w:val="20"/>
          <w:lang w:val="ru-RU"/>
        </w:rPr>
        <w:t>наук.-практ.</w:t>
      </w:r>
      <w:r w:rsidRPr="00A71326">
        <w:rPr>
          <w:spacing w:val="-10"/>
          <w:sz w:val="20"/>
          <w:lang w:val="ru-RU"/>
        </w:rPr>
        <w:t xml:space="preserve"> </w:t>
      </w:r>
      <w:r w:rsidRPr="00A71326">
        <w:rPr>
          <w:spacing w:val="-2"/>
          <w:sz w:val="20"/>
          <w:lang w:val="ru-RU"/>
        </w:rPr>
        <w:t>конф.,</w:t>
      </w:r>
      <w:r w:rsidRPr="00A71326">
        <w:rPr>
          <w:spacing w:val="-9"/>
          <w:sz w:val="20"/>
          <w:lang w:val="ru-RU"/>
        </w:rPr>
        <w:t xml:space="preserve"> </w:t>
      </w:r>
      <w:r w:rsidRPr="00A71326">
        <w:rPr>
          <w:spacing w:val="-2"/>
          <w:sz w:val="20"/>
          <w:lang w:val="ru-RU"/>
        </w:rPr>
        <w:t>м.</w:t>
      </w:r>
      <w:r w:rsidRPr="00A71326">
        <w:rPr>
          <w:spacing w:val="-10"/>
          <w:sz w:val="20"/>
          <w:lang w:val="ru-RU"/>
        </w:rPr>
        <w:t xml:space="preserve"> </w:t>
      </w:r>
      <w:r w:rsidRPr="00A71326">
        <w:rPr>
          <w:spacing w:val="-2"/>
          <w:sz w:val="20"/>
          <w:lang w:val="ru-RU"/>
        </w:rPr>
        <w:t>Вінниця,</w:t>
      </w:r>
      <w:r w:rsidRPr="00A71326">
        <w:rPr>
          <w:spacing w:val="-10"/>
          <w:sz w:val="20"/>
          <w:lang w:val="ru-RU"/>
        </w:rPr>
        <w:t xml:space="preserve"> </w:t>
      </w:r>
      <w:r w:rsidRPr="00A71326">
        <w:rPr>
          <w:spacing w:val="-2"/>
          <w:sz w:val="20"/>
          <w:lang w:val="ru-RU"/>
        </w:rPr>
        <w:t xml:space="preserve">11- </w:t>
      </w:r>
      <w:r w:rsidRPr="00A71326">
        <w:rPr>
          <w:sz w:val="20"/>
          <w:lang w:val="ru-RU"/>
        </w:rPr>
        <w:t>12</w:t>
      </w:r>
      <w:r w:rsidRPr="00A71326">
        <w:rPr>
          <w:spacing w:val="-14"/>
          <w:sz w:val="20"/>
          <w:lang w:val="ru-RU"/>
        </w:rPr>
        <w:t xml:space="preserve"> </w:t>
      </w:r>
      <w:r w:rsidRPr="00A71326">
        <w:rPr>
          <w:sz w:val="20"/>
          <w:lang w:val="ru-RU"/>
        </w:rPr>
        <w:t>квітня</w:t>
      </w:r>
      <w:r w:rsidRPr="00A71326">
        <w:rPr>
          <w:spacing w:val="-13"/>
          <w:sz w:val="20"/>
          <w:lang w:val="ru-RU"/>
        </w:rPr>
        <w:t xml:space="preserve"> </w:t>
      </w:r>
      <w:r w:rsidRPr="00A71326">
        <w:rPr>
          <w:sz w:val="20"/>
          <w:lang w:val="ru-RU"/>
        </w:rPr>
        <w:t>2024</w:t>
      </w:r>
      <w:r w:rsidRPr="00A71326">
        <w:rPr>
          <w:spacing w:val="-13"/>
          <w:sz w:val="20"/>
          <w:lang w:val="ru-RU"/>
        </w:rPr>
        <w:t xml:space="preserve"> </w:t>
      </w:r>
      <w:r w:rsidRPr="00A71326">
        <w:rPr>
          <w:sz w:val="20"/>
          <w:lang w:val="ru-RU"/>
        </w:rPr>
        <w:t>р.:</w:t>
      </w:r>
      <w:r w:rsidRPr="00A71326">
        <w:rPr>
          <w:spacing w:val="-14"/>
          <w:sz w:val="20"/>
          <w:lang w:val="ru-RU"/>
        </w:rPr>
        <w:t xml:space="preserve"> </w:t>
      </w:r>
      <w:r w:rsidRPr="00A71326">
        <w:rPr>
          <w:sz w:val="20"/>
          <w:lang w:val="ru-RU"/>
        </w:rPr>
        <w:t>у</w:t>
      </w:r>
      <w:r w:rsidRPr="00A71326">
        <w:rPr>
          <w:spacing w:val="-13"/>
          <w:sz w:val="20"/>
          <w:lang w:val="ru-RU"/>
        </w:rPr>
        <w:t xml:space="preserve"> </w:t>
      </w:r>
      <w:r w:rsidRPr="00A71326">
        <w:rPr>
          <w:sz w:val="20"/>
          <w:lang w:val="ru-RU"/>
        </w:rPr>
        <w:t>2-х</w:t>
      </w:r>
      <w:r w:rsidRPr="00A71326">
        <w:rPr>
          <w:spacing w:val="-13"/>
          <w:sz w:val="20"/>
          <w:lang w:val="ru-RU"/>
        </w:rPr>
        <w:t xml:space="preserve"> </w:t>
      </w:r>
      <w:r w:rsidRPr="00A71326">
        <w:rPr>
          <w:sz w:val="20"/>
          <w:lang w:val="ru-RU"/>
        </w:rPr>
        <w:t>т.</w:t>
      </w:r>
      <w:r w:rsidRPr="00A71326">
        <w:rPr>
          <w:spacing w:val="-13"/>
          <w:sz w:val="20"/>
          <w:lang w:val="ru-RU"/>
        </w:rPr>
        <w:t xml:space="preserve"> </w:t>
      </w:r>
      <w:r w:rsidRPr="00A71326">
        <w:rPr>
          <w:sz w:val="20"/>
          <w:lang w:val="ru-RU"/>
        </w:rPr>
        <w:t>Т.1.</w:t>
      </w:r>
      <w:r w:rsidRPr="00A71326">
        <w:rPr>
          <w:spacing w:val="-13"/>
          <w:sz w:val="20"/>
          <w:lang w:val="ru-RU"/>
        </w:rPr>
        <w:t xml:space="preserve"> </w:t>
      </w:r>
      <w:r w:rsidRPr="00A71326">
        <w:rPr>
          <w:sz w:val="20"/>
          <w:lang w:val="ru-RU"/>
        </w:rPr>
        <w:t>Ч.1.</w:t>
      </w:r>
      <w:r w:rsidRPr="00A71326">
        <w:rPr>
          <w:spacing w:val="-13"/>
          <w:sz w:val="20"/>
          <w:lang w:val="ru-RU"/>
        </w:rPr>
        <w:t xml:space="preserve"> </w:t>
      </w:r>
      <w:r w:rsidRPr="00A71326">
        <w:rPr>
          <w:sz w:val="20"/>
          <w:lang w:val="ru-RU"/>
        </w:rPr>
        <w:t>/</w:t>
      </w:r>
      <w:r w:rsidRPr="00A71326">
        <w:rPr>
          <w:spacing w:val="-13"/>
          <w:sz w:val="20"/>
          <w:lang w:val="ru-RU"/>
        </w:rPr>
        <w:t xml:space="preserve"> </w:t>
      </w:r>
      <w:r w:rsidRPr="00A71326">
        <w:rPr>
          <w:sz w:val="20"/>
          <w:lang w:val="ru-RU"/>
        </w:rPr>
        <w:t>За</w:t>
      </w:r>
      <w:r w:rsidRPr="00A71326">
        <w:rPr>
          <w:spacing w:val="-13"/>
          <w:sz w:val="20"/>
          <w:lang w:val="ru-RU"/>
        </w:rPr>
        <w:t xml:space="preserve"> </w:t>
      </w:r>
      <w:r w:rsidRPr="00A71326">
        <w:rPr>
          <w:sz w:val="20"/>
          <w:lang w:val="ru-RU"/>
        </w:rPr>
        <w:t>заг.</w:t>
      </w:r>
      <w:r w:rsidRPr="00A71326">
        <w:rPr>
          <w:spacing w:val="-13"/>
          <w:sz w:val="20"/>
          <w:lang w:val="ru-RU"/>
        </w:rPr>
        <w:t xml:space="preserve"> </w:t>
      </w:r>
      <w:r w:rsidRPr="00A71326">
        <w:rPr>
          <w:sz w:val="20"/>
          <w:lang w:val="ru-RU"/>
        </w:rPr>
        <w:t>ред.</w:t>
      </w:r>
      <w:r w:rsidRPr="00A71326">
        <w:rPr>
          <w:spacing w:val="-13"/>
          <w:sz w:val="20"/>
          <w:lang w:val="ru-RU"/>
        </w:rPr>
        <w:t xml:space="preserve"> </w:t>
      </w:r>
      <w:r>
        <w:rPr>
          <w:sz w:val="20"/>
        </w:rPr>
        <w:t>В.І.</w:t>
      </w:r>
      <w:r>
        <w:rPr>
          <w:spacing w:val="-13"/>
          <w:sz w:val="20"/>
        </w:rPr>
        <w:t xml:space="preserve"> </w:t>
      </w:r>
      <w:r>
        <w:rPr>
          <w:sz w:val="20"/>
        </w:rPr>
        <w:t>Мельник.</w:t>
      </w:r>
      <w:r>
        <w:rPr>
          <w:spacing w:val="-13"/>
          <w:sz w:val="20"/>
        </w:rPr>
        <w:t xml:space="preserve"> </w:t>
      </w:r>
      <w:r>
        <w:rPr>
          <w:sz w:val="20"/>
        </w:rPr>
        <w:t>Тернопіль:</w:t>
      </w:r>
      <w:r>
        <w:rPr>
          <w:spacing w:val="-13"/>
          <w:sz w:val="20"/>
        </w:rPr>
        <w:t xml:space="preserve"> </w:t>
      </w:r>
      <w:r>
        <w:rPr>
          <w:sz w:val="20"/>
        </w:rPr>
        <w:t>Крок,</w:t>
      </w:r>
      <w:r>
        <w:rPr>
          <w:spacing w:val="-13"/>
          <w:sz w:val="20"/>
        </w:rPr>
        <w:t xml:space="preserve"> </w:t>
      </w:r>
      <w:r>
        <w:rPr>
          <w:sz w:val="20"/>
        </w:rPr>
        <w:t>97-101.</w:t>
      </w:r>
    </w:p>
    <w:p w:rsidR="007C6FEF" w:rsidRPr="00A71326" w:rsidRDefault="008A5EDA" w:rsidP="00022999">
      <w:pPr>
        <w:pStyle w:val="a4"/>
        <w:numPr>
          <w:ilvl w:val="0"/>
          <w:numId w:val="3"/>
        </w:numPr>
        <w:tabs>
          <w:tab w:val="left" w:pos="1278"/>
        </w:tabs>
        <w:spacing w:line="223" w:lineRule="exact"/>
        <w:ind w:left="1278" w:hanging="426"/>
        <w:jc w:val="left"/>
        <w:rPr>
          <w:sz w:val="20"/>
          <w:lang w:val="ru-RU"/>
        </w:rPr>
      </w:pPr>
      <w:r w:rsidRPr="00A71326">
        <w:rPr>
          <w:spacing w:val="-2"/>
          <w:sz w:val="20"/>
          <w:lang w:val="ru-RU"/>
        </w:rPr>
        <w:t>Кавецький</w:t>
      </w:r>
      <w:r w:rsidRPr="00A71326">
        <w:rPr>
          <w:spacing w:val="69"/>
          <w:sz w:val="20"/>
          <w:lang w:val="ru-RU"/>
        </w:rPr>
        <w:t xml:space="preserve"> </w:t>
      </w:r>
      <w:r w:rsidRPr="00A71326">
        <w:rPr>
          <w:spacing w:val="-2"/>
          <w:sz w:val="20"/>
          <w:lang w:val="ru-RU"/>
        </w:rPr>
        <w:t>В.В.</w:t>
      </w:r>
      <w:r w:rsidRPr="00A71326">
        <w:rPr>
          <w:spacing w:val="69"/>
          <w:sz w:val="20"/>
          <w:lang w:val="ru-RU"/>
        </w:rPr>
        <w:t xml:space="preserve"> </w:t>
      </w:r>
      <w:r w:rsidRPr="00A71326">
        <w:rPr>
          <w:spacing w:val="-2"/>
          <w:sz w:val="20"/>
          <w:lang w:val="ru-RU"/>
        </w:rPr>
        <w:t>(2021).</w:t>
      </w:r>
      <w:r w:rsidRPr="00A71326">
        <w:rPr>
          <w:spacing w:val="71"/>
          <w:sz w:val="20"/>
          <w:lang w:val="ru-RU"/>
        </w:rPr>
        <w:t xml:space="preserve"> </w:t>
      </w:r>
      <w:r>
        <w:rPr>
          <w:spacing w:val="-2"/>
          <w:sz w:val="20"/>
        </w:rPr>
        <w:t>C</w:t>
      </w:r>
      <w:r w:rsidRPr="00A71326">
        <w:rPr>
          <w:spacing w:val="-2"/>
          <w:sz w:val="20"/>
          <w:lang w:val="ru-RU"/>
        </w:rPr>
        <w:t>УЧАСНІ</w:t>
      </w:r>
      <w:r w:rsidRPr="00A71326">
        <w:rPr>
          <w:spacing w:val="67"/>
          <w:sz w:val="20"/>
          <w:lang w:val="ru-RU"/>
        </w:rPr>
        <w:t xml:space="preserve"> </w:t>
      </w:r>
      <w:r w:rsidRPr="00A71326">
        <w:rPr>
          <w:spacing w:val="-2"/>
          <w:sz w:val="20"/>
          <w:lang w:val="ru-RU"/>
        </w:rPr>
        <w:t>СИСТЕМИ</w:t>
      </w:r>
      <w:r w:rsidRPr="00A71326">
        <w:rPr>
          <w:spacing w:val="67"/>
          <w:sz w:val="20"/>
          <w:lang w:val="ru-RU"/>
        </w:rPr>
        <w:t xml:space="preserve"> </w:t>
      </w:r>
      <w:r w:rsidRPr="00A71326">
        <w:rPr>
          <w:spacing w:val="-2"/>
          <w:sz w:val="20"/>
          <w:lang w:val="ru-RU"/>
        </w:rPr>
        <w:t>УПРАВЛІННЯ</w:t>
      </w:r>
      <w:r w:rsidRPr="00A71326">
        <w:rPr>
          <w:spacing w:val="68"/>
          <w:sz w:val="20"/>
          <w:lang w:val="ru-RU"/>
        </w:rPr>
        <w:t xml:space="preserve"> </w:t>
      </w:r>
      <w:r w:rsidRPr="00A71326">
        <w:rPr>
          <w:spacing w:val="-2"/>
          <w:sz w:val="20"/>
          <w:lang w:val="ru-RU"/>
        </w:rPr>
        <w:t>ПЛАНУВАННЯМ</w:t>
      </w:r>
      <w:r w:rsidRPr="00A71326">
        <w:rPr>
          <w:spacing w:val="69"/>
          <w:sz w:val="20"/>
          <w:lang w:val="ru-RU"/>
        </w:rPr>
        <w:t xml:space="preserve"> </w:t>
      </w:r>
      <w:r w:rsidRPr="00A71326">
        <w:rPr>
          <w:spacing w:val="-5"/>
          <w:sz w:val="20"/>
          <w:lang w:val="ru-RU"/>
        </w:rPr>
        <w:t>ТА</w:t>
      </w:r>
    </w:p>
    <w:p w:rsidR="007C6FEF" w:rsidRDefault="008A5EDA">
      <w:pPr>
        <w:tabs>
          <w:tab w:val="left" w:pos="3360"/>
          <w:tab w:val="left" w:pos="5496"/>
          <w:tab w:val="left" w:pos="7161"/>
          <w:tab w:val="left" w:pos="8799"/>
        </w:tabs>
        <w:spacing w:before="43"/>
        <w:ind w:left="1279"/>
        <w:jc w:val="both"/>
        <w:rPr>
          <w:sz w:val="20"/>
        </w:rPr>
      </w:pPr>
      <w:r>
        <w:rPr>
          <w:spacing w:val="-2"/>
          <w:sz w:val="20"/>
        </w:rPr>
        <w:t>ОРГАНІЗАЦІЄЮ</w:t>
      </w:r>
      <w:r>
        <w:rPr>
          <w:sz w:val="20"/>
        </w:rPr>
        <w:tab/>
      </w:r>
      <w:r>
        <w:rPr>
          <w:spacing w:val="-2"/>
          <w:sz w:val="20"/>
        </w:rPr>
        <w:t>ВИРОБНИЦТВА.</w:t>
      </w:r>
      <w:r>
        <w:rPr>
          <w:sz w:val="20"/>
        </w:rPr>
        <w:tab/>
      </w:r>
      <w:r>
        <w:rPr>
          <w:rFonts w:ascii="Trebuchet MS" w:hAnsi="Trebuchet MS"/>
          <w:i/>
          <w:spacing w:val="-2"/>
          <w:sz w:val="20"/>
        </w:rPr>
        <w:t>Ефективна</w:t>
      </w:r>
      <w:r>
        <w:rPr>
          <w:rFonts w:ascii="Trebuchet MS" w:hAnsi="Trebuchet MS"/>
          <w:i/>
          <w:sz w:val="20"/>
        </w:rPr>
        <w:tab/>
      </w:r>
      <w:proofErr w:type="gramStart"/>
      <w:r>
        <w:rPr>
          <w:rFonts w:ascii="Trebuchet MS" w:hAnsi="Trebuchet MS"/>
          <w:i/>
          <w:spacing w:val="-2"/>
          <w:sz w:val="20"/>
        </w:rPr>
        <w:t>економіка.</w:t>
      </w:r>
      <w:r>
        <w:rPr>
          <w:spacing w:val="-2"/>
          <w:sz w:val="20"/>
        </w:rPr>
        <w:t>.</w:t>
      </w:r>
      <w:proofErr w:type="gramEnd"/>
      <w:r>
        <w:rPr>
          <w:sz w:val="20"/>
        </w:rPr>
        <w:tab/>
      </w:r>
      <w:r>
        <w:rPr>
          <w:spacing w:val="-5"/>
          <w:sz w:val="20"/>
        </w:rPr>
        <w:t>12.</w:t>
      </w:r>
    </w:p>
    <w:p w:rsidR="007C6FEF" w:rsidRDefault="008A5EDA">
      <w:pPr>
        <w:spacing w:before="42"/>
        <w:ind w:left="1279"/>
        <w:jc w:val="both"/>
        <w:rPr>
          <w:sz w:val="20"/>
        </w:rPr>
      </w:pPr>
      <w:hyperlink r:id="rId33">
        <w:r>
          <w:rPr>
            <w:sz w:val="20"/>
          </w:rPr>
          <w:t>http://www.economy.nayka.com.ua/pdf/</w:t>
        </w:r>
      </w:hyperlink>
      <w:r>
        <w:rPr>
          <w:spacing w:val="43"/>
          <w:sz w:val="20"/>
        </w:rPr>
        <w:t xml:space="preserve"> </w:t>
      </w:r>
      <w:r>
        <w:rPr>
          <w:spacing w:val="-2"/>
          <w:sz w:val="20"/>
        </w:rPr>
        <w:t>12_2021/96.pdf.</w:t>
      </w:r>
    </w:p>
    <w:p w:rsidR="007C6FEF" w:rsidRDefault="007C6FEF">
      <w:pPr>
        <w:jc w:val="both"/>
        <w:rPr>
          <w:sz w:val="20"/>
        </w:rPr>
        <w:sectPr w:rsidR="007C6FEF">
          <w:pgSz w:w="11910" w:h="16850"/>
          <w:pgMar w:top="1420" w:right="850" w:bottom="1220" w:left="850" w:header="0" w:footer="1028" w:gutter="0"/>
          <w:cols w:space="720"/>
        </w:sectPr>
      </w:pPr>
    </w:p>
    <w:p w:rsidR="007C6FEF" w:rsidRDefault="008A5EDA" w:rsidP="00022999">
      <w:pPr>
        <w:pStyle w:val="a4"/>
        <w:numPr>
          <w:ilvl w:val="0"/>
          <w:numId w:val="3"/>
        </w:numPr>
        <w:tabs>
          <w:tab w:val="left" w:pos="1560"/>
          <w:tab w:val="left" w:pos="1562"/>
        </w:tabs>
        <w:spacing w:before="28" w:line="288" w:lineRule="auto"/>
        <w:ind w:left="1562" w:right="852"/>
        <w:jc w:val="both"/>
        <w:rPr>
          <w:sz w:val="20"/>
        </w:rPr>
      </w:pPr>
      <w:r>
        <w:rPr>
          <w:noProof/>
          <w:sz w:val="20"/>
        </w:rPr>
        <w:lastRenderedPageBreak/>
        <mc:AlternateContent>
          <mc:Choice Requires="wps">
            <w:drawing>
              <wp:anchor distT="0" distB="0" distL="0" distR="0" simplePos="0" relativeHeight="16092160" behindDoc="0" locked="0" layoutInCell="1" allowOverlap="1">
                <wp:simplePos x="0" y="0"/>
                <wp:positionH relativeFrom="page">
                  <wp:posOffset>760094</wp:posOffset>
                </wp:positionH>
                <wp:positionV relativeFrom="paragraph">
                  <wp:posOffset>178507</wp:posOffset>
                </wp:positionV>
                <wp:extent cx="1270" cy="1436370"/>
                <wp:effectExtent l="0" t="0" r="0" b="0"/>
                <wp:wrapNone/>
                <wp:docPr id="1661" name="Graphic 16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436370"/>
                        </a:xfrm>
                        <a:custGeom>
                          <a:avLst/>
                          <a:gdLst/>
                          <a:ahLst/>
                          <a:cxnLst/>
                          <a:rect l="l" t="t" r="r" b="b"/>
                          <a:pathLst>
                            <a:path h="1436370">
                              <a:moveTo>
                                <a:pt x="0" y="0"/>
                              </a:moveTo>
                              <a:lnTo>
                                <a:pt x="0" y="1436369"/>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43DFBCA" id="Graphic 1661" o:spid="_x0000_s1026" style="position:absolute;margin-left:59.85pt;margin-top:14.05pt;width:.1pt;height:113.1pt;z-index:16092160;visibility:visible;mso-wrap-style:square;mso-wrap-distance-left:0;mso-wrap-distance-top:0;mso-wrap-distance-right:0;mso-wrap-distance-bottom:0;mso-position-horizontal:absolute;mso-position-horizontal-relative:page;mso-position-vertical:absolute;mso-position-vertical-relative:text;v-text-anchor:top" coordsize="1270,143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" path="m,l,1436369e" filled="f" strokeweight=".5pt">
                <v:path arrowok="t"/>
                <w10:wrap anchorx="page"/>
              </v:shape>
            </w:pict>
          </mc:Fallback>
        </mc:AlternateContent>
      </w:r>
      <w:r w:rsidRPr="00A71326">
        <w:rPr>
          <w:sz w:val="20"/>
          <w:lang w:val="ru-RU"/>
        </w:rPr>
        <w:t>Кавецький В.В. &amp;</w:t>
      </w:r>
      <w:r w:rsidRPr="00A71326">
        <w:rPr>
          <w:spacing w:val="40"/>
          <w:sz w:val="20"/>
          <w:lang w:val="ru-RU"/>
        </w:rPr>
        <w:t xml:space="preserve"> </w:t>
      </w:r>
      <w:r w:rsidRPr="00A71326">
        <w:rPr>
          <w:sz w:val="20"/>
          <w:lang w:val="ru-RU"/>
        </w:rPr>
        <w:t>Бурєннікова Н.В. (2022). Управління ефективністю інвестицій промислових підприємств: сутність та особливості врахування потреб стейкхолдерів.</w:t>
      </w:r>
      <w:r w:rsidRPr="00A71326">
        <w:rPr>
          <w:spacing w:val="40"/>
          <w:sz w:val="20"/>
          <w:lang w:val="ru-RU"/>
        </w:rPr>
        <w:t xml:space="preserve"> </w:t>
      </w:r>
      <w:r>
        <w:rPr>
          <w:sz w:val="20"/>
        </w:rPr>
        <w:t>НТУ.</w:t>
      </w:r>
    </w:p>
    <w:p w:rsidR="007C6FEF" w:rsidRDefault="008A5EDA" w:rsidP="00022999">
      <w:pPr>
        <w:pStyle w:val="a4"/>
        <w:numPr>
          <w:ilvl w:val="0"/>
          <w:numId w:val="3"/>
        </w:numPr>
        <w:tabs>
          <w:tab w:val="left" w:pos="1560"/>
          <w:tab w:val="left" w:pos="1562"/>
        </w:tabs>
        <w:spacing w:before="1" w:line="288" w:lineRule="auto"/>
        <w:ind w:left="1562" w:right="855"/>
        <w:jc w:val="both"/>
        <w:rPr>
          <w:sz w:val="20"/>
        </w:rPr>
      </w:pPr>
      <w:r w:rsidRPr="00A71326">
        <w:rPr>
          <w:sz w:val="20"/>
          <w:lang w:val="ru-RU"/>
        </w:rPr>
        <w:t>Нетудихата К.Л. &amp; Погромський В.О. (2021). ЗАСТОСУВАННЯ КОНЦЕПЦІЇ «</w:t>
      </w:r>
      <w:r>
        <w:rPr>
          <w:sz w:val="20"/>
        </w:rPr>
        <w:t>PATH</w:t>
      </w:r>
      <w:r w:rsidRPr="00A71326">
        <w:rPr>
          <w:sz w:val="20"/>
          <w:lang w:val="ru-RU"/>
        </w:rPr>
        <w:t xml:space="preserve"> </w:t>
      </w:r>
      <w:r>
        <w:rPr>
          <w:spacing w:val="-4"/>
          <w:sz w:val="20"/>
        </w:rPr>
        <w:t>DEPENDENCE</w:t>
      </w:r>
      <w:r w:rsidRPr="00A71326">
        <w:rPr>
          <w:spacing w:val="-4"/>
          <w:sz w:val="20"/>
          <w:lang w:val="ru-RU"/>
        </w:rPr>
        <w:t xml:space="preserve">» В ДОСЛІДЖЕННІ СТРУКТУРНОЇ ТРАНСФОРМАЦІЇ НАЦІОНАЛЬНОЇ </w:t>
      </w:r>
      <w:r w:rsidRPr="00A71326">
        <w:rPr>
          <w:spacing w:val="-2"/>
          <w:sz w:val="20"/>
          <w:lang w:val="ru-RU"/>
        </w:rPr>
        <w:t>ІННОВАЦІЙНОЇ</w:t>
      </w:r>
      <w:r w:rsidRPr="00A71326">
        <w:rPr>
          <w:spacing w:val="-12"/>
          <w:sz w:val="20"/>
          <w:lang w:val="ru-RU"/>
        </w:rPr>
        <w:t xml:space="preserve"> </w:t>
      </w:r>
      <w:r w:rsidRPr="00A71326">
        <w:rPr>
          <w:spacing w:val="-2"/>
          <w:sz w:val="20"/>
          <w:lang w:val="ru-RU"/>
        </w:rPr>
        <w:t>СИСТЕМИ</w:t>
      </w:r>
      <w:r w:rsidRPr="00A71326">
        <w:rPr>
          <w:spacing w:val="-10"/>
          <w:sz w:val="20"/>
          <w:lang w:val="ru-RU"/>
        </w:rPr>
        <w:t xml:space="preserve"> </w:t>
      </w:r>
      <w:r w:rsidRPr="00A71326">
        <w:rPr>
          <w:spacing w:val="-2"/>
          <w:sz w:val="20"/>
          <w:lang w:val="ru-RU"/>
        </w:rPr>
        <w:t>УКРАЇНИ.</w:t>
      </w:r>
      <w:r w:rsidRPr="00A71326">
        <w:rPr>
          <w:spacing w:val="-6"/>
          <w:sz w:val="20"/>
          <w:lang w:val="ru-RU"/>
        </w:rPr>
        <w:t xml:space="preserve"> </w:t>
      </w:r>
      <w:r>
        <w:rPr>
          <w:rFonts w:ascii="Trebuchet MS" w:hAnsi="Trebuchet MS"/>
          <w:i/>
          <w:spacing w:val="-2"/>
          <w:sz w:val="20"/>
        </w:rPr>
        <w:t>Економічний</w:t>
      </w:r>
      <w:r>
        <w:rPr>
          <w:rFonts w:ascii="Trebuchet MS" w:hAnsi="Trebuchet MS"/>
          <w:i/>
          <w:spacing w:val="-14"/>
          <w:sz w:val="20"/>
        </w:rPr>
        <w:t xml:space="preserve"> </w:t>
      </w:r>
      <w:r>
        <w:rPr>
          <w:rFonts w:ascii="Trebuchet MS" w:hAnsi="Trebuchet MS"/>
          <w:i/>
          <w:spacing w:val="-2"/>
          <w:sz w:val="20"/>
        </w:rPr>
        <w:t>простір</w:t>
      </w:r>
      <w:r>
        <w:rPr>
          <w:spacing w:val="-2"/>
          <w:sz w:val="20"/>
        </w:rPr>
        <w:t>,</w:t>
      </w:r>
      <w:r>
        <w:rPr>
          <w:spacing w:val="-8"/>
          <w:sz w:val="20"/>
        </w:rPr>
        <w:t xml:space="preserve"> </w:t>
      </w:r>
      <w:r>
        <w:rPr>
          <w:spacing w:val="-2"/>
          <w:sz w:val="20"/>
        </w:rPr>
        <w:t>(176),</w:t>
      </w:r>
      <w:r>
        <w:rPr>
          <w:spacing w:val="-9"/>
          <w:sz w:val="20"/>
        </w:rPr>
        <w:t xml:space="preserve"> </w:t>
      </w:r>
      <w:r>
        <w:rPr>
          <w:spacing w:val="-2"/>
          <w:sz w:val="20"/>
        </w:rPr>
        <w:t>37-42.</w:t>
      </w:r>
    </w:p>
    <w:p w:rsidR="007C6FEF" w:rsidRDefault="008A5EDA" w:rsidP="00022999">
      <w:pPr>
        <w:pStyle w:val="a4"/>
        <w:numPr>
          <w:ilvl w:val="0"/>
          <w:numId w:val="3"/>
        </w:numPr>
        <w:tabs>
          <w:tab w:val="left" w:pos="1560"/>
          <w:tab w:val="left" w:pos="1562"/>
        </w:tabs>
        <w:spacing w:line="285" w:lineRule="auto"/>
        <w:ind w:left="1562" w:right="848"/>
        <w:jc w:val="both"/>
        <w:rPr>
          <w:sz w:val="20"/>
        </w:rPr>
      </w:pPr>
      <w:r>
        <w:rPr>
          <w:spacing w:val="-6"/>
          <w:sz w:val="20"/>
        </w:rPr>
        <w:t>Сисоєва</w:t>
      </w:r>
      <w:r>
        <w:rPr>
          <w:spacing w:val="-8"/>
          <w:sz w:val="20"/>
        </w:rPr>
        <w:t xml:space="preserve"> </w:t>
      </w:r>
      <w:r>
        <w:rPr>
          <w:spacing w:val="-6"/>
          <w:sz w:val="20"/>
        </w:rPr>
        <w:t>І.М.</w:t>
      </w:r>
      <w:r>
        <w:rPr>
          <w:spacing w:val="-7"/>
          <w:sz w:val="20"/>
        </w:rPr>
        <w:t xml:space="preserve"> </w:t>
      </w:r>
      <w:r>
        <w:rPr>
          <w:spacing w:val="-6"/>
          <w:sz w:val="20"/>
        </w:rPr>
        <w:t>&amp;</w:t>
      </w:r>
      <w:r>
        <w:rPr>
          <w:spacing w:val="-7"/>
          <w:sz w:val="20"/>
        </w:rPr>
        <w:t xml:space="preserve"> </w:t>
      </w:r>
      <w:r>
        <w:rPr>
          <w:spacing w:val="-6"/>
          <w:sz w:val="20"/>
        </w:rPr>
        <w:t>Гріщенко</w:t>
      </w:r>
      <w:r>
        <w:rPr>
          <w:spacing w:val="-8"/>
          <w:sz w:val="20"/>
        </w:rPr>
        <w:t xml:space="preserve"> </w:t>
      </w:r>
      <w:r>
        <w:rPr>
          <w:spacing w:val="-6"/>
          <w:sz w:val="20"/>
        </w:rPr>
        <w:t>І.В. &amp;</w:t>
      </w:r>
      <w:r>
        <w:rPr>
          <w:spacing w:val="-7"/>
          <w:sz w:val="20"/>
        </w:rPr>
        <w:t xml:space="preserve"> </w:t>
      </w:r>
      <w:r>
        <w:rPr>
          <w:spacing w:val="-6"/>
          <w:sz w:val="20"/>
        </w:rPr>
        <w:t>Роледерс</w:t>
      </w:r>
      <w:r>
        <w:rPr>
          <w:spacing w:val="-8"/>
          <w:sz w:val="20"/>
        </w:rPr>
        <w:t xml:space="preserve"> </w:t>
      </w:r>
      <w:r>
        <w:rPr>
          <w:spacing w:val="-6"/>
          <w:sz w:val="20"/>
        </w:rPr>
        <w:t>В.В. (2024).</w:t>
      </w:r>
      <w:r>
        <w:rPr>
          <w:spacing w:val="-7"/>
          <w:sz w:val="20"/>
        </w:rPr>
        <w:t xml:space="preserve"> </w:t>
      </w:r>
      <w:r w:rsidRPr="00A71326">
        <w:rPr>
          <w:spacing w:val="-6"/>
          <w:sz w:val="20"/>
          <w:lang w:val="ru-RU"/>
        </w:rPr>
        <w:t>ОСНОВНІ</w:t>
      </w:r>
      <w:r w:rsidRPr="00A71326">
        <w:rPr>
          <w:spacing w:val="-7"/>
          <w:sz w:val="20"/>
          <w:lang w:val="ru-RU"/>
        </w:rPr>
        <w:t xml:space="preserve"> </w:t>
      </w:r>
      <w:r w:rsidRPr="00A71326">
        <w:rPr>
          <w:spacing w:val="-6"/>
          <w:sz w:val="20"/>
          <w:lang w:val="ru-RU"/>
        </w:rPr>
        <w:t>ПІДХОДИ</w:t>
      </w:r>
      <w:r w:rsidRPr="00A71326">
        <w:rPr>
          <w:spacing w:val="-8"/>
          <w:sz w:val="20"/>
          <w:lang w:val="ru-RU"/>
        </w:rPr>
        <w:t xml:space="preserve"> </w:t>
      </w:r>
      <w:r w:rsidRPr="00A71326">
        <w:rPr>
          <w:spacing w:val="-6"/>
          <w:sz w:val="20"/>
          <w:lang w:val="ru-RU"/>
        </w:rPr>
        <w:t>ТА</w:t>
      </w:r>
      <w:r w:rsidRPr="00A71326">
        <w:rPr>
          <w:spacing w:val="-7"/>
          <w:sz w:val="20"/>
          <w:lang w:val="ru-RU"/>
        </w:rPr>
        <w:t xml:space="preserve"> </w:t>
      </w:r>
      <w:r w:rsidRPr="00A71326">
        <w:rPr>
          <w:spacing w:val="-6"/>
          <w:sz w:val="20"/>
          <w:lang w:val="ru-RU"/>
        </w:rPr>
        <w:t xml:space="preserve">ПРОЦЕСИ </w:t>
      </w:r>
      <w:r w:rsidRPr="00A71326">
        <w:rPr>
          <w:sz w:val="20"/>
          <w:lang w:val="ru-RU"/>
        </w:rPr>
        <w:t xml:space="preserve">В ЦИРКУЛЯРНІЙ ЕКОНОМІЦІ, </w:t>
      </w:r>
      <w:r w:rsidRPr="00A71326">
        <w:rPr>
          <w:rFonts w:ascii="Trebuchet MS" w:hAnsi="Trebuchet MS"/>
          <w:i/>
          <w:sz w:val="20"/>
          <w:lang w:val="ru-RU"/>
        </w:rPr>
        <w:t xml:space="preserve">Інвестиції: практика та досвід. </w:t>
      </w:r>
      <w:r>
        <w:rPr>
          <w:sz w:val="20"/>
        </w:rPr>
        <w:t xml:space="preserve">(6), 32-37. </w:t>
      </w:r>
      <w:hyperlink r:id="rId34">
        <w:r>
          <w:rPr>
            <w:spacing w:val="-2"/>
            <w:sz w:val="20"/>
          </w:rPr>
          <w:t>https://doi.org/10.32702/2306–6814.2024.6.32.</w:t>
        </w:r>
      </w:hyperlink>
    </w:p>
    <w:p w:rsidR="007C6FEF" w:rsidRDefault="008A5EDA" w:rsidP="00022999">
      <w:pPr>
        <w:pStyle w:val="a4"/>
        <w:numPr>
          <w:ilvl w:val="0"/>
          <w:numId w:val="3"/>
        </w:numPr>
        <w:tabs>
          <w:tab w:val="left" w:pos="1560"/>
          <w:tab w:val="left" w:pos="1562"/>
        </w:tabs>
        <w:spacing w:line="285" w:lineRule="auto"/>
        <w:ind w:left="1562" w:right="845"/>
        <w:jc w:val="both"/>
        <w:rPr>
          <w:sz w:val="20"/>
        </w:rPr>
      </w:pPr>
      <w:r>
        <w:rPr>
          <w:noProof/>
          <w:sz w:val="20"/>
        </w:rPr>
        <mc:AlternateContent>
          <mc:Choice Requires="wps">
            <w:drawing>
              <wp:anchor distT="0" distB="0" distL="0" distR="0" simplePos="0" relativeHeight="16092672" behindDoc="0" locked="0" layoutInCell="1" allowOverlap="1">
                <wp:simplePos x="0" y="0"/>
                <wp:positionH relativeFrom="page">
                  <wp:posOffset>669268</wp:posOffset>
                </wp:positionH>
                <wp:positionV relativeFrom="paragraph">
                  <wp:posOffset>212034</wp:posOffset>
                </wp:positionV>
                <wp:extent cx="198120" cy="5608320"/>
                <wp:effectExtent l="0" t="0" r="0" b="0"/>
                <wp:wrapNone/>
                <wp:docPr id="1662" name="Textbox 16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120" cy="5608320"/>
                        </a:xfrm>
                        <a:prstGeom prst="rect">
                          <a:avLst/>
                        </a:prstGeom>
                      </wps:spPr>
                      <wps:txbx>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wps:txbx>
                      <wps:bodyPr vert="vert270" wrap="square" lIns="0" tIns="0" rIns="0" bIns="0" rtlCol="0">
                        <a:noAutofit/>
                      </wps:bodyPr>
                    </wps:wsp>
                  </a:graphicData>
                </a:graphic>
              </wp:anchor>
            </w:drawing>
          </mc:Choice>
          <mc:Fallback>
            <w:pict>
              <v:shape id="Textbox 1662" o:spid="_x0000_s1117" type="#_x0000_t202" style="position:absolute;left:0;text-align:left;margin-left:52.7pt;margin-top:16.7pt;width:15.6pt;height:441.6pt;z-index:160926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" filled="f" stroked="f">
                <v:textbox style="layout-flow:vertical;mso-layout-flow-alt:bottom-to-top" inset="0,0,0,0">
                  <w:txbxContent>
                    <w:p w:rsidR="00A71326" w:rsidRDefault="00A71326">
                      <w:pPr>
                        <w:spacing w:before="48"/>
                        <w:ind w:left="20"/>
                        <w:rPr>
                          <w:sz w:val="20"/>
                        </w:rPr>
                      </w:pPr>
                      <w:r>
                        <w:rPr>
                          <w:w w:val="90"/>
                          <w:sz w:val="20"/>
                        </w:rPr>
                        <w:t>SECTION</w:t>
                      </w:r>
                      <w:r>
                        <w:rPr>
                          <w:spacing w:val="44"/>
                          <w:sz w:val="20"/>
                        </w:rPr>
                        <w:t xml:space="preserve"> </w:t>
                      </w:r>
                      <w:r>
                        <w:rPr>
                          <w:w w:val="90"/>
                          <w:sz w:val="20"/>
                        </w:rPr>
                        <w:t>V.</w:t>
                      </w:r>
                      <w:r>
                        <w:rPr>
                          <w:spacing w:val="46"/>
                          <w:sz w:val="20"/>
                        </w:rPr>
                        <w:t xml:space="preserve"> </w:t>
                      </w:r>
                      <w:r>
                        <w:rPr>
                          <w:w w:val="90"/>
                          <w:sz w:val="20"/>
                        </w:rPr>
                        <w:t>THEORIES</w:t>
                      </w:r>
                      <w:r>
                        <w:rPr>
                          <w:spacing w:val="47"/>
                          <w:sz w:val="20"/>
                        </w:rPr>
                        <w:t xml:space="preserve"> </w:t>
                      </w:r>
                      <w:r>
                        <w:rPr>
                          <w:w w:val="90"/>
                          <w:sz w:val="20"/>
                        </w:rPr>
                        <w:t>OF</w:t>
                      </w:r>
                      <w:r>
                        <w:rPr>
                          <w:spacing w:val="46"/>
                          <w:sz w:val="20"/>
                        </w:rPr>
                        <w:t xml:space="preserve"> </w:t>
                      </w:r>
                      <w:r>
                        <w:rPr>
                          <w:spacing w:val="10"/>
                          <w:w w:val="90"/>
                          <w:sz w:val="20"/>
                        </w:rPr>
                        <w:t>MICRO-</w:t>
                      </w:r>
                      <w:r>
                        <w:rPr>
                          <w:w w:val="90"/>
                          <w:sz w:val="20"/>
                        </w:rPr>
                        <w:t>,</w:t>
                      </w:r>
                      <w:r>
                        <w:rPr>
                          <w:spacing w:val="45"/>
                          <w:sz w:val="20"/>
                        </w:rPr>
                        <w:t xml:space="preserve"> </w:t>
                      </w:r>
                      <w:r>
                        <w:rPr>
                          <w:spacing w:val="9"/>
                          <w:w w:val="90"/>
                          <w:sz w:val="20"/>
                        </w:rPr>
                        <w:t>MACRO-</w:t>
                      </w:r>
                      <w:r>
                        <w:rPr>
                          <w:w w:val="90"/>
                          <w:sz w:val="20"/>
                        </w:rPr>
                        <w:t>,</w:t>
                      </w:r>
                      <w:r>
                        <w:rPr>
                          <w:spacing w:val="48"/>
                          <w:sz w:val="20"/>
                        </w:rPr>
                        <w:t xml:space="preserve"> </w:t>
                      </w:r>
                      <w:r>
                        <w:rPr>
                          <w:w w:val="90"/>
                          <w:sz w:val="20"/>
                        </w:rPr>
                        <w:t>REGIONAL</w:t>
                      </w:r>
                      <w:r>
                        <w:rPr>
                          <w:spacing w:val="46"/>
                          <w:sz w:val="20"/>
                        </w:rPr>
                        <w:t xml:space="preserve"> </w:t>
                      </w:r>
                      <w:r>
                        <w:rPr>
                          <w:w w:val="90"/>
                          <w:sz w:val="20"/>
                        </w:rPr>
                        <w:t>AND</w:t>
                      </w:r>
                      <w:r>
                        <w:rPr>
                          <w:spacing w:val="46"/>
                          <w:sz w:val="20"/>
                        </w:rPr>
                        <w:t xml:space="preserve"> </w:t>
                      </w:r>
                      <w:r>
                        <w:rPr>
                          <w:spacing w:val="9"/>
                          <w:w w:val="90"/>
                          <w:sz w:val="20"/>
                        </w:rPr>
                        <w:t>INTERNATIONAL</w:t>
                      </w:r>
                      <w:r>
                        <w:rPr>
                          <w:spacing w:val="46"/>
                          <w:sz w:val="20"/>
                        </w:rPr>
                        <w:t xml:space="preserve"> </w:t>
                      </w:r>
                      <w:r>
                        <w:rPr>
                          <w:spacing w:val="-2"/>
                          <w:w w:val="90"/>
                          <w:sz w:val="20"/>
                        </w:rPr>
                        <w:t>ECONOMICS</w:t>
                      </w:r>
                    </w:p>
                  </w:txbxContent>
                </v:textbox>
                <w10:wrap anchorx="page"/>
              </v:shape>
            </w:pict>
          </mc:Fallback>
        </mc:AlternateContent>
      </w:r>
      <w:r w:rsidRPr="00A71326">
        <w:rPr>
          <w:sz w:val="20"/>
          <w:lang w:val="ru-RU"/>
        </w:rPr>
        <w:t xml:space="preserve">Шишковський С. &amp; Одінцова О. (2022). СУЧАСНІ МЕТОДИ ПІДВИЩЕННЯ КОНКУРЕНТОСПРОМОЖНОСТІ ПІДПРИЄМСТВ. </w:t>
      </w:r>
      <w:r>
        <w:rPr>
          <w:rFonts w:ascii="Trebuchet MS" w:hAnsi="Trebuchet MS"/>
          <w:i/>
          <w:sz w:val="20"/>
        </w:rPr>
        <w:t>Економіка та суспільство,</w:t>
      </w:r>
      <w:r>
        <w:rPr>
          <w:rFonts w:ascii="Trebuchet MS" w:hAnsi="Trebuchet MS"/>
          <w:i/>
          <w:spacing w:val="40"/>
          <w:sz w:val="20"/>
        </w:rPr>
        <w:t xml:space="preserve"> </w:t>
      </w:r>
      <w:r>
        <w:rPr>
          <w:sz w:val="20"/>
        </w:rPr>
        <w:t xml:space="preserve">44. </w:t>
      </w:r>
      <w:r>
        <w:rPr>
          <w:spacing w:val="-2"/>
          <w:sz w:val="20"/>
        </w:rPr>
        <w:t>https://doi.org/10.32782/2524-0072/2022-44-110.</w:t>
      </w:r>
    </w:p>
    <w:p w:rsidR="007C6FEF" w:rsidRDefault="008A5EDA">
      <w:pPr>
        <w:pStyle w:val="a3"/>
        <w:spacing w:before="202"/>
        <w:jc w:val="left"/>
        <w:rPr>
          <w:sz w:val="20"/>
        </w:rPr>
      </w:pPr>
      <w:r>
        <w:rPr>
          <w:noProof/>
          <w:sz w:val="20"/>
        </w:rPr>
        <mc:AlternateContent>
          <mc:Choice Requires="wps">
            <w:drawing>
              <wp:anchor distT="0" distB="0" distL="0" distR="0" simplePos="0" relativeHeight="487950848" behindDoc="1" locked="0" layoutInCell="1" allowOverlap="1">
                <wp:simplePos x="0" y="0"/>
                <wp:positionH relativeFrom="page">
                  <wp:posOffset>1242364</wp:posOffset>
                </wp:positionH>
                <wp:positionV relativeFrom="paragraph">
                  <wp:posOffset>287421</wp:posOffset>
                </wp:positionV>
                <wp:extent cx="5255895" cy="6350"/>
                <wp:effectExtent l="0" t="0" r="0" b="0"/>
                <wp:wrapTopAndBottom/>
                <wp:docPr id="1663" name="Graphic 16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55895" cy="6350"/>
                        </a:xfrm>
                        <a:custGeom>
                          <a:avLst/>
                          <a:gdLst/>
                          <a:ahLst/>
                          <a:cxnLst/>
                          <a:rect l="l" t="t" r="r" b="b"/>
                          <a:pathLst>
                            <a:path w="5255895" h="6350">
                              <a:moveTo>
                                <a:pt x="5255641" y="0"/>
                              </a:moveTo>
                              <a:lnTo>
                                <a:pt x="0" y="0"/>
                              </a:lnTo>
                              <a:lnTo>
                                <a:pt x="0" y="6095"/>
                              </a:lnTo>
                              <a:lnTo>
                                <a:pt x="5255641" y="6095"/>
                              </a:lnTo>
                              <a:lnTo>
                                <a:pt x="525564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92A6FE2" id="Graphic 1663" o:spid="_x0000_s1026" style="position:absolute;margin-left:97.8pt;margin-top:22.65pt;width:413.85pt;height:.5pt;z-index:-15365632;visibility:visible;mso-wrap-style:square;mso-wrap-distance-left:0;mso-wrap-distance-top:0;mso-wrap-distance-right:0;mso-wrap-distance-bottom:0;mso-position-horizontal:absolute;mso-position-horizontal-relative:page;mso-position-vertical:absolute;mso-position-vertical-relative:text;v-text-anchor:top" coordsize="525589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" path="m5255641,l,,,6095r5255641,l5255641,xe" fillcolor="black" stroked="f">
                <v:path arrowok="t"/>
                <w10:wrap type="topAndBottom" anchorx="page"/>
              </v:shape>
            </w:pict>
          </mc:Fallback>
        </mc:AlternateContent>
      </w:r>
    </w:p>
    <w:p w:rsidR="007C6FEF" w:rsidRDefault="007C6FEF">
      <w:pPr>
        <w:pStyle w:val="a3"/>
        <w:spacing w:before="22"/>
        <w:jc w:val="left"/>
      </w:pPr>
    </w:p>
    <w:p w:rsidR="007C6FEF" w:rsidRDefault="008A5EDA">
      <w:pPr>
        <w:pStyle w:val="a3"/>
        <w:ind w:left="1135" w:right="847"/>
        <w:rPr>
          <w:rFonts w:ascii="Arial Black"/>
        </w:rPr>
      </w:pPr>
      <w:r>
        <w:rPr>
          <w:rFonts w:ascii="Arial Black"/>
        </w:rPr>
        <w:t>THE INFLUENCE OF COMPETITIVENESS MANAGEMENT THEORIES ON THE DEVELOPMENT OF ENTERPRISES IN THE PROCESS OF ECONOMIC GLOBALISATION</w:t>
      </w:r>
    </w:p>
    <w:p w:rsidR="007C6FEF" w:rsidRDefault="008A5EDA">
      <w:pPr>
        <w:spacing w:before="303"/>
        <w:ind w:left="1135"/>
        <w:rPr>
          <w:sz w:val="20"/>
        </w:rPr>
      </w:pPr>
      <w:r>
        <w:rPr>
          <w:w w:val="85"/>
          <w:sz w:val="20"/>
        </w:rPr>
        <w:t>SCIENTIFIC</w:t>
      </w:r>
      <w:r>
        <w:rPr>
          <w:spacing w:val="6"/>
          <w:sz w:val="20"/>
        </w:rPr>
        <w:t xml:space="preserve"> </w:t>
      </w:r>
      <w:r>
        <w:rPr>
          <w:w w:val="85"/>
          <w:sz w:val="20"/>
        </w:rPr>
        <w:t>RESEARCH</w:t>
      </w:r>
      <w:r>
        <w:rPr>
          <w:spacing w:val="7"/>
          <w:sz w:val="20"/>
        </w:rPr>
        <w:t xml:space="preserve"> </w:t>
      </w:r>
      <w:r>
        <w:rPr>
          <w:spacing w:val="-2"/>
          <w:w w:val="85"/>
          <w:sz w:val="20"/>
        </w:rPr>
        <w:t>GROUP:</w:t>
      </w:r>
    </w:p>
    <w:p w:rsidR="007C6FEF" w:rsidRDefault="008A5EDA">
      <w:pPr>
        <w:spacing w:before="45"/>
        <w:ind w:left="1135"/>
        <w:rPr>
          <w:sz w:val="20"/>
        </w:rPr>
      </w:pPr>
      <w:r>
        <w:rPr>
          <w:sz w:val="20"/>
        </w:rPr>
        <w:t>Grischenko</w:t>
      </w:r>
      <w:r>
        <w:rPr>
          <w:spacing w:val="-7"/>
          <w:sz w:val="20"/>
        </w:rPr>
        <w:t xml:space="preserve"> </w:t>
      </w:r>
      <w:r>
        <w:rPr>
          <w:spacing w:val="-2"/>
          <w:sz w:val="20"/>
        </w:rPr>
        <w:t>Irene</w:t>
      </w:r>
    </w:p>
    <w:p w:rsidR="007C6FEF" w:rsidRDefault="008A5EDA">
      <w:pPr>
        <w:spacing w:before="47"/>
        <w:ind w:left="1135"/>
        <w:rPr>
          <w:sz w:val="20"/>
        </w:rPr>
      </w:pPr>
      <w:r>
        <w:rPr>
          <w:sz w:val="20"/>
        </w:rPr>
        <w:t>Lecturer</w:t>
      </w:r>
      <w:r>
        <w:rPr>
          <w:spacing w:val="6"/>
          <w:sz w:val="20"/>
        </w:rPr>
        <w:t xml:space="preserve"> </w:t>
      </w:r>
      <w:r>
        <w:rPr>
          <w:sz w:val="20"/>
        </w:rPr>
        <w:t>at</w:t>
      </w:r>
      <w:r>
        <w:rPr>
          <w:spacing w:val="9"/>
          <w:sz w:val="20"/>
        </w:rPr>
        <w:t xml:space="preserve"> </w:t>
      </w:r>
      <w:r>
        <w:rPr>
          <w:sz w:val="20"/>
        </w:rPr>
        <w:t>the</w:t>
      </w:r>
      <w:r>
        <w:rPr>
          <w:spacing w:val="10"/>
          <w:sz w:val="20"/>
        </w:rPr>
        <w:t xml:space="preserve"> </w:t>
      </w:r>
      <w:r>
        <w:rPr>
          <w:sz w:val="20"/>
        </w:rPr>
        <w:t>Department</w:t>
      </w:r>
      <w:r>
        <w:rPr>
          <w:spacing w:val="8"/>
          <w:sz w:val="20"/>
        </w:rPr>
        <w:t xml:space="preserve"> </w:t>
      </w:r>
      <w:r>
        <w:rPr>
          <w:sz w:val="20"/>
        </w:rPr>
        <w:t>of</w:t>
      </w:r>
      <w:r>
        <w:rPr>
          <w:spacing w:val="8"/>
          <w:sz w:val="20"/>
        </w:rPr>
        <w:t xml:space="preserve"> </w:t>
      </w:r>
      <w:r>
        <w:rPr>
          <w:sz w:val="20"/>
        </w:rPr>
        <w:t>Law</w:t>
      </w:r>
      <w:r>
        <w:rPr>
          <w:spacing w:val="8"/>
          <w:sz w:val="20"/>
        </w:rPr>
        <w:t xml:space="preserve"> </w:t>
      </w:r>
      <w:r>
        <w:rPr>
          <w:sz w:val="20"/>
        </w:rPr>
        <w:t>and</w:t>
      </w:r>
      <w:r>
        <w:rPr>
          <w:spacing w:val="6"/>
          <w:sz w:val="20"/>
        </w:rPr>
        <w:t xml:space="preserve"> </w:t>
      </w:r>
      <w:r>
        <w:rPr>
          <w:spacing w:val="-2"/>
          <w:sz w:val="20"/>
        </w:rPr>
        <w:t>Humanities</w:t>
      </w:r>
    </w:p>
    <w:p w:rsidR="007C6FEF" w:rsidRDefault="008A5EDA">
      <w:pPr>
        <w:spacing w:before="42" w:line="283" w:lineRule="auto"/>
        <w:ind w:left="1135" w:right="856"/>
        <w:jc w:val="both"/>
        <w:rPr>
          <w:rFonts w:ascii="Trebuchet MS"/>
          <w:i/>
          <w:sz w:val="20"/>
        </w:rPr>
      </w:pPr>
      <w:r>
        <w:rPr>
          <w:rFonts w:ascii="Trebuchet MS"/>
          <w:i/>
          <w:spacing w:val="-4"/>
          <w:sz w:val="20"/>
        </w:rPr>
        <w:t xml:space="preserve">Winnitca educational-scientific institute of economy Zakhidnoukrainskogo national university, </w:t>
      </w:r>
      <w:r>
        <w:rPr>
          <w:rFonts w:ascii="Trebuchet MS"/>
          <w:i/>
          <w:spacing w:val="-2"/>
          <w:sz w:val="20"/>
        </w:rPr>
        <w:t>Ukraine</w:t>
      </w:r>
    </w:p>
    <w:p w:rsidR="007C6FEF" w:rsidRDefault="008A5EDA">
      <w:pPr>
        <w:ind w:left="1135"/>
        <w:rPr>
          <w:sz w:val="20"/>
        </w:rPr>
      </w:pPr>
      <w:r>
        <w:rPr>
          <w:w w:val="90"/>
          <w:sz w:val="20"/>
        </w:rPr>
        <w:t>Sysoieva</w:t>
      </w:r>
      <w:r>
        <w:rPr>
          <w:spacing w:val="27"/>
          <w:sz w:val="20"/>
        </w:rPr>
        <w:t xml:space="preserve"> </w:t>
      </w:r>
      <w:r>
        <w:rPr>
          <w:spacing w:val="-4"/>
          <w:sz w:val="20"/>
        </w:rPr>
        <w:t>Inna</w:t>
      </w:r>
    </w:p>
    <w:p w:rsidR="007C6FEF" w:rsidRDefault="008A5EDA">
      <w:pPr>
        <w:spacing w:before="47"/>
        <w:ind w:left="1135"/>
        <w:rPr>
          <w:sz w:val="20"/>
        </w:rPr>
      </w:pPr>
      <w:r>
        <w:rPr>
          <w:sz w:val="20"/>
        </w:rPr>
        <w:t>Doctor</w:t>
      </w:r>
      <w:r>
        <w:rPr>
          <w:spacing w:val="-5"/>
          <w:sz w:val="20"/>
        </w:rPr>
        <w:t xml:space="preserve"> </w:t>
      </w:r>
      <w:r>
        <w:rPr>
          <w:sz w:val="20"/>
        </w:rPr>
        <w:t>of</w:t>
      </w:r>
      <w:r>
        <w:rPr>
          <w:spacing w:val="-4"/>
          <w:sz w:val="20"/>
        </w:rPr>
        <w:t xml:space="preserve"> </w:t>
      </w:r>
      <w:r>
        <w:rPr>
          <w:sz w:val="20"/>
        </w:rPr>
        <w:t>Economics,</w:t>
      </w:r>
      <w:r>
        <w:rPr>
          <w:spacing w:val="-3"/>
          <w:sz w:val="20"/>
        </w:rPr>
        <w:t xml:space="preserve"> </w:t>
      </w:r>
      <w:r>
        <w:rPr>
          <w:spacing w:val="-2"/>
          <w:sz w:val="20"/>
        </w:rPr>
        <w:t>Professor,</w:t>
      </w:r>
    </w:p>
    <w:p w:rsidR="007C6FEF" w:rsidRDefault="008A5EDA">
      <w:pPr>
        <w:spacing w:before="45"/>
        <w:ind w:left="1135"/>
        <w:rPr>
          <w:sz w:val="20"/>
        </w:rPr>
      </w:pPr>
      <w:r>
        <w:rPr>
          <w:sz w:val="20"/>
        </w:rPr>
        <w:t>Professor</w:t>
      </w:r>
      <w:r>
        <w:rPr>
          <w:spacing w:val="1"/>
          <w:sz w:val="20"/>
        </w:rPr>
        <w:t xml:space="preserve"> </w:t>
      </w:r>
      <w:r>
        <w:rPr>
          <w:sz w:val="20"/>
        </w:rPr>
        <w:t>of</w:t>
      </w:r>
      <w:r>
        <w:rPr>
          <w:spacing w:val="2"/>
          <w:sz w:val="20"/>
        </w:rPr>
        <w:t xml:space="preserve"> </w:t>
      </w:r>
      <w:r>
        <w:rPr>
          <w:sz w:val="20"/>
        </w:rPr>
        <w:t>the</w:t>
      </w:r>
      <w:r>
        <w:rPr>
          <w:spacing w:val="1"/>
          <w:sz w:val="20"/>
        </w:rPr>
        <w:t xml:space="preserve"> </w:t>
      </w:r>
      <w:r>
        <w:rPr>
          <w:sz w:val="20"/>
        </w:rPr>
        <w:t>Department</w:t>
      </w:r>
      <w:r>
        <w:rPr>
          <w:spacing w:val="3"/>
          <w:sz w:val="20"/>
        </w:rPr>
        <w:t xml:space="preserve"> </w:t>
      </w:r>
      <w:r>
        <w:rPr>
          <w:sz w:val="20"/>
        </w:rPr>
        <w:t>of</w:t>
      </w:r>
      <w:r>
        <w:rPr>
          <w:spacing w:val="3"/>
          <w:sz w:val="20"/>
        </w:rPr>
        <w:t xml:space="preserve"> </w:t>
      </w:r>
      <w:r>
        <w:rPr>
          <w:sz w:val="20"/>
        </w:rPr>
        <w:t>Economics,</w:t>
      </w:r>
      <w:r>
        <w:rPr>
          <w:spacing w:val="3"/>
          <w:sz w:val="20"/>
        </w:rPr>
        <w:t xml:space="preserve"> </w:t>
      </w:r>
      <w:r>
        <w:rPr>
          <w:sz w:val="20"/>
        </w:rPr>
        <w:t>Accounting</w:t>
      </w:r>
      <w:r>
        <w:rPr>
          <w:spacing w:val="1"/>
          <w:sz w:val="20"/>
        </w:rPr>
        <w:t xml:space="preserve"> </w:t>
      </w:r>
      <w:r>
        <w:rPr>
          <w:sz w:val="20"/>
        </w:rPr>
        <w:t>and</w:t>
      </w:r>
      <w:r>
        <w:rPr>
          <w:spacing w:val="1"/>
          <w:sz w:val="20"/>
        </w:rPr>
        <w:t xml:space="preserve"> </w:t>
      </w:r>
      <w:r>
        <w:rPr>
          <w:spacing w:val="-2"/>
          <w:sz w:val="20"/>
        </w:rPr>
        <w:t>Taxation,</w:t>
      </w:r>
    </w:p>
    <w:p w:rsidR="007C6FEF" w:rsidRDefault="008A5EDA">
      <w:pPr>
        <w:spacing w:before="44" w:line="280" w:lineRule="auto"/>
        <w:ind w:left="1135" w:right="856"/>
        <w:jc w:val="both"/>
        <w:rPr>
          <w:rFonts w:ascii="Trebuchet MS"/>
          <w:i/>
          <w:sz w:val="20"/>
        </w:rPr>
      </w:pPr>
      <w:r>
        <w:rPr>
          <w:rFonts w:ascii="Trebuchet MS"/>
          <w:i/>
          <w:spacing w:val="-4"/>
          <w:sz w:val="20"/>
        </w:rPr>
        <w:t xml:space="preserve">Winnitca educational-scientific institute of economy Zakhidnoukrainskogo national university, </w:t>
      </w:r>
      <w:r>
        <w:rPr>
          <w:rFonts w:ascii="Trebuchet MS"/>
          <w:i/>
          <w:spacing w:val="-2"/>
          <w:sz w:val="20"/>
        </w:rPr>
        <w:t>Ukraine</w:t>
      </w:r>
    </w:p>
    <w:p w:rsidR="007C6FEF" w:rsidRDefault="008A5EDA">
      <w:pPr>
        <w:spacing w:before="3"/>
        <w:ind w:left="1135"/>
        <w:rPr>
          <w:sz w:val="20"/>
        </w:rPr>
      </w:pPr>
      <w:r>
        <w:rPr>
          <w:spacing w:val="-4"/>
          <w:sz w:val="20"/>
        </w:rPr>
        <w:t>Ciganchuk</w:t>
      </w:r>
      <w:r>
        <w:rPr>
          <w:spacing w:val="5"/>
          <w:sz w:val="20"/>
        </w:rPr>
        <w:t xml:space="preserve"> </w:t>
      </w:r>
      <w:r>
        <w:rPr>
          <w:spacing w:val="-2"/>
          <w:sz w:val="20"/>
        </w:rPr>
        <w:t>Vadim</w:t>
      </w:r>
    </w:p>
    <w:p w:rsidR="007C6FEF" w:rsidRDefault="008A5EDA">
      <w:pPr>
        <w:spacing w:before="47"/>
        <w:ind w:left="1135"/>
        <w:rPr>
          <w:sz w:val="20"/>
        </w:rPr>
      </w:pPr>
      <w:r>
        <w:rPr>
          <w:sz w:val="20"/>
        </w:rPr>
        <w:t>Lecturer</w:t>
      </w:r>
      <w:r>
        <w:rPr>
          <w:spacing w:val="-1"/>
          <w:sz w:val="20"/>
        </w:rPr>
        <w:t xml:space="preserve"> </w:t>
      </w:r>
      <w:r>
        <w:rPr>
          <w:sz w:val="20"/>
        </w:rPr>
        <w:t>of</w:t>
      </w:r>
      <w:r>
        <w:rPr>
          <w:spacing w:val="1"/>
          <w:sz w:val="20"/>
        </w:rPr>
        <w:t xml:space="preserve"> </w:t>
      </w:r>
      <w:r>
        <w:rPr>
          <w:sz w:val="20"/>
        </w:rPr>
        <w:t>the</w:t>
      </w:r>
      <w:r>
        <w:rPr>
          <w:spacing w:val="2"/>
          <w:sz w:val="20"/>
        </w:rPr>
        <w:t xml:space="preserve"> </w:t>
      </w:r>
      <w:r>
        <w:rPr>
          <w:sz w:val="20"/>
        </w:rPr>
        <w:t>cycle</w:t>
      </w:r>
      <w:r>
        <w:rPr>
          <w:spacing w:val="2"/>
          <w:sz w:val="20"/>
        </w:rPr>
        <w:t xml:space="preserve"> </w:t>
      </w:r>
      <w:r>
        <w:rPr>
          <w:sz w:val="20"/>
        </w:rPr>
        <w:t>commission</w:t>
      </w:r>
      <w:r>
        <w:rPr>
          <w:spacing w:val="1"/>
          <w:sz w:val="20"/>
        </w:rPr>
        <w:t xml:space="preserve"> </w:t>
      </w:r>
      <w:r>
        <w:rPr>
          <w:sz w:val="20"/>
        </w:rPr>
        <w:t>of</w:t>
      </w:r>
      <w:r>
        <w:rPr>
          <w:spacing w:val="-1"/>
          <w:sz w:val="20"/>
        </w:rPr>
        <w:t xml:space="preserve"> </w:t>
      </w:r>
      <w:r>
        <w:rPr>
          <w:sz w:val="20"/>
        </w:rPr>
        <w:t>financial,</w:t>
      </w:r>
      <w:r>
        <w:rPr>
          <w:spacing w:val="2"/>
          <w:sz w:val="20"/>
        </w:rPr>
        <w:t xml:space="preserve"> </w:t>
      </w:r>
      <w:r>
        <w:rPr>
          <w:sz w:val="20"/>
        </w:rPr>
        <w:t xml:space="preserve">accounting and economic </w:t>
      </w:r>
      <w:r>
        <w:rPr>
          <w:spacing w:val="-2"/>
          <w:sz w:val="20"/>
        </w:rPr>
        <w:t>disciplines,</w:t>
      </w:r>
    </w:p>
    <w:p w:rsidR="007C6FEF" w:rsidRDefault="008A5EDA">
      <w:pPr>
        <w:spacing w:before="41" w:line="283" w:lineRule="auto"/>
        <w:ind w:left="1135" w:right="860"/>
        <w:jc w:val="both"/>
        <w:rPr>
          <w:rFonts w:ascii="Trebuchet MS"/>
          <w:i/>
          <w:sz w:val="20"/>
        </w:rPr>
      </w:pPr>
      <w:r>
        <w:rPr>
          <w:rFonts w:ascii="Trebuchet MS"/>
          <w:i/>
          <w:spacing w:val="-6"/>
          <w:sz w:val="20"/>
        </w:rPr>
        <w:t xml:space="preserve">Vinnytsia Professional College of Economics and Entrepreneurship Zakhidnoukrainskogo national </w:t>
      </w:r>
      <w:r>
        <w:rPr>
          <w:rFonts w:ascii="Trebuchet MS"/>
          <w:i/>
          <w:sz w:val="20"/>
        </w:rPr>
        <w:t>university,</w:t>
      </w:r>
      <w:r>
        <w:rPr>
          <w:rFonts w:ascii="Trebuchet MS"/>
          <w:i/>
          <w:spacing w:val="-16"/>
          <w:sz w:val="20"/>
        </w:rPr>
        <w:t xml:space="preserve"> </w:t>
      </w:r>
      <w:r>
        <w:rPr>
          <w:rFonts w:ascii="Trebuchet MS"/>
          <w:i/>
          <w:sz w:val="20"/>
        </w:rPr>
        <w:t>Ukraine</w:t>
      </w:r>
    </w:p>
    <w:p w:rsidR="007C6FEF" w:rsidRDefault="008A5EDA">
      <w:pPr>
        <w:ind w:left="1135"/>
        <w:rPr>
          <w:sz w:val="20"/>
        </w:rPr>
      </w:pPr>
      <w:r>
        <w:rPr>
          <w:sz w:val="20"/>
        </w:rPr>
        <w:t>Farion</w:t>
      </w:r>
      <w:r>
        <w:rPr>
          <w:spacing w:val="-8"/>
          <w:sz w:val="20"/>
        </w:rPr>
        <w:t xml:space="preserve"> </w:t>
      </w:r>
      <w:r>
        <w:rPr>
          <w:spacing w:val="-2"/>
          <w:sz w:val="20"/>
        </w:rPr>
        <w:t>Vladimir</w:t>
      </w:r>
    </w:p>
    <w:p w:rsidR="007C6FEF" w:rsidRDefault="008A5EDA">
      <w:pPr>
        <w:spacing w:before="48"/>
        <w:ind w:left="1135"/>
        <w:rPr>
          <w:sz w:val="20"/>
        </w:rPr>
      </w:pPr>
      <w:r>
        <w:rPr>
          <w:spacing w:val="-2"/>
          <w:sz w:val="20"/>
        </w:rPr>
        <w:t>Ph.D</w:t>
      </w:r>
      <w:r>
        <w:rPr>
          <w:spacing w:val="-10"/>
          <w:sz w:val="20"/>
        </w:rPr>
        <w:t xml:space="preserve"> </w:t>
      </w:r>
      <w:r>
        <w:rPr>
          <w:spacing w:val="-2"/>
          <w:sz w:val="20"/>
        </w:rPr>
        <w:t>in</w:t>
      </w:r>
      <w:r>
        <w:rPr>
          <w:spacing w:val="-11"/>
          <w:sz w:val="20"/>
        </w:rPr>
        <w:t xml:space="preserve"> </w:t>
      </w:r>
      <w:r>
        <w:rPr>
          <w:spacing w:val="-2"/>
          <w:sz w:val="20"/>
        </w:rPr>
        <w:t>Economic</w:t>
      </w:r>
      <w:r>
        <w:rPr>
          <w:spacing w:val="-11"/>
          <w:sz w:val="20"/>
        </w:rPr>
        <w:t xml:space="preserve"> </w:t>
      </w:r>
      <w:r>
        <w:rPr>
          <w:spacing w:val="-2"/>
          <w:sz w:val="20"/>
        </w:rPr>
        <w:t>sciences,</w:t>
      </w:r>
      <w:r>
        <w:rPr>
          <w:spacing w:val="-11"/>
          <w:sz w:val="20"/>
        </w:rPr>
        <w:t xml:space="preserve"> </w:t>
      </w:r>
      <w:r>
        <w:rPr>
          <w:spacing w:val="-2"/>
          <w:sz w:val="20"/>
        </w:rPr>
        <w:t>Associate</w:t>
      </w:r>
      <w:r>
        <w:rPr>
          <w:spacing w:val="-10"/>
          <w:sz w:val="20"/>
        </w:rPr>
        <w:t xml:space="preserve"> </w:t>
      </w:r>
      <w:r>
        <w:rPr>
          <w:spacing w:val="-2"/>
          <w:sz w:val="20"/>
        </w:rPr>
        <w:t>professor,</w:t>
      </w:r>
    </w:p>
    <w:p w:rsidR="007C6FEF" w:rsidRDefault="008A5EDA">
      <w:pPr>
        <w:spacing w:before="44"/>
        <w:ind w:left="1135"/>
        <w:rPr>
          <w:sz w:val="20"/>
        </w:rPr>
      </w:pPr>
      <w:r>
        <w:rPr>
          <w:sz w:val="20"/>
        </w:rPr>
        <w:t>Associate</w:t>
      </w:r>
      <w:r>
        <w:rPr>
          <w:spacing w:val="4"/>
          <w:sz w:val="20"/>
        </w:rPr>
        <w:t xml:space="preserve"> </w:t>
      </w:r>
      <w:r>
        <w:rPr>
          <w:sz w:val="20"/>
        </w:rPr>
        <w:t>Professor</w:t>
      </w:r>
      <w:r>
        <w:rPr>
          <w:spacing w:val="1"/>
          <w:sz w:val="20"/>
        </w:rPr>
        <w:t xml:space="preserve"> </w:t>
      </w:r>
      <w:r>
        <w:rPr>
          <w:sz w:val="20"/>
        </w:rPr>
        <w:t>of</w:t>
      </w:r>
      <w:r>
        <w:rPr>
          <w:spacing w:val="2"/>
          <w:sz w:val="20"/>
        </w:rPr>
        <w:t xml:space="preserve"> </w:t>
      </w:r>
      <w:r>
        <w:rPr>
          <w:sz w:val="20"/>
        </w:rPr>
        <w:t>the</w:t>
      </w:r>
      <w:r>
        <w:rPr>
          <w:spacing w:val="1"/>
          <w:sz w:val="20"/>
        </w:rPr>
        <w:t xml:space="preserve"> </w:t>
      </w:r>
      <w:r>
        <w:rPr>
          <w:sz w:val="20"/>
        </w:rPr>
        <w:t>Department</w:t>
      </w:r>
      <w:r>
        <w:rPr>
          <w:spacing w:val="3"/>
          <w:sz w:val="20"/>
        </w:rPr>
        <w:t xml:space="preserve"> </w:t>
      </w:r>
      <w:r>
        <w:rPr>
          <w:sz w:val="20"/>
        </w:rPr>
        <w:t>of</w:t>
      </w:r>
      <w:r>
        <w:rPr>
          <w:spacing w:val="2"/>
          <w:sz w:val="20"/>
        </w:rPr>
        <w:t xml:space="preserve"> </w:t>
      </w:r>
      <w:r>
        <w:rPr>
          <w:sz w:val="20"/>
        </w:rPr>
        <w:t>Accounting</w:t>
      </w:r>
      <w:r>
        <w:rPr>
          <w:spacing w:val="3"/>
          <w:sz w:val="20"/>
        </w:rPr>
        <w:t xml:space="preserve"> </w:t>
      </w:r>
      <w:r>
        <w:rPr>
          <w:sz w:val="20"/>
        </w:rPr>
        <w:t>and</w:t>
      </w:r>
      <w:r>
        <w:rPr>
          <w:spacing w:val="1"/>
          <w:sz w:val="20"/>
        </w:rPr>
        <w:t xml:space="preserve"> </w:t>
      </w:r>
      <w:r>
        <w:rPr>
          <w:spacing w:val="-2"/>
          <w:sz w:val="20"/>
        </w:rPr>
        <w:t>Taxation,</w:t>
      </w:r>
    </w:p>
    <w:p w:rsidR="007C6FEF" w:rsidRDefault="008A5EDA">
      <w:pPr>
        <w:spacing w:before="44"/>
        <w:ind w:left="1135"/>
        <w:jc w:val="both"/>
        <w:rPr>
          <w:rFonts w:ascii="Trebuchet MS"/>
          <w:i/>
          <w:sz w:val="20"/>
        </w:rPr>
      </w:pPr>
      <w:r>
        <w:rPr>
          <w:rFonts w:ascii="Trebuchet MS"/>
          <w:i/>
          <w:w w:val="90"/>
          <w:sz w:val="20"/>
        </w:rPr>
        <w:t>Zakhidnoukrainskogo</w:t>
      </w:r>
      <w:r>
        <w:rPr>
          <w:rFonts w:ascii="Trebuchet MS"/>
          <w:i/>
          <w:spacing w:val="28"/>
          <w:sz w:val="20"/>
        </w:rPr>
        <w:t xml:space="preserve"> </w:t>
      </w:r>
      <w:r>
        <w:rPr>
          <w:rFonts w:ascii="Trebuchet MS"/>
          <w:i/>
          <w:w w:val="90"/>
          <w:sz w:val="20"/>
        </w:rPr>
        <w:t>national</w:t>
      </w:r>
      <w:r>
        <w:rPr>
          <w:rFonts w:ascii="Trebuchet MS"/>
          <w:i/>
          <w:spacing w:val="26"/>
          <w:sz w:val="20"/>
        </w:rPr>
        <w:t xml:space="preserve"> </w:t>
      </w:r>
      <w:r>
        <w:rPr>
          <w:rFonts w:ascii="Trebuchet MS"/>
          <w:i/>
          <w:w w:val="90"/>
          <w:sz w:val="20"/>
        </w:rPr>
        <w:t>university,</w:t>
      </w:r>
      <w:r>
        <w:rPr>
          <w:rFonts w:ascii="Trebuchet MS"/>
          <w:i/>
          <w:spacing w:val="27"/>
          <w:sz w:val="20"/>
        </w:rPr>
        <w:t xml:space="preserve"> </w:t>
      </w:r>
      <w:r>
        <w:rPr>
          <w:rFonts w:ascii="Trebuchet MS"/>
          <w:i/>
          <w:spacing w:val="-2"/>
          <w:w w:val="90"/>
          <w:sz w:val="20"/>
        </w:rPr>
        <w:t>Ukraine</w:t>
      </w:r>
    </w:p>
    <w:p w:rsidR="007C6FEF" w:rsidRDefault="007C6FEF">
      <w:pPr>
        <w:pStyle w:val="a3"/>
        <w:spacing w:before="81"/>
        <w:jc w:val="left"/>
        <w:rPr>
          <w:rFonts w:ascii="Trebuchet MS"/>
          <w:i/>
          <w:sz w:val="20"/>
        </w:rPr>
      </w:pPr>
    </w:p>
    <w:p w:rsidR="007C6FEF" w:rsidRDefault="008A5EDA">
      <w:pPr>
        <w:spacing w:line="280" w:lineRule="auto"/>
        <w:ind w:left="1135" w:right="849"/>
        <w:jc w:val="both"/>
        <w:rPr>
          <w:rFonts w:ascii="Trebuchet MS"/>
          <w:i/>
          <w:sz w:val="20"/>
        </w:rPr>
      </w:pPr>
      <w:r>
        <w:rPr>
          <w:rFonts w:ascii="Trebuchet MS"/>
          <w:i/>
          <w:sz w:val="20"/>
        </w:rPr>
        <w:t>Summary.</w:t>
      </w:r>
      <w:r>
        <w:rPr>
          <w:rFonts w:ascii="Trebuchet MS"/>
          <w:i/>
          <w:spacing w:val="-12"/>
          <w:sz w:val="20"/>
        </w:rPr>
        <w:t xml:space="preserve"> </w:t>
      </w:r>
      <w:r>
        <w:rPr>
          <w:rFonts w:ascii="Trebuchet MS"/>
          <w:i/>
          <w:sz w:val="20"/>
        </w:rPr>
        <w:t>The</w:t>
      </w:r>
      <w:r>
        <w:rPr>
          <w:rFonts w:ascii="Trebuchet MS"/>
          <w:i/>
          <w:spacing w:val="-15"/>
          <w:sz w:val="20"/>
        </w:rPr>
        <w:t xml:space="preserve"> </w:t>
      </w:r>
      <w:r>
        <w:rPr>
          <w:rFonts w:ascii="Trebuchet MS"/>
          <w:i/>
          <w:sz w:val="20"/>
        </w:rPr>
        <w:t>article</w:t>
      </w:r>
      <w:r>
        <w:rPr>
          <w:rFonts w:ascii="Trebuchet MS"/>
          <w:i/>
          <w:spacing w:val="-14"/>
          <w:sz w:val="20"/>
        </w:rPr>
        <w:t xml:space="preserve"> </w:t>
      </w:r>
      <w:r>
        <w:rPr>
          <w:rFonts w:ascii="Trebuchet MS"/>
          <w:i/>
          <w:sz w:val="20"/>
        </w:rPr>
        <w:t>studies</w:t>
      </w:r>
      <w:r>
        <w:rPr>
          <w:rFonts w:ascii="Trebuchet MS"/>
          <w:i/>
          <w:spacing w:val="-14"/>
          <w:sz w:val="20"/>
        </w:rPr>
        <w:t xml:space="preserve"> </w:t>
      </w:r>
      <w:r>
        <w:rPr>
          <w:rFonts w:ascii="Trebuchet MS"/>
          <w:i/>
          <w:sz w:val="20"/>
        </w:rPr>
        <w:t>the</w:t>
      </w:r>
      <w:r>
        <w:rPr>
          <w:rFonts w:ascii="Trebuchet MS"/>
          <w:i/>
          <w:spacing w:val="-14"/>
          <w:sz w:val="20"/>
        </w:rPr>
        <w:t xml:space="preserve"> </w:t>
      </w:r>
      <w:r>
        <w:rPr>
          <w:rFonts w:ascii="Trebuchet MS"/>
          <w:i/>
          <w:sz w:val="20"/>
        </w:rPr>
        <w:t>genesis</w:t>
      </w:r>
      <w:r>
        <w:rPr>
          <w:rFonts w:ascii="Trebuchet MS"/>
          <w:i/>
          <w:spacing w:val="-14"/>
          <w:sz w:val="20"/>
        </w:rPr>
        <w:t xml:space="preserve"> </w:t>
      </w:r>
      <w:r>
        <w:rPr>
          <w:rFonts w:ascii="Trebuchet MS"/>
          <w:i/>
          <w:sz w:val="20"/>
        </w:rPr>
        <w:t>of</w:t>
      </w:r>
      <w:r>
        <w:rPr>
          <w:rFonts w:ascii="Trebuchet MS"/>
          <w:i/>
          <w:spacing w:val="-15"/>
          <w:sz w:val="20"/>
        </w:rPr>
        <w:t xml:space="preserve"> </w:t>
      </w:r>
      <w:r>
        <w:rPr>
          <w:rFonts w:ascii="Trebuchet MS"/>
          <w:i/>
          <w:sz w:val="20"/>
        </w:rPr>
        <w:t>economic</w:t>
      </w:r>
      <w:r>
        <w:rPr>
          <w:rFonts w:ascii="Trebuchet MS"/>
          <w:i/>
          <w:spacing w:val="-14"/>
          <w:sz w:val="20"/>
        </w:rPr>
        <w:t xml:space="preserve"> </w:t>
      </w:r>
      <w:r>
        <w:rPr>
          <w:rFonts w:ascii="Trebuchet MS"/>
          <w:i/>
          <w:sz w:val="20"/>
        </w:rPr>
        <w:t>systems</w:t>
      </w:r>
      <w:r>
        <w:rPr>
          <w:rFonts w:ascii="Trebuchet MS"/>
          <w:i/>
          <w:spacing w:val="-14"/>
          <w:sz w:val="20"/>
        </w:rPr>
        <w:t xml:space="preserve"> </w:t>
      </w:r>
      <w:r>
        <w:rPr>
          <w:rFonts w:ascii="Trebuchet MS"/>
          <w:i/>
          <w:sz w:val="20"/>
        </w:rPr>
        <w:t>of</w:t>
      </w:r>
      <w:r>
        <w:rPr>
          <w:rFonts w:ascii="Trebuchet MS"/>
          <w:i/>
          <w:spacing w:val="-15"/>
          <w:sz w:val="20"/>
        </w:rPr>
        <w:t xml:space="preserve"> </w:t>
      </w:r>
      <w:r>
        <w:rPr>
          <w:rFonts w:ascii="Trebuchet MS"/>
          <w:i/>
          <w:sz w:val="20"/>
        </w:rPr>
        <w:t>countries</w:t>
      </w:r>
      <w:r>
        <w:rPr>
          <w:rFonts w:ascii="Trebuchet MS"/>
          <w:i/>
          <w:spacing w:val="-14"/>
          <w:sz w:val="20"/>
        </w:rPr>
        <w:t xml:space="preserve"> </w:t>
      </w:r>
      <w:r>
        <w:rPr>
          <w:rFonts w:ascii="Trebuchet MS"/>
          <w:i/>
          <w:sz w:val="20"/>
        </w:rPr>
        <w:t>that</w:t>
      </w:r>
      <w:r>
        <w:rPr>
          <w:rFonts w:ascii="Trebuchet MS"/>
          <w:i/>
          <w:spacing w:val="-13"/>
          <w:sz w:val="20"/>
        </w:rPr>
        <w:t xml:space="preserve"> </w:t>
      </w:r>
      <w:r>
        <w:rPr>
          <w:rFonts w:ascii="Trebuchet MS"/>
          <w:i/>
          <w:sz w:val="20"/>
        </w:rPr>
        <w:t>have</w:t>
      </w:r>
      <w:r>
        <w:rPr>
          <w:rFonts w:ascii="Trebuchet MS"/>
          <w:i/>
          <w:spacing w:val="-14"/>
          <w:sz w:val="20"/>
        </w:rPr>
        <w:t xml:space="preserve"> </w:t>
      </w:r>
      <w:r>
        <w:rPr>
          <w:rFonts w:ascii="Trebuchet MS"/>
          <w:i/>
          <w:sz w:val="20"/>
        </w:rPr>
        <w:t xml:space="preserve">passed </w:t>
      </w:r>
      <w:r>
        <w:rPr>
          <w:rFonts w:ascii="Trebuchet MS"/>
          <w:i/>
          <w:w w:val="90"/>
          <w:sz w:val="20"/>
        </w:rPr>
        <w:t>through different stages of development, their peculiarities that influenced the understanding of competitiveness. The genesis of</w:t>
      </w:r>
      <w:r>
        <w:rPr>
          <w:rFonts w:ascii="Trebuchet MS"/>
          <w:i/>
          <w:spacing w:val="-1"/>
          <w:w w:val="90"/>
          <w:sz w:val="20"/>
        </w:rPr>
        <w:t xml:space="preserve"> </w:t>
      </w:r>
      <w:r>
        <w:rPr>
          <w:rFonts w:ascii="Trebuchet MS"/>
          <w:i/>
          <w:w w:val="90"/>
          <w:sz w:val="20"/>
        </w:rPr>
        <w:t>the economic</w:t>
      </w:r>
      <w:r>
        <w:rPr>
          <w:rFonts w:ascii="Trebuchet MS"/>
          <w:i/>
          <w:spacing w:val="-1"/>
          <w:w w:val="90"/>
          <w:sz w:val="20"/>
        </w:rPr>
        <w:t xml:space="preserve"> </w:t>
      </w:r>
      <w:r>
        <w:rPr>
          <w:rFonts w:ascii="Trebuchet MS"/>
          <w:i/>
          <w:w w:val="90"/>
          <w:sz w:val="20"/>
        </w:rPr>
        <w:t>thought of</w:t>
      </w:r>
      <w:r>
        <w:rPr>
          <w:rFonts w:ascii="Trebuchet MS"/>
          <w:i/>
          <w:spacing w:val="-1"/>
          <w:w w:val="90"/>
          <w:sz w:val="20"/>
        </w:rPr>
        <w:t xml:space="preserve"> </w:t>
      </w:r>
      <w:r>
        <w:rPr>
          <w:rFonts w:ascii="Trebuchet MS"/>
          <w:i/>
          <w:w w:val="90"/>
          <w:sz w:val="20"/>
        </w:rPr>
        <w:t xml:space="preserve">enterprise competitiveness is studied. The </w:t>
      </w:r>
      <w:r>
        <w:rPr>
          <w:rFonts w:ascii="Trebuchet MS"/>
          <w:i/>
          <w:sz w:val="20"/>
        </w:rPr>
        <w:t>main stages of development of competitiveness theories, which reflect certain stages of development</w:t>
      </w:r>
      <w:r>
        <w:rPr>
          <w:rFonts w:ascii="Trebuchet MS"/>
          <w:i/>
          <w:spacing w:val="-5"/>
          <w:sz w:val="20"/>
        </w:rPr>
        <w:t xml:space="preserve"> </w:t>
      </w:r>
      <w:r>
        <w:rPr>
          <w:rFonts w:ascii="Trebuchet MS"/>
          <w:i/>
          <w:sz w:val="20"/>
        </w:rPr>
        <w:t>of</w:t>
      </w:r>
      <w:r>
        <w:rPr>
          <w:rFonts w:ascii="Trebuchet MS"/>
          <w:i/>
          <w:spacing w:val="-6"/>
          <w:sz w:val="20"/>
        </w:rPr>
        <w:t xml:space="preserve"> </w:t>
      </w:r>
      <w:r>
        <w:rPr>
          <w:rFonts w:ascii="Trebuchet MS"/>
          <w:i/>
          <w:sz w:val="20"/>
        </w:rPr>
        <w:t>economic</w:t>
      </w:r>
      <w:r>
        <w:rPr>
          <w:rFonts w:ascii="Trebuchet MS"/>
          <w:i/>
          <w:spacing w:val="-7"/>
          <w:sz w:val="20"/>
        </w:rPr>
        <w:t xml:space="preserve"> </w:t>
      </w:r>
      <w:r>
        <w:rPr>
          <w:rFonts w:ascii="Trebuchet MS"/>
          <w:i/>
          <w:sz w:val="20"/>
        </w:rPr>
        <w:t>thought</w:t>
      </w:r>
      <w:r>
        <w:rPr>
          <w:rFonts w:ascii="Trebuchet MS"/>
          <w:i/>
          <w:spacing w:val="-5"/>
          <w:sz w:val="20"/>
        </w:rPr>
        <w:t xml:space="preserve"> </w:t>
      </w:r>
      <w:r>
        <w:rPr>
          <w:rFonts w:ascii="Trebuchet MS"/>
          <w:i/>
          <w:sz w:val="20"/>
        </w:rPr>
        <w:t>and</w:t>
      </w:r>
      <w:r>
        <w:rPr>
          <w:rFonts w:ascii="Trebuchet MS"/>
          <w:i/>
          <w:spacing w:val="-5"/>
          <w:sz w:val="20"/>
        </w:rPr>
        <w:t xml:space="preserve"> </w:t>
      </w:r>
      <w:r>
        <w:rPr>
          <w:rFonts w:ascii="Trebuchet MS"/>
          <w:i/>
          <w:sz w:val="20"/>
        </w:rPr>
        <w:t>business</w:t>
      </w:r>
      <w:r>
        <w:rPr>
          <w:rFonts w:ascii="Trebuchet MS"/>
          <w:i/>
          <w:spacing w:val="-5"/>
          <w:sz w:val="20"/>
        </w:rPr>
        <w:t xml:space="preserve"> </w:t>
      </w:r>
      <w:r>
        <w:rPr>
          <w:rFonts w:ascii="Trebuchet MS"/>
          <w:i/>
          <w:sz w:val="20"/>
        </w:rPr>
        <w:t>environment,</w:t>
      </w:r>
      <w:r>
        <w:rPr>
          <w:rFonts w:ascii="Trebuchet MS"/>
          <w:i/>
          <w:spacing w:val="-6"/>
          <w:sz w:val="20"/>
        </w:rPr>
        <w:t xml:space="preserve"> </w:t>
      </w:r>
      <w:r>
        <w:rPr>
          <w:rFonts w:ascii="Trebuchet MS"/>
          <w:i/>
          <w:sz w:val="20"/>
        </w:rPr>
        <w:t>are</w:t>
      </w:r>
      <w:r>
        <w:rPr>
          <w:rFonts w:ascii="Trebuchet MS"/>
          <w:i/>
          <w:spacing w:val="-5"/>
          <w:sz w:val="20"/>
        </w:rPr>
        <w:t xml:space="preserve"> </w:t>
      </w:r>
      <w:r>
        <w:rPr>
          <w:rFonts w:ascii="Trebuchet MS"/>
          <w:i/>
          <w:sz w:val="20"/>
        </w:rPr>
        <w:t>presented.</w:t>
      </w:r>
      <w:r>
        <w:rPr>
          <w:rFonts w:ascii="Trebuchet MS"/>
          <w:i/>
          <w:spacing w:val="-5"/>
          <w:sz w:val="20"/>
        </w:rPr>
        <w:t xml:space="preserve"> </w:t>
      </w:r>
      <w:r>
        <w:rPr>
          <w:rFonts w:ascii="Trebuchet MS"/>
          <w:i/>
          <w:sz w:val="20"/>
        </w:rPr>
        <w:t>A</w:t>
      </w:r>
      <w:r>
        <w:rPr>
          <w:rFonts w:ascii="Trebuchet MS"/>
          <w:i/>
          <w:spacing w:val="-6"/>
          <w:sz w:val="20"/>
        </w:rPr>
        <w:t xml:space="preserve"> </w:t>
      </w:r>
      <w:r>
        <w:rPr>
          <w:rFonts w:ascii="Trebuchet MS"/>
          <w:i/>
          <w:sz w:val="20"/>
        </w:rPr>
        <w:t xml:space="preserve">generalised </w:t>
      </w:r>
      <w:r>
        <w:rPr>
          <w:rFonts w:ascii="Trebuchet MS"/>
          <w:i/>
          <w:spacing w:val="-6"/>
          <w:sz w:val="20"/>
        </w:rPr>
        <w:t>definition</w:t>
      </w:r>
      <w:r>
        <w:rPr>
          <w:rFonts w:ascii="Trebuchet MS"/>
          <w:i/>
          <w:spacing w:val="-10"/>
          <w:sz w:val="20"/>
        </w:rPr>
        <w:t xml:space="preserve"> </w:t>
      </w:r>
      <w:r>
        <w:rPr>
          <w:rFonts w:ascii="Trebuchet MS"/>
          <w:i/>
          <w:spacing w:val="-6"/>
          <w:sz w:val="20"/>
        </w:rPr>
        <w:t>of</w:t>
      </w:r>
      <w:r>
        <w:rPr>
          <w:rFonts w:ascii="Trebuchet MS"/>
          <w:i/>
          <w:spacing w:val="-9"/>
          <w:sz w:val="20"/>
        </w:rPr>
        <w:t xml:space="preserve"> </w:t>
      </w:r>
      <w:r>
        <w:rPr>
          <w:rFonts w:ascii="Trebuchet MS"/>
          <w:i/>
          <w:spacing w:val="-6"/>
          <w:sz w:val="20"/>
        </w:rPr>
        <w:t>competitiveness</w:t>
      </w:r>
      <w:r>
        <w:rPr>
          <w:rFonts w:ascii="Trebuchet MS"/>
          <w:i/>
          <w:spacing w:val="-9"/>
          <w:sz w:val="20"/>
        </w:rPr>
        <w:t xml:space="preserve"> </w:t>
      </w:r>
      <w:r>
        <w:rPr>
          <w:rFonts w:ascii="Trebuchet MS"/>
          <w:i/>
          <w:spacing w:val="-6"/>
          <w:sz w:val="20"/>
        </w:rPr>
        <w:t>of</w:t>
      </w:r>
      <w:r>
        <w:rPr>
          <w:rFonts w:ascii="Trebuchet MS"/>
          <w:i/>
          <w:spacing w:val="-9"/>
          <w:sz w:val="20"/>
        </w:rPr>
        <w:t xml:space="preserve"> </w:t>
      </w:r>
      <w:r>
        <w:rPr>
          <w:rFonts w:ascii="Trebuchet MS"/>
          <w:i/>
          <w:spacing w:val="-6"/>
          <w:sz w:val="20"/>
        </w:rPr>
        <w:t>enterprises</w:t>
      </w:r>
      <w:r>
        <w:rPr>
          <w:rFonts w:ascii="Trebuchet MS"/>
          <w:i/>
          <w:spacing w:val="-9"/>
          <w:sz w:val="20"/>
        </w:rPr>
        <w:t xml:space="preserve"> </w:t>
      </w:r>
      <w:r>
        <w:rPr>
          <w:rFonts w:ascii="Trebuchet MS"/>
          <w:i/>
          <w:spacing w:val="-6"/>
          <w:sz w:val="20"/>
        </w:rPr>
        <w:t>in</w:t>
      </w:r>
      <w:r>
        <w:rPr>
          <w:rFonts w:ascii="Trebuchet MS"/>
          <w:i/>
          <w:spacing w:val="-9"/>
          <w:sz w:val="20"/>
        </w:rPr>
        <w:t xml:space="preserve"> </w:t>
      </w:r>
      <w:r>
        <w:rPr>
          <w:rFonts w:ascii="Trebuchet MS"/>
          <w:i/>
          <w:spacing w:val="-6"/>
          <w:sz w:val="20"/>
        </w:rPr>
        <w:t>terms</w:t>
      </w:r>
      <w:r>
        <w:rPr>
          <w:rFonts w:ascii="Trebuchet MS"/>
          <w:i/>
          <w:spacing w:val="-9"/>
          <w:sz w:val="20"/>
        </w:rPr>
        <w:t xml:space="preserve"> </w:t>
      </w:r>
      <w:r>
        <w:rPr>
          <w:rFonts w:ascii="Trebuchet MS"/>
          <w:i/>
          <w:spacing w:val="-6"/>
          <w:sz w:val="20"/>
        </w:rPr>
        <w:t>of</w:t>
      </w:r>
      <w:r>
        <w:rPr>
          <w:rFonts w:ascii="Trebuchet MS"/>
          <w:i/>
          <w:spacing w:val="-9"/>
          <w:sz w:val="20"/>
        </w:rPr>
        <w:t xml:space="preserve"> </w:t>
      </w:r>
      <w:r>
        <w:rPr>
          <w:rFonts w:ascii="Trebuchet MS"/>
          <w:i/>
          <w:spacing w:val="-6"/>
          <w:sz w:val="20"/>
        </w:rPr>
        <w:t>the</w:t>
      </w:r>
      <w:r>
        <w:rPr>
          <w:rFonts w:ascii="Trebuchet MS"/>
          <w:i/>
          <w:spacing w:val="-9"/>
          <w:sz w:val="20"/>
        </w:rPr>
        <w:t xml:space="preserve"> </w:t>
      </w:r>
      <w:r>
        <w:rPr>
          <w:rFonts w:ascii="Trebuchet MS"/>
          <w:i/>
          <w:spacing w:val="-6"/>
          <w:sz w:val="20"/>
        </w:rPr>
        <w:t>long-term</w:t>
      </w:r>
      <w:r>
        <w:rPr>
          <w:rFonts w:ascii="Trebuchet MS"/>
          <w:i/>
          <w:spacing w:val="-9"/>
          <w:sz w:val="20"/>
        </w:rPr>
        <w:t xml:space="preserve"> </w:t>
      </w:r>
      <w:r>
        <w:rPr>
          <w:rFonts w:ascii="Trebuchet MS"/>
          <w:i/>
          <w:spacing w:val="-6"/>
          <w:sz w:val="20"/>
        </w:rPr>
        <w:t>period</w:t>
      </w:r>
      <w:r>
        <w:rPr>
          <w:rFonts w:ascii="Trebuchet MS"/>
          <w:i/>
          <w:spacing w:val="-9"/>
          <w:sz w:val="20"/>
        </w:rPr>
        <w:t xml:space="preserve"> </w:t>
      </w:r>
      <w:r>
        <w:rPr>
          <w:rFonts w:ascii="Trebuchet MS"/>
          <w:i/>
          <w:spacing w:val="-6"/>
          <w:sz w:val="20"/>
        </w:rPr>
        <w:t>and</w:t>
      </w:r>
      <w:r>
        <w:rPr>
          <w:rFonts w:ascii="Trebuchet MS"/>
          <w:i/>
          <w:spacing w:val="-9"/>
          <w:sz w:val="20"/>
        </w:rPr>
        <w:t xml:space="preserve"> </w:t>
      </w:r>
      <w:r>
        <w:rPr>
          <w:rFonts w:ascii="Trebuchet MS"/>
          <w:i/>
          <w:spacing w:val="-6"/>
          <w:sz w:val="20"/>
        </w:rPr>
        <w:t>efficient</w:t>
      </w:r>
      <w:r>
        <w:rPr>
          <w:rFonts w:ascii="Trebuchet MS"/>
          <w:i/>
          <w:spacing w:val="-9"/>
          <w:sz w:val="20"/>
        </w:rPr>
        <w:t xml:space="preserve"> </w:t>
      </w:r>
      <w:r>
        <w:rPr>
          <w:rFonts w:ascii="Trebuchet MS"/>
          <w:i/>
          <w:spacing w:val="-6"/>
          <w:sz w:val="20"/>
        </w:rPr>
        <w:t>use</w:t>
      </w:r>
      <w:r>
        <w:rPr>
          <w:rFonts w:ascii="Trebuchet MS"/>
          <w:i/>
          <w:spacing w:val="-9"/>
          <w:sz w:val="20"/>
        </w:rPr>
        <w:t xml:space="preserve"> </w:t>
      </w:r>
      <w:r>
        <w:rPr>
          <w:rFonts w:ascii="Trebuchet MS"/>
          <w:i/>
          <w:spacing w:val="-6"/>
          <w:sz w:val="20"/>
        </w:rPr>
        <w:t xml:space="preserve">of </w:t>
      </w:r>
      <w:r>
        <w:rPr>
          <w:rFonts w:ascii="Trebuchet MS"/>
          <w:i/>
          <w:spacing w:val="-2"/>
          <w:sz w:val="20"/>
        </w:rPr>
        <w:t>available</w:t>
      </w:r>
      <w:r>
        <w:rPr>
          <w:rFonts w:ascii="Trebuchet MS"/>
          <w:i/>
          <w:spacing w:val="-8"/>
          <w:sz w:val="20"/>
        </w:rPr>
        <w:t xml:space="preserve"> </w:t>
      </w:r>
      <w:r>
        <w:rPr>
          <w:rFonts w:ascii="Trebuchet MS"/>
          <w:i/>
          <w:spacing w:val="-2"/>
          <w:sz w:val="20"/>
        </w:rPr>
        <w:t>resources</w:t>
      </w:r>
      <w:r>
        <w:rPr>
          <w:rFonts w:ascii="Trebuchet MS"/>
          <w:i/>
          <w:spacing w:val="-8"/>
          <w:sz w:val="20"/>
        </w:rPr>
        <w:t xml:space="preserve"> </w:t>
      </w:r>
      <w:r>
        <w:rPr>
          <w:rFonts w:ascii="Trebuchet MS"/>
          <w:i/>
          <w:spacing w:val="-2"/>
          <w:sz w:val="20"/>
        </w:rPr>
        <w:t>is</w:t>
      </w:r>
      <w:r>
        <w:rPr>
          <w:rFonts w:ascii="Trebuchet MS"/>
          <w:i/>
          <w:spacing w:val="-9"/>
          <w:sz w:val="20"/>
        </w:rPr>
        <w:t xml:space="preserve"> </w:t>
      </w:r>
      <w:r>
        <w:rPr>
          <w:rFonts w:ascii="Trebuchet MS"/>
          <w:i/>
          <w:spacing w:val="-2"/>
          <w:sz w:val="20"/>
        </w:rPr>
        <w:t>proposed.</w:t>
      </w:r>
      <w:r>
        <w:rPr>
          <w:rFonts w:ascii="Trebuchet MS"/>
          <w:i/>
          <w:spacing w:val="-9"/>
          <w:sz w:val="20"/>
        </w:rPr>
        <w:t xml:space="preserve"> </w:t>
      </w:r>
      <w:r>
        <w:rPr>
          <w:rFonts w:ascii="Trebuchet MS"/>
          <w:i/>
          <w:spacing w:val="-2"/>
          <w:sz w:val="20"/>
        </w:rPr>
        <w:t>The</w:t>
      </w:r>
      <w:r>
        <w:rPr>
          <w:rFonts w:ascii="Trebuchet MS"/>
          <w:i/>
          <w:spacing w:val="-8"/>
          <w:sz w:val="20"/>
        </w:rPr>
        <w:t xml:space="preserve"> </w:t>
      </w:r>
      <w:r>
        <w:rPr>
          <w:rFonts w:ascii="Trebuchet MS"/>
          <w:i/>
          <w:spacing w:val="-2"/>
          <w:sz w:val="20"/>
        </w:rPr>
        <w:t>competitiveness</w:t>
      </w:r>
      <w:r>
        <w:rPr>
          <w:rFonts w:ascii="Trebuchet MS"/>
          <w:i/>
          <w:spacing w:val="-9"/>
          <w:sz w:val="20"/>
        </w:rPr>
        <w:t xml:space="preserve"> </w:t>
      </w:r>
      <w:r>
        <w:rPr>
          <w:rFonts w:ascii="Trebuchet MS"/>
          <w:i/>
          <w:spacing w:val="-2"/>
          <w:sz w:val="20"/>
        </w:rPr>
        <w:t>paradigms</w:t>
      </w:r>
      <w:r>
        <w:rPr>
          <w:rFonts w:ascii="Trebuchet MS"/>
          <w:i/>
          <w:spacing w:val="-8"/>
          <w:sz w:val="20"/>
        </w:rPr>
        <w:t xml:space="preserve"> </w:t>
      </w:r>
      <w:r>
        <w:rPr>
          <w:rFonts w:ascii="Trebuchet MS"/>
          <w:i/>
          <w:spacing w:val="-2"/>
          <w:sz w:val="20"/>
        </w:rPr>
        <w:t>that</w:t>
      </w:r>
      <w:r>
        <w:rPr>
          <w:rFonts w:ascii="Trebuchet MS"/>
          <w:i/>
          <w:spacing w:val="-8"/>
          <w:sz w:val="20"/>
        </w:rPr>
        <w:t xml:space="preserve"> </w:t>
      </w:r>
      <w:r>
        <w:rPr>
          <w:rFonts w:ascii="Trebuchet MS"/>
          <w:i/>
          <w:spacing w:val="-2"/>
          <w:sz w:val="20"/>
        </w:rPr>
        <w:t>reflect</w:t>
      </w:r>
      <w:r>
        <w:rPr>
          <w:rFonts w:ascii="Trebuchet MS"/>
          <w:i/>
          <w:spacing w:val="-8"/>
          <w:sz w:val="20"/>
        </w:rPr>
        <w:t xml:space="preserve"> </w:t>
      </w:r>
      <w:r>
        <w:rPr>
          <w:rFonts w:ascii="Trebuchet MS"/>
          <w:i/>
          <w:spacing w:val="-2"/>
          <w:sz w:val="20"/>
        </w:rPr>
        <w:t>the</w:t>
      </w:r>
      <w:r>
        <w:rPr>
          <w:rFonts w:ascii="Trebuchet MS"/>
          <w:i/>
          <w:spacing w:val="-9"/>
          <w:sz w:val="20"/>
        </w:rPr>
        <w:t xml:space="preserve"> </w:t>
      </w:r>
      <w:r>
        <w:rPr>
          <w:rFonts w:ascii="Trebuchet MS"/>
          <w:i/>
          <w:spacing w:val="-2"/>
          <w:sz w:val="20"/>
        </w:rPr>
        <w:t>evolution</w:t>
      </w:r>
      <w:r>
        <w:rPr>
          <w:rFonts w:ascii="Trebuchet MS"/>
          <w:i/>
          <w:spacing w:val="-9"/>
          <w:sz w:val="20"/>
        </w:rPr>
        <w:t xml:space="preserve"> </w:t>
      </w:r>
      <w:r>
        <w:rPr>
          <w:rFonts w:ascii="Trebuchet MS"/>
          <w:i/>
          <w:spacing w:val="-2"/>
          <w:sz w:val="20"/>
        </w:rPr>
        <w:t xml:space="preserve">of </w:t>
      </w:r>
      <w:r>
        <w:rPr>
          <w:rFonts w:ascii="Trebuchet MS"/>
          <w:i/>
          <w:sz w:val="20"/>
        </w:rPr>
        <w:t xml:space="preserve">approaches to market success are defined. The mechanisms of formation of competitive </w:t>
      </w:r>
      <w:r>
        <w:rPr>
          <w:rFonts w:ascii="Trebuchet MS"/>
          <w:i/>
          <w:w w:val="90"/>
          <w:sz w:val="20"/>
        </w:rPr>
        <w:t>advantages</w:t>
      </w:r>
      <w:r>
        <w:rPr>
          <w:rFonts w:ascii="Trebuchet MS"/>
          <w:i/>
          <w:spacing w:val="-3"/>
          <w:w w:val="90"/>
          <w:sz w:val="20"/>
        </w:rPr>
        <w:t xml:space="preserve"> </w:t>
      </w:r>
      <w:r>
        <w:rPr>
          <w:rFonts w:ascii="Trebuchet MS"/>
          <w:i/>
          <w:w w:val="90"/>
          <w:sz w:val="20"/>
        </w:rPr>
        <w:t>of</w:t>
      </w:r>
      <w:r>
        <w:rPr>
          <w:rFonts w:ascii="Trebuchet MS"/>
          <w:i/>
          <w:spacing w:val="-5"/>
          <w:w w:val="90"/>
          <w:sz w:val="20"/>
        </w:rPr>
        <w:t xml:space="preserve"> </w:t>
      </w:r>
      <w:r>
        <w:rPr>
          <w:rFonts w:ascii="Trebuchet MS"/>
          <w:i/>
          <w:w w:val="90"/>
          <w:sz w:val="20"/>
        </w:rPr>
        <w:t>an</w:t>
      </w:r>
      <w:r>
        <w:rPr>
          <w:rFonts w:ascii="Trebuchet MS"/>
          <w:i/>
          <w:spacing w:val="-5"/>
          <w:w w:val="90"/>
          <w:sz w:val="20"/>
        </w:rPr>
        <w:t xml:space="preserve"> </w:t>
      </w:r>
      <w:r>
        <w:rPr>
          <w:rFonts w:ascii="Trebuchet MS"/>
          <w:i/>
          <w:w w:val="90"/>
          <w:sz w:val="20"/>
        </w:rPr>
        <w:t>enterprise</w:t>
      </w:r>
      <w:r>
        <w:rPr>
          <w:rFonts w:ascii="Trebuchet MS"/>
          <w:i/>
          <w:spacing w:val="-6"/>
          <w:w w:val="90"/>
          <w:sz w:val="20"/>
        </w:rPr>
        <w:t xml:space="preserve"> </w:t>
      </w:r>
      <w:r>
        <w:rPr>
          <w:rFonts w:ascii="Trebuchet MS"/>
          <w:i/>
          <w:w w:val="90"/>
          <w:sz w:val="20"/>
        </w:rPr>
        <w:t>are</w:t>
      </w:r>
      <w:r>
        <w:rPr>
          <w:rFonts w:ascii="Trebuchet MS"/>
          <w:i/>
          <w:spacing w:val="-3"/>
          <w:w w:val="90"/>
          <w:sz w:val="20"/>
        </w:rPr>
        <w:t xml:space="preserve"> </w:t>
      </w:r>
      <w:r>
        <w:rPr>
          <w:rFonts w:ascii="Trebuchet MS"/>
          <w:i/>
          <w:w w:val="90"/>
          <w:sz w:val="20"/>
        </w:rPr>
        <w:t>presented.</w:t>
      </w:r>
      <w:r>
        <w:rPr>
          <w:rFonts w:ascii="Trebuchet MS"/>
          <w:i/>
          <w:spacing w:val="-3"/>
          <w:w w:val="90"/>
          <w:sz w:val="20"/>
        </w:rPr>
        <w:t xml:space="preserve"> </w:t>
      </w:r>
      <w:r>
        <w:rPr>
          <w:rFonts w:ascii="Trebuchet MS"/>
          <w:i/>
          <w:w w:val="90"/>
          <w:sz w:val="20"/>
        </w:rPr>
        <w:t>The</w:t>
      </w:r>
      <w:r>
        <w:rPr>
          <w:rFonts w:ascii="Trebuchet MS"/>
          <w:i/>
          <w:spacing w:val="-4"/>
          <w:w w:val="90"/>
          <w:sz w:val="20"/>
        </w:rPr>
        <w:t xml:space="preserve"> </w:t>
      </w:r>
      <w:r>
        <w:rPr>
          <w:rFonts w:ascii="Trebuchet MS"/>
          <w:i/>
          <w:w w:val="90"/>
          <w:sz w:val="20"/>
        </w:rPr>
        <w:t>types</w:t>
      </w:r>
      <w:r>
        <w:rPr>
          <w:rFonts w:ascii="Trebuchet MS"/>
          <w:i/>
          <w:spacing w:val="-5"/>
          <w:w w:val="90"/>
          <w:sz w:val="20"/>
        </w:rPr>
        <w:t xml:space="preserve"> </w:t>
      </w:r>
      <w:r>
        <w:rPr>
          <w:rFonts w:ascii="Trebuchet MS"/>
          <w:i/>
          <w:w w:val="90"/>
          <w:sz w:val="20"/>
        </w:rPr>
        <w:t>of</w:t>
      </w:r>
      <w:r>
        <w:rPr>
          <w:rFonts w:ascii="Trebuchet MS"/>
          <w:i/>
          <w:spacing w:val="-5"/>
          <w:w w:val="90"/>
          <w:sz w:val="20"/>
        </w:rPr>
        <w:t xml:space="preserve"> </w:t>
      </w:r>
      <w:r>
        <w:rPr>
          <w:rFonts w:ascii="Trebuchet MS"/>
          <w:i/>
          <w:w w:val="90"/>
          <w:sz w:val="20"/>
        </w:rPr>
        <w:t>competitive</w:t>
      </w:r>
      <w:r>
        <w:rPr>
          <w:rFonts w:ascii="Trebuchet MS"/>
          <w:i/>
          <w:spacing w:val="-3"/>
          <w:w w:val="90"/>
          <w:sz w:val="20"/>
        </w:rPr>
        <w:t xml:space="preserve"> </w:t>
      </w:r>
      <w:r>
        <w:rPr>
          <w:rFonts w:ascii="Trebuchet MS"/>
          <w:i/>
          <w:w w:val="90"/>
          <w:sz w:val="20"/>
        </w:rPr>
        <w:t>advantages</w:t>
      </w:r>
      <w:r>
        <w:rPr>
          <w:rFonts w:ascii="Trebuchet MS"/>
          <w:i/>
          <w:spacing w:val="-3"/>
          <w:w w:val="90"/>
          <w:sz w:val="20"/>
        </w:rPr>
        <w:t xml:space="preserve"> </w:t>
      </w:r>
      <w:r>
        <w:rPr>
          <w:rFonts w:ascii="Trebuchet MS"/>
          <w:i/>
          <w:w w:val="90"/>
          <w:sz w:val="20"/>
        </w:rPr>
        <w:t>of</w:t>
      </w:r>
      <w:r>
        <w:rPr>
          <w:rFonts w:ascii="Trebuchet MS"/>
          <w:i/>
          <w:spacing w:val="-5"/>
          <w:w w:val="90"/>
          <w:sz w:val="20"/>
        </w:rPr>
        <w:t xml:space="preserve"> </w:t>
      </w:r>
      <w:r>
        <w:rPr>
          <w:rFonts w:ascii="Trebuchet MS"/>
          <w:i/>
          <w:w w:val="90"/>
          <w:sz w:val="20"/>
        </w:rPr>
        <w:t>enterprise</w:t>
      </w:r>
      <w:r>
        <w:rPr>
          <w:rFonts w:ascii="Trebuchet MS"/>
          <w:i/>
          <w:spacing w:val="-3"/>
          <w:w w:val="90"/>
          <w:sz w:val="20"/>
        </w:rPr>
        <w:t xml:space="preserve"> </w:t>
      </w:r>
      <w:r>
        <w:rPr>
          <w:rFonts w:ascii="Trebuchet MS"/>
          <w:i/>
          <w:w w:val="90"/>
          <w:sz w:val="20"/>
        </w:rPr>
        <w:t>in</w:t>
      </w:r>
      <w:r>
        <w:rPr>
          <w:rFonts w:ascii="Trebuchet MS"/>
          <w:i/>
          <w:spacing w:val="-5"/>
          <w:w w:val="90"/>
          <w:sz w:val="20"/>
        </w:rPr>
        <w:t xml:space="preserve"> </w:t>
      </w:r>
      <w:r>
        <w:rPr>
          <w:rFonts w:ascii="Trebuchet MS"/>
          <w:i/>
          <w:w w:val="90"/>
          <w:sz w:val="20"/>
        </w:rPr>
        <w:t xml:space="preserve">the </w:t>
      </w:r>
      <w:r>
        <w:rPr>
          <w:rFonts w:ascii="Trebuchet MS"/>
          <w:i/>
          <w:spacing w:val="-6"/>
          <w:sz w:val="20"/>
        </w:rPr>
        <w:t>process of ensuring competitiveness are determined.</w:t>
      </w:r>
    </w:p>
    <w:p w:rsidR="007C6FEF" w:rsidRDefault="008A5EDA">
      <w:pPr>
        <w:spacing w:before="7"/>
        <w:ind w:left="1135"/>
        <w:jc w:val="both"/>
        <w:rPr>
          <w:rFonts w:ascii="Trebuchet MS"/>
          <w:i/>
          <w:sz w:val="20"/>
        </w:rPr>
      </w:pPr>
      <w:r>
        <w:rPr>
          <w:rFonts w:ascii="Trebuchet MS"/>
          <w:i/>
          <w:spacing w:val="-2"/>
          <w:w w:val="90"/>
          <w:sz w:val="20"/>
        </w:rPr>
        <w:t>Keywords:</w:t>
      </w:r>
      <w:r>
        <w:rPr>
          <w:rFonts w:ascii="Trebuchet MS"/>
          <w:i/>
          <w:spacing w:val="7"/>
          <w:sz w:val="20"/>
        </w:rPr>
        <w:t xml:space="preserve"> </w:t>
      </w:r>
      <w:r>
        <w:rPr>
          <w:rFonts w:ascii="Trebuchet MS"/>
          <w:i/>
          <w:spacing w:val="-2"/>
          <w:w w:val="90"/>
          <w:sz w:val="20"/>
        </w:rPr>
        <w:t>competition;</w:t>
      </w:r>
      <w:r>
        <w:rPr>
          <w:rFonts w:ascii="Trebuchet MS"/>
          <w:i/>
          <w:spacing w:val="7"/>
          <w:sz w:val="20"/>
        </w:rPr>
        <w:t xml:space="preserve"> </w:t>
      </w:r>
      <w:r>
        <w:rPr>
          <w:rFonts w:ascii="Trebuchet MS"/>
          <w:i/>
          <w:spacing w:val="-2"/>
          <w:w w:val="90"/>
          <w:sz w:val="20"/>
        </w:rPr>
        <w:t>competitiveness;</w:t>
      </w:r>
      <w:r>
        <w:rPr>
          <w:rFonts w:ascii="Trebuchet MS"/>
          <w:i/>
          <w:spacing w:val="7"/>
          <w:sz w:val="20"/>
        </w:rPr>
        <w:t xml:space="preserve"> </w:t>
      </w:r>
      <w:r>
        <w:rPr>
          <w:rFonts w:ascii="Trebuchet MS"/>
          <w:i/>
          <w:spacing w:val="-2"/>
          <w:w w:val="90"/>
          <w:sz w:val="20"/>
        </w:rPr>
        <w:t>competition</w:t>
      </w:r>
      <w:r>
        <w:rPr>
          <w:rFonts w:ascii="Trebuchet MS"/>
          <w:i/>
          <w:spacing w:val="6"/>
          <w:sz w:val="20"/>
        </w:rPr>
        <w:t xml:space="preserve"> </w:t>
      </w:r>
      <w:r>
        <w:rPr>
          <w:rFonts w:ascii="Trebuchet MS"/>
          <w:i/>
          <w:spacing w:val="-2"/>
          <w:w w:val="90"/>
          <w:sz w:val="20"/>
        </w:rPr>
        <w:t>policy;</w:t>
      </w:r>
      <w:r>
        <w:rPr>
          <w:rFonts w:ascii="Trebuchet MS"/>
          <w:i/>
          <w:spacing w:val="7"/>
          <w:sz w:val="20"/>
        </w:rPr>
        <w:t xml:space="preserve"> </w:t>
      </w:r>
      <w:r>
        <w:rPr>
          <w:rFonts w:ascii="Trebuchet MS"/>
          <w:i/>
          <w:spacing w:val="-2"/>
          <w:w w:val="90"/>
          <w:sz w:val="20"/>
        </w:rPr>
        <w:t>enterprise</w:t>
      </w:r>
      <w:r>
        <w:rPr>
          <w:rFonts w:ascii="Trebuchet MS"/>
          <w:i/>
          <w:spacing w:val="4"/>
          <w:sz w:val="20"/>
        </w:rPr>
        <w:t xml:space="preserve"> </w:t>
      </w:r>
      <w:r>
        <w:rPr>
          <w:rFonts w:ascii="Trebuchet MS"/>
          <w:i/>
          <w:spacing w:val="-2"/>
          <w:w w:val="90"/>
          <w:sz w:val="20"/>
        </w:rPr>
        <w:t>competitiveness.</w:t>
      </w:r>
    </w:p>
    <w:p w:rsidR="007C6FEF" w:rsidRDefault="007C6FEF">
      <w:pPr>
        <w:jc w:val="both"/>
        <w:rPr>
          <w:rFonts w:ascii="Trebuchet MS"/>
          <w:i/>
          <w:sz w:val="20"/>
        </w:rPr>
        <w:sectPr w:rsidR="007C6FEF">
          <w:pgSz w:w="11910" w:h="16850"/>
          <w:pgMar w:top="1420" w:right="850" w:bottom="1220" w:left="850" w:header="0" w:footer="1028" w:gutter="0"/>
          <w:cols w:space="720"/>
        </w:sectPr>
      </w:pPr>
    </w:p>
    <w:p w:rsidR="007C6FEF" w:rsidRDefault="008A5EDA">
      <w:pPr>
        <w:spacing w:before="106"/>
        <w:ind w:left="314" w:right="53"/>
        <w:jc w:val="center"/>
        <w:rPr>
          <w:rFonts w:ascii="Trebuchet MS"/>
          <w:i/>
          <w:sz w:val="24"/>
        </w:rPr>
      </w:pPr>
      <w:r>
        <w:rPr>
          <w:rFonts w:ascii="Trebuchet MS"/>
          <w:i/>
          <w:w w:val="90"/>
          <w:sz w:val="24"/>
        </w:rPr>
        <w:lastRenderedPageBreak/>
        <w:t>T</w:t>
      </w:r>
      <w:r>
        <w:rPr>
          <w:rFonts w:ascii="Trebuchet MS"/>
          <w:i/>
          <w:spacing w:val="-25"/>
          <w:w w:val="90"/>
          <w:sz w:val="24"/>
        </w:rPr>
        <w:t xml:space="preserve"> </w:t>
      </w:r>
      <w:r>
        <w:rPr>
          <w:rFonts w:ascii="Trebuchet MS"/>
          <w:i/>
          <w:w w:val="90"/>
          <w:sz w:val="24"/>
        </w:rPr>
        <w:t>h</w:t>
      </w:r>
      <w:r>
        <w:rPr>
          <w:rFonts w:ascii="Trebuchet MS"/>
          <w:i/>
          <w:spacing w:val="-25"/>
          <w:w w:val="90"/>
          <w:sz w:val="24"/>
        </w:rPr>
        <w:t xml:space="preserve"> </w:t>
      </w:r>
      <w:r>
        <w:rPr>
          <w:rFonts w:ascii="Trebuchet MS"/>
          <w:i/>
          <w:w w:val="90"/>
          <w:sz w:val="24"/>
        </w:rPr>
        <w:t>e</w:t>
      </w:r>
      <w:r>
        <w:rPr>
          <w:rFonts w:ascii="Trebuchet MS"/>
          <w:i/>
          <w:spacing w:val="53"/>
          <w:sz w:val="24"/>
        </w:rPr>
        <w:t xml:space="preserve"> </w:t>
      </w:r>
      <w:r>
        <w:rPr>
          <w:rFonts w:ascii="Trebuchet MS"/>
          <w:i/>
          <w:w w:val="90"/>
          <w:sz w:val="24"/>
        </w:rPr>
        <w:t>s</w:t>
      </w:r>
      <w:r>
        <w:rPr>
          <w:rFonts w:ascii="Trebuchet MS"/>
          <w:i/>
          <w:spacing w:val="-25"/>
          <w:w w:val="90"/>
          <w:sz w:val="24"/>
        </w:rPr>
        <w:t xml:space="preserve"> </w:t>
      </w:r>
      <w:r>
        <w:rPr>
          <w:rFonts w:ascii="Trebuchet MS"/>
          <w:i/>
          <w:w w:val="90"/>
          <w:sz w:val="24"/>
        </w:rPr>
        <w:t>c</w:t>
      </w:r>
      <w:r>
        <w:rPr>
          <w:rFonts w:ascii="Trebuchet MS"/>
          <w:i/>
          <w:spacing w:val="-26"/>
          <w:w w:val="90"/>
          <w:sz w:val="24"/>
        </w:rPr>
        <w:t xml:space="preserve"> </w:t>
      </w:r>
      <w:r>
        <w:rPr>
          <w:rFonts w:ascii="Trebuchet MS"/>
          <w:i/>
          <w:w w:val="90"/>
          <w:sz w:val="24"/>
        </w:rPr>
        <w:t>i</w:t>
      </w:r>
      <w:r>
        <w:rPr>
          <w:rFonts w:ascii="Trebuchet MS"/>
          <w:i/>
          <w:spacing w:val="-26"/>
          <w:w w:val="90"/>
          <w:sz w:val="24"/>
        </w:rPr>
        <w:t xml:space="preserve"> </w:t>
      </w:r>
      <w:r>
        <w:rPr>
          <w:rFonts w:ascii="Trebuchet MS"/>
          <w:i/>
          <w:w w:val="90"/>
          <w:sz w:val="24"/>
        </w:rPr>
        <w:t>e</w:t>
      </w:r>
      <w:r>
        <w:rPr>
          <w:rFonts w:ascii="Trebuchet MS"/>
          <w:i/>
          <w:spacing w:val="-28"/>
          <w:w w:val="90"/>
          <w:sz w:val="24"/>
        </w:rPr>
        <w:t xml:space="preserve"> </w:t>
      </w:r>
      <w:r>
        <w:rPr>
          <w:rFonts w:ascii="Trebuchet MS"/>
          <w:i/>
          <w:w w:val="90"/>
          <w:sz w:val="24"/>
        </w:rPr>
        <w:t>n</w:t>
      </w:r>
      <w:r>
        <w:rPr>
          <w:rFonts w:ascii="Trebuchet MS"/>
          <w:i/>
          <w:spacing w:val="-24"/>
          <w:w w:val="90"/>
          <w:sz w:val="24"/>
        </w:rPr>
        <w:t xml:space="preserve"> </w:t>
      </w:r>
      <w:r>
        <w:rPr>
          <w:rFonts w:ascii="Trebuchet MS"/>
          <w:i/>
          <w:w w:val="90"/>
          <w:sz w:val="24"/>
        </w:rPr>
        <w:t>t</w:t>
      </w:r>
      <w:r>
        <w:rPr>
          <w:rFonts w:ascii="Trebuchet MS"/>
          <w:i/>
          <w:spacing w:val="-25"/>
          <w:w w:val="90"/>
          <w:sz w:val="24"/>
        </w:rPr>
        <w:t xml:space="preserve"> </w:t>
      </w:r>
      <w:r>
        <w:rPr>
          <w:rFonts w:ascii="Trebuchet MS"/>
          <w:i/>
          <w:w w:val="90"/>
          <w:sz w:val="24"/>
        </w:rPr>
        <w:t>i</w:t>
      </w:r>
      <w:r>
        <w:rPr>
          <w:rFonts w:ascii="Trebuchet MS"/>
          <w:i/>
          <w:spacing w:val="-26"/>
          <w:w w:val="90"/>
          <w:sz w:val="24"/>
        </w:rPr>
        <w:t xml:space="preserve"> </w:t>
      </w:r>
      <w:r>
        <w:rPr>
          <w:rFonts w:ascii="Trebuchet MS"/>
          <w:i/>
          <w:w w:val="90"/>
          <w:sz w:val="24"/>
        </w:rPr>
        <w:t>f</w:t>
      </w:r>
      <w:r>
        <w:rPr>
          <w:rFonts w:ascii="Trebuchet MS"/>
          <w:i/>
          <w:spacing w:val="-26"/>
          <w:w w:val="90"/>
          <w:sz w:val="24"/>
        </w:rPr>
        <w:t xml:space="preserve"> </w:t>
      </w:r>
      <w:r>
        <w:rPr>
          <w:rFonts w:ascii="Trebuchet MS"/>
          <w:i/>
          <w:w w:val="90"/>
          <w:sz w:val="24"/>
        </w:rPr>
        <w:t>i</w:t>
      </w:r>
      <w:r>
        <w:rPr>
          <w:rFonts w:ascii="Trebuchet MS"/>
          <w:i/>
          <w:spacing w:val="-26"/>
          <w:w w:val="90"/>
          <w:sz w:val="24"/>
        </w:rPr>
        <w:t xml:space="preserve"> </w:t>
      </w:r>
      <w:r>
        <w:rPr>
          <w:rFonts w:ascii="Trebuchet MS"/>
          <w:i/>
          <w:w w:val="90"/>
          <w:sz w:val="24"/>
        </w:rPr>
        <w:t>c</w:t>
      </w:r>
      <w:r>
        <w:rPr>
          <w:rFonts w:ascii="Trebuchet MS"/>
          <w:i/>
          <w:spacing w:val="65"/>
          <w:sz w:val="24"/>
        </w:rPr>
        <w:t xml:space="preserve"> </w:t>
      </w:r>
      <w:r>
        <w:rPr>
          <w:rFonts w:ascii="Trebuchet MS"/>
          <w:i/>
          <w:w w:val="90"/>
          <w:sz w:val="24"/>
        </w:rPr>
        <w:t>p</w:t>
      </w:r>
      <w:r>
        <w:rPr>
          <w:rFonts w:ascii="Trebuchet MS"/>
          <w:i/>
          <w:spacing w:val="-25"/>
          <w:w w:val="90"/>
          <w:sz w:val="24"/>
        </w:rPr>
        <w:t xml:space="preserve"> </w:t>
      </w:r>
      <w:r>
        <w:rPr>
          <w:rFonts w:ascii="Trebuchet MS"/>
          <w:i/>
          <w:w w:val="90"/>
          <w:sz w:val="24"/>
        </w:rPr>
        <w:t>e</w:t>
      </w:r>
      <w:r>
        <w:rPr>
          <w:rFonts w:ascii="Trebuchet MS"/>
          <w:i/>
          <w:spacing w:val="-28"/>
          <w:w w:val="90"/>
          <w:sz w:val="24"/>
        </w:rPr>
        <w:t xml:space="preserve"> </w:t>
      </w:r>
      <w:r>
        <w:rPr>
          <w:rFonts w:ascii="Trebuchet MS"/>
          <w:i/>
          <w:w w:val="90"/>
          <w:sz w:val="24"/>
        </w:rPr>
        <w:t>r</w:t>
      </w:r>
      <w:r>
        <w:rPr>
          <w:rFonts w:ascii="Trebuchet MS"/>
          <w:i/>
          <w:spacing w:val="-26"/>
          <w:w w:val="90"/>
          <w:sz w:val="24"/>
        </w:rPr>
        <w:t xml:space="preserve"> </w:t>
      </w:r>
      <w:r>
        <w:rPr>
          <w:rFonts w:ascii="Trebuchet MS"/>
          <w:i/>
          <w:w w:val="90"/>
          <w:sz w:val="24"/>
        </w:rPr>
        <w:t>i</w:t>
      </w:r>
      <w:r>
        <w:rPr>
          <w:rFonts w:ascii="Trebuchet MS"/>
          <w:i/>
          <w:spacing w:val="-26"/>
          <w:w w:val="90"/>
          <w:sz w:val="24"/>
        </w:rPr>
        <w:t xml:space="preserve"> </w:t>
      </w:r>
      <w:r>
        <w:rPr>
          <w:rFonts w:ascii="Trebuchet MS"/>
          <w:i/>
          <w:w w:val="90"/>
          <w:sz w:val="24"/>
        </w:rPr>
        <w:t>o</w:t>
      </w:r>
      <w:r>
        <w:rPr>
          <w:rFonts w:ascii="Trebuchet MS"/>
          <w:i/>
          <w:spacing w:val="-25"/>
          <w:w w:val="90"/>
          <w:sz w:val="24"/>
        </w:rPr>
        <w:t xml:space="preserve"> </w:t>
      </w:r>
      <w:r>
        <w:rPr>
          <w:rFonts w:ascii="Trebuchet MS"/>
          <w:i/>
          <w:w w:val="90"/>
          <w:sz w:val="24"/>
        </w:rPr>
        <w:t>d</w:t>
      </w:r>
      <w:r>
        <w:rPr>
          <w:rFonts w:ascii="Trebuchet MS"/>
          <w:i/>
          <w:spacing w:val="-26"/>
          <w:w w:val="90"/>
          <w:sz w:val="24"/>
        </w:rPr>
        <w:t xml:space="preserve"> </w:t>
      </w:r>
      <w:r>
        <w:rPr>
          <w:rFonts w:ascii="Trebuchet MS"/>
          <w:i/>
          <w:w w:val="90"/>
          <w:sz w:val="24"/>
        </w:rPr>
        <w:t>i</w:t>
      </w:r>
      <w:r>
        <w:rPr>
          <w:rFonts w:ascii="Trebuchet MS"/>
          <w:i/>
          <w:spacing w:val="-25"/>
          <w:w w:val="90"/>
          <w:sz w:val="24"/>
        </w:rPr>
        <w:t xml:space="preserve"> </w:t>
      </w:r>
      <w:r>
        <w:rPr>
          <w:rFonts w:ascii="Trebuchet MS"/>
          <w:i/>
          <w:w w:val="90"/>
          <w:sz w:val="24"/>
        </w:rPr>
        <w:t>c</w:t>
      </w:r>
      <w:r>
        <w:rPr>
          <w:rFonts w:ascii="Trebuchet MS"/>
          <w:i/>
          <w:spacing w:val="-26"/>
          <w:w w:val="90"/>
          <w:sz w:val="24"/>
        </w:rPr>
        <w:t xml:space="preserve"> </w:t>
      </w:r>
      <w:r>
        <w:rPr>
          <w:rFonts w:ascii="Trebuchet MS"/>
          <w:i/>
          <w:w w:val="90"/>
          <w:sz w:val="24"/>
        </w:rPr>
        <w:t>a</w:t>
      </w:r>
      <w:r>
        <w:rPr>
          <w:rFonts w:ascii="Trebuchet MS"/>
          <w:i/>
          <w:spacing w:val="-26"/>
          <w:w w:val="90"/>
          <w:sz w:val="24"/>
        </w:rPr>
        <w:t xml:space="preserve"> </w:t>
      </w:r>
      <w:r>
        <w:rPr>
          <w:rFonts w:ascii="Trebuchet MS"/>
          <w:i/>
          <w:spacing w:val="-10"/>
          <w:w w:val="90"/>
          <w:sz w:val="24"/>
        </w:rPr>
        <w:t>l</w:t>
      </w:r>
    </w:p>
    <w:p w:rsidR="007C6FEF" w:rsidRDefault="007C6FEF">
      <w:pPr>
        <w:pStyle w:val="a3"/>
        <w:spacing w:before="65"/>
        <w:jc w:val="left"/>
        <w:rPr>
          <w:rFonts w:ascii="Trebuchet MS"/>
          <w:i/>
          <w:sz w:val="24"/>
        </w:rPr>
      </w:pPr>
    </w:p>
    <w:p w:rsidR="007C6FEF" w:rsidRDefault="008A5EDA">
      <w:pPr>
        <w:ind w:left="314" w:right="7"/>
        <w:jc w:val="center"/>
        <w:rPr>
          <w:rFonts w:ascii="Arial Black"/>
          <w:sz w:val="28"/>
        </w:rPr>
      </w:pPr>
      <w:r>
        <w:rPr>
          <w:rFonts w:ascii="Arial Black"/>
          <w:sz w:val="28"/>
        </w:rPr>
        <w:t>GRAIL</w:t>
      </w:r>
      <w:r>
        <w:rPr>
          <w:rFonts w:ascii="Arial Black"/>
          <w:spacing w:val="-4"/>
          <w:sz w:val="28"/>
        </w:rPr>
        <w:t xml:space="preserve"> </w:t>
      </w:r>
      <w:r>
        <w:rPr>
          <w:rFonts w:ascii="Arial Black"/>
          <w:sz w:val="28"/>
        </w:rPr>
        <w:t>OF</w:t>
      </w:r>
      <w:r>
        <w:rPr>
          <w:rFonts w:ascii="Arial Black"/>
          <w:spacing w:val="-3"/>
          <w:sz w:val="28"/>
        </w:rPr>
        <w:t xml:space="preserve"> </w:t>
      </w:r>
      <w:r>
        <w:rPr>
          <w:rFonts w:ascii="Arial Black"/>
          <w:spacing w:val="-2"/>
          <w:sz w:val="28"/>
        </w:rPr>
        <w:t>SCIENCE</w:t>
      </w:r>
    </w:p>
    <w:p w:rsidR="007C6FEF" w:rsidRDefault="008A5EDA">
      <w:pPr>
        <w:pStyle w:val="a3"/>
        <w:ind w:left="314" w:right="9"/>
        <w:jc w:val="center"/>
        <w:rPr>
          <w:rFonts w:ascii="Arial Black" w:hAnsi="Arial Black"/>
        </w:rPr>
      </w:pPr>
      <w:r>
        <w:rPr>
          <w:rFonts w:ascii="Arial Black" w:hAnsi="Arial Black"/>
        </w:rPr>
        <w:t>№</w:t>
      </w:r>
      <w:r>
        <w:rPr>
          <w:rFonts w:ascii="Arial Black" w:hAnsi="Arial Black"/>
          <w:spacing w:val="-1"/>
        </w:rPr>
        <w:t xml:space="preserve"> </w:t>
      </w:r>
      <w:r>
        <w:rPr>
          <w:rFonts w:ascii="Arial Black" w:hAnsi="Arial Black"/>
        </w:rPr>
        <w:t>53</w:t>
      </w:r>
      <w:r>
        <w:rPr>
          <w:rFonts w:ascii="Arial Black" w:hAnsi="Arial Black"/>
          <w:spacing w:val="-4"/>
        </w:rPr>
        <w:t xml:space="preserve"> </w:t>
      </w:r>
      <w:r>
        <w:rPr>
          <w:rFonts w:ascii="Arial Black" w:hAnsi="Arial Black"/>
        </w:rPr>
        <w:t>(June</w:t>
      </w:r>
      <w:r>
        <w:rPr>
          <w:rFonts w:ascii="Arial Black" w:hAnsi="Arial Black"/>
          <w:spacing w:val="-1"/>
        </w:rPr>
        <w:t xml:space="preserve"> </w:t>
      </w:r>
      <w:r>
        <w:rPr>
          <w:rFonts w:ascii="Arial Black" w:hAnsi="Arial Black"/>
          <w:spacing w:val="-2"/>
        </w:rPr>
        <w:t>2025)</w:t>
      </w:r>
    </w:p>
    <w:p w:rsidR="007C6FEF" w:rsidRDefault="007C6FEF">
      <w:pPr>
        <w:pStyle w:val="a3"/>
        <w:spacing w:before="45"/>
        <w:jc w:val="left"/>
        <w:rPr>
          <w:rFonts w:ascii="Arial Black"/>
        </w:rPr>
      </w:pPr>
    </w:p>
    <w:p w:rsidR="007C6FEF" w:rsidRDefault="008A5EDA">
      <w:pPr>
        <w:ind w:left="314" w:right="12"/>
        <w:jc w:val="center"/>
        <w:rPr>
          <w:sz w:val="20"/>
        </w:rPr>
      </w:pPr>
      <w:r>
        <w:rPr>
          <w:sz w:val="20"/>
        </w:rPr>
        <w:t>with</w:t>
      </w:r>
      <w:r>
        <w:rPr>
          <w:spacing w:val="8"/>
          <w:sz w:val="20"/>
        </w:rPr>
        <w:t xml:space="preserve"> </w:t>
      </w:r>
      <w:r>
        <w:rPr>
          <w:sz w:val="20"/>
        </w:rPr>
        <w:t>the</w:t>
      </w:r>
      <w:r>
        <w:rPr>
          <w:spacing w:val="10"/>
          <w:sz w:val="20"/>
        </w:rPr>
        <w:t xml:space="preserve"> </w:t>
      </w:r>
      <w:r>
        <w:rPr>
          <w:sz w:val="20"/>
        </w:rPr>
        <w:t>proceedings</w:t>
      </w:r>
      <w:r>
        <w:rPr>
          <w:spacing w:val="9"/>
          <w:sz w:val="20"/>
        </w:rPr>
        <w:t xml:space="preserve"> </w:t>
      </w:r>
      <w:r>
        <w:rPr>
          <w:sz w:val="20"/>
        </w:rPr>
        <w:t>of</w:t>
      </w:r>
      <w:r>
        <w:rPr>
          <w:spacing w:val="8"/>
          <w:sz w:val="20"/>
        </w:rPr>
        <w:t xml:space="preserve"> </w:t>
      </w:r>
      <w:r>
        <w:rPr>
          <w:spacing w:val="-5"/>
          <w:sz w:val="20"/>
        </w:rPr>
        <w:t>the</w:t>
      </w:r>
    </w:p>
    <w:p w:rsidR="007C6FEF" w:rsidRDefault="008A5EDA">
      <w:pPr>
        <w:spacing w:before="47" w:line="288" w:lineRule="auto"/>
        <w:ind w:left="583" w:right="274" w:hanging="4"/>
        <w:jc w:val="center"/>
        <w:rPr>
          <w:sz w:val="20"/>
        </w:rPr>
      </w:pPr>
      <w:r>
        <w:rPr>
          <w:sz w:val="20"/>
        </w:rPr>
        <w:t xml:space="preserve">IX Correspondence International Scientific </w:t>
      </w:r>
      <w:r>
        <w:rPr>
          <w:spacing w:val="-2"/>
          <w:sz w:val="20"/>
        </w:rPr>
        <w:t>and</w:t>
      </w:r>
      <w:r>
        <w:rPr>
          <w:spacing w:val="-1"/>
          <w:sz w:val="20"/>
        </w:rPr>
        <w:t xml:space="preserve"> </w:t>
      </w:r>
      <w:r>
        <w:rPr>
          <w:spacing w:val="-2"/>
          <w:sz w:val="20"/>
        </w:rPr>
        <w:t>Practical</w:t>
      </w:r>
      <w:r>
        <w:rPr>
          <w:spacing w:val="1"/>
          <w:sz w:val="20"/>
        </w:rPr>
        <w:t xml:space="preserve"> </w:t>
      </w:r>
      <w:r>
        <w:rPr>
          <w:spacing w:val="-2"/>
          <w:sz w:val="20"/>
        </w:rPr>
        <w:t>Conference</w:t>
      </w:r>
      <w:r>
        <w:rPr>
          <w:spacing w:val="4"/>
          <w:sz w:val="20"/>
        </w:rPr>
        <w:t xml:space="preserve"> </w:t>
      </w:r>
      <w:r>
        <w:rPr>
          <w:spacing w:val="-2"/>
          <w:sz w:val="20"/>
        </w:rPr>
        <w:t>«Globalization</w:t>
      </w:r>
      <w:r>
        <w:rPr>
          <w:sz w:val="20"/>
        </w:rPr>
        <w:t xml:space="preserve"> </w:t>
      </w:r>
      <w:r>
        <w:rPr>
          <w:spacing w:val="-5"/>
          <w:sz w:val="20"/>
        </w:rPr>
        <w:t>of</w:t>
      </w:r>
    </w:p>
    <w:p w:rsidR="007C6FEF" w:rsidRDefault="008A5EDA">
      <w:pPr>
        <w:spacing w:before="2" w:line="288" w:lineRule="auto"/>
        <w:ind w:left="302" w:hanging="2"/>
        <w:jc w:val="center"/>
        <w:rPr>
          <w:sz w:val="20"/>
        </w:rPr>
      </w:pPr>
      <w:r>
        <w:rPr>
          <w:sz w:val="20"/>
        </w:rPr>
        <w:t xml:space="preserve">scientific knowledge: international cooperation and integration of </w:t>
      </w:r>
      <w:proofErr w:type="gramStart"/>
      <w:r>
        <w:rPr>
          <w:sz w:val="20"/>
        </w:rPr>
        <w:t>sciences»</w:t>
      </w:r>
      <w:proofErr w:type="gramEnd"/>
      <w:r>
        <w:rPr>
          <w:sz w:val="20"/>
        </w:rPr>
        <w:t xml:space="preserve"> held on June 20</w:t>
      </w:r>
      <w:r>
        <w:rPr>
          <w:position w:val="7"/>
          <w:sz w:val="13"/>
        </w:rPr>
        <w:t>th</w:t>
      </w:r>
      <w:r>
        <w:rPr>
          <w:sz w:val="20"/>
        </w:rPr>
        <w:t>, 2025 by NGO European Scientific Platform (Vinnytsia,</w:t>
      </w:r>
      <w:r>
        <w:rPr>
          <w:spacing w:val="-14"/>
          <w:sz w:val="20"/>
        </w:rPr>
        <w:t xml:space="preserve"> </w:t>
      </w:r>
      <w:r>
        <w:rPr>
          <w:sz w:val="20"/>
        </w:rPr>
        <w:t>Ukraine)</w:t>
      </w:r>
      <w:r>
        <w:rPr>
          <w:spacing w:val="-13"/>
          <w:sz w:val="20"/>
        </w:rPr>
        <w:t xml:space="preserve"> </w:t>
      </w:r>
      <w:r>
        <w:rPr>
          <w:sz w:val="20"/>
        </w:rPr>
        <w:t>and</w:t>
      </w:r>
      <w:r>
        <w:rPr>
          <w:spacing w:val="-13"/>
          <w:sz w:val="20"/>
        </w:rPr>
        <w:t xml:space="preserve"> </w:t>
      </w:r>
      <w:r>
        <w:rPr>
          <w:sz w:val="20"/>
        </w:rPr>
        <w:t>LLC</w:t>
      </w:r>
      <w:r>
        <w:rPr>
          <w:spacing w:val="-14"/>
          <w:sz w:val="20"/>
        </w:rPr>
        <w:t xml:space="preserve"> </w:t>
      </w:r>
      <w:r>
        <w:rPr>
          <w:sz w:val="20"/>
        </w:rPr>
        <w:t>International</w:t>
      </w:r>
      <w:r>
        <w:rPr>
          <w:spacing w:val="-13"/>
          <w:sz w:val="20"/>
        </w:rPr>
        <w:t xml:space="preserve"> </w:t>
      </w:r>
      <w:r>
        <w:rPr>
          <w:sz w:val="20"/>
        </w:rPr>
        <w:t>Centre Corporative Management (Vienna, Austria).</w:t>
      </w:r>
    </w:p>
    <w:p w:rsidR="007C6FEF" w:rsidRDefault="007C6FEF">
      <w:pPr>
        <w:pStyle w:val="a3"/>
        <w:spacing w:before="99"/>
        <w:jc w:val="left"/>
        <w:rPr>
          <w:sz w:val="20"/>
        </w:rPr>
      </w:pPr>
    </w:p>
    <w:p w:rsidR="007C6FEF" w:rsidRDefault="008A5EDA">
      <w:pPr>
        <w:spacing w:before="1"/>
        <w:ind w:left="1027"/>
        <w:rPr>
          <w:rFonts w:ascii="Trebuchet MS"/>
          <w:i/>
          <w:sz w:val="24"/>
        </w:rPr>
      </w:pPr>
      <w:r>
        <w:rPr>
          <w:rFonts w:ascii="Trebuchet MS"/>
          <w:i/>
          <w:w w:val="90"/>
          <w:sz w:val="24"/>
        </w:rPr>
        <w:t>Journal's</w:t>
      </w:r>
      <w:r>
        <w:rPr>
          <w:rFonts w:ascii="Trebuchet MS"/>
          <w:i/>
          <w:spacing w:val="-4"/>
          <w:w w:val="90"/>
          <w:sz w:val="24"/>
        </w:rPr>
        <w:t xml:space="preserve"> </w:t>
      </w:r>
      <w:r>
        <w:rPr>
          <w:rFonts w:ascii="Trebuchet MS"/>
          <w:i/>
          <w:w w:val="90"/>
          <w:sz w:val="24"/>
        </w:rPr>
        <w:t>frequency:</w:t>
      </w:r>
      <w:r>
        <w:rPr>
          <w:rFonts w:ascii="Trebuchet MS"/>
          <w:i/>
          <w:spacing w:val="-3"/>
          <w:w w:val="90"/>
          <w:sz w:val="24"/>
        </w:rPr>
        <w:t xml:space="preserve"> </w:t>
      </w:r>
      <w:r>
        <w:rPr>
          <w:rFonts w:ascii="Trebuchet MS"/>
          <w:i/>
          <w:spacing w:val="-2"/>
          <w:w w:val="90"/>
          <w:sz w:val="24"/>
        </w:rPr>
        <w:t>monthly</w:t>
      </w:r>
    </w:p>
    <w:p w:rsidR="007C6FEF" w:rsidRDefault="008A5EDA">
      <w:pPr>
        <w:spacing w:before="234" w:line="283" w:lineRule="auto"/>
        <w:ind w:left="883" w:right="572" w:hanging="4"/>
        <w:jc w:val="center"/>
        <w:rPr>
          <w:rFonts w:ascii="Arial"/>
          <w:i/>
          <w:sz w:val="20"/>
        </w:rPr>
      </w:pPr>
      <w:r>
        <w:rPr>
          <w:rFonts w:ascii="Arial"/>
          <w:i/>
          <w:w w:val="65"/>
          <w:sz w:val="20"/>
        </w:rPr>
        <w:t>All materials are reviewed. The editorial office did not</w:t>
      </w:r>
      <w:r>
        <w:rPr>
          <w:rFonts w:ascii="Arial"/>
          <w:i/>
          <w:sz w:val="20"/>
        </w:rPr>
        <w:t xml:space="preserve"> </w:t>
      </w:r>
      <w:r>
        <w:rPr>
          <w:rFonts w:ascii="Arial"/>
          <w:i/>
          <w:w w:val="65"/>
          <w:sz w:val="20"/>
        </w:rPr>
        <w:t>always agree with the position of authors. Authors are</w:t>
      </w:r>
      <w:r>
        <w:rPr>
          <w:rFonts w:ascii="Arial"/>
          <w:i/>
          <w:sz w:val="20"/>
        </w:rPr>
        <w:t xml:space="preserve"> </w:t>
      </w:r>
      <w:r>
        <w:rPr>
          <w:rFonts w:ascii="Arial"/>
          <w:i/>
          <w:w w:val="70"/>
          <w:sz w:val="20"/>
        </w:rPr>
        <w:t>responsible for the accuracy of the material.</w:t>
      </w:r>
    </w:p>
    <w:p w:rsidR="007C6FEF" w:rsidRDefault="007C6FEF">
      <w:pPr>
        <w:pStyle w:val="a3"/>
        <w:jc w:val="left"/>
        <w:rPr>
          <w:rFonts w:ascii="Arial"/>
          <w:i/>
          <w:sz w:val="20"/>
        </w:rPr>
      </w:pPr>
    </w:p>
    <w:p w:rsidR="007C6FEF" w:rsidRDefault="007C6FEF">
      <w:pPr>
        <w:pStyle w:val="a3"/>
        <w:spacing w:before="11"/>
        <w:jc w:val="left"/>
        <w:rPr>
          <w:rFonts w:ascii="Arial"/>
          <w:i/>
          <w:sz w:val="20"/>
        </w:rPr>
      </w:pPr>
    </w:p>
    <w:p w:rsidR="007C6FEF" w:rsidRDefault="008A5EDA">
      <w:pPr>
        <w:pStyle w:val="a3"/>
        <w:ind w:left="314" w:right="7"/>
        <w:jc w:val="center"/>
      </w:pPr>
      <w:r>
        <w:t>Contacts</w:t>
      </w:r>
      <w:r>
        <w:rPr>
          <w:spacing w:val="11"/>
        </w:rPr>
        <w:t xml:space="preserve"> </w:t>
      </w:r>
      <w:r>
        <w:t>of</w:t>
      </w:r>
      <w:r>
        <w:rPr>
          <w:spacing w:val="11"/>
        </w:rPr>
        <w:t xml:space="preserve"> </w:t>
      </w:r>
      <w:r>
        <w:t>the</w:t>
      </w:r>
      <w:r>
        <w:rPr>
          <w:spacing w:val="9"/>
        </w:rPr>
        <w:t xml:space="preserve"> </w:t>
      </w:r>
      <w:r>
        <w:t>editorial</w:t>
      </w:r>
      <w:r>
        <w:rPr>
          <w:spacing w:val="6"/>
        </w:rPr>
        <w:t xml:space="preserve"> </w:t>
      </w:r>
      <w:r>
        <w:rPr>
          <w:spacing w:val="-2"/>
        </w:rPr>
        <w:t>offices:</w:t>
      </w:r>
    </w:p>
    <w:p w:rsidR="007C6FEF" w:rsidRDefault="008A5EDA" w:rsidP="00022999">
      <w:pPr>
        <w:pStyle w:val="a4"/>
        <w:numPr>
          <w:ilvl w:val="0"/>
          <w:numId w:val="2"/>
        </w:numPr>
        <w:tabs>
          <w:tab w:val="left" w:pos="501"/>
        </w:tabs>
        <w:spacing w:before="155"/>
        <w:ind w:left="501" w:hanging="194"/>
        <w:jc w:val="center"/>
        <w:rPr>
          <w:sz w:val="18"/>
        </w:rPr>
      </w:pPr>
      <w:r>
        <w:rPr>
          <w:spacing w:val="-6"/>
          <w:sz w:val="18"/>
        </w:rPr>
        <w:t>21037,</w:t>
      </w:r>
      <w:r>
        <w:rPr>
          <w:spacing w:val="-1"/>
          <w:sz w:val="18"/>
        </w:rPr>
        <w:t xml:space="preserve"> </w:t>
      </w:r>
      <w:r>
        <w:rPr>
          <w:spacing w:val="-6"/>
          <w:sz w:val="18"/>
        </w:rPr>
        <w:t>Ukraine,</w:t>
      </w:r>
      <w:r>
        <w:rPr>
          <w:spacing w:val="-1"/>
          <w:sz w:val="18"/>
        </w:rPr>
        <w:t xml:space="preserve"> </w:t>
      </w:r>
      <w:r>
        <w:rPr>
          <w:spacing w:val="-6"/>
          <w:sz w:val="18"/>
        </w:rPr>
        <w:t>Vinnytsia,</w:t>
      </w:r>
      <w:r>
        <w:rPr>
          <w:spacing w:val="-3"/>
          <w:sz w:val="18"/>
        </w:rPr>
        <w:t xml:space="preserve"> </w:t>
      </w:r>
      <w:r>
        <w:rPr>
          <w:spacing w:val="-6"/>
          <w:sz w:val="18"/>
        </w:rPr>
        <w:t>Zodchykh</w:t>
      </w:r>
      <w:r>
        <w:rPr>
          <w:spacing w:val="2"/>
          <w:sz w:val="18"/>
        </w:rPr>
        <w:t xml:space="preserve"> </w:t>
      </w:r>
      <w:r>
        <w:rPr>
          <w:spacing w:val="-6"/>
          <w:sz w:val="18"/>
        </w:rPr>
        <w:t>str.</w:t>
      </w:r>
      <w:r>
        <w:rPr>
          <w:spacing w:val="-1"/>
          <w:sz w:val="18"/>
        </w:rPr>
        <w:t xml:space="preserve"> </w:t>
      </w:r>
      <w:r>
        <w:rPr>
          <w:spacing w:val="-6"/>
          <w:sz w:val="18"/>
        </w:rPr>
        <w:t>18,</w:t>
      </w:r>
      <w:r>
        <w:rPr>
          <w:spacing w:val="-1"/>
          <w:sz w:val="18"/>
        </w:rPr>
        <w:t xml:space="preserve"> </w:t>
      </w:r>
      <w:r>
        <w:rPr>
          <w:spacing w:val="-6"/>
          <w:sz w:val="18"/>
        </w:rPr>
        <w:t>office</w:t>
      </w:r>
      <w:r>
        <w:rPr>
          <w:spacing w:val="-1"/>
          <w:sz w:val="18"/>
        </w:rPr>
        <w:t xml:space="preserve"> </w:t>
      </w:r>
      <w:r>
        <w:rPr>
          <w:spacing w:val="-6"/>
          <w:sz w:val="18"/>
        </w:rPr>
        <w:t>81;</w:t>
      </w:r>
    </w:p>
    <w:p w:rsidR="007C6FEF" w:rsidRDefault="008A5EDA">
      <w:pPr>
        <w:spacing w:before="42"/>
        <w:ind w:left="314" w:right="2"/>
        <w:jc w:val="center"/>
        <w:rPr>
          <w:rFonts w:ascii="Trebuchet MS" w:hAnsi="Trebuchet MS"/>
          <w:i/>
          <w:sz w:val="16"/>
        </w:rPr>
      </w:pPr>
      <w:r>
        <w:rPr>
          <w:spacing w:val="-8"/>
          <w:sz w:val="18"/>
        </w:rPr>
        <w:t>NGO</w:t>
      </w:r>
      <w:r>
        <w:rPr>
          <w:spacing w:val="-7"/>
          <w:sz w:val="18"/>
        </w:rPr>
        <w:t xml:space="preserve"> </w:t>
      </w:r>
      <w:r>
        <w:rPr>
          <w:spacing w:val="-8"/>
          <w:sz w:val="18"/>
        </w:rPr>
        <w:t>«European</w:t>
      </w:r>
      <w:r>
        <w:rPr>
          <w:spacing w:val="-6"/>
          <w:sz w:val="18"/>
        </w:rPr>
        <w:t xml:space="preserve"> </w:t>
      </w:r>
      <w:r>
        <w:rPr>
          <w:spacing w:val="-8"/>
          <w:sz w:val="18"/>
        </w:rPr>
        <w:t>Scientific</w:t>
      </w:r>
      <w:r>
        <w:rPr>
          <w:spacing w:val="-4"/>
          <w:sz w:val="18"/>
        </w:rPr>
        <w:t xml:space="preserve"> </w:t>
      </w:r>
      <w:r>
        <w:rPr>
          <w:spacing w:val="-8"/>
          <w:sz w:val="18"/>
        </w:rPr>
        <w:t>Platform»</w:t>
      </w:r>
      <w:r>
        <w:rPr>
          <w:spacing w:val="-6"/>
          <w:sz w:val="18"/>
        </w:rPr>
        <w:t xml:space="preserve"> </w:t>
      </w:r>
      <w:r>
        <w:rPr>
          <w:rFonts w:ascii="Trebuchet MS" w:hAnsi="Trebuchet MS"/>
          <w:i/>
          <w:spacing w:val="-8"/>
          <w:sz w:val="16"/>
        </w:rPr>
        <w:t>[Owner</w:t>
      </w:r>
      <w:r>
        <w:rPr>
          <w:rFonts w:ascii="Trebuchet MS" w:hAnsi="Trebuchet MS"/>
          <w:i/>
          <w:spacing w:val="-10"/>
          <w:sz w:val="16"/>
        </w:rPr>
        <w:t xml:space="preserve"> </w:t>
      </w:r>
      <w:r>
        <w:rPr>
          <w:rFonts w:ascii="Trebuchet MS" w:hAnsi="Trebuchet MS"/>
          <w:i/>
          <w:spacing w:val="-8"/>
          <w:sz w:val="16"/>
        </w:rPr>
        <w:t>of</w:t>
      </w:r>
      <w:r>
        <w:rPr>
          <w:rFonts w:ascii="Trebuchet MS" w:hAnsi="Trebuchet MS"/>
          <w:i/>
          <w:spacing w:val="-11"/>
          <w:sz w:val="16"/>
        </w:rPr>
        <w:t xml:space="preserve"> </w:t>
      </w:r>
      <w:r>
        <w:rPr>
          <w:rFonts w:ascii="Trebuchet MS" w:hAnsi="Trebuchet MS"/>
          <w:i/>
          <w:spacing w:val="-8"/>
          <w:sz w:val="16"/>
        </w:rPr>
        <w:t>the</w:t>
      </w:r>
      <w:r>
        <w:rPr>
          <w:rFonts w:ascii="Trebuchet MS" w:hAnsi="Trebuchet MS"/>
          <w:i/>
          <w:spacing w:val="-12"/>
          <w:sz w:val="16"/>
        </w:rPr>
        <w:t xml:space="preserve"> </w:t>
      </w:r>
      <w:r>
        <w:rPr>
          <w:rFonts w:ascii="Trebuchet MS" w:hAnsi="Trebuchet MS"/>
          <w:i/>
          <w:spacing w:val="-8"/>
          <w:sz w:val="16"/>
        </w:rPr>
        <w:t>journal]</w:t>
      </w:r>
    </w:p>
    <w:p w:rsidR="007C6FEF" w:rsidRDefault="008A5EDA">
      <w:pPr>
        <w:spacing w:before="41"/>
        <w:ind w:left="314" w:right="5"/>
        <w:jc w:val="center"/>
        <w:rPr>
          <w:sz w:val="18"/>
        </w:rPr>
      </w:pPr>
      <w:r>
        <w:rPr>
          <w:sz w:val="18"/>
        </w:rPr>
        <w:t>Tel.:</w:t>
      </w:r>
      <w:r>
        <w:rPr>
          <w:spacing w:val="-3"/>
          <w:sz w:val="18"/>
        </w:rPr>
        <w:t xml:space="preserve"> </w:t>
      </w:r>
      <w:r>
        <w:rPr>
          <w:sz w:val="18"/>
        </w:rPr>
        <w:t>+38</w:t>
      </w:r>
      <w:r>
        <w:rPr>
          <w:spacing w:val="-5"/>
          <w:sz w:val="18"/>
        </w:rPr>
        <w:t xml:space="preserve"> </w:t>
      </w:r>
      <w:r>
        <w:rPr>
          <w:sz w:val="18"/>
        </w:rPr>
        <w:t>098</w:t>
      </w:r>
      <w:r>
        <w:rPr>
          <w:spacing w:val="-5"/>
          <w:sz w:val="18"/>
        </w:rPr>
        <w:t xml:space="preserve"> </w:t>
      </w:r>
      <w:r>
        <w:rPr>
          <w:sz w:val="18"/>
        </w:rPr>
        <w:t>1948380;</w:t>
      </w:r>
      <w:r>
        <w:rPr>
          <w:spacing w:val="-4"/>
          <w:sz w:val="18"/>
        </w:rPr>
        <w:t xml:space="preserve"> </w:t>
      </w:r>
      <w:r>
        <w:rPr>
          <w:sz w:val="18"/>
        </w:rPr>
        <w:t>+38</w:t>
      </w:r>
      <w:r>
        <w:rPr>
          <w:spacing w:val="-5"/>
          <w:sz w:val="18"/>
        </w:rPr>
        <w:t xml:space="preserve"> </w:t>
      </w:r>
      <w:r>
        <w:rPr>
          <w:sz w:val="18"/>
        </w:rPr>
        <w:t>098</w:t>
      </w:r>
      <w:r>
        <w:rPr>
          <w:spacing w:val="-3"/>
          <w:sz w:val="18"/>
        </w:rPr>
        <w:t xml:space="preserve"> </w:t>
      </w:r>
      <w:r>
        <w:rPr>
          <w:spacing w:val="-2"/>
          <w:sz w:val="18"/>
        </w:rPr>
        <w:t>1526044</w:t>
      </w:r>
    </w:p>
    <w:p w:rsidR="007C6FEF" w:rsidRDefault="008A5EDA">
      <w:pPr>
        <w:spacing w:before="41" w:line="288" w:lineRule="auto"/>
        <w:ind w:left="1228" w:right="922" w:firstLine="2"/>
        <w:jc w:val="center"/>
        <w:rPr>
          <w:sz w:val="18"/>
        </w:rPr>
      </w:pPr>
      <w:r>
        <w:rPr>
          <w:sz w:val="18"/>
        </w:rPr>
        <w:t xml:space="preserve">E-mail: </w:t>
      </w:r>
      <w:hyperlink r:id="rId35">
        <w:r>
          <w:rPr>
            <w:sz w:val="18"/>
          </w:rPr>
          <w:t>info@ukrlogos.in.ua</w:t>
        </w:r>
      </w:hyperlink>
      <w:r>
        <w:rPr>
          <w:sz w:val="18"/>
        </w:rPr>
        <w:t xml:space="preserve"> Certificate of the subject of the</w:t>
      </w:r>
    </w:p>
    <w:p w:rsidR="007C6FEF" w:rsidRDefault="008A5EDA">
      <w:pPr>
        <w:spacing w:before="1"/>
        <w:ind w:left="314" w:right="6"/>
        <w:jc w:val="center"/>
        <w:rPr>
          <w:sz w:val="18"/>
        </w:rPr>
      </w:pPr>
      <w:r>
        <w:rPr>
          <w:sz w:val="18"/>
        </w:rPr>
        <w:t>publishing</w:t>
      </w:r>
      <w:r>
        <w:rPr>
          <w:spacing w:val="-5"/>
          <w:sz w:val="18"/>
        </w:rPr>
        <w:t xml:space="preserve"> </w:t>
      </w:r>
      <w:r>
        <w:rPr>
          <w:sz w:val="18"/>
        </w:rPr>
        <w:t>business:</w:t>
      </w:r>
      <w:r>
        <w:rPr>
          <w:spacing w:val="-4"/>
          <w:sz w:val="18"/>
        </w:rPr>
        <w:t xml:space="preserve"> </w:t>
      </w:r>
      <w:r>
        <w:rPr>
          <w:sz w:val="18"/>
        </w:rPr>
        <w:t>ДК</w:t>
      </w:r>
      <w:r>
        <w:rPr>
          <w:spacing w:val="-6"/>
          <w:sz w:val="18"/>
        </w:rPr>
        <w:t xml:space="preserve"> </w:t>
      </w:r>
      <w:r>
        <w:rPr>
          <w:sz w:val="18"/>
        </w:rPr>
        <w:t>№</w:t>
      </w:r>
      <w:r>
        <w:rPr>
          <w:spacing w:val="-6"/>
          <w:sz w:val="18"/>
        </w:rPr>
        <w:t xml:space="preserve"> </w:t>
      </w:r>
      <w:r>
        <w:rPr>
          <w:sz w:val="18"/>
        </w:rPr>
        <w:t>7172</w:t>
      </w:r>
      <w:r>
        <w:rPr>
          <w:spacing w:val="-3"/>
          <w:sz w:val="18"/>
        </w:rPr>
        <w:t xml:space="preserve"> </w:t>
      </w:r>
      <w:r>
        <w:rPr>
          <w:sz w:val="18"/>
        </w:rPr>
        <w:t>of</w:t>
      </w:r>
      <w:r>
        <w:rPr>
          <w:spacing w:val="-5"/>
          <w:sz w:val="18"/>
        </w:rPr>
        <w:t xml:space="preserve"> </w:t>
      </w:r>
      <w:r>
        <w:rPr>
          <w:spacing w:val="-2"/>
          <w:sz w:val="18"/>
        </w:rPr>
        <w:t>21.10.2020.</w:t>
      </w:r>
    </w:p>
    <w:p w:rsidR="007C6FEF" w:rsidRDefault="008A5EDA" w:rsidP="00022999">
      <w:pPr>
        <w:pStyle w:val="a4"/>
        <w:numPr>
          <w:ilvl w:val="0"/>
          <w:numId w:val="2"/>
        </w:numPr>
        <w:tabs>
          <w:tab w:val="left" w:pos="1200"/>
        </w:tabs>
        <w:spacing w:before="151"/>
        <w:ind w:left="1200" w:hanging="176"/>
        <w:jc w:val="left"/>
        <w:rPr>
          <w:sz w:val="18"/>
        </w:rPr>
      </w:pPr>
      <w:r>
        <w:rPr>
          <w:spacing w:val="-2"/>
          <w:sz w:val="18"/>
        </w:rPr>
        <w:t>24004,</w:t>
      </w:r>
      <w:r>
        <w:rPr>
          <w:spacing w:val="7"/>
          <w:sz w:val="18"/>
        </w:rPr>
        <w:t xml:space="preserve"> </w:t>
      </w:r>
      <w:r>
        <w:rPr>
          <w:spacing w:val="-2"/>
          <w:sz w:val="18"/>
        </w:rPr>
        <w:t>Ukraine,</w:t>
      </w:r>
      <w:r>
        <w:rPr>
          <w:spacing w:val="10"/>
          <w:sz w:val="18"/>
        </w:rPr>
        <w:t xml:space="preserve"> </w:t>
      </w:r>
      <w:r>
        <w:rPr>
          <w:spacing w:val="-2"/>
          <w:sz w:val="18"/>
        </w:rPr>
        <w:t>Mohyliv-Podilskyi,</w:t>
      </w:r>
    </w:p>
    <w:p w:rsidR="007C6FEF" w:rsidRDefault="008A5EDA">
      <w:pPr>
        <w:spacing w:before="41" w:line="288" w:lineRule="auto"/>
        <w:ind w:left="868" w:right="561" w:firstLine="4"/>
        <w:jc w:val="center"/>
        <w:rPr>
          <w:sz w:val="18"/>
        </w:rPr>
      </w:pPr>
      <w:r>
        <w:rPr>
          <w:sz w:val="18"/>
        </w:rPr>
        <w:t>Nezalezhnosti avenue 301, office 117; SI</w:t>
      </w:r>
      <w:r>
        <w:rPr>
          <w:spacing w:val="-12"/>
          <w:sz w:val="18"/>
        </w:rPr>
        <w:t xml:space="preserve"> </w:t>
      </w:r>
      <w:r>
        <w:rPr>
          <w:sz w:val="18"/>
        </w:rPr>
        <w:t>«Institution</w:t>
      </w:r>
      <w:r>
        <w:rPr>
          <w:spacing w:val="-12"/>
          <w:sz w:val="18"/>
        </w:rPr>
        <w:t xml:space="preserve"> </w:t>
      </w:r>
      <w:r>
        <w:rPr>
          <w:sz w:val="18"/>
        </w:rPr>
        <w:t>of</w:t>
      </w:r>
      <w:r>
        <w:rPr>
          <w:spacing w:val="-12"/>
          <w:sz w:val="18"/>
        </w:rPr>
        <w:t xml:space="preserve"> </w:t>
      </w:r>
      <w:r>
        <w:rPr>
          <w:sz w:val="18"/>
        </w:rPr>
        <w:t>Scientific</w:t>
      </w:r>
      <w:r>
        <w:rPr>
          <w:spacing w:val="-12"/>
          <w:sz w:val="18"/>
        </w:rPr>
        <w:t xml:space="preserve"> </w:t>
      </w:r>
      <w:r>
        <w:rPr>
          <w:sz w:val="18"/>
        </w:rPr>
        <w:t>and</w:t>
      </w:r>
      <w:r>
        <w:rPr>
          <w:spacing w:val="-12"/>
          <w:sz w:val="18"/>
        </w:rPr>
        <w:t xml:space="preserve"> </w:t>
      </w:r>
      <w:r>
        <w:rPr>
          <w:sz w:val="18"/>
        </w:rPr>
        <w:t>Technical</w:t>
      </w:r>
    </w:p>
    <w:p w:rsidR="007C6FEF" w:rsidRDefault="008A5EDA">
      <w:pPr>
        <w:spacing w:before="1"/>
        <w:ind w:left="314"/>
        <w:jc w:val="center"/>
        <w:rPr>
          <w:rFonts w:ascii="Trebuchet MS" w:hAnsi="Trebuchet MS"/>
          <w:i/>
          <w:sz w:val="16"/>
        </w:rPr>
      </w:pPr>
      <w:r>
        <w:rPr>
          <w:spacing w:val="-4"/>
          <w:sz w:val="18"/>
        </w:rPr>
        <w:t>Integration</w:t>
      </w:r>
      <w:r>
        <w:rPr>
          <w:spacing w:val="7"/>
          <w:sz w:val="18"/>
        </w:rPr>
        <w:t xml:space="preserve"> </w:t>
      </w:r>
      <w:r>
        <w:rPr>
          <w:spacing w:val="-4"/>
          <w:sz w:val="18"/>
        </w:rPr>
        <w:t>and</w:t>
      </w:r>
      <w:r>
        <w:rPr>
          <w:spacing w:val="9"/>
          <w:sz w:val="18"/>
        </w:rPr>
        <w:t xml:space="preserve"> </w:t>
      </w:r>
      <w:r>
        <w:rPr>
          <w:spacing w:val="-4"/>
          <w:sz w:val="18"/>
        </w:rPr>
        <w:t>Cooperation»</w:t>
      </w:r>
      <w:r>
        <w:rPr>
          <w:spacing w:val="5"/>
          <w:sz w:val="18"/>
        </w:rPr>
        <w:t xml:space="preserve"> </w:t>
      </w:r>
      <w:r>
        <w:rPr>
          <w:rFonts w:ascii="Trebuchet MS" w:hAnsi="Trebuchet MS"/>
          <w:i/>
          <w:spacing w:val="-4"/>
          <w:sz w:val="16"/>
        </w:rPr>
        <w:t>[Owner</w:t>
      </w:r>
      <w:r>
        <w:rPr>
          <w:rFonts w:ascii="Trebuchet MS" w:hAnsi="Trebuchet MS"/>
          <w:i/>
          <w:spacing w:val="-11"/>
          <w:sz w:val="16"/>
        </w:rPr>
        <w:t xml:space="preserve"> </w:t>
      </w:r>
      <w:r>
        <w:rPr>
          <w:rFonts w:ascii="Trebuchet MS" w:hAnsi="Trebuchet MS"/>
          <w:i/>
          <w:spacing w:val="-4"/>
          <w:sz w:val="16"/>
        </w:rPr>
        <w:t>of</w:t>
      </w:r>
      <w:r>
        <w:rPr>
          <w:rFonts w:ascii="Trebuchet MS" w:hAnsi="Trebuchet MS"/>
          <w:i/>
          <w:spacing w:val="-9"/>
          <w:sz w:val="16"/>
        </w:rPr>
        <w:t xml:space="preserve"> </w:t>
      </w:r>
      <w:r>
        <w:rPr>
          <w:rFonts w:ascii="Trebuchet MS" w:hAnsi="Trebuchet MS"/>
          <w:i/>
          <w:spacing w:val="-4"/>
          <w:sz w:val="16"/>
        </w:rPr>
        <w:t>the</w:t>
      </w:r>
      <w:r>
        <w:rPr>
          <w:rFonts w:ascii="Trebuchet MS" w:hAnsi="Trebuchet MS"/>
          <w:i/>
          <w:spacing w:val="-10"/>
          <w:sz w:val="16"/>
        </w:rPr>
        <w:t xml:space="preserve"> </w:t>
      </w:r>
      <w:r>
        <w:rPr>
          <w:rFonts w:ascii="Trebuchet MS" w:hAnsi="Trebuchet MS"/>
          <w:i/>
          <w:spacing w:val="-4"/>
          <w:sz w:val="16"/>
        </w:rPr>
        <w:t>journal]</w:t>
      </w:r>
    </w:p>
    <w:p w:rsidR="007C6FEF" w:rsidRDefault="008A5EDA" w:rsidP="00022999">
      <w:pPr>
        <w:pStyle w:val="a4"/>
        <w:numPr>
          <w:ilvl w:val="0"/>
          <w:numId w:val="2"/>
        </w:numPr>
        <w:tabs>
          <w:tab w:val="left" w:pos="554"/>
        </w:tabs>
        <w:spacing w:before="151" w:line="288" w:lineRule="auto"/>
        <w:ind w:left="352" w:right="49" w:firstLine="26"/>
        <w:jc w:val="left"/>
        <w:rPr>
          <w:sz w:val="18"/>
        </w:rPr>
      </w:pPr>
      <w:r>
        <w:rPr>
          <w:spacing w:val="-6"/>
          <w:sz w:val="18"/>
        </w:rPr>
        <w:t xml:space="preserve">1110, Österreich, Wien, Simmeringer Hauptstraße 24; </w:t>
      </w:r>
      <w:r>
        <w:rPr>
          <w:sz w:val="18"/>
        </w:rPr>
        <w:t>LLC</w:t>
      </w:r>
      <w:r>
        <w:rPr>
          <w:spacing w:val="-12"/>
          <w:sz w:val="18"/>
        </w:rPr>
        <w:t xml:space="preserve"> </w:t>
      </w:r>
      <w:r>
        <w:rPr>
          <w:sz w:val="18"/>
        </w:rPr>
        <w:t>«International</w:t>
      </w:r>
      <w:r>
        <w:rPr>
          <w:spacing w:val="-11"/>
          <w:sz w:val="18"/>
        </w:rPr>
        <w:t xml:space="preserve"> </w:t>
      </w:r>
      <w:r>
        <w:rPr>
          <w:sz w:val="18"/>
        </w:rPr>
        <w:t>Centre</w:t>
      </w:r>
      <w:r>
        <w:rPr>
          <w:spacing w:val="-12"/>
          <w:sz w:val="18"/>
        </w:rPr>
        <w:t xml:space="preserve"> </w:t>
      </w:r>
      <w:r>
        <w:rPr>
          <w:sz w:val="18"/>
        </w:rPr>
        <w:t>Corporative</w:t>
      </w:r>
      <w:r>
        <w:rPr>
          <w:spacing w:val="-11"/>
          <w:sz w:val="18"/>
        </w:rPr>
        <w:t xml:space="preserve"> </w:t>
      </w:r>
      <w:r>
        <w:rPr>
          <w:sz w:val="18"/>
        </w:rPr>
        <w:t>Management»</w:t>
      </w:r>
    </w:p>
    <w:p w:rsidR="007C6FEF" w:rsidRDefault="008A5EDA">
      <w:pPr>
        <w:spacing w:before="1"/>
        <w:ind w:left="1392"/>
        <w:rPr>
          <w:sz w:val="18"/>
        </w:rPr>
      </w:pPr>
      <w:r>
        <w:rPr>
          <w:spacing w:val="-4"/>
          <w:sz w:val="18"/>
        </w:rPr>
        <w:t>E-mail:</w:t>
      </w:r>
      <w:r>
        <w:rPr>
          <w:spacing w:val="-5"/>
          <w:sz w:val="18"/>
        </w:rPr>
        <w:t xml:space="preserve"> </w:t>
      </w:r>
      <w:hyperlink r:id="rId36">
        <w:r>
          <w:rPr>
            <w:spacing w:val="-4"/>
            <w:sz w:val="18"/>
          </w:rPr>
          <w:t>rachael.a@iccm.org</w:t>
        </w:r>
      </w:hyperlink>
    </w:p>
    <w:p w:rsidR="007C6FEF" w:rsidRPr="00C67D95" w:rsidRDefault="008A5EDA">
      <w:pPr>
        <w:spacing w:before="106"/>
        <w:ind w:left="91" w:right="754"/>
        <w:jc w:val="center"/>
        <w:rPr>
          <w:rFonts w:ascii="Trebuchet MS" w:hAnsi="Trebuchet MS"/>
          <w:i/>
          <w:sz w:val="24"/>
          <w:lang w:val="ru-RU"/>
        </w:rPr>
      </w:pPr>
      <w:r w:rsidRPr="00C67D95">
        <w:rPr>
          <w:lang w:val="ru-RU"/>
        </w:rPr>
        <w:br w:type="column"/>
      </w:r>
      <w:r w:rsidRPr="00C67D95">
        <w:rPr>
          <w:rFonts w:ascii="Trebuchet MS" w:hAnsi="Trebuchet MS"/>
          <w:i/>
          <w:spacing w:val="-2"/>
          <w:sz w:val="24"/>
          <w:lang w:val="ru-RU"/>
        </w:rPr>
        <w:t>Н</w:t>
      </w:r>
      <w:r w:rsidRPr="00C67D95">
        <w:rPr>
          <w:rFonts w:ascii="Trebuchet MS" w:hAnsi="Trebuchet MS"/>
          <w:i/>
          <w:spacing w:val="-32"/>
          <w:sz w:val="24"/>
          <w:lang w:val="ru-RU"/>
        </w:rPr>
        <w:t xml:space="preserve"> </w:t>
      </w:r>
      <w:r w:rsidRPr="00C67D95">
        <w:rPr>
          <w:rFonts w:ascii="Trebuchet MS" w:hAnsi="Trebuchet MS"/>
          <w:i/>
          <w:spacing w:val="-2"/>
          <w:sz w:val="24"/>
          <w:lang w:val="ru-RU"/>
        </w:rPr>
        <w:t>а</w:t>
      </w:r>
      <w:r w:rsidRPr="00C67D95">
        <w:rPr>
          <w:rFonts w:ascii="Trebuchet MS" w:hAnsi="Trebuchet MS"/>
          <w:i/>
          <w:spacing w:val="-33"/>
          <w:sz w:val="24"/>
          <w:lang w:val="ru-RU"/>
        </w:rPr>
        <w:t xml:space="preserve"> </w:t>
      </w:r>
      <w:r w:rsidRPr="00C67D95">
        <w:rPr>
          <w:rFonts w:ascii="Trebuchet MS" w:hAnsi="Trebuchet MS"/>
          <w:i/>
          <w:spacing w:val="-2"/>
          <w:sz w:val="24"/>
          <w:lang w:val="ru-RU"/>
        </w:rPr>
        <w:t>у</w:t>
      </w:r>
      <w:r w:rsidRPr="00C67D95">
        <w:rPr>
          <w:rFonts w:ascii="Trebuchet MS" w:hAnsi="Trebuchet MS"/>
          <w:i/>
          <w:spacing w:val="-34"/>
          <w:sz w:val="24"/>
          <w:lang w:val="ru-RU"/>
        </w:rPr>
        <w:t xml:space="preserve"> </w:t>
      </w:r>
      <w:r w:rsidRPr="00C67D95">
        <w:rPr>
          <w:rFonts w:ascii="Trebuchet MS" w:hAnsi="Trebuchet MS"/>
          <w:i/>
          <w:spacing w:val="-2"/>
          <w:sz w:val="24"/>
          <w:lang w:val="ru-RU"/>
        </w:rPr>
        <w:t>к</w:t>
      </w:r>
      <w:r w:rsidRPr="00C67D95">
        <w:rPr>
          <w:rFonts w:ascii="Trebuchet MS" w:hAnsi="Trebuchet MS"/>
          <w:i/>
          <w:spacing w:val="-31"/>
          <w:sz w:val="24"/>
          <w:lang w:val="ru-RU"/>
        </w:rPr>
        <w:t xml:space="preserve"> </w:t>
      </w:r>
      <w:r w:rsidRPr="00C67D95">
        <w:rPr>
          <w:rFonts w:ascii="Trebuchet MS" w:hAnsi="Trebuchet MS"/>
          <w:i/>
          <w:spacing w:val="-2"/>
          <w:sz w:val="24"/>
          <w:lang w:val="ru-RU"/>
        </w:rPr>
        <w:t>о</w:t>
      </w:r>
      <w:r w:rsidRPr="00C67D95">
        <w:rPr>
          <w:rFonts w:ascii="Trebuchet MS" w:hAnsi="Trebuchet MS"/>
          <w:i/>
          <w:spacing w:val="-34"/>
          <w:sz w:val="24"/>
          <w:lang w:val="ru-RU"/>
        </w:rPr>
        <w:t xml:space="preserve"> </w:t>
      </w:r>
      <w:r w:rsidRPr="00C67D95">
        <w:rPr>
          <w:rFonts w:ascii="Trebuchet MS" w:hAnsi="Trebuchet MS"/>
          <w:i/>
          <w:spacing w:val="-2"/>
          <w:sz w:val="24"/>
          <w:lang w:val="ru-RU"/>
        </w:rPr>
        <w:t>в</w:t>
      </w:r>
      <w:r w:rsidRPr="00C67D95">
        <w:rPr>
          <w:rFonts w:ascii="Trebuchet MS" w:hAnsi="Trebuchet MS"/>
          <w:i/>
          <w:spacing w:val="-32"/>
          <w:sz w:val="24"/>
          <w:lang w:val="ru-RU"/>
        </w:rPr>
        <w:t xml:space="preserve"> </w:t>
      </w:r>
      <w:r w:rsidRPr="00C67D95">
        <w:rPr>
          <w:rFonts w:ascii="Trebuchet MS" w:hAnsi="Trebuchet MS"/>
          <w:i/>
          <w:spacing w:val="-2"/>
          <w:sz w:val="24"/>
          <w:lang w:val="ru-RU"/>
        </w:rPr>
        <w:t>е</w:t>
      </w:r>
      <w:r w:rsidRPr="00C67D95">
        <w:rPr>
          <w:rFonts w:ascii="Trebuchet MS" w:hAnsi="Trebuchet MS"/>
          <w:i/>
          <w:spacing w:val="18"/>
          <w:sz w:val="24"/>
          <w:lang w:val="ru-RU"/>
        </w:rPr>
        <w:t xml:space="preserve"> </w:t>
      </w:r>
      <w:r w:rsidRPr="00C67D95">
        <w:rPr>
          <w:rFonts w:ascii="Trebuchet MS" w:hAnsi="Trebuchet MS"/>
          <w:i/>
          <w:spacing w:val="-2"/>
          <w:sz w:val="24"/>
          <w:lang w:val="ru-RU"/>
        </w:rPr>
        <w:t>п</w:t>
      </w:r>
      <w:r w:rsidRPr="00C67D95">
        <w:rPr>
          <w:rFonts w:ascii="Trebuchet MS" w:hAnsi="Trebuchet MS"/>
          <w:i/>
          <w:spacing w:val="-32"/>
          <w:sz w:val="24"/>
          <w:lang w:val="ru-RU"/>
        </w:rPr>
        <w:t xml:space="preserve"> </w:t>
      </w:r>
      <w:r w:rsidRPr="00C67D95">
        <w:rPr>
          <w:rFonts w:ascii="Trebuchet MS" w:hAnsi="Trebuchet MS"/>
          <w:i/>
          <w:spacing w:val="-2"/>
          <w:sz w:val="24"/>
          <w:lang w:val="ru-RU"/>
        </w:rPr>
        <w:t>е</w:t>
      </w:r>
      <w:r w:rsidRPr="00C67D95">
        <w:rPr>
          <w:rFonts w:ascii="Trebuchet MS" w:hAnsi="Trebuchet MS"/>
          <w:i/>
          <w:spacing w:val="-33"/>
          <w:sz w:val="24"/>
          <w:lang w:val="ru-RU"/>
        </w:rPr>
        <w:t xml:space="preserve"> </w:t>
      </w:r>
      <w:r w:rsidRPr="00C67D95">
        <w:rPr>
          <w:rFonts w:ascii="Trebuchet MS" w:hAnsi="Trebuchet MS"/>
          <w:i/>
          <w:spacing w:val="-2"/>
          <w:sz w:val="24"/>
          <w:lang w:val="ru-RU"/>
        </w:rPr>
        <w:t>р</w:t>
      </w:r>
      <w:r w:rsidRPr="00C67D95">
        <w:rPr>
          <w:rFonts w:ascii="Trebuchet MS" w:hAnsi="Trebuchet MS"/>
          <w:i/>
          <w:spacing w:val="-32"/>
          <w:sz w:val="24"/>
          <w:lang w:val="ru-RU"/>
        </w:rPr>
        <w:t xml:space="preserve"> </w:t>
      </w:r>
      <w:r w:rsidRPr="00C67D95">
        <w:rPr>
          <w:rFonts w:ascii="Trebuchet MS" w:hAnsi="Trebuchet MS"/>
          <w:i/>
          <w:spacing w:val="-2"/>
          <w:sz w:val="24"/>
          <w:lang w:val="ru-RU"/>
        </w:rPr>
        <w:t>і</w:t>
      </w:r>
      <w:r w:rsidRPr="00C67D95">
        <w:rPr>
          <w:rFonts w:ascii="Trebuchet MS" w:hAnsi="Trebuchet MS"/>
          <w:i/>
          <w:spacing w:val="-35"/>
          <w:sz w:val="24"/>
          <w:lang w:val="ru-RU"/>
        </w:rPr>
        <w:t xml:space="preserve"> </w:t>
      </w:r>
      <w:r w:rsidRPr="00C67D95">
        <w:rPr>
          <w:rFonts w:ascii="Trebuchet MS" w:hAnsi="Trebuchet MS"/>
          <w:i/>
          <w:spacing w:val="-2"/>
          <w:sz w:val="24"/>
          <w:lang w:val="ru-RU"/>
        </w:rPr>
        <w:t>о</w:t>
      </w:r>
      <w:r w:rsidRPr="00C67D95">
        <w:rPr>
          <w:rFonts w:ascii="Trebuchet MS" w:hAnsi="Trebuchet MS"/>
          <w:i/>
          <w:spacing w:val="-32"/>
          <w:sz w:val="24"/>
          <w:lang w:val="ru-RU"/>
        </w:rPr>
        <w:t xml:space="preserve"> </w:t>
      </w:r>
      <w:r w:rsidRPr="00C67D95">
        <w:rPr>
          <w:rFonts w:ascii="Trebuchet MS" w:hAnsi="Trebuchet MS"/>
          <w:i/>
          <w:spacing w:val="-2"/>
          <w:sz w:val="24"/>
          <w:lang w:val="ru-RU"/>
        </w:rPr>
        <w:t>д</w:t>
      </w:r>
      <w:r w:rsidRPr="00C67D95">
        <w:rPr>
          <w:rFonts w:ascii="Trebuchet MS" w:hAnsi="Trebuchet MS"/>
          <w:i/>
          <w:spacing w:val="-33"/>
          <w:sz w:val="24"/>
          <w:lang w:val="ru-RU"/>
        </w:rPr>
        <w:t xml:space="preserve"> </w:t>
      </w:r>
      <w:r w:rsidRPr="00C67D95">
        <w:rPr>
          <w:rFonts w:ascii="Trebuchet MS" w:hAnsi="Trebuchet MS"/>
          <w:i/>
          <w:spacing w:val="-2"/>
          <w:sz w:val="24"/>
          <w:lang w:val="ru-RU"/>
        </w:rPr>
        <w:t>и</w:t>
      </w:r>
      <w:r w:rsidRPr="00C67D95">
        <w:rPr>
          <w:rFonts w:ascii="Trebuchet MS" w:hAnsi="Trebuchet MS"/>
          <w:i/>
          <w:spacing w:val="-34"/>
          <w:sz w:val="24"/>
          <w:lang w:val="ru-RU"/>
        </w:rPr>
        <w:t xml:space="preserve"> </w:t>
      </w:r>
      <w:r w:rsidRPr="00C67D95">
        <w:rPr>
          <w:rFonts w:ascii="Trebuchet MS" w:hAnsi="Trebuchet MS"/>
          <w:i/>
          <w:spacing w:val="-2"/>
          <w:sz w:val="24"/>
          <w:lang w:val="ru-RU"/>
        </w:rPr>
        <w:t>ч</w:t>
      </w:r>
      <w:r w:rsidRPr="00C67D95">
        <w:rPr>
          <w:rFonts w:ascii="Trebuchet MS" w:hAnsi="Trebuchet MS"/>
          <w:i/>
          <w:spacing w:val="-31"/>
          <w:sz w:val="24"/>
          <w:lang w:val="ru-RU"/>
        </w:rPr>
        <w:t xml:space="preserve"> </w:t>
      </w:r>
      <w:r w:rsidRPr="00C67D95">
        <w:rPr>
          <w:rFonts w:ascii="Trebuchet MS" w:hAnsi="Trebuchet MS"/>
          <w:i/>
          <w:spacing w:val="-2"/>
          <w:sz w:val="24"/>
          <w:lang w:val="ru-RU"/>
        </w:rPr>
        <w:t>н</w:t>
      </w:r>
      <w:r w:rsidRPr="00C67D95">
        <w:rPr>
          <w:rFonts w:ascii="Trebuchet MS" w:hAnsi="Trebuchet MS"/>
          <w:i/>
          <w:spacing w:val="-32"/>
          <w:sz w:val="24"/>
          <w:lang w:val="ru-RU"/>
        </w:rPr>
        <w:t xml:space="preserve"> </w:t>
      </w:r>
      <w:r w:rsidRPr="00C67D95">
        <w:rPr>
          <w:rFonts w:ascii="Trebuchet MS" w:hAnsi="Trebuchet MS"/>
          <w:i/>
          <w:spacing w:val="-2"/>
          <w:sz w:val="24"/>
          <w:lang w:val="ru-RU"/>
        </w:rPr>
        <w:t>е</w:t>
      </w:r>
      <w:r w:rsidRPr="00C67D95">
        <w:rPr>
          <w:rFonts w:ascii="Trebuchet MS" w:hAnsi="Trebuchet MS"/>
          <w:i/>
          <w:spacing w:val="59"/>
          <w:sz w:val="24"/>
          <w:lang w:val="ru-RU"/>
        </w:rPr>
        <w:t xml:space="preserve"> </w:t>
      </w:r>
      <w:r w:rsidRPr="00C67D95">
        <w:rPr>
          <w:rFonts w:ascii="Trebuchet MS" w:hAnsi="Trebuchet MS"/>
          <w:i/>
          <w:spacing w:val="-2"/>
          <w:sz w:val="24"/>
          <w:lang w:val="ru-RU"/>
        </w:rPr>
        <w:t>в</w:t>
      </w:r>
      <w:r w:rsidRPr="00C67D95">
        <w:rPr>
          <w:rFonts w:ascii="Trebuchet MS" w:hAnsi="Trebuchet MS"/>
          <w:i/>
          <w:spacing w:val="-32"/>
          <w:sz w:val="24"/>
          <w:lang w:val="ru-RU"/>
        </w:rPr>
        <w:t xml:space="preserve"> </w:t>
      </w:r>
      <w:r w:rsidRPr="00C67D95">
        <w:rPr>
          <w:rFonts w:ascii="Trebuchet MS" w:hAnsi="Trebuchet MS"/>
          <w:i/>
          <w:spacing w:val="-2"/>
          <w:sz w:val="24"/>
          <w:lang w:val="ru-RU"/>
        </w:rPr>
        <w:t>и</w:t>
      </w:r>
      <w:r w:rsidRPr="00C67D95">
        <w:rPr>
          <w:rFonts w:ascii="Trebuchet MS" w:hAnsi="Trebuchet MS"/>
          <w:i/>
          <w:spacing w:val="-32"/>
          <w:sz w:val="24"/>
          <w:lang w:val="ru-RU"/>
        </w:rPr>
        <w:t xml:space="preserve"> </w:t>
      </w:r>
      <w:r w:rsidRPr="00C67D95">
        <w:rPr>
          <w:rFonts w:ascii="Trebuchet MS" w:hAnsi="Trebuchet MS"/>
          <w:i/>
          <w:spacing w:val="-2"/>
          <w:sz w:val="24"/>
          <w:lang w:val="ru-RU"/>
        </w:rPr>
        <w:t>д</w:t>
      </w:r>
      <w:r w:rsidRPr="00C67D95">
        <w:rPr>
          <w:rFonts w:ascii="Trebuchet MS" w:hAnsi="Trebuchet MS"/>
          <w:i/>
          <w:spacing w:val="-33"/>
          <w:sz w:val="24"/>
          <w:lang w:val="ru-RU"/>
        </w:rPr>
        <w:t xml:space="preserve"> </w:t>
      </w:r>
      <w:r w:rsidRPr="00C67D95">
        <w:rPr>
          <w:rFonts w:ascii="Trebuchet MS" w:hAnsi="Trebuchet MS"/>
          <w:i/>
          <w:spacing w:val="-2"/>
          <w:sz w:val="24"/>
          <w:lang w:val="ru-RU"/>
        </w:rPr>
        <w:t>а</w:t>
      </w:r>
      <w:r w:rsidRPr="00C67D95">
        <w:rPr>
          <w:rFonts w:ascii="Trebuchet MS" w:hAnsi="Trebuchet MS"/>
          <w:i/>
          <w:spacing w:val="-35"/>
          <w:sz w:val="24"/>
          <w:lang w:val="ru-RU"/>
        </w:rPr>
        <w:t xml:space="preserve"> </w:t>
      </w:r>
      <w:r w:rsidRPr="00C67D95">
        <w:rPr>
          <w:rFonts w:ascii="Trebuchet MS" w:hAnsi="Trebuchet MS"/>
          <w:i/>
          <w:spacing w:val="-2"/>
          <w:sz w:val="24"/>
          <w:lang w:val="ru-RU"/>
        </w:rPr>
        <w:t>н</w:t>
      </w:r>
      <w:r w:rsidRPr="00C67D95">
        <w:rPr>
          <w:rFonts w:ascii="Trebuchet MS" w:hAnsi="Trebuchet MS"/>
          <w:i/>
          <w:spacing w:val="-32"/>
          <w:sz w:val="24"/>
          <w:lang w:val="ru-RU"/>
        </w:rPr>
        <w:t xml:space="preserve"> </w:t>
      </w:r>
      <w:r w:rsidRPr="00C67D95">
        <w:rPr>
          <w:rFonts w:ascii="Trebuchet MS" w:hAnsi="Trebuchet MS"/>
          <w:i/>
          <w:spacing w:val="-2"/>
          <w:sz w:val="24"/>
          <w:lang w:val="ru-RU"/>
        </w:rPr>
        <w:t>н</w:t>
      </w:r>
      <w:r w:rsidRPr="00C67D95">
        <w:rPr>
          <w:rFonts w:ascii="Trebuchet MS" w:hAnsi="Trebuchet MS"/>
          <w:i/>
          <w:spacing w:val="-35"/>
          <w:sz w:val="24"/>
          <w:lang w:val="ru-RU"/>
        </w:rPr>
        <w:t xml:space="preserve"> </w:t>
      </w:r>
      <w:r w:rsidRPr="00C67D95">
        <w:rPr>
          <w:rFonts w:ascii="Trebuchet MS" w:hAnsi="Trebuchet MS"/>
          <w:i/>
          <w:spacing w:val="-10"/>
          <w:sz w:val="24"/>
          <w:lang w:val="ru-RU"/>
        </w:rPr>
        <w:t>я</w:t>
      </w:r>
    </w:p>
    <w:p w:rsidR="007C6FEF" w:rsidRPr="00C67D95" w:rsidRDefault="007C6FEF">
      <w:pPr>
        <w:pStyle w:val="a3"/>
        <w:spacing w:before="65"/>
        <w:jc w:val="left"/>
        <w:rPr>
          <w:rFonts w:ascii="Trebuchet MS"/>
          <w:i/>
          <w:sz w:val="24"/>
          <w:lang w:val="ru-RU"/>
        </w:rPr>
      </w:pPr>
    </w:p>
    <w:p w:rsidR="007C6FEF" w:rsidRPr="00C67D95" w:rsidRDefault="008A5EDA">
      <w:pPr>
        <w:ind w:left="92" w:right="707"/>
        <w:jc w:val="center"/>
        <w:rPr>
          <w:rFonts w:ascii="Arial Black" w:hAnsi="Arial Black"/>
          <w:sz w:val="28"/>
          <w:lang w:val="ru-RU"/>
        </w:rPr>
      </w:pPr>
      <w:r w:rsidRPr="00C67D95">
        <w:rPr>
          <w:rFonts w:ascii="Arial Black" w:hAnsi="Arial Black"/>
          <w:sz w:val="28"/>
          <w:lang w:val="ru-RU"/>
        </w:rPr>
        <w:t>ГРААЛЬ</w:t>
      </w:r>
      <w:r w:rsidRPr="00C67D95">
        <w:rPr>
          <w:rFonts w:ascii="Arial Black" w:hAnsi="Arial Black"/>
          <w:spacing w:val="-8"/>
          <w:sz w:val="28"/>
          <w:lang w:val="ru-RU"/>
        </w:rPr>
        <w:t xml:space="preserve"> </w:t>
      </w:r>
      <w:r w:rsidRPr="00C67D95">
        <w:rPr>
          <w:rFonts w:ascii="Arial Black" w:hAnsi="Arial Black"/>
          <w:spacing w:val="-4"/>
          <w:sz w:val="28"/>
          <w:lang w:val="ru-RU"/>
        </w:rPr>
        <w:t>НАУКИ</w:t>
      </w:r>
    </w:p>
    <w:p w:rsidR="007C6FEF" w:rsidRPr="00C67D95" w:rsidRDefault="008A5EDA">
      <w:pPr>
        <w:pStyle w:val="a3"/>
        <w:ind w:left="92" w:right="707"/>
        <w:jc w:val="center"/>
        <w:rPr>
          <w:rFonts w:ascii="Arial Black" w:hAnsi="Arial Black"/>
          <w:lang w:val="ru-RU"/>
        </w:rPr>
      </w:pPr>
      <w:r w:rsidRPr="00C67D95">
        <w:rPr>
          <w:rFonts w:ascii="Arial Black" w:hAnsi="Arial Black"/>
          <w:lang w:val="ru-RU"/>
        </w:rPr>
        <w:t>№</w:t>
      </w:r>
      <w:r w:rsidRPr="00C67D95">
        <w:rPr>
          <w:rFonts w:ascii="Arial Black" w:hAnsi="Arial Black"/>
          <w:spacing w:val="-2"/>
          <w:lang w:val="ru-RU"/>
        </w:rPr>
        <w:t xml:space="preserve"> </w:t>
      </w:r>
      <w:r w:rsidRPr="00C67D95">
        <w:rPr>
          <w:rFonts w:ascii="Arial Black" w:hAnsi="Arial Black"/>
          <w:lang w:val="ru-RU"/>
        </w:rPr>
        <w:t>53</w:t>
      </w:r>
      <w:r w:rsidRPr="00C67D95">
        <w:rPr>
          <w:rFonts w:ascii="Arial Black" w:hAnsi="Arial Black"/>
          <w:spacing w:val="-5"/>
          <w:lang w:val="ru-RU"/>
        </w:rPr>
        <w:t xml:space="preserve"> </w:t>
      </w:r>
      <w:r w:rsidRPr="00C67D95">
        <w:rPr>
          <w:rFonts w:ascii="Arial Black" w:hAnsi="Arial Black"/>
          <w:lang w:val="ru-RU"/>
        </w:rPr>
        <w:t>(червень,</w:t>
      </w:r>
      <w:r w:rsidRPr="00C67D95">
        <w:rPr>
          <w:rFonts w:ascii="Arial Black" w:hAnsi="Arial Black"/>
          <w:spacing w:val="-3"/>
          <w:lang w:val="ru-RU"/>
        </w:rPr>
        <w:t xml:space="preserve"> </w:t>
      </w:r>
      <w:r w:rsidRPr="00C67D95">
        <w:rPr>
          <w:rFonts w:ascii="Arial Black" w:hAnsi="Arial Black"/>
          <w:spacing w:val="-2"/>
          <w:lang w:val="ru-RU"/>
        </w:rPr>
        <w:t>2025)</w:t>
      </w:r>
    </w:p>
    <w:p w:rsidR="007C6FEF" w:rsidRPr="00C67D95" w:rsidRDefault="007C6FEF">
      <w:pPr>
        <w:pStyle w:val="a3"/>
        <w:spacing w:before="45"/>
        <w:jc w:val="left"/>
        <w:rPr>
          <w:rFonts w:ascii="Arial Black"/>
          <w:lang w:val="ru-RU"/>
        </w:rPr>
      </w:pPr>
    </w:p>
    <w:p w:rsidR="007C6FEF" w:rsidRPr="00C67D95" w:rsidRDefault="008A5EDA">
      <w:pPr>
        <w:spacing w:line="290" w:lineRule="auto"/>
        <w:ind w:left="91" w:right="707"/>
        <w:jc w:val="center"/>
        <w:rPr>
          <w:sz w:val="20"/>
          <w:lang w:val="ru-RU"/>
        </w:rPr>
      </w:pPr>
      <w:r w:rsidRPr="00C67D95">
        <w:rPr>
          <w:sz w:val="20"/>
          <w:lang w:val="ru-RU"/>
        </w:rPr>
        <w:t>за</w:t>
      </w:r>
      <w:r w:rsidRPr="00C67D95">
        <w:rPr>
          <w:spacing w:val="-14"/>
          <w:sz w:val="20"/>
          <w:lang w:val="ru-RU"/>
        </w:rPr>
        <w:t xml:space="preserve"> </w:t>
      </w:r>
      <w:r w:rsidRPr="00C67D95">
        <w:rPr>
          <w:sz w:val="20"/>
          <w:lang w:val="ru-RU"/>
        </w:rPr>
        <w:t>матеріалами</w:t>
      </w:r>
      <w:r w:rsidRPr="00C67D95">
        <w:rPr>
          <w:spacing w:val="-13"/>
          <w:sz w:val="20"/>
          <w:lang w:val="ru-RU"/>
        </w:rPr>
        <w:t xml:space="preserve"> </w:t>
      </w:r>
      <w:r>
        <w:rPr>
          <w:sz w:val="20"/>
        </w:rPr>
        <w:t>IX</w:t>
      </w:r>
      <w:r w:rsidRPr="00C67D95">
        <w:rPr>
          <w:spacing w:val="-13"/>
          <w:sz w:val="20"/>
          <w:lang w:val="ru-RU"/>
        </w:rPr>
        <w:t xml:space="preserve"> </w:t>
      </w:r>
      <w:r w:rsidRPr="00C67D95">
        <w:rPr>
          <w:sz w:val="20"/>
          <w:lang w:val="ru-RU"/>
        </w:rPr>
        <w:t>Міжнародної</w:t>
      </w:r>
      <w:r w:rsidRPr="00C67D95">
        <w:rPr>
          <w:spacing w:val="-14"/>
          <w:sz w:val="20"/>
          <w:lang w:val="ru-RU"/>
        </w:rPr>
        <w:t xml:space="preserve"> </w:t>
      </w:r>
      <w:r w:rsidRPr="00C67D95">
        <w:rPr>
          <w:sz w:val="20"/>
          <w:lang w:val="ru-RU"/>
        </w:rPr>
        <w:t>науково- практичної конференції «</w:t>
      </w:r>
      <w:r>
        <w:rPr>
          <w:sz w:val="20"/>
        </w:rPr>
        <w:t>Globalization</w:t>
      </w:r>
    </w:p>
    <w:p w:rsidR="007C6FEF" w:rsidRDefault="008A5EDA">
      <w:pPr>
        <w:spacing w:line="290" w:lineRule="auto"/>
        <w:ind w:left="614" w:right="1229" w:hanging="8"/>
        <w:jc w:val="center"/>
        <w:rPr>
          <w:sz w:val="20"/>
        </w:rPr>
      </w:pPr>
      <w:r>
        <w:rPr>
          <w:sz w:val="20"/>
        </w:rPr>
        <w:t>of scientific knowledge: international cooperation and integration of sciences», що проводилася 20 червня 2025 року ГО</w:t>
      </w:r>
      <w:r>
        <w:rPr>
          <w:spacing w:val="-14"/>
          <w:sz w:val="20"/>
        </w:rPr>
        <w:t xml:space="preserve"> </w:t>
      </w:r>
      <w:r>
        <w:rPr>
          <w:sz w:val="20"/>
        </w:rPr>
        <w:t>«Європейська</w:t>
      </w:r>
      <w:r>
        <w:rPr>
          <w:spacing w:val="-13"/>
          <w:sz w:val="20"/>
        </w:rPr>
        <w:t xml:space="preserve"> </w:t>
      </w:r>
      <w:r>
        <w:rPr>
          <w:sz w:val="20"/>
        </w:rPr>
        <w:t>наукова</w:t>
      </w:r>
      <w:r>
        <w:rPr>
          <w:spacing w:val="-13"/>
          <w:sz w:val="20"/>
        </w:rPr>
        <w:t xml:space="preserve"> </w:t>
      </w:r>
      <w:r>
        <w:rPr>
          <w:sz w:val="20"/>
        </w:rPr>
        <w:t>платформа»</w:t>
      </w:r>
    </w:p>
    <w:p w:rsidR="007C6FEF" w:rsidRDefault="008A5EDA">
      <w:pPr>
        <w:spacing w:line="290" w:lineRule="auto"/>
        <w:ind w:left="91" w:right="710"/>
        <w:jc w:val="center"/>
        <w:rPr>
          <w:sz w:val="20"/>
        </w:rPr>
      </w:pPr>
      <w:r>
        <w:rPr>
          <w:sz w:val="20"/>
        </w:rPr>
        <w:t>(Вінниця,</w:t>
      </w:r>
      <w:r>
        <w:rPr>
          <w:spacing w:val="-14"/>
          <w:sz w:val="20"/>
        </w:rPr>
        <w:t xml:space="preserve"> </w:t>
      </w:r>
      <w:r>
        <w:rPr>
          <w:sz w:val="20"/>
        </w:rPr>
        <w:t>Україна)</w:t>
      </w:r>
      <w:r>
        <w:rPr>
          <w:spacing w:val="-13"/>
          <w:sz w:val="20"/>
        </w:rPr>
        <w:t xml:space="preserve"> </w:t>
      </w:r>
      <w:r>
        <w:rPr>
          <w:sz w:val="20"/>
        </w:rPr>
        <w:t>та</w:t>
      </w:r>
      <w:r>
        <w:rPr>
          <w:spacing w:val="-13"/>
          <w:sz w:val="20"/>
        </w:rPr>
        <w:t xml:space="preserve"> </w:t>
      </w:r>
      <w:r>
        <w:rPr>
          <w:sz w:val="20"/>
        </w:rPr>
        <w:t>ТОВ</w:t>
      </w:r>
      <w:r>
        <w:rPr>
          <w:spacing w:val="-14"/>
          <w:sz w:val="20"/>
        </w:rPr>
        <w:t xml:space="preserve"> </w:t>
      </w:r>
      <w:r>
        <w:rPr>
          <w:sz w:val="20"/>
        </w:rPr>
        <w:t>«International</w:t>
      </w:r>
      <w:r>
        <w:rPr>
          <w:spacing w:val="-13"/>
          <w:sz w:val="20"/>
        </w:rPr>
        <w:t xml:space="preserve"> </w:t>
      </w:r>
      <w:r>
        <w:rPr>
          <w:sz w:val="20"/>
        </w:rPr>
        <w:t>Centre Corporative Management» (Відень, Австрія).</w:t>
      </w:r>
    </w:p>
    <w:p w:rsidR="007C6FEF" w:rsidRDefault="007C6FEF">
      <w:pPr>
        <w:pStyle w:val="a3"/>
        <w:spacing w:before="91"/>
        <w:jc w:val="left"/>
        <w:rPr>
          <w:sz w:val="20"/>
        </w:rPr>
      </w:pPr>
    </w:p>
    <w:p w:rsidR="007C6FEF" w:rsidRPr="00C67D95" w:rsidRDefault="008A5EDA">
      <w:pPr>
        <w:ind w:left="1372"/>
        <w:rPr>
          <w:rFonts w:ascii="Trebuchet MS" w:hAnsi="Trebuchet MS"/>
          <w:i/>
          <w:sz w:val="24"/>
          <w:lang w:val="ru-RU"/>
        </w:rPr>
      </w:pPr>
      <w:r w:rsidRPr="00C67D95">
        <w:rPr>
          <w:rFonts w:ascii="Trebuchet MS" w:hAnsi="Trebuchet MS"/>
          <w:i/>
          <w:spacing w:val="-7"/>
          <w:sz w:val="24"/>
          <w:lang w:val="ru-RU"/>
        </w:rPr>
        <w:t xml:space="preserve">Щомісячне </w:t>
      </w:r>
      <w:r w:rsidRPr="00C67D95">
        <w:rPr>
          <w:rFonts w:ascii="Trebuchet MS" w:hAnsi="Trebuchet MS"/>
          <w:i/>
          <w:spacing w:val="-2"/>
          <w:sz w:val="24"/>
          <w:lang w:val="ru-RU"/>
        </w:rPr>
        <w:t>видання</w:t>
      </w:r>
    </w:p>
    <w:p w:rsidR="007C6FEF" w:rsidRPr="00C67D95" w:rsidRDefault="008A5EDA">
      <w:pPr>
        <w:spacing w:before="234"/>
        <w:ind w:left="91" w:right="712"/>
        <w:jc w:val="center"/>
        <w:rPr>
          <w:rFonts w:ascii="Arial" w:hAnsi="Arial"/>
          <w:i/>
          <w:sz w:val="20"/>
          <w:lang w:val="ru-RU"/>
        </w:rPr>
      </w:pPr>
      <w:r w:rsidRPr="00C67D95">
        <w:rPr>
          <w:rFonts w:ascii="Arial" w:hAnsi="Arial"/>
          <w:i/>
          <w:w w:val="65"/>
          <w:sz w:val="20"/>
          <w:lang w:val="ru-RU"/>
        </w:rPr>
        <w:t>Всі</w:t>
      </w:r>
      <w:r w:rsidRPr="00C67D95">
        <w:rPr>
          <w:rFonts w:ascii="Arial" w:hAnsi="Arial"/>
          <w:i/>
          <w:spacing w:val="-12"/>
          <w:sz w:val="20"/>
          <w:lang w:val="ru-RU"/>
        </w:rPr>
        <w:t xml:space="preserve"> </w:t>
      </w:r>
      <w:r w:rsidRPr="00C67D95">
        <w:rPr>
          <w:rFonts w:ascii="Arial" w:hAnsi="Arial"/>
          <w:i/>
          <w:w w:val="65"/>
          <w:sz w:val="20"/>
          <w:lang w:val="ru-RU"/>
        </w:rPr>
        <w:t>матеріали</w:t>
      </w:r>
      <w:r w:rsidRPr="00C67D95">
        <w:rPr>
          <w:rFonts w:ascii="Arial" w:hAnsi="Arial"/>
          <w:i/>
          <w:spacing w:val="-12"/>
          <w:sz w:val="20"/>
          <w:lang w:val="ru-RU"/>
        </w:rPr>
        <w:t xml:space="preserve"> </w:t>
      </w:r>
      <w:r w:rsidRPr="00C67D95">
        <w:rPr>
          <w:rFonts w:ascii="Arial" w:hAnsi="Arial"/>
          <w:i/>
          <w:w w:val="65"/>
          <w:sz w:val="20"/>
          <w:lang w:val="ru-RU"/>
        </w:rPr>
        <w:t>пройшли</w:t>
      </w:r>
      <w:r w:rsidRPr="00C67D95">
        <w:rPr>
          <w:rFonts w:ascii="Arial" w:hAnsi="Arial"/>
          <w:i/>
          <w:spacing w:val="-12"/>
          <w:sz w:val="20"/>
          <w:lang w:val="ru-RU"/>
        </w:rPr>
        <w:t xml:space="preserve"> </w:t>
      </w:r>
      <w:r w:rsidRPr="00C67D95">
        <w:rPr>
          <w:rFonts w:ascii="Arial" w:hAnsi="Arial"/>
          <w:i/>
          <w:spacing w:val="-2"/>
          <w:w w:val="65"/>
          <w:sz w:val="20"/>
          <w:lang w:val="ru-RU"/>
        </w:rPr>
        <w:t>рецензування.</w:t>
      </w:r>
    </w:p>
    <w:p w:rsidR="007C6FEF" w:rsidRPr="00C67D95" w:rsidRDefault="008A5EDA">
      <w:pPr>
        <w:spacing w:before="41" w:line="285" w:lineRule="auto"/>
        <w:ind w:left="311" w:right="927"/>
        <w:jc w:val="center"/>
        <w:rPr>
          <w:rFonts w:ascii="Arial" w:hAnsi="Arial"/>
          <w:i/>
          <w:sz w:val="20"/>
          <w:lang w:val="ru-RU"/>
        </w:rPr>
      </w:pPr>
      <w:r w:rsidRPr="00C67D95">
        <w:rPr>
          <w:rFonts w:ascii="Arial" w:hAnsi="Arial"/>
          <w:i/>
          <w:w w:val="65"/>
          <w:sz w:val="20"/>
          <w:lang w:val="ru-RU"/>
        </w:rPr>
        <w:t>Редакція не завжди поділяє позицію авторів. За точність</w:t>
      </w:r>
      <w:r w:rsidRPr="00C67D95">
        <w:rPr>
          <w:rFonts w:ascii="Arial" w:hAnsi="Arial"/>
          <w:i/>
          <w:sz w:val="20"/>
          <w:lang w:val="ru-RU"/>
        </w:rPr>
        <w:t xml:space="preserve"> </w:t>
      </w:r>
      <w:r w:rsidRPr="00C67D95">
        <w:rPr>
          <w:rFonts w:ascii="Arial" w:hAnsi="Arial"/>
          <w:i/>
          <w:w w:val="65"/>
          <w:sz w:val="20"/>
          <w:lang w:val="ru-RU"/>
        </w:rPr>
        <w:t>викладеного</w:t>
      </w:r>
      <w:r w:rsidRPr="00C67D95">
        <w:rPr>
          <w:rFonts w:ascii="Arial" w:hAnsi="Arial"/>
          <w:i/>
          <w:spacing w:val="-4"/>
          <w:sz w:val="20"/>
          <w:lang w:val="ru-RU"/>
        </w:rPr>
        <w:t xml:space="preserve"> </w:t>
      </w:r>
      <w:r w:rsidRPr="00C67D95">
        <w:rPr>
          <w:rFonts w:ascii="Arial" w:hAnsi="Arial"/>
          <w:i/>
          <w:w w:val="65"/>
          <w:sz w:val="20"/>
          <w:lang w:val="ru-RU"/>
        </w:rPr>
        <w:t>матеріалу</w:t>
      </w:r>
      <w:r w:rsidRPr="00C67D95">
        <w:rPr>
          <w:rFonts w:ascii="Arial" w:hAnsi="Arial"/>
          <w:i/>
          <w:spacing w:val="-4"/>
          <w:sz w:val="20"/>
          <w:lang w:val="ru-RU"/>
        </w:rPr>
        <w:t xml:space="preserve"> </w:t>
      </w:r>
      <w:r w:rsidRPr="00C67D95">
        <w:rPr>
          <w:rFonts w:ascii="Arial" w:hAnsi="Arial"/>
          <w:i/>
          <w:w w:val="65"/>
          <w:sz w:val="20"/>
          <w:lang w:val="ru-RU"/>
        </w:rPr>
        <w:t>відповідальність</w:t>
      </w:r>
      <w:r w:rsidRPr="00C67D95">
        <w:rPr>
          <w:rFonts w:ascii="Arial" w:hAnsi="Arial"/>
          <w:i/>
          <w:spacing w:val="-4"/>
          <w:sz w:val="20"/>
          <w:lang w:val="ru-RU"/>
        </w:rPr>
        <w:t xml:space="preserve"> </w:t>
      </w:r>
      <w:r w:rsidRPr="00C67D95">
        <w:rPr>
          <w:rFonts w:ascii="Arial" w:hAnsi="Arial"/>
          <w:i/>
          <w:w w:val="65"/>
          <w:sz w:val="20"/>
          <w:lang w:val="ru-RU"/>
        </w:rPr>
        <w:t>несуть</w:t>
      </w:r>
      <w:r w:rsidRPr="00C67D95">
        <w:rPr>
          <w:rFonts w:ascii="Arial" w:hAnsi="Arial"/>
          <w:i/>
          <w:spacing w:val="-4"/>
          <w:sz w:val="20"/>
          <w:lang w:val="ru-RU"/>
        </w:rPr>
        <w:t xml:space="preserve"> </w:t>
      </w:r>
      <w:r w:rsidRPr="00C67D95">
        <w:rPr>
          <w:rFonts w:ascii="Arial" w:hAnsi="Arial"/>
          <w:i/>
          <w:spacing w:val="-2"/>
          <w:w w:val="65"/>
          <w:sz w:val="20"/>
          <w:lang w:val="ru-RU"/>
        </w:rPr>
        <w:t>автори.</w:t>
      </w:r>
    </w:p>
    <w:p w:rsidR="007C6FEF" w:rsidRPr="00C67D95" w:rsidRDefault="007C6FEF">
      <w:pPr>
        <w:pStyle w:val="a3"/>
        <w:jc w:val="left"/>
        <w:rPr>
          <w:rFonts w:ascii="Arial"/>
          <w:i/>
          <w:sz w:val="20"/>
          <w:lang w:val="ru-RU"/>
        </w:rPr>
      </w:pPr>
    </w:p>
    <w:p w:rsidR="007C6FEF" w:rsidRPr="00C67D95" w:rsidRDefault="007C6FEF">
      <w:pPr>
        <w:pStyle w:val="a3"/>
        <w:spacing w:before="7"/>
        <w:jc w:val="left"/>
        <w:rPr>
          <w:rFonts w:ascii="Arial"/>
          <w:i/>
          <w:sz w:val="20"/>
          <w:lang w:val="ru-RU"/>
        </w:rPr>
      </w:pPr>
    </w:p>
    <w:p w:rsidR="007C6FEF" w:rsidRDefault="008A5EDA">
      <w:pPr>
        <w:pStyle w:val="a3"/>
        <w:ind w:left="91" w:right="707"/>
        <w:jc w:val="center"/>
      </w:pPr>
      <w:r>
        <w:rPr>
          <w:spacing w:val="-2"/>
        </w:rPr>
        <w:t>Контактна</w:t>
      </w:r>
      <w:r>
        <w:rPr>
          <w:spacing w:val="-6"/>
        </w:rPr>
        <w:t xml:space="preserve"> </w:t>
      </w:r>
      <w:r>
        <w:rPr>
          <w:spacing w:val="-2"/>
        </w:rPr>
        <w:t>інформація</w:t>
      </w:r>
      <w:r>
        <w:rPr>
          <w:spacing w:val="-9"/>
        </w:rPr>
        <w:t xml:space="preserve"> </w:t>
      </w:r>
      <w:r>
        <w:rPr>
          <w:spacing w:val="-2"/>
        </w:rPr>
        <w:t>редакції:</w:t>
      </w:r>
    </w:p>
    <w:p w:rsidR="007C6FEF" w:rsidRPr="00C67D95" w:rsidRDefault="008A5EDA" w:rsidP="00022999">
      <w:pPr>
        <w:pStyle w:val="a4"/>
        <w:numPr>
          <w:ilvl w:val="0"/>
          <w:numId w:val="1"/>
        </w:numPr>
        <w:tabs>
          <w:tab w:val="left" w:pos="619"/>
        </w:tabs>
        <w:spacing w:before="155" w:line="288" w:lineRule="auto"/>
        <w:ind w:right="845" w:firstLine="175"/>
        <w:jc w:val="left"/>
        <w:rPr>
          <w:sz w:val="18"/>
          <w:lang w:val="ru-RU"/>
        </w:rPr>
      </w:pPr>
      <w:r w:rsidRPr="00C67D95">
        <w:rPr>
          <w:sz w:val="18"/>
          <w:lang w:val="ru-RU"/>
        </w:rPr>
        <w:t xml:space="preserve">21037, Україна, м. Вінниця, вул. Зодчих, 18/81; </w:t>
      </w:r>
      <w:r w:rsidRPr="00C67D95">
        <w:rPr>
          <w:spacing w:val="-8"/>
          <w:sz w:val="18"/>
          <w:lang w:val="ru-RU"/>
        </w:rPr>
        <w:t xml:space="preserve">ГО «Європейська наукова платформа» </w:t>
      </w:r>
      <w:r w:rsidRPr="00C67D95">
        <w:rPr>
          <w:rFonts w:ascii="Trebuchet MS" w:hAnsi="Trebuchet MS"/>
          <w:i/>
          <w:spacing w:val="-8"/>
          <w:sz w:val="16"/>
          <w:lang w:val="ru-RU"/>
        </w:rPr>
        <w:t>[власник</w:t>
      </w:r>
      <w:r w:rsidRPr="00C67D95">
        <w:rPr>
          <w:rFonts w:ascii="Trebuchet MS" w:hAnsi="Trebuchet MS"/>
          <w:i/>
          <w:spacing w:val="-12"/>
          <w:sz w:val="16"/>
          <w:lang w:val="ru-RU"/>
        </w:rPr>
        <w:t xml:space="preserve"> </w:t>
      </w:r>
      <w:r w:rsidRPr="00C67D95">
        <w:rPr>
          <w:rFonts w:ascii="Trebuchet MS" w:hAnsi="Trebuchet MS"/>
          <w:i/>
          <w:spacing w:val="-8"/>
          <w:sz w:val="16"/>
          <w:lang w:val="ru-RU"/>
        </w:rPr>
        <w:t>журналу]</w:t>
      </w:r>
      <w:r w:rsidRPr="00C67D95">
        <w:rPr>
          <w:spacing w:val="-8"/>
          <w:sz w:val="18"/>
          <w:lang w:val="ru-RU"/>
        </w:rPr>
        <w:t>.</w:t>
      </w:r>
    </w:p>
    <w:p w:rsidR="007C6FEF" w:rsidRPr="00C67D95" w:rsidRDefault="008A5EDA">
      <w:pPr>
        <w:spacing w:before="1"/>
        <w:ind w:right="614"/>
        <w:jc w:val="center"/>
        <w:rPr>
          <w:sz w:val="18"/>
          <w:lang w:val="ru-RU"/>
        </w:rPr>
      </w:pPr>
      <w:r w:rsidRPr="00C67D95">
        <w:rPr>
          <w:sz w:val="18"/>
          <w:lang w:val="ru-RU"/>
        </w:rPr>
        <w:t>Тел.:</w:t>
      </w:r>
      <w:r w:rsidRPr="00C67D95">
        <w:rPr>
          <w:spacing w:val="-4"/>
          <w:sz w:val="18"/>
          <w:lang w:val="ru-RU"/>
        </w:rPr>
        <w:t xml:space="preserve"> </w:t>
      </w:r>
      <w:r w:rsidRPr="00C67D95">
        <w:rPr>
          <w:sz w:val="18"/>
          <w:lang w:val="ru-RU"/>
        </w:rPr>
        <w:t>+38</w:t>
      </w:r>
      <w:r w:rsidRPr="00C67D95">
        <w:rPr>
          <w:spacing w:val="-5"/>
          <w:sz w:val="18"/>
          <w:lang w:val="ru-RU"/>
        </w:rPr>
        <w:t xml:space="preserve"> </w:t>
      </w:r>
      <w:r w:rsidRPr="00C67D95">
        <w:rPr>
          <w:sz w:val="18"/>
          <w:lang w:val="ru-RU"/>
        </w:rPr>
        <w:t>098</w:t>
      </w:r>
      <w:r w:rsidRPr="00C67D95">
        <w:rPr>
          <w:spacing w:val="-6"/>
          <w:sz w:val="18"/>
          <w:lang w:val="ru-RU"/>
        </w:rPr>
        <w:t xml:space="preserve"> </w:t>
      </w:r>
      <w:r w:rsidRPr="00C67D95">
        <w:rPr>
          <w:sz w:val="18"/>
          <w:lang w:val="ru-RU"/>
        </w:rPr>
        <w:t>1948380;</w:t>
      </w:r>
      <w:r w:rsidRPr="00C67D95">
        <w:rPr>
          <w:spacing w:val="-5"/>
          <w:sz w:val="18"/>
          <w:lang w:val="ru-RU"/>
        </w:rPr>
        <w:t xml:space="preserve"> </w:t>
      </w:r>
      <w:r w:rsidRPr="00C67D95">
        <w:rPr>
          <w:sz w:val="18"/>
          <w:lang w:val="ru-RU"/>
        </w:rPr>
        <w:t>+38</w:t>
      </w:r>
      <w:r w:rsidRPr="00C67D95">
        <w:rPr>
          <w:spacing w:val="-6"/>
          <w:sz w:val="18"/>
          <w:lang w:val="ru-RU"/>
        </w:rPr>
        <w:t xml:space="preserve"> </w:t>
      </w:r>
      <w:r w:rsidRPr="00C67D95">
        <w:rPr>
          <w:sz w:val="18"/>
          <w:lang w:val="ru-RU"/>
        </w:rPr>
        <w:t>098</w:t>
      </w:r>
      <w:r w:rsidRPr="00C67D95">
        <w:rPr>
          <w:spacing w:val="-3"/>
          <w:sz w:val="18"/>
          <w:lang w:val="ru-RU"/>
        </w:rPr>
        <w:t xml:space="preserve"> </w:t>
      </w:r>
      <w:r w:rsidRPr="00C67D95">
        <w:rPr>
          <w:spacing w:val="-2"/>
          <w:sz w:val="18"/>
          <w:lang w:val="ru-RU"/>
        </w:rPr>
        <w:t>1526044</w:t>
      </w:r>
    </w:p>
    <w:p w:rsidR="007C6FEF" w:rsidRPr="00C67D95" w:rsidRDefault="008A5EDA">
      <w:pPr>
        <w:spacing w:before="41" w:line="288" w:lineRule="auto"/>
        <w:ind w:left="1012" w:right="1626" w:hanging="4"/>
        <w:jc w:val="center"/>
        <w:rPr>
          <w:sz w:val="18"/>
          <w:lang w:val="ru-RU"/>
        </w:rPr>
      </w:pPr>
      <w:r>
        <w:rPr>
          <w:sz w:val="18"/>
        </w:rPr>
        <w:t>E</w:t>
      </w:r>
      <w:r w:rsidRPr="00C67D95">
        <w:rPr>
          <w:sz w:val="18"/>
          <w:lang w:val="ru-RU"/>
        </w:rPr>
        <w:t>-</w:t>
      </w:r>
      <w:r>
        <w:rPr>
          <w:sz w:val="18"/>
        </w:rPr>
        <w:t>mail</w:t>
      </w:r>
      <w:r w:rsidRPr="00C67D95">
        <w:rPr>
          <w:sz w:val="18"/>
          <w:lang w:val="ru-RU"/>
        </w:rPr>
        <w:t xml:space="preserve">: </w:t>
      </w:r>
      <w:hyperlink r:id="rId37">
        <w:r>
          <w:rPr>
            <w:sz w:val="18"/>
          </w:rPr>
          <w:t>info</w:t>
        </w:r>
        <w:r w:rsidRPr="00C67D95">
          <w:rPr>
            <w:sz w:val="18"/>
            <w:lang w:val="ru-RU"/>
          </w:rPr>
          <w:t>@</w:t>
        </w:r>
        <w:r>
          <w:rPr>
            <w:sz w:val="18"/>
          </w:rPr>
          <w:t>ukrlogos</w:t>
        </w:r>
        <w:r w:rsidRPr="00C67D95">
          <w:rPr>
            <w:sz w:val="18"/>
            <w:lang w:val="ru-RU"/>
          </w:rPr>
          <w:t>.</w:t>
        </w:r>
        <w:r>
          <w:rPr>
            <w:sz w:val="18"/>
          </w:rPr>
          <w:t>in</w:t>
        </w:r>
        <w:r w:rsidRPr="00C67D95">
          <w:rPr>
            <w:sz w:val="18"/>
            <w:lang w:val="ru-RU"/>
          </w:rPr>
          <w:t>.</w:t>
        </w:r>
        <w:r>
          <w:rPr>
            <w:sz w:val="18"/>
          </w:rPr>
          <w:t>ua</w:t>
        </w:r>
      </w:hyperlink>
      <w:r w:rsidRPr="00C67D95">
        <w:rPr>
          <w:sz w:val="18"/>
          <w:lang w:val="ru-RU"/>
        </w:rPr>
        <w:t xml:space="preserve"> Свідоцтво суб’єкта видавничої справи:</w:t>
      </w:r>
      <w:r w:rsidRPr="00C67D95">
        <w:rPr>
          <w:spacing w:val="-9"/>
          <w:sz w:val="18"/>
          <w:lang w:val="ru-RU"/>
        </w:rPr>
        <w:t xml:space="preserve"> </w:t>
      </w:r>
      <w:r w:rsidRPr="00C67D95">
        <w:rPr>
          <w:sz w:val="18"/>
          <w:lang w:val="ru-RU"/>
        </w:rPr>
        <w:t>ДК</w:t>
      </w:r>
      <w:r w:rsidRPr="00C67D95">
        <w:rPr>
          <w:spacing w:val="-12"/>
          <w:sz w:val="18"/>
          <w:lang w:val="ru-RU"/>
        </w:rPr>
        <w:t xml:space="preserve"> </w:t>
      </w:r>
      <w:r w:rsidRPr="00C67D95">
        <w:rPr>
          <w:sz w:val="18"/>
          <w:lang w:val="ru-RU"/>
        </w:rPr>
        <w:t>№</w:t>
      </w:r>
      <w:r w:rsidRPr="00C67D95">
        <w:rPr>
          <w:spacing w:val="-11"/>
          <w:sz w:val="18"/>
          <w:lang w:val="ru-RU"/>
        </w:rPr>
        <w:t xml:space="preserve"> </w:t>
      </w:r>
      <w:r w:rsidRPr="00C67D95">
        <w:rPr>
          <w:sz w:val="18"/>
          <w:lang w:val="ru-RU"/>
        </w:rPr>
        <w:t>7172</w:t>
      </w:r>
      <w:r w:rsidRPr="00C67D95">
        <w:rPr>
          <w:spacing w:val="-11"/>
          <w:sz w:val="18"/>
          <w:lang w:val="ru-RU"/>
        </w:rPr>
        <w:t xml:space="preserve"> </w:t>
      </w:r>
      <w:r w:rsidRPr="00C67D95">
        <w:rPr>
          <w:sz w:val="18"/>
          <w:lang w:val="ru-RU"/>
        </w:rPr>
        <w:t>від</w:t>
      </w:r>
      <w:r w:rsidRPr="00C67D95">
        <w:rPr>
          <w:spacing w:val="-9"/>
          <w:sz w:val="18"/>
          <w:lang w:val="ru-RU"/>
        </w:rPr>
        <w:t xml:space="preserve"> </w:t>
      </w:r>
      <w:r w:rsidRPr="00C67D95">
        <w:rPr>
          <w:sz w:val="18"/>
          <w:lang w:val="ru-RU"/>
        </w:rPr>
        <w:t>21.10.2020.</w:t>
      </w:r>
    </w:p>
    <w:p w:rsidR="007C6FEF" w:rsidRDefault="008A5EDA" w:rsidP="00022999">
      <w:pPr>
        <w:pStyle w:val="a4"/>
        <w:numPr>
          <w:ilvl w:val="0"/>
          <w:numId w:val="1"/>
        </w:numPr>
        <w:tabs>
          <w:tab w:val="left" w:pos="977"/>
          <w:tab w:val="left" w:pos="1344"/>
        </w:tabs>
        <w:spacing w:before="112" w:line="288" w:lineRule="auto"/>
        <w:ind w:left="1344" w:right="1395" w:hanging="558"/>
        <w:jc w:val="left"/>
        <w:rPr>
          <w:sz w:val="18"/>
        </w:rPr>
      </w:pPr>
      <w:r w:rsidRPr="00C67D95">
        <w:rPr>
          <w:spacing w:val="-4"/>
          <w:sz w:val="18"/>
          <w:lang w:val="ru-RU"/>
        </w:rPr>
        <w:t>24004</w:t>
      </w:r>
      <w:r w:rsidRPr="00C67D95">
        <w:rPr>
          <w:spacing w:val="-14"/>
          <w:sz w:val="18"/>
          <w:lang w:val="ru-RU"/>
        </w:rPr>
        <w:t xml:space="preserve"> </w:t>
      </w:r>
      <w:r w:rsidRPr="00C67D95">
        <w:rPr>
          <w:spacing w:val="-4"/>
          <w:sz w:val="18"/>
          <w:lang w:val="ru-RU"/>
        </w:rPr>
        <w:t>Україна,</w:t>
      </w:r>
      <w:r w:rsidRPr="00C67D95">
        <w:rPr>
          <w:spacing w:val="-15"/>
          <w:sz w:val="18"/>
          <w:lang w:val="ru-RU"/>
        </w:rPr>
        <w:t xml:space="preserve"> </w:t>
      </w:r>
      <w:r w:rsidRPr="00C67D95">
        <w:rPr>
          <w:spacing w:val="-4"/>
          <w:sz w:val="18"/>
          <w:lang w:val="ru-RU"/>
        </w:rPr>
        <w:t>м.</w:t>
      </w:r>
      <w:r w:rsidRPr="00C67D95">
        <w:rPr>
          <w:spacing w:val="-14"/>
          <w:sz w:val="18"/>
          <w:lang w:val="ru-RU"/>
        </w:rPr>
        <w:t xml:space="preserve"> </w:t>
      </w:r>
      <w:r w:rsidRPr="00C67D95">
        <w:rPr>
          <w:spacing w:val="-4"/>
          <w:sz w:val="18"/>
          <w:lang w:val="ru-RU"/>
        </w:rPr>
        <w:t xml:space="preserve">Могилів-Подільський, </w:t>
      </w:r>
      <w:r w:rsidRPr="00C67D95">
        <w:rPr>
          <w:sz w:val="18"/>
          <w:lang w:val="ru-RU"/>
        </w:rPr>
        <w:t>пр-т.</w:t>
      </w:r>
      <w:r w:rsidRPr="00C67D95">
        <w:rPr>
          <w:spacing w:val="-13"/>
          <w:sz w:val="18"/>
          <w:lang w:val="ru-RU"/>
        </w:rPr>
        <w:t xml:space="preserve"> </w:t>
      </w:r>
      <w:r>
        <w:rPr>
          <w:sz w:val="18"/>
        </w:rPr>
        <w:t>Незалежності,</w:t>
      </w:r>
      <w:r>
        <w:rPr>
          <w:spacing w:val="-14"/>
          <w:sz w:val="18"/>
        </w:rPr>
        <w:t xml:space="preserve"> </w:t>
      </w:r>
      <w:r>
        <w:rPr>
          <w:sz w:val="18"/>
        </w:rPr>
        <w:t>301/117;</w:t>
      </w:r>
    </w:p>
    <w:p w:rsidR="007C6FEF" w:rsidRPr="00C67D95" w:rsidRDefault="008A5EDA">
      <w:pPr>
        <w:spacing w:line="288" w:lineRule="auto"/>
        <w:ind w:left="815" w:right="1055" w:firstLine="341"/>
        <w:rPr>
          <w:sz w:val="18"/>
          <w:lang w:val="ru-RU"/>
        </w:rPr>
      </w:pPr>
      <w:r w:rsidRPr="00C67D95">
        <w:rPr>
          <w:sz w:val="18"/>
          <w:lang w:val="ru-RU"/>
        </w:rPr>
        <w:t xml:space="preserve">НУ «Інститут науково-технічної </w:t>
      </w:r>
      <w:r w:rsidRPr="00C67D95">
        <w:rPr>
          <w:spacing w:val="-4"/>
          <w:sz w:val="18"/>
          <w:lang w:val="ru-RU"/>
        </w:rPr>
        <w:t>інтеграції та співпраці»</w:t>
      </w:r>
      <w:r w:rsidRPr="00C67D95">
        <w:rPr>
          <w:spacing w:val="-6"/>
          <w:sz w:val="18"/>
          <w:lang w:val="ru-RU"/>
        </w:rPr>
        <w:t xml:space="preserve"> </w:t>
      </w:r>
      <w:r w:rsidRPr="00C67D95">
        <w:rPr>
          <w:rFonts w:ascii="Trebuchet MS" w:hAnsi="Trebuchet MS"/>
          <w:i/>
          <w:spacing w:val="-4"/>
          <w:sz w:val="16"/>
          <w:lang w:val="ru-RU"/>
        </w:rPr>
        <w:t>[власник</w:t>
      </w:r>
      <w:r w:rsidRPr="00C67D95">
        <w:rPr>
          <w:rFonts w:ascii="Trebuchet MS" w:hAnsi="Trebuchet MS"/>
          <w:i/>
          <w:spacing w:val="-14"/>
          <w:sz w:val="16"/>
          <w:lang w:val="ru-RU"/>
        </w:rPr>
        <w:t xml:space="preserve"> </w:t>
      </w:r>
      <w:r w:rsidRPr="00C67D95">
        <w:rPr>
          <w:rFonts w:ascii="Trebuchet MS" w:hAnsi="Trebuchet MS"/>
          <w:i/>
          <w:spacing w:val="-4"/>
          <w:sz w:val="16"/>
          <w:lang w:val="ru-RU"/>
        </w:rPr>
        <w:t>журналу]</w:t>
      </w:r>
      <w:r w:rsidRPr="00C67D95">
        <w:rPr>
          <w:spacing w:val="-4"/>
          <w:sz w:val="18"/>
          <w:lang w:val="ru-RU"/>
        </w:rPr>
        <w:t>.</w:t>
      </w:r>
    </w:p>
    <w:p w:rsidR="007C6FEF" w:rsidRDefault="008A5EDA" w:rsidP="00022999">
      <w:pPr>
        <w:pStyle w:val="a4"/>
        <w:numPr>
          <w:ilvl w:val="0"/>
          <w:numId w:val="1"/>
        </w:numPr>
        <w:tabs>
          <w:tab w:val="left" w:pos="547"/>
        </w:tabs>
        <w:spacing w:before="112" w:line="288" w:lineRule="auto"/>
        <w:ind w:left="338" w:right="960" w:firstLine="19"/>
        <w:jc w:val="left"/>
        <w:rPr>
          <w:sz w:val="18"/>
        </w:rPr>
      </w:pPr>
      <w:r>
        <w:rPr>
          <w:spacing w:val="-6"/>
          <w:sz w:val="18"/>
        </w:rPr>
        <w:t>1110, Österreich,</w:t>
      </w:r>
      <w:r>
        <w:rPr>
          <w:spacing w:val="-8"/>
          <w:sz w:val="18"/>
        </w:rPr>
        <w:t xml:space="preserve"> </w:t>
      </w:r>
      <w:r>
        <w:rPr>
          <w:spacing w:val="-6"/>
          <w:sz w:val="18"/>
        </w:rPr>
        <w:t>Wien, Simmeringer</w:t>
      </w:r>
      <w:r>
        <w:rPr>
          <w:spacing w:val="-8"/>
          <w:sz w:val="18"/>
        </w:rPr>
        <w:t xml:space="preserve"> </w:t>
      </w:r>
      <w:r>
        <w:rPr>
          <w:spacing w:val="-6"/>
          <w:sz w:val="18"/>
        </w:rPr>
        <w:t>Hauptstraße</w:t>
      </w:r>
      <w:r>
        <w:rPr>
          <w:spacing w:val="-8"/>
          <w:sz w:val="18"/>
        </w:rPr>
        <w:t xml:space="preserve"> </w:t>
      </w:r>
      <w:r>
        <w:rPr>
          <w:spacing w:val="-6"/>
          <w:sz w:val="18"/>
        </w:rPr>
        <w:t xml:space="preserve">24; </w:t>
      </w:r>
      <w:r>
        <w:rPr>
          <w:sz w:val="18"/>
        </w:rPr>
        <w:t>LLC</w:t>
      </w:r>
      <w:r>
        <w:rPr>
          <w:spacing w:val="-11"/>
          <w:sz w:val="18"/>
        </w:rPr>
        <w:t xml:space="preserve"> </w:t>
      </w:r>
      <w:r>
        <w:rPr>
          <w:sz w:val="18"/>
        </w:rPr>
        <w:t>«International</w:t>
      </w:r>
      <w:r>
        <w:rPr>
          <w:spacing w:val="-9"/>
          <w:sz w:val="18"/>
        </w:rPr>
        <w:t xml:space="preserve"> </w:t>
      </w:r>
      <w:r>
        <w:rPr>
          <w:sz w:val="18"/>
        </w:rPr>
        <w:t>Centre</w:t>
      </w:r>
      <w:r>
        <w:rPr>
          <w:spacing w:val="-10"/>
          <w:sz w:val="18"/>
        </w:rPr>
        <w:t xml:space="preserve"> </w:t>
      </w:r>
      <w:r>
        <w:rPr>
          <w:sz w:val="18"/>
        </w:rPr>
        <w:t>Corporative</w:t>
      </w:r>
      <w:r>
        <w:rPr>
          <w:spacing w:val="-10"/>
          <w:sz w:val="18"/>
        </w:rPr>
        <w:t xml:space="preserve"> </w:t>
      </w:r>
      <w:r>
        <w:rPr>
          <w:sz w:val="18"/>
        </w:rPr>
        <w:t>Management»</w:t>
      </w:r>
    </w:p>
    <w:p w:rsidR="007C6FEF" w:rsidRDefault="008A5EDA">
      <w:pPr>
        <w:ind w:left="1377"/>
        <w:rPr>
          <w:sz w:val="18"/>
        </w:rPr>
      </w:pPr>
      <w:r>
        <w:rPr>
          <w:spacing w:val="-4"/>
          <w:sz w:val="18"/>
        </w:rPr>
        <w:t>E-mail:</w:t>
      </w:r>
      <w:r>
        <w:rPr>
          <w:spacing w:val="-5"/>
          <w:sz w:val="18"/>
        </w:rPr>
        <w:t xml:space="preserve"> </w:t>
      </w:r>
      <w:hyperlink r:id="rId38">
        <w:r>
          <w:rPr>
            <w:spacing w:val="-4"/>
            <w:sz w:val="18"/>
          </w:rPr>
          <w:t>rachael.a@iccm.org</w:t>
        </w:r>
      </w:hyperlink>
    </w:p>
    <w:p w:rsidR="007C6FEF" w:rsidRDefault="007C6FEF">
      <w:pPr>
        <w:rPr>
          <w:sz w:val="18"/>
        </w:rPr>
        <w:sectPr w:rsidR="007C6FEF">
          <w:headerReference w:type="even" r:id="rId39"/>
          <w:footerReference w:type="even" r:id="rId40"/>
          <w:pgSz w:w="11910" w:h="16850"/>
          <w:pgMar w:top="1360" w:right="850" w:bottom="280" w:left="850" w:header="0" w:footer="0" w:gutter="0"/>
          <w:cols w:num="2" w:space="720" w:equalWidth="0">
            <w:col w:w="4634" w:space="40"/>
            <w:col w:w="5536"/>
          </w:cols>
        </w:sectPr>
      </w:pPr>
    </w:p>
    <w:p w:rsidR="007C6FEF" w:rsidRDefault="007C6FEF">
      <w:pPr>
        <w:pStyle w:val="a3"/>
        <w:jc w:val="left"/>
        <w:rPr>
          <w:sz w:val="20"/>
        </w:rPr>
      </w:pPr>
    </w:p>
    <w:p w:rsidR="007C6FEF" w:rsidRDefault="007C6FEF">
      <w:pPr>
        <w:pStyle w:val="a3"/>
        <w:jc w:val="left"/>
        <w:rPr>
          <w:sz w:val="20"/>
        </w:rPr>
      </w:pPr>
    </w:p>
    <w:p w:rsidR="007C6FEF" w:rsidRDefault="007C6FEF">
      <w:pPr>
        <w:pStyle w:val="a3"/>
        <w:spacing w:before="9"/>
        <w:jc w:val="left"/>
        <w:rPr>
          <w:sz w:val="20"/>
        </w:rPr>
      </w:pPr>
    </w:p>
    <w:p w:rsidR="007C6FEF" w:rsidRDefault="008A5EDA">
      <w:pPr>
        <w:tabs>
          <w:tab w:val="left" w:pos="6512"/>
        </w:tabs>
        <w:spacing w:line="20" w:lineRule="exact"/>
        <w:ind w:left="1852"/>
        <w:rPr>
          <w:sz w:val="2"/>
        </w:rPr>
      </w:pPr>
      <w:r>
        <w:rPr>
          <w:noProof/>
          <w:sz w:val="2"/>
        </w:rPr>
        <mc:AlternateContent>
          <mc:Choice Requires="wpg">
            <w:drawing>
              <wp:inline distT="0" distB="0" distL="0" distR="0">
                <wp:extent cx="782320" cy="5080"/>
                <wp:effectExtent l="9525" t="0" r="0" b="4445"/>
                <wp:docPr id="6385" name="Group 63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82320" cy="5080"/>
                          <a:chOff x="0" y="0"/>
                          <a:chExt cx="782320" cy="5080"/>
                        </a:xfrm>
                      </wpg:grpSpPr>
                      <wps:wsp>
                        <wps:cNvPr id="6386" name="Graphic 6386"/>
                        <wps:cNvSpPr/>
                        <wps:spPr>
                          <a:xfrm>
                            <a:off x="0" y="2532"/>
                            <a:ext cx="782320" cy="1270"/>
                          </a:xfrm>
                          <a:custGeom>
                            <a:avLst/>
                            <a:gdLst/>
                            <a:ahLst/>
                            <a:cxnLst/>
                            <a:rect l="l" t="t" r="r" b="b"/>
                            <a:pathLst>
                              <a:path w="782320">
                                <a:moveTo>
                                  <a:pt x="0" y="0"/>
                                </a:moveTo>
                                <a:lnTo>
                                  <a:pt x="781847" y="0"/>
                                </a:lnTo>
                              </a:path>
                            </a:pathLst>
                          </a:custGeom>
                          <a:ln w="506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5A8772D" id="Group 6385" o:spid="_x0000_s1026" style="width:61.6pt;height:.4pt;mso-position-horizontal-relative:char;mso-position-vertical-relative:line" coordsize="782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">
                <v:shape id="Graphic 6386" o:spid="_x0000_s1027" style="position:absolute;top:25;width:7823;height:13;visibility:visible;mso-wrap-style:square;v-text-anchor:top" coordsize="7823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" path="m,l781847,e" filled="f" strokeweight=".14069mm">
                  <v:path arrowok="t"/>
                </v:shape>
                <w10:anchorlock/>
              </v:group>
            </w:pict>
          </mc:Fallback>
        </mc:AlternateContent>
      </w:r>
      <w:r>
        <w:rPr>
          <w:sz w:val="2"/>
        </w:rPr>
        <w:tab/>
      </w:r>
      <w:r>
        <w:rPr>
          <w:noProof/>
          <w:sz w:val="2"/>
        </w:rPr>
        <mc:AlternateContent>
          <mc:Choice Requires="wpg">
            <w:drawing>
              <wp:inline distT="0" distB="0" distL="0" distR="0">
                <wp:extent cx="782320" cy="5080"/>
                <wp:effectExtent l="9525" t="0" r="0" b="4445"/>
                <wp:docPr id="6387" name="Group 63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82320" cy="5080"/>
                          <a:chOff x="0" y="0"/>
                          <a:chExt cx="782320" cy="5080"/>
                        </a:xfrm>
                      </wpg:grpSpPr>
                      <wps:wsp>
                        <wps:cNvPr id="6388" name="Graphic 6388"/>
                        <wps:cNvSpPr/>
                        <wps:spPr>
                          <a:xfrm>
                            <a:off x="0" y="2532"/>
                            <a:ext cx="782320" cy="1270"/>
                          </a:xfrm>
                          <a:custGeom>
                            <a:avLst/>
                            <a:gdLst/>
                            <a:ahLst/>
                            <a:cxnLst/>
                            <a:rect l="l" t="t" r="r" b="b"/>
                            <a:pathLst>
                              <a:path w="782320">
                                <a:moveTo>
                                  <a:pt x="0" y="0"/>
                                </a:moveTo>
                                <a:lnTo>
                                  <a:pt x="781847" y="0"/>
                                </a:lnTo>
                              </a:path>
                            </a:pathLst>
                          </a:custGeom>
                          <a:ln w="5065">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312296F" id="Group 6387" o:spid="_x0000_s1026" style="width:61.6pt;height:.4pt;mso-position-horizontal-relative:char;mso-position-vertical-relative:line" coordsize="782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">
                <v:shape id="Graphic 6388" o:spid="_x0000_s1027" style="position:absolute;top:25;width:7823;height:13;visibility:visible;mso-wrap-style:square;v-text-anchor:top" coordsize="7823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" path="m,l781847,e" filled="f" strokeweight=".14069mm">
                  <v:path arrowok="t"/>
                </v:shape>
                <w10:anchorlock/>
              </v:group>
            </w:pict>
          </mc:Fallback>
        </mc:AlternateContent>
      </w:r>
    </w:p>
    <w:p w:rsidR="007C6FEF" w:rsidRDefault="007C6FEF">
      <w:pPr>
        <w:pStyle w:val="a3"/>
        <w:spacing w:before="5"/>
        <w:jc w:val="left"/>
        <w:rPr>
          <w:sz w:val="9"/>
        </w:rPr>
      </w:pPr>
    </w:p>
    <w:p w:rsidR="007C6FEF" w:rsidRDefault="007C6FEF">
      <w:pPr>
        <w:pStyle w:val="a3"/>
        <w:jc w:val="left"/>
        <w:rPr>
          <w:sz w:val="9"/>
        </w:rPr>
        <w:sectPr w:rsidR="007C6FEF">
          <w:type w:val="continuous"/>
          <w:pgSz w:w="11910" w:h="16850"/>
          <w:pgMar w:top="1940" w:right="850" w:bottom="280" w:left="850" w:header="0" w:footer="0" w:gutter="0"/>
          <w:cols w:space="720"/>
        </w:sectPr>
      </w:pPr>
    </w:p>
    <w:p w:rsidR="007C6FEF" w:rsidRDefault="008A5EDA">
      <w:pPr>
        <w:spacing w:before="127" w:line="288" w:lineRule="auto"/>
        <w:ind w:left="1005" w:right="672"/>
        <w:jc w:val="center"/>
        <w:rPr>
          <w:sz w:val="18"/>
        </w:rPr>
      </w:pPr>
      <w:r>
        <w:rPr>
          <w:noProof/>
          <w:sz w:val="18"/>
        </w:rPr>
        <mc:AlternateContent>
          <mc:Choice Requires="wps">
            <w:drawing>
              <wp:anchor distT="0" distB="0" distL="0" distR="0" simplePos="0" relativeHeight="467096576" behindDoc="1" locked="0" layoutInCell="1" allowOverlap="1">
                <wp:simplePos x="0" y="0"/>
                <wp:positionH relativeFrom="page">
                  <wp:posOffset>3583559</wp:posOffset>
                </wp:positionH>
                <wp:positionV relativeFrom="page">
                  <wp:posOffset>911351</wp:posOffset>
                </wp:positionV>
                <wp:extent cx="6350" cy="8803005"/>
                <wp:effectExtent l="0" t="0" r="0" b="0"/>
                <wp:wrapNone/>
                <wp:docPr id="6389" name="Graphic 63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0" cy="8803005"/>
                        </a:xfrm>
                        <a:custGeom>
                          <a:avLst/>
                          <a:gdLst/>
                          <a:ahLst/>
                          <a:cxnLst/>
                          <a:rect l="l" t="t" r="r" b="b"/>
                          <a:pathLst>
                            <a:path w="6350" h="8803005">
                              <a:moveTo>
                                <a:pt x="6096" y="0"/>
                              </a:moveTo>
                              <a:lnTo>
                                <a:pt x="0" y="0"/>
                              </a:lnTo>
                              <a:lnTo>
                                <a:pt x="0" y="8802624"/>
                              </a:lnTo>
                              <a:lnTo>
                                <a:pt x="6096" y="8802624"/>
                              </a:lnTo>
                              <a:lnTo>
                                <a:pt x="60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AB8C1CA" id="Graphic 6389" o:spid="_x0000_s1026" style="position:absolute;margin-left:282.15pt;margin-top:71.75pt;width:.5pt;height:693.15pt;z-index:-36219904;visibility:visible;mso-wrap-style:square;mso-wrap-distance-left:0;mso-wrap-distance-top:0;mso-wrap-distance-right:0;mso-wrap-distance-bottom:0;mso-position-horizontal:absolute;mso-position-horizontal-relative:page;mso-position-vertical:absolute;mso-position-vertical-relative:page;v-text-anchor:top" coordsize="6350,8803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" path="m6096,l,,,8802624r6096,l6096,xe" fillcolor="black" stroked="f">
                <v:path arrowok="t"/>
                <w10:wrap anchorx="page" anchory="page"/>
              </v:shape>
            </w:pict>
          </mc:Fallback>
        </mc:AlternateContent>
      </w:r>
      <w:r>
        <w:rPr>
          <w:sz w:val="18"/>
        </w:rPr>
        <w:t>Sighed for</w:t>
      </w:r>
      <w:r>
        <w:rPr>
          <w:spacing w:val="-3"/>
          <w:sz w:val="18"/>
        </w:rPr>
        <w:t xml:space="preserve"> </w:t>
      </w:r>
      <w:r>
        <w:rPr>
          <w:sz w:val="18"/>
        </w:rPr>
        <w:t>publication</w:t>
      </w:r>
      <w:r>
        <w:rPr>
          <w:spacing w:val="-2"/>
          <w:sz w:val="18"/>
        </w:rPr>
        <w:t xml:space="preserve"> </w:t>
      </w:r>
      <w:r>
        <w:rPr>
          <w:sz w:val="18"/>
        </w:rPr>
        <w:t>20.06.2025. Format 70×100/16. Offset paper. Arial &amp; Open Sans typefaces.</w:t>
      </w:r>
    </w:p>
    <w:p w:rsidR="007C6FEF" w:rsidRDefault="008A5EDA">
      <w:pPr>
        <w:spacing w:before="1" w:line="288" w:lineRule="auto"/>
        <w:ind w:left="334"/>
        <w:jc w:val="center"/>
        <w:rPr>
          <w:sz w:val="18"/>
        </w:rPr>
      </w:pPr>
      <w:r>
        <w:rPr>
          <w:sz w:val="18"/>
        </w:rPr>
        <w:t>Digital printing.</w:t>
      </w:r>
      <w:r>
        <w:rPr>
          <w:spacing w:val="-12"/>
          <w:sz w:val="18"/>
        </w:rPr>
        <w:t xml:space="preserve"> </w:t>
      </w:r>
      <w:r>
        <w:rPr>
          <w:sz w:val="18"/>
        </w:rPr>
        <w:t>Circulation</w:t>
      </w:r>
      <w:r>
        <w:rPr>
          <w:spacing w:val="-1"/>
          <w:sz w:val="18"/>
        </w:rPr>
        <w:t xml:space="preserve"> </w:t>
      </w:r>
      <w:r>
        <w:rPr>
          <w:sz w:val="18"/>
        </w:rPr>
        <w:t>of</w:t>
      </w:r>
      <w:r>
        <w:rPr>
          <w:spacing w:val="-2"/>
          <w:sz w:val="18"/>
        </w:rPr>
        <w:t xml:space="preserve"> </w:t>
      </w:r>
      <w:r>
        <w:rPr>
          <w:sz w:val="18"/>
        </w:rPr>
        <w:t>100 copies. Conventionally printed sheets 74,91.</w:t>
      </w:r>
    </w:p>
    <w:p w:rsidR="007C6FEF" w:rsidRDefault="008A5EDA">
      <w:pPr>
        <w:spacing w:before="108"/>
        <w:ind w:left="1005" w:right="674"/>
        <w:jc w:val="center"/>
        <w:rPr>
          <w:rFonts w:ascii="Trebuchet MS" w:hAnsi="Trebuchet MS"/>
          <w:i/>
          <w:sz w:val="18"/>
        </w:rPr>
      </w:pPr>
      <w:r>
        <w:rPr>
          <w:rFonts w:ascii="Trebuchet MS" w:hAnsi="Trebuchet MS"/>
          <w:i/>
          <w:spacing w:val="-4"/>
          <w:sz w:val="18"/>
        </w:rPr>
        <w:t>Order</w:t>
      </w:r>
      <w:r>
        <w:rPr>
          <w:rFonts w:ascii="Trebuchet MS" w:hAnsi="Trebuchet MS"/>
          <w:i/>
          <w:spacing w:val="-6"/>
          <w:sz w:val="18"/>
        </w:rPr>
        <w:t xml:space="preserve"> </w:t>
      </w:r>
      <w:r>
        <w:rPr>
          <w:rFonts w:ascii="Trebuchet MS" w:hAnsi="Trebuchet MS"/>
          <w:i/>
          <w:spacing w:val="-4"/>
          <w:sz w:val="18"/>
        </w:rPr>
        <w:t>№</w:t>
      </w:r>
      <w:r>
        <w:rPr>
          <w:rFonts w:ascii="Trebuchet MS" w:hAnsi="Trebuchet MS"/>
          <w:i/>
          <w:spacing w:val="-7"/>
          <w:sz w:val="18"/>
        </w:rPr>
        <w:t xml:space="preserve"> </w:t>
      </w:r>
      <w:r>
        <w:rPr>
          <w:rFonts w:ascii="Trebuchet MS" w:hAnsi="Trebuchet MS"/>
          <w:i/>
          <w:spacing w:val="-4"/>
          <w:sz w:val="18"/>
        </w:rPr>
        <w:t>25/006.</w:t>
      </w:r>
    </w:p>
    <w:p w:rsidR="007C6FEF" w:rsidRDefault="008A5EDA">
      <w:pPr>
        <w:spacing w:before="35"/>
        <w:ind w:left="334" w:right="6"/>
        <w:jc w:val="center"/>
        <w:rPr>
          <w:rFonts w:ascii="Trebuchet MS"/>
          <w:i/>
          <w:sz w:val="18"/>
        </w:rPr>
      </w:pPr>
      <w:r>
        <w:rPr>
          <w:rFonts w:ascii="Trebuchet MS"/>
          <w:i/>
          <w:w w:val="90"/>
          <w:sz w:val="18"/>
        </w:rPr>
        <w:t>Printed</w:t>
      </w:r>
      <w:r>
        <w:rPr>
          <w:rFonts w:ascii="Trebuchet MS"/>
          <w:i/>
          <w:spacing w:val="-2"/>
          <w:w w:val="90"/>
          <w:sz w:val="18"/>
        </w:rPr>
        <w:t xml:space="preserve"> </w:t>
      </w:r>
      <w:r>
        <w:rPr>
          <w:rFonts w:ascii="Trebuchet MS"/>
          <w:i/>
          <w:w w:val="90"/>
          <w:sz w:val="18"/>
        </w:rPr>
        <w:t>from</w:t>
      </w:r>
      <w:r>
        <w:rPr>
          <w:rFonts w:ascii="Trebuchet MS"/>
          <w:i/>
          <w:spacing w:val="-4"/>
          <w:w w:val="90"/>
          <w:sz w:val="18"/>
        </w:rPr>
        <w:t xml:space="preserve"> </w:t>
      </w:r>
      <w:r>
        <w:rPr>
          <w:rFonts w:ascii="Trebuchet MS"/>
          <w:i/>
          <w:w w:val="90"/>
          <w:sz w:val="18"/>
        </w:rPr>
        <w:t>the</w:t>
      </w:r>
      <w:r>
        <w:rPr>
          <w:rFonts w:ascii="Trebuchet MS"/>
          <w:i/>
          <w:spacing w:val="-6"/>
          <w:sz w:val="18"/>
        </w:rPr>
        <w:t xml:space="preserve"> </w:t>
      </w:r>
      <w:r>
        <w:rPr>
          <w:rFonts w:ascii="Trebuchet MS"/>
          <w:i/>
          <w:w w:val="90"/>
          <w:sz w:val="18"/>
        </w:rPr>
        <w:t>finished</w:t>
      </w:r>
      <w:r>
        <w:rPr>
          <w:rFonts w:ascii="Trebuchet MS"/>
          <w:i/>
          <w:spacing w:val="-4"/>
          <w:sz w:val="18"/>
        </w:rPr>
        <w:t xml:space="preserve"> </w:t>
      </w:r>
      <w:r>
        <w:rPr>
          <w:rFonts w:ascii="Trebuchet MS"/>
          <w:i/>
          <w:w w:val="90"/>
          <w:sz w:val="18"/>
        </w:rPr>
        <w:t>original</w:t>
      </w:r>
      <w:r>
        <w:rPr>
          <w:rFonts w:ascii="Trebuchet MS"/>
          <w:i/>
          <w:spacing w:val="-1"/>
          <w:w w:val="90"/>
          <w:sz w:val="18"/>
        </w:rPr>
        <w:t xml:space="preserve"> </w:t>
      </w:r>
      <w:r>
        <w:rPr>
          <w:rFonts w:ascii="Trebuchet MS"/>
          <w:i/>
          <w:spacing w:val="-2"/>
          <w:w w:val="90"/>
          <w:sz w:val="18"/>
        </w:rPr>
        <w:t>layout.</w:t>
      </w:r>
    </w:p>
    <w:p w:rsidR="007C6FEF" w:rsidRDefault="008A5EDA">
      <w:pPr>
        <w:spacing w:before="147" w:line="288" w:lineRule="auto"/>
        <w:ind w:left="1296" w:right="965"/>
        <w:jc w:val="center"/>
        <w:rPr>
          <w:sz w:val="18"/>
        </w:rPr>
      </w:pPr>
      <w:r>
        <w:rPr>
          <w:sz w:val="18"/>
        </w:rPr>
        <w:t xml:space="preserve">Publisher [printed copies]: </w:t>
      </w:r>
      <w:r>
        <w:rPr>
          <w:spacing w:val="-4"/>
          <w:sz w:val="18"/>
        </w:rPr>
        <w:t>LLC</w:t>
      </w:r>
      <w:r>
        <w:rPr>
          <w:spacing w:val="-8"/>
          <w:sz w:val="18"/>
        </w:rPr>
        <w:t xml:space="preserve"> </w:t>
      </w:r>
      <w:r>
        <w:rPr>
          <w:spacing w:val="-4"/>
          <w:sz w:val="18"/>
        </w:rPr>
        <w:t>«UKRLOGOS</w:t>
      </w:r>
      <w:r>
        <w:rPr>
          <w:spacing w:val="-8"/>
          <w:sz w:val="18"/>
        </w:rPr>
        <w:t xml:space="preserve"> </w:t>
      </w:r>
      <w:r>
        <w:rPr>
          <w:spacing w:val="-4"/>
          <w:sz w:val="18"/>
        </w:rPr>
        <w:t>Group».</w:t>
      </w:r>
    </w:p>
    <w:p w:rsidR="007C6FEF" w:rsidRDefault="008A5EDA">
      <w:pPr>
        <w:spacing w:before="3"/>
        <w:ind w:left="334" w:right="4"/>
        <w:jc w:val="center"/>
        <w:rPr>
          <w:sz w:val="18"/>
        </w:rPr>
      </w:pPr>
      <w:r>
        <w:rPr>
          <w:sz w:val="18"/>
        </w:rPr>
        <w:t>21037,</w:t>
      </w:r>
      <w:r>
        <w:rPr>
          <w:spacing w:val="-9"/>
          <w:sz w:val="18"/>
        </w:rPr>
        <w:t xml:space="preserve"> </w:t>
      </w:r>
      <w:r>
        <w:rPr>
          <w:sz w:val="18"/>
        </w:rPr>
        <w:t>Ukraine,</w:t>
      </w:r>
      <w:r>
        <w:rPr>
          <w:spacing w:val="-9"/>
          <w:sz w:val="18"/>
        </w:rPr>
        <w:t xml:space="preserve"> </w:t>
      </w:r>
      <w:r>
        <w:rPr>
          <w:sz w:val="18"/>
        </w:rPr>
        <w:t>Vinnytsia,</w:t>
      </w:r>
      <w:r>
        <w:rPr>
          <w:spacing w:val="-9"/>
          <w:sz w:val="18"/>
        </w:rPr>
        <w:t xml:space="preserve"> </w:t>
      </w:r>
      <w:r>
        <w:rPr>
          <w:sz w:val="18"/>
        </w:rPr>
        <w:t>Zodchykh</w:t>
      </w:r>
      <w:r>
        <w:rPr>
          <w:spacing w:val="-10"/>
          <w:sz w:val="18"/>
        </w:rPr>
        <w:t xml:space="preserve"> </w:t>
      </w:r>
      <w:r>
        <w:rPr>
          <w:sz w:val="18"/>
        </w:rPr>
        <w:t>str.</w:t>
      </w:r>
      <w:r>
        <w:rPr>
          <w:spacing w:val="-8"/>
          <w:sz w:val="18"/>
        </w:rPr>
        <w:t xml:space="preserve"> </w:t>
      </w:r>
      <w:r>
        <w:rPr>
          <w:sz w:val="18"/>
        </w:rPr>
        <w:t>18,</w:t>
      </w:r>
      <w:r>
        <w:rPr>
          <w:spacing w:val="-9"/>
          <w:sz w:val="18"/>
        </w:rPr>
        <w:t xml:space="preserve"> </w:t>
      </w:r>
      <w:r>
        <w:rPr>
          <w:sz w:val="18"/>
        </w:rPr>
        <w:t>office</w:t>
      </w:r>
      <w:r>
        <w:rPr>
          <w:spacing w:val="-11"/>
          <w:sz w:val="18"/>
        </w:rPr>
        <w:t xml:space="preserve"> </w:t>
      </w:r>
      <w:r>
        <w:rPr>
          <w:spacing w:val="-5"/>
          <w:sz w:val="18"/>
        </w:rPr>
        <w:t>81.</w:t>
      </w:r>
    </w:p>
    <w:p w:rsidR="007C6FEF" w:rsidRDefault="008A5EDA">
      <w:pPr>
        <w:spacing w:before="41"/>
        <w:ind w:left="1005" w:right="678"/>
        <w:jc w:val="center"/>
        <w:rPr>
          <w:sz w:val="18"/>
        </w:rPr>
      </w:pPr>
      <w:r>
        <w:rPr>
          <w:sz w:val="18"/>
        </w:rPr>
        <w:t>Certificate</w:t>
      </w:r>
      <w:r>
        <w:rPr>
          <w:spacing w:val="3"/>
          <w:sz w:val="18"/>
        </w:rPr>
        <w:t xml:space="preserve"> </w:t>
      </w:r>
      <w:r>
        <w:rPr>
          <w:sz w:val="18"/>
        </w:rPr>
        <w:t>of</w:t>
      </w:r>
      <w:r>
        <w:rPr>
          <w:spacing w:val="6"/>
          <w:sz w:val="18"/>
        </w:rPr>
        <w:t xml:space="preserve"> </w:t>
      </w:r>
      <w:r>
        <w:rPr>
          <w:sz w:val="18"/>
        </w:rPr>
        <w:t>the</w:t>
      </w:r>
      <w:r>
        <w:rPr>
          <w:spacing w:val="1"/>
          <w:sz w:val="18"/>
        </w:rPr>
        <w:t xml:space="preserve"> </w:t>
      </w:r>
      <w:r>
        <w:rPr>
          <w:sz w:val="18"/>
        </w:rPr>
        <w:t>subject</w:t>
      </w:r>
      <w:r>
        <w:rPr>
          <w:spacing w:val="4"/>
          <w:sz w:val="18"/>
        </w:rPr>
        <w:t xml:space="preserve"> </w:t>
      </w:r>
      <w:r>
        <w:rPr>
          <w:sz w:val="18"/>
        </w:rPr>
        <w:t>of</w:t>
      </w:r>
      <w:r>
        <w:rPr>
          <w:spacing w:val="6"/>
          <w:sz w:val="18"/>
        </w:rPr>
        <w:t xml:space="preserve"> </w:t>
      </w:r>
      <w:r>
        <w:rPr>
          <w:spacing w:val="-5"/>
          <w:sz w:val="18"/>
        </w:rPr>
        <w:t>the</w:t>
      </w:r>
    </w:p>
    <w:p w:rsidR="007C6FEF" w:rsidRDefault="008A5EDA">
      <w:pPr>
        <w:spacing w:before="42"/>
        <w:ind w:left="334" w:right="1"/>
        <w:jc w:val="center"/>
        <w:rPr>
          <w:sz w:val="18"/>
        </w:rPr>
      </w:pPr>
      <w:r>
        <w:rPr>
          <w:sz w:val="18"/>
        </w:rPr>
        <w:t>publishing</w:t>
      </w:r>
      <w:r>
        <w:rPr>
          <w:spacing w:val="-5"/>
          <w:sz w:val="18"/>
        </w:rPr>
        <w:t xml:space="preserve"> </w:t>
      </w:r>
      <w:r>
        <w:rPr>
          <w:sz w:val="18"/>
        </w:rPr>
        <w:t>business:</w:t>
      </w:r>
      <w:r>
        <w:rPr>
          <w:spacing w:val="-4"/>
          <w:sz w:val="18"/>
        </w:rPr>
        <w:t xml:space="preserve"> </w:t>
      </w:r>
      <w:r>
        <w:rPr>
          <w:sz w:val="18"/>
        </w:rPr>
        <w:t>ДК</w:t>
      </w:r>
      <w:r>
        <w:rPr>
          <w:spacing w:val="-6"/>
          <w:sz w:val="18"/>
        </w:rPr>
        <w:t xml:space="preserve"> </w:t>
      </w:r>
      <w:r>
        <w:rPr>
          <w:sz w:val="18"/>
        </w:rPr>
        <w:t>№</w:t>
      </w:r>
      <w:r>
        <w:rPr>
          <w:spacing w:val="-6"/>
          <w:sz w:val="18"/>
        </w:rPr>
        <w:t xml:space="preserve"> </w:t>
      </w:r>
      <w:r>
        <w:rPr>
          <w:sz w:val="18"/>
        </w:rPr>
        <w:t>7860</w:t>
      </w:r>
      <w:r>
        <w:rPr>
          <w:spacing w:val="-2"/>
          <w:sz w:val="18"/>
        </w:rPr>
        <w:t xml:space="preserve"> </w:t>
      </w:r>
      <w:r>
        <w:rPr>
          <w:sz w:val="18"/>
        </w:rPr>
        <w:t>of</w:t>
      </w:r>
      <w:r>
        <w:rPr>
          <w:spacing w:val="-5"/>
          <w:sz w:val="18"/>
        </w:rPr>
        <w:t xml:space="preserve"> </w:t>
      </w:r>
      <w:r>
        <w:rPr>
          <w:spacing w:val="-2"/>
          <w:sz w:val="18"/>
        </w:rPr>
        <w:t>22.06.2023.</w:t>
      </w:r>
    </w:p>
    <w:p w:rsidR="007C6FEF" w:rsidRDefault="008A5EDA">
      <w:pPr>
        <w:spacing w:before="127"/>
        <w:ind w:left="4" w:right="596"/>
        <w:jc w:val="center"/>
        <w:rPr>
          <w:sz w:val="18"/>
        </w:rPr>
      </w:pPr>
      <w:r>
        <w:br w:type="column"/>
      </w:r>
      <w:r>
        <w:rPr>
          <w:sz w:val="18"/>
        </w:rPr>
        <w:t>Підписано</w:t>
      </w:r>
      <w:r>
        <w:rPr>
          <w:spacing w:val="-12"/>
          <w:sz w:val="18"/>
        </w:rPr>
        <w:t xml:space="preserve"> </w:t>
      </w:r>
      <w:r>
        <w:rPr>
          <w:sz w:val="18"/>
        </w:rPr>
        <w:t>до</w:t>
      </w:r>
      <w:r>
        <w:rPr>
          <w:spacing w:val="-12"/>
          <w:sz w:val="18"/>
        </w:rPr>
        <w:t xml:space="preserve"> </w:t>
      </w:r>
      <w:r>
        <w:rPr>
          <w:sz w:val="18"/>
        </w:rPr>
        <w:t>друку</w:t>
      </w:r>
      <w:r>
        <w:rPr>
          <w:spacing w:val="-9"/>
          <w:sz w:val="18"/>
        </w:rPr>
        <w:t xml:space="preserve"> </w:t>
      </w:r>
      <w:r>
        <w:rPr>
          <w:spacing w:val="-2"/>
          <w:sz w:val="18"/>
        </w:rPr>
        <w:t>20.06.2025.</w:t>
      </w:r>
    </w:p>
    <w:p w:rsidR="007C6FEF" w:rsidRDefault="008A5EDA">
      <w:pPr>
        <w:spacing w:before="41"/>
        <w:ind w:right="596"/>
        <w:jc w:val="center"/>
        <w:rPr>
          <w:sz w:val="18"/>
        </w:rPr>
      </w:pPr>
      <w:r>
        <w:rPr>
          <w:sz w:val="18"/>
        </w:rPr>
        <w:t>Формат</w:t>
      </w:r>
      <w:r>
        <w:rPr>
          <w:spacing w:val="-3"/>
          <w:sz w:val="18"/>
        </w:rPr>
        <w:t xml:space="preserve"> </w:t>
      </w:r>
      <w:r>
        <w:rPr>
          <w:sz w:val="18"/>
        </w:rPr>
        <w:t>70×100/16.</w:t>
      </w:r>
      <w:r>
        <w:rPr>
          <w:spacing w:val="-4"/>
          <w:sz w:val="18"/>
        </w:rPr>
        <w:t xml:space="preserve"> </w:t>
      </w:r>
      <w:r>
        <w:rPr>
          <w:sz w:val="18"/>
        </w:rPr>
        <w:t>Папір</w:t>
      </w:r>
      <w:r>
        <w:rPr>
          <w:spacing w:val="-2"/>
          <w:sz w:val="18"/>
        </w:rPr>
        <w:t xml:space="preserve"> офсетний.</w:t>
      </w:r>
    </w:p>
    <w:p w:rsidR="007C6FEF" w:rsidRDefault="008A5EDA">
      <w:pPr>
        <w:spacing w:before="41"/>
        <w:ind w:left="752" w:right="1346"/>
        <w:jc w:val="center"/>
        <w:rPr>
          <w:sz w:val="18"/>
        </w:rPr>
      </w:pPr>
      <w:r>
        <w:rPr>
          <w:sz w:val="18"/>
        </w:rPr>
        <w:t>Гарнітура</w:t>
      </w:r>
      <w:r>
        <w:rPr>
          <w:spacing w:val="-4"/>
          <w:sz w:val="18"/>
        </w:rPr>
        <w:t xml:space="preserve"> </w:t>
      </w:r>
      <w:r>
        <w:rPr>
          <w:sz w:val="18"/>
        </w:rPr>
        <w:t>Arial</w:t>
      </w:r>
      <w:r>
        <w:rPr>
          <w:spacing w:val="-7"/>
          <w:sz w:val="18"/>
        </w:rPr>
        <w:t xml:space="preserve"> </w:t>
      </w:r>
      <w:r>
        <w:rPr>
          <w:sz w:val="18"/>
        </w:rPr>
        <w:t>&amp;</w:t>
      </w:r>
      <w:r>
        <w:rPr>
          <w:spacing w:val="-1"/>
          <w:sz w:val="18"/>
        </w:rPr>
        <w:t xml:space="preserve"> </w:t>
      </w:r>
      <w:r>
        <w:rPr>
          <w:sz w:val="18"/>
        </w:rPr>
        <w:t>Open</w:t>
      </w:r>
      <w:r>
        <w:rPr>
          <w:spacing w:val="-5"/>
          <w:sz w:val="18"/>
        </w:rPr>
        <w:t xml:space="preserve"> </w:t>
      </w:r>
      <w:r>
        <w:rPr>
          <w:spacing w:val="-4"/>
          <w:sz w:val="18"/>
        </w:rPr>
        <w:t>Sans.</w:t>
      </w:r>
    </w:p>
    <w:p w:rsidR="007C6FEF" w:rsidRPr="00C67D95" w:rsidRDefault="008A5EDA">
      <w:pPr>
        <w:spacing w:before="41"/>
        <w:ind w:left="3" w:right="596"/>
        <w:jc w:val="center"/>
        <w:rPr>
          <w:sz w:val="18"/>
          <w:lang w:val="ru-RU"/>
        </w:rPr>
      </w:pPr>
      <w:r w:rsidRPr="00C67D95">
        <w:rPr>
          <w:spacing w:val="-2"/>
          <w:sz w:val="18"/>
          <w:lang w:val="ru-RU"/>
        </w:rPr>
        <w:t>Цифровий</w:t>
      </w:r>
      <w:r w:rsidRPr="00C67D95">
        <w:rPr>
          <w:spacing w:val="-4"/>
          <w:sz w:val="18"/>
          <w:lang w:val="ru-RU"/>
        </w:rPr>
        <w:t xml:space="preserve"> </w:t>
      </w:r>
      <w:r w:rsidRPr="00C67D95">
        <w:rPr>
          <w:spacing w:val="-2"/>
          <w:sz w:val="18"/>
          <w:lang w:val="ru-RU"/>
        </w:rPr>
        <w:t>друк.</w:t>
      </w:r>
      <w:r w:rsidRPr="00C67D95">
        <w:rPr>
          <w:spacing w:val="-11"/>
          <w:sz w:val="18"/>
          <w:lang w:val="ru-RU"/>
        </w:rPr>
        <w:t xml:space="preserve"> </w:t>
      </w:r>
      <w:r w:rsidRPr="00C67D95">
        <w:rPr>
          <w:spacing w:val="-2"/>
          <w:sz w:val="18"/>
          <w:lang w:val="ru-RU"/>
        </w:rPr>
        <w:t>Тираж: 100</w:t>
      </w:r>
      <w:r w:rsidRPr="00C67D95">
        <w:rPr>
          <w:spacing w:val="-3"/>
          <w:sz w:val="18"/>
          <w:lang w:val="ru-RU"/>
        </w:rPr>
        <w:t xml:space="preserve"> </w:t>
      </w:r>
      <w:r w:rsidRPr="00C67D95">
        <w:rPr>
          <w:spacing w:val="-2"/>
          <w:sz w:val="18"/>
          <w:lang w:val="ru-RU"/>
        </w:rPr>
        <w:t>примірників.</w:t>
      </w:r>
    </w:p>
    <w:p w:rsidR="007C6FEF" w:rsidRPr="00C67D95" w:rsidRDefault="008A5EDA">
      <w:pPr>
        <w:spacing w:before="41"/>
        <w:ind w:left="4" w:right="596"/>
        <w:jc w:val="center"/>
        <w:rPr>
          <w:sz w:val="18"/>
          <w:lang w:val="ru-RU"/>
        </w:rPr>
      </w:pPr>
      <w:r w:rsidRPr="00C67D95">
        <w:rPr>
          <w:spacing w:val="-2"/>
          <w:sz w:val="18"/>
          <w:lang w:val="ru-RU"/>
        </w:rPr>
        <w:t>Умовно-друк.</w:t>
      </w:r>
      <w:r w:rsidRPr="00C67D95">
        <w:rPr>
          <w:spacing w:val="-5"/>
          <w:sz w:val="18"/>
          <w:lang w:val="ru-RU"/>
        </w:rPr>
        <w:t xml:space="preserve"> </w:t>
      </w:r>
      <w:r w:rsidRPr="00C67D95">
        <w:rPr>
          <w:spacing w:val="-2"/>
          <w:sz w:val="18"/>
          <w:lang w:val="ru-RU"/>
        </w:rPr>
        <w:t>арк.</w:t>
      </w:r>
      <w:r w:rsidRPr="00C67D95">
        <w:rPr>
          <w:spacing w:val="-4"/>
          <w:sz w:val="18"/>
          <w:lang w:val="ru-RU"/>
        </w:rPr>
        <w:t xml:space="preserve"> </w:t>
      </w:r>
      <w:r w:rsidRPr="00C67D95">
        <w:rPr>
          <w:spacing w:val="-2"/>
          <w:sz w:val="18"/>
          <w:lang w:val="ru-RU"/>
        </w:rPr>
        <w:t>74,91.</w:t>
      </w:r>
    </w:p>
    <w:p w:rsidR="007C6FEF" w:rsidRPr="00C67D95" w:rsidRDefault="008A5EDA">
      <w:pPr>
        <w:spacing w:before="148"/>
        <w:ind w:left="1" w:right="596"/>
        <w:jc w:val="center"/>
        <w:rPr>
          <w:rFonts w:ascii="Trebuchet MS" w:hAnsi="Trebuchet MS"/>
          <w:i/>
          <w:sz w:val="18"/>
          <w:lang w:val="ru-RU"/>
        </w:rPr>
      </w:pPr>
      <w:r w:rsidRPr="00C67D95">
        <w:rPr>
          <w:rFonts w:ascii="Trebuchet MS" w:hAnsi="Trebuchet MS"/>
          <w:i/>
          <w:spacing w:val="-4"/>
          <w:sz w:val="18"/>
          <w:lang w:val="ru-RU"/>
        </w:rPr>
        <w:t>Замовлення №</w:t>
      </w:r>
      <w:r w:rsidRPr="00C67D95">
        <w:rPr>
          <w:rFonts w:ascii="Trebuchet MS" w:hAnsi="Trebuchet MS"/>
          <w:i/>
          <w:spacing w:val="-5"/>
          <w:sz w:val="18"/>
          <w:lang w:val="ru-RU"/>
        </w:rPr>
        <w:t xml:space="preserve"> </w:t>
      </w:r>
      <w:r w:rsidRPr="00C67D95">
        <w:rPr>
          <w:rFonts w:ascii="Trebuchet MS" w:hAnsi="Trebuchet MS"/>
          <w:i/>
          <w:spacing w:val="-4"/>
          <w:sz w:val="18"/>
          <w:lang w:val="ru-RU"/>
        </w:rPr>
        <w:t>25/006.</w:t>
      </w:r>
    </w:p>
    <w:p w:rsidR="007C6FEF" w:rsidRPr="00C67D95" w:rsidRDefault="008A5EDA">
      <w:pPr>
        <w:spacing w:before="36"/>
        <w:ind w:left="4" w:right="596"/>
        <w:jc w:val="center"/>
        <w:rPr>
          <w:rFonts w:ascii="Trebuchet MS" w:hAnsi="Trebuchet MS"/>
          <w:i/>
          <w:sz w:val="18"/>
          <w:lang w:val="ru-RU"/>
        </w:rPr>
      </w:pPr>
      <w:r w:rsidRPr="00C67D95">
        <w:rPr>
          <w:rFonts w:ascii="Trebuchet MS" w:hAnsi="Trebuchet MS"/>
          <w:i/>
          <w:spacing w:val="-4"/>
          <w:sz w:val="18"/>
          <w:lang w:val="ru-RU"/>
        </w:rPr>
        <w:t>Віддруковано</w:t>
      </w:r>
      <w:r w:rsidRPr="00C67D95">
        <w:rPr>
          <w:rFonts w:ascii="Trebuchet MS" w:hAnsi="Trebuchet MS"/>
          <w:i/>
          <w:spacing w:val="-2"/>
          <w:sz w:val="18"/>
          <w:lang w:val="ru-RU"/>
        </w:rPr>
        <w:t xml:space="preserve"> </w:t>
      </w:r>
      <w:r w:rsidRPr="00C67D95">
        <w:rPr>
          <w:rFonts w:ascii="Trebuchet MS" w:hAnsi="Trebuchet MS"/>
          <w:i/>
          <w:spacing w:val="-4"/>
          <w:sz w:val="18"/>
          <w:lang w:val="ru-RU"/>
        </w:rPr>
        <w:t>з</w:t>
      </w:r>
      <w:r w:rsidRPr="00C67D95">
        <w:rPr>
          <w:rFonts w:ascii="Trebuchet MS" w:hAnsi="Trebuchet MS"/>
          <w:i/>
          <w:spacing w:val="-2"/>
          <w:sz w:val="18"/>
          <w:lang w:val="ru-RU"/>
        </w:rPr>
        <w:t xml:space="preserve"> </w:t>
      </w:r>
      <w:r w:rsidRPr="00C67D95">
        <w:rPr>
          <w:rFonts w:ascii="Trebuchet MS" w:hAnsi="Trebuchet MS"/>
          <w:i/>
          <w:spacing w:val="-4"/>
          <w:sz w:val="18"/>
          <w:lang w:val="ru-RU"/>
        </w:rPr>
        <w:t>готового</w:t>
      </w:r>
      <w:r w:rsidRPr="00C67D95">
        <w:rPr>
          <w:rFonts w:ascii="Trebuchet MS" w:hAnsi="Trebuchet MS"/>
          <w:i/>
          <w:spacing w:val="-2"/>
          <w:sz w:val="18"/>
          <w:lang w:val="ru-RU"/>
        </w:rPr>
        <w:t xml:space="preserve"> </w:t>
      </w:r>
      <w:r w:rsidRPr="00C67D95">
        <w:rPr>
          <w:rFonts w:ascii="Trebuchet MS" w:hAnsi="Trebuchet MS"/>
          <w:i/>
          <w:spacing w:val="-4"/>
          <w:sz w:val="18"/>
          <w:lang w:val="ru-RU"/>
        </w:rPr>
        <w:t>оригінал-макету.</w:t>
      </w:r>
    </w:p>
    <w:p w:rsidR="007C6FEF" w:rsidRPr="00C67D95" w:rsidRDefault="008A5EDA">
      <w:pPr>
        <w:spacing w:before="147" w:line="288" w:lineRule="auto"/>
        <w:ind w:left="748" w:right="1346"/>
        <w:jc w:val="center"/>
        <w:rPr>
          <w:sz w:val="18"/>
          <w:lang w:val="ru-RU"/>
        </w:rPr>
      </w:pPr>
      <w:r w:rsidRPr="00C67D95">
        <w:rPr>
          <w:sz w:val="18"/>
          <w:lang w:val="ru-RU"/>
        </w:rPr>
        <w:t>Виготовлювач [друкованої продукції]: ТОВ</w:t>
      </w:r>
      <w:r w:rsidRPr="00C67D95">
        <w:rPr>
          <w:spacing w:val="-5"/>
          <w:sz w:val="18"/>
          <w:lang w:val="ru-RU"/>
        </w:rPr>
        <w:t xml:space="preserve"> </w:t>
      </w:r>
      <w:r w:rsidRPr="00C67D95">
        <w:rPr>
          <w:sz w:val="18"/>
          <w:lang w:val="ru-RU"/>
        </w:rPr>
        <w:t>«УКРЛОГОС</w:t>
      </w:r>
      <w:r w:rsidRPr="00C67D95">
        <w:rPr>
          <w:spacing w:val="-4"/>
          <w:sz w:val="18"/>
          <w:lang w:val="ru-RU"/>
        </w:rPr>
        <w:t xml:space="preserve"> </w:t>
      </w:r>
      <w:r w:rsidRPr="00C67D95">
        <w:rPr>
          <w:sz w:val="18"/>
          <w:lang w:val="ru-RU"/>
        </w:rPr>
        <w:t>Груп»</w:t>
      </w:r>
    </w:p>
    <w:p w:rsidR="007C6FEF" w:rsidRPr="00C67D95" w:rsidRDefault="008A5EDA">
      <w:pPr>
        <w:spacing w:before="3"/>
        <w:ind w:right="596"/>
        <w:jc w:val="center"/>
        <w:rPr>
          <w:sz w:val="18"/>
          <w:lang w:val="ru-RU"/>
        </w:rPr>
      </w:pPr>
      <w:r w:rsidRPr="00C67D95">
        <w:rPr>
          <w:spacing w:val="-2"/>
          <w:sz w:val="18"/>
          <w:lang w:val="ru-RU"/>
        </w:rPr>
        <w:t>21037,</w:t>
      </w:r>
      <w:r w:rsidRPr="00C67D95">
        <w:rPr>
          <w:spacing w:val="-5"/>
          <w:sz w:val="18"/>
          <w:lang w:val="ru-RU"/>
        </w:rPr>
        <w:t xml:space="preserve"> </w:t>
      </w:r>
      <w:r w:rsidRPr="00C67D95">
        <w:rPr>
          <w:spacing w:val="-2"/>
          <w:sz w:val="18"/>
          <w:lang w:val="ru-RU"/>
        </w:rPr>
        <w:t>Україна,</w:t>
      </w:r>
      <w:r w:rsidRPr="00C67D95">
        <w:rPr>
          <w:spacing w:val="-8"/>
          <w:sz w:val="18"/>
          <w:lang w:val="ru-RU"/>
        </w:rPr>
        <w:t xml:space="preserve"> </w:t>
      </w:r>
      <w:r w:rsidRPr="00C67D95">
        <w:rPr>
          <w:spacing w:val="-2"/>
          <w:sz w:val="18"/>
          <w:lang w:val="ru-RU"/>
        </w:rPr>
        <w:t>м.</w:t>
      </w:r>
      <w:r w:rsidRPr="00C67D95">
        <w:rPr>
          <w:spacing w:val="-5"/>
          <w:sz w:val="18"/>
          <w:lang w:val="ru-RU"/>
        </w:rPr>
        <w:t xml:space="preserve"> </w:t>
      </w:r>
      <w:r w:rsidRPr="00C67D95">
        <w:rPr>
          <w:spacing w:val="-2"/>
          <w:sz w:val="18"/>
          <w:lang w:val="ru-RU"/>
        </w:rPr>
        <w:t>Вінниця,</w:t>
      </w:r>
      <w:r w:rsidRPr="00C67D95">
        <w:rPr>
          <w:spacing w:val="-7"/>
          <w:sz w:val="18"/>
          <w:lang w:val="ru-RU"/>
        </w:rPr>
        <w:t xml:space="preserve"> </w:t>
      </w:r>
      <w:r w:rsidRPr="00C67D95">
        <w:rPr>
          <w:spacing w:val="-2"/>
          <w:sz w:val="18"/>
          <w:lang w:val="ru-RU"/>
        </w:rPr>
        <w:t>вул.</w:t>
      </w:r>
      <w:r w:rsidRPr="00C67D95">
        <w:rPr>
          <w:spacing w:val="-5"/>
          <w:sz w:val="18"/>
          <w:lang w:val="ru-RU"/>
        </w:rPr>
        <w:t xml:space="preserve"> </w:t>
      </w:r>
      <w:r w:rsidRPr="00C67D95">
        <w:rPr>
          <w:spacing w:val="-2"/>
          <w:sz w:val="18"/>
          <w:lang w:val="ru-RU"/>
        </w:rPr>
        <w:t>Зодчих,</w:t>
      </w:r>
      <w:r w:rsidRPr="00C67D95">
        <w:rPr>
          <w:spacing w:val="-6"/>
          <w:sz w:val="18"/>
          <w:lang w:val="ru-RU"/>
        </w:rPr>
        <w:t xml:space="preserve"> </w:t>
      </w:r>
      <w:r w:rsidRPr="00C67D95">
        <w:rPr>
          <w:spacing w:val="-2"/>
          <w:sz w:val="18"/>
          <w:lang w:val="ru-RU"/>
        </w:rPr>
        <w:t>18,</w:t>
      </w:r>
      <w:r w:rsidRPr="00C67D95">
        <w:rPr>
          <w:spacing w:val="-7"/>
          <w:sz w:val="18"/>
          <w:lang w:val="ru-RU"/>
        </w:rPr>
        <w:t xml:space="preserve"> </w:t>
      </w:r>
      <w:r w:rsidRPr="00C67D95">
        <w:rPr>
          <w:spacing w:val="-2"/>
          <w:sz w:val="18"/>
          <w:lang w:val="ru-RU"/>
        </w:rPr>
        <w:t>офіс</w:t>
      </w:r>
      <w:r w:rsidRPr="00C67D95">
        <w:rPr>
          <w:spacing w:val="-7"/>
          <w:sz w:val="18"/>
          <w:lang w:val="ru-RU"/>
        </w:rPr>
        <w:t xml:space="preserve"> </w:t>
      </w:r>
      <w:r w:rsidRPr="00C67D95">
        <w:rPr>
          <w:spacing w:val="-5"/>
          <w:sz w:val="18"/>
          <w:lang w:val="ru-RU"/>
        </w:rPr>
        <w:t>81.</w:t>
      </w:r>
    </w:p>
    <w:p w:rsidR="007C6FEF" w:rsidRPr="00C67D95" w:rsidRDefault="008A5EDA">
      <w:pPr>
        <w:spacing w:before="41" w:line="288" w:lineRule="auto"/>
        <w:ind w:left="759" w:right="1357"/>
        <w:jc w:val="center"/>
        <w:rPr>
          <w:sz w:val="18"/>
          <w:lang w:val="ru-RU"/>
        </w:rPr>
      </w:pPr>
      <w:r w:rsidRPr="00C67D95">
        <w:rPr>
          <w:sz w:val="18"/>
          <w:lang w:val="ru-RU"/>
        </w:rPr>
        <w:t>Свідоцтво</w:t>
      </w:r>
      <w:r w:rsidRPr="00C67D95">
        <w:rPr>
          <w:spacing w:val="-10"/>
          <w:sz w:val="18"/>
          <w:lang w:val="ru-RU"/>
        </w:rPr>
        <w:t xml:space="preserve"> </w:t>
      </w:r>
      <w:r w:rsidRPr="00C67D95">
        <w:rPr>
          <w:sz w:val="18"/>
          <w:lang w:val="ru-RU"/>
        </w:rPr>
        <w:t>суб’єкта</w:t>
      </w:r>
      <w:r w:rsidRPr="00C67D95">
        <w:rPr>
          <w:spacing w:val="-10"/>
          <w:sz w:val="18"/>
          <w:lang w:val="ru-RU"/>
        </w:rPr>
        <w:t xml:space="preserve"> </w:t>
      </w:r>
      <w:r w:rsidRPr="00C67D95">
        <w:rPr>
          <w:sz w:val="18"/>
          <w:lang w:val="ru-RU"/>
        </w:rPr>
        <w:t>видавничої</w:t>
      </w:r>
      <w:r w:rsidRPr="00C67D95">
        <w:rPr>
          <w:spacing w:val="-10"/>
          <w:sz w:val="18"/>
          <w:lang w:val="ru-RU"/>
        </w:rPr>
        <w:t xml:space="preserve"> </w:t>
      </w:r>
      <w:r w:rsidRPr="00C67D95">
        <w:rPr>
          <w:sz w:val="18"/>
          <w:lang w:val="ru-RU"/>
        </w:rPr>
        <w:t>справи: ДК № 7860 від 22.06.2023.</w:t>
      </w:r>
    </w:p>
    <w:sectPr w:rsidR="007C6FEF" w:rsidRPr="00C67D95">
      <w:type w:val="continuous"/>
      <w:pgSz w:w="11910" w:h="16850"/>
      <w:pgMar w:top="1940" w:right="850" w:bottom="280" w:left="850" w:header="0" w:footer="0" w:gutter="0"/>
      <w:cols w:num="2" w:space="720" w:equalWidth="0">
        <w:col w:w="4611" w:space="40"/>
        <w:col w:w="5559"/>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22999" w:rsidRDefault="00022999">
      <w:r>
        <w:separator/>
      </w:r>
    </w:p>
  </w:endnote>
  <w:endnote w:type="continuationSeparator" w:id="0">
    <w:p w:rsidR="00022999" w:rsidRDefault="000229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Microsoft Sans Serif">
    <w:panose1 w:val="020B0604020202020204"/>
    <w:charset w:val="CC"/>
    <w:family w:val="swiss"/>
    <w:pitch w:val="variable"/>
    <w:sig w:usb0="E5002EFF" w:usb1="C000605B" w:usb2="00000029" w:usb3="00000000" w:csb0="000101FF" w:csb1="00000000"/>
  </w:font>
  <w:font w:name="Times New Roman">
    <w:panose1 w:val="02020603050405020304"/>
    <w:charset w:val="CC"/>
    <w:family w:val="roman"/>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2AFF" w:usb1="4000ACFF" w:usb2="00000001" w:usb3="00000000" w:csb0="000001FF" w:csb1="00000000"/>
  </w:font>
  <w:font w:name="Arial Black">
    <w:panose1 w:val="020B0A04020102020204"/>
    <w:charset w:val="CC"/>
    <w:family w:val="swiss"/>
    <w:pitch w:val="variable"/>
    <w:sig w:usb0="A00002AF" w:usb1="400078FB"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MT">
    <w:altName w:val="Arial"/>
    <w:charset w:val="01"/>
    <w:family w:val="swiss"/>
    <w:pitch w:val="variable"/>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0"/>
      </w:rPr>
    </w:pPr>
    <w:r>
      <w:rPr>
        <w:noProof/>
        <w:sz w:val="20"/>
      </w:rPr>
      <mc:AlternateContent>
        <mc:Choice Requires="wps">
          <w:drawing>
            <wp:anchor distT="0" distB="0" distL="0" distR="0" simplePos="0" relativeHeight="465733632" behindDoc="1" locked="0" layoutInCell="1" allowOverlap="1">
              <wp:simplePos x="0" y="0"/>
              <wp:positionH relativeFrom="page">
                <wp:posOffset>6235446</wp:posOffset>
              </wp:positionH>
              <wp:positionV relativeFrom="page">
                <wp:posOffset>9901509</wp:posOffset>
              </wp:positionV>
              <wp:extent cx="257175" cy="164465"/>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7175" cy="164465"/>
                      </a:xfrm>
                      <a:prstGeom prst="rect">
                        <a:avLst/>
                      </a:prstGeom>
                    </wps:spPr>
                    <wps:txbx>
                      <w:txbxContent>
                        <w:p w:rsidR="00A71326" w:rsidRDefault="00A71326">
                          <w:pPr>
                            <w:spacing w:before="44"/>
                            <w:ind w:left="20"/>
                            <w:rPr>
                              <w:sz w:val="16"/>
                            </w:rPr>
                          </w:pPr>
                          <w:r>
                            <w:rPr>
                              <w:spacing w:val="-4"/>
                              <w:w w:val="105"/>
                              <w:sz w:val="16"/>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4" o:spid="_x0000_s1124" type="#_x0000_t202" style="position:absolute;margin-left:491pt;margin-top:779.65pt;width:20.25pt;height:12.95pt;z-index:-3758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" filled="f" stroked="f">
              <v:textbox inset="0,0,0,0">
                <w:txbxContent>
                  <w:p w:rsidR="00A71326" w:rsidRDefault="00A71326">
                    <w:pPr>
                      <w:spacing w:before="44"/>
                      <w:ind w:left="20"/>
                      <w:rPr>
                        <w:sz w:val="16"/>
                      </w:rPr>
                    </w:pPr>
                    <w:r>
                      <w:rPr>
                        <w:spacing w:val="-4"/>
                        <w:w w:val="105"/>
                        <w:sz w:val="16"/>
                      </w:rPr>
                      <w:t>2025</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0"/>
      </w:rPr>
    </w:pPr>
    <w:r>
      <w:rPr>
        <w:noProof/>
        <w:sz w:val="20"/>
      </w:rPr>
      <mc:AlternateContent>
        <mc:Choice Requires="wps">
          <w:drawing>
            <wp:anchor distT="0" distB="0" distL="0" distR="0" simplePos="0" relativeHeight="465734144" behindDoc="1" locked="0" layoutInCell="1" allowOverlap="1">
              <wp:simplePos x="0" y="0"/>
              <wp:positionH relativeFrom="page">
                <wp:posOffset>1068120</wp:posOffset>
              </wp:positionH>
              <wp:positionV relativeFrom="page">
                <wp:posOffset>9901509</wp:posOffset>
              </wp:positionV>
              <wp:extent cx="257810" cy="164465"/>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7810" cy="164465"/>
                      </a:xfrm>
                      <a:prstGeom prst="rect">
                        <a:avLst/>
                      </a:prstGeom>
                    </wps:spPr>
                    <wps:txbx>
                      <w:txbxContent>
                        <w:p w:rsidR="00A71326" w:rsidRDefault="00A71326">
                          <w:pPr>
                            <w:spacing w:before="44"/>
                            <w:ind w:left="20"/>
                            <w:rPr>
                              <w:sz w:val="16"/>
                            </w:rPr>
                          </w:pPr>
                          <w:r>
                            <w:rPr>
                              <w:spacing w:val="-4"/>
                              <w:w w:val="105"/>
                              <w:sz w:val="16"/>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5" o:spid="_x0000_s1125" type="#_x0000_t202" style="position:absolute;margin-left:84.1pt;margin-top:779.65pt;width:20.3pt;height:12.95pt;z-index:-3758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" filled="f" stroked="f">
              <v:textbox inset="0,0,0,0">
                <w:txbxContent>
                  <w:p w:rsidR="00A71326" w:rsidRDefault="00A71326">
                    <w:pPr>
                      <w:spacing w:before="44"/>
                      <w:ind w:left="20"/>
                      <w:rPr>
                        <w:sz w:val="16"/>
                      </w:rPr>
                    </w:pPr>
                    <w:r>
                      <w:rPr>
                        <w:spacing w:val="-4"/>
                        <w:w w:val="105"/>
                        <w:sz w:val="16"/>
                      </w:rPr>
                      <w:t>2025</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0"/>
      </w:rPr>
    </w:pPr>
    <w:r>
      <w:rPr>
        <w:noProof/>
        <w:sz w:val="20"/>
      </w:rPr>
      <mc:AlternateContent>
        <mc:Choice Requires="wps">
          <w:drawing>
            <wp:anchor distT="0" distB="0" distL="0" distR="0" simplePos="0" relativeHeight="251603968" behindDoc="1" locked="0" layoutInCell="1" allowOverlap="1">
              <wp:simplePos x="0" y="0"/>
              <wp:positionH relativeFrom="page">
                <wp:posOffset>1247952</wp:posOffset>
              </wp:positionH>
              <wp:positionV relativeFrom="page">
                <wp:posOffset>9901509</wp:posOffset>
              </wp:positionV>
              <wp:extent cx="3987165" cy="164465"/>
              <wp:effectExtent l="0" t="0" r="0" b="0"/>
              <wp:wrapNone/>
              <wp:docPr id="1164" name="Textbox 1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87165" cy="164465"/>
                      </a:xfrm>
                      <a:prstGeom prst="rect">
                        <a:avLst/>
                      </a:prstGeom>
                    </wps:spPr>
                    <wps:txbx>
                      <w:txbxContent>
                        <w:p w:rsidR="00A71326" w:rsidRDefault="00A71326">
                          <w:pPr>
                            <w:spacing w:before="44"/>
                            <w:ind w:left="20"/>
                            <w:rPr>
                              <w:sz w:val="16"/>
                            </w:rPr>
                          </w:pPr>
                          <w:r>
                            <w:rPr>
                              <w:sz w:val="16"/>
                            </w:rPr>
                            <w:t>All</w:t>
                          </w:r>
                          <w:r>
                            <w:rPr>
                              <w:spacing w:val="5"/>
                              <w:sz w:val="16"/>
                            </w:rPr>
                            <w:t xml:space="preserve"> </w:t>
                          </w:r>
                          <w:r>
                            <w:rPr>
                              <w:sz w:val="16"/>
                            </w:rPr>
                            <w:t>rights</w:t>
                          </w:r>
                          <w:r>
                            <w:rPr>
                              <w:spacing w:val="5"/>
                              <w:sz w:val="16"/>
                            </w:rPr>
                            <w:t xml:space="preserve"> </w:t>
                          </w:r>
                          <w:r>
                            <w:rPr>
                              <w:sz w:val="16"/>
                            </w:rPr>
                            <w:t>reserved</w:t>
                          </w:r>
                          <w:r>
                            <w:rPr>
                              <w:spacing w:val="6"/>
                              <w:sz w:val="16"/>
                            </w:rPr>
                            <w:t xml:space="preserve"> </w:t>
                          </w:r>
                          <w:r>
                            <w:rPr>
                              <w:sz w:val="16"/>
                            </w:rPr>
                            <w:t>|</w:t>
                          </w:r>
                          <w:r>
                            <w:rPr>
                              <w:spacing w:val="4"/>
                              <w:sz w:val="16"/>
                            </w:rPr>
                            <w:t xml:space="preserve"> </w:t>
                          </w:r>
                          <w:r>
                            <w:rPr>
                              <w:sz w:val="16"/>
                            </w:rPr>
                            <w:t>Creative</w:t>
                          </w:r>
                          <w:r>
                            <w:rPr>
                              <w:spacing w:val="7"/>
                              <w:sz w:val="16"/>
                            </w:rPr>
                            <w:t xml:space="preserve"> </w:t>
                          </w:r>
                          <w:r>
                            <w:rPr>
                              <w:sz w:val="16"/>
                            </w:rPr>
                            <w:t>Commons</w:t>
                          </w:r>
                          <w:r>
                            <w:rPr>
                              <w:spacing w:val="4"/>
                              <w:sz w:val="16"/>
                            </w:rPr>
                            <w:t xml:space="preserve"> </w:t>
                          </w:r>
                          <w:r>
                            <w:rPr>
                              <w:sz w:val="16"/>
                            </w:rPr>
                            <w:t>Attribution-ShareAlike</w:t>
                          </w:r>
                          <w:r>
                            <w:rPr>
                              <w:spacing w:val="6"/>
                              <w:sz w:val="16"/>
                            </w:rPr>
                            <w:t xml:space="preserve"> </w:t>
                          </w:r>
                          <w:r>
                            <w:rPr>
                              <w:sz w:val="16"/>
                            </w:rPr>
                            <w:t>4.0</w:t>
                          </w:r>
                          <w:r>
                            <w:rPr>
                              <w:spacing w:val="5"/>
                              <w:sz w:val="16"/>
                            </w:rPr>
                            <w:t xml:space="preserve"> </w:t>
                          </w:r>
                          <w:r>
                            <w:rPr>
                              <w:sz w:val="16"/>
                            </w:rPr>
                            <w:t>International</w:t>
                          </w:r>
                          <w:r>
                            <w:rPr>
                              <w:spacing w:val="5"/>
                              <w:sz w:val="16"/>
                            </w:rPr>
                            <w:t xml:space="preserve"> </w:t>
                          </w:r>
                          <w:r>
                            <w:rPr>
                              <w:spacing w:val="-2"/>
                              <w:sz w:val="16"/>
                            </w:rPr>
                            <w:t>License</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164" o:spid="_x0000_s1126" type="#_x0000_t202" style="position:absolute;margin-left:98.25pt;margin-top:779.65pt;width:313.95pt;height:12.95pt;z-index:-251712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" filled="f" stroked="f">
              <v:textbox inset="0,0,0,0">
                <w:txbxContent>
                  <w:p w:rsidR="00A71326" w:rsidRDefault="00A71326">
                    <w:pPr>
                      <w:spacing w:before="44"/>
                      <w:ind w:left="20"/>
                      <w:rPr>
                        <w:sz w:val="16"/>
                      </w:rPr>
                    </w:pPr>
                    <w:r>
                      <w:rPr>
                        <w:sz w:val="16"/>
                      </w:rPr>
                      <w:t>All</w:t>
                    </w:r>
                    <w:r>
                      <w:rPr>
                        <w:spacing w:val="5"/>
                        <w:sz w:val="16"/>
                      </w:rPr>
                      <w:t xml:space="preserve"> </w:t>
                    </w:r>
                    <w:r>
                      <w:rPr>
                        <w:sz w:val="16"/>
                      </w:rPr>
                      <w:t>rights</w:t>
                    </w:r>
                    <w:r>
                      <w:rPr>
                        <w:spacing w:val="5"/>
                        <w:sz w:val="16"/>
                      </w:rPr>
                      <w:t xml:space="preserve"> </w:t>
                    </w:r>
                    <w:r>
                      <w:rPr>
                        <w:sz w:val="16"/>
                      </w:rPr>
                      <w:t>reserved</w:t>
                    </w:r>
                    <w:r>
                      <w:rPr>
                        <w:spacing w:val="6"/>
                        <w:sz w:val="16"/>
                      </w:rPr>
                      <w:t xml:space="preserve"> </w:t>
                    </w:r>
                    <w:r>
                      <w:rPr>
                        <w:sz w:val="16"/>
                      </w:rPr>
                      <w:t>|</w:t>
                    </w:r>
                    <w:r>
                      <w:rPr>
                        <w:spacing w:val="4"/>
                        <w:sz w:val="16"/>
                      </w:rPr>
                      <w:t xml:space="preserve"> </w:t>
                    </w:r>
                    <w:r>
                      <w:rPr>
                        <w:sz w:val="16"/>
                      </w:rPr>
                      <w:t>Creative</w:t>
                    </w:r>
                    <w:r>
                      <w:rPr>
                        <w:spacing w:val="7"/>
                        <w:sz w:val="16"/>
                      </w:rPr>
                      <w:t xml:space="preserve"> </w:t>
                    </w:r>
                    <w:r>
                      <w:rPr>
                        <w:sz w:val="16"/>
                      </w:rPr>
                      <w:t>Commons</w:t>
                    </w:r>
                    <w:r>
                      <w:rPr>
                        <w:spacing w:val="4"/>
                        <w:sz w:val="16"/>
                      </w:rPr>
                      <w:t xml:space="preserve"> </w:t>
                    </w:r>
                    <w:r>
                      <w:rPr>
                        <w:sz w:val="16"/>
                      </w:rPr>
                      <w:t>Attribution-ShareAlike</w:t>
                    </w:r>
                    <w:r>
                      <w:rPr>
                        <w:spacing w:val="6"/>
                        <w:sz w:val="16"/>
                      </w:rPr>
                      <w:t xml:space="preserve"> </w:t>
                    </w:r>
                    <w:r>
                      <w:rPr>
                        <w:sz w:val="16"/>
                      </w:rPr>
                      <w:t>4.0</w:t>
                    </w:r>
                    <w:r>
                      <w:rPr>
                        <w:spacing w:val="5"/>
                        <w:sz w:val="16"/>
                      </w:rPr>
                      <w:t xml:space="preserve"> </w:t>
                    </w:r>
                    <w:r>
                      <w:rPr>
                        <w:sz w:val="16"/>
                      </w:rPr>
                      <w:t>International</w:t>
                    </w:r>
                    <w:r>
                      <w:rPr>
                        <w:spacing w:val="5"/>
                        <w:sz w:val="16"/>
                      </w:rPr>
                      <w:t xml:space="preserve"> </w:t>
                    </w:r>
                    <w:r>
                      <w:rPr>
                        <w:spacing w:val="-2"/>
                        <w:sz w:val="16"/>
                      </w:rPr>
                      <w:t>License</w:t>
                    </w:r>
                  </w:p>
                </w:txbxContent>
              </v:textbox>
              <w10:wrap anchorx="page" anchory="page"/>
            </v:shape>
          </w:pict>
        </mc:Fallback>
      </mc:AlternateContent>
    </w:r>
    <w:r>
      <w:rPr>
        <w:noProof/>
        <w:sz w:val="20"/>
      </w:rPr>
      <mc:AlternateContent>
        <mc:Choice Requires="wps">
          <w:drawing>
            <wp:anchor distT="0" distB="0" distL="0" distR="0" simplePos="0" relativeHeight="251607040" behindDoc="1" locked="0" layoutInCell="1" allowOverlap="1">
              <wp:simplePos x="0" y="0"/>
              <wp:positionH relativeFrom="page">
                <wp:posOffset>6235446</wp:posOffset>
              </wp:positionH>
              <wp:positionV relativeFrom="page">
                <wp:posOffset>9901509</wp:posOffset>
              </wp:positionV>
              <wp:extent cx="257175" cy="164465"/>
              <wp:effectExtent l="0" t="0" r="0" b="0"/>
              <wp:wrapNone/>
              <wp:docPr id="1165" name="Textbox 1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7175" cy="164465"/>
                      </a:xfrm>
                      <a:prstGeom prst="rect">
                        <a:avLst/>
                      </a:prstGeom>
                    </wps:spPr>
                    <wps:txbx>
                      <w:txbxContent>
                        <w:p w:rsidR="00A71326" w:rsidRDefault="00A71326">
                          <w:pPr>
                            <w:spacing w:before="44"/>
                            <w:ind w:left="20"/>
                            <w:rPr>
                              <w:sz w:val="16"/>
                            </w:rPr>
                          </w:pPr>
                          <w:r>
                            <w:rPr>
                              <w:spacing w:val="-4"/>
                              <w:w w:val="105"/>
                              <w:sz w:val="16"/>
                            </w:rPr>
                            <w:t>2025</w:t>
                          </w:r>
                        </w:p>
                      </w:txbxContent>
                    </wps:txbx>
                    <wps:bodyPr wrap="square" lIns="0" tIns="0" rIns="0" bIns="0" rtlCol="0">
                      <a:noAutofit/>
                    </wps:bodyPr>
                  </wps:wsp>
                </a:graphicData>
              </a:graphic>
            </wp:anchor>
          </w:drawing>
        </mc:Choice>
        <mc:Fallback>
          <w:pict>
            <v:shape id="Textbox 1165" o:spid="_x0000_s1127" type="#_x0000_t202" style="position:absolute;margin-left:491pt;margin-top:779.65pt;width:20.25pt;height:12.95pt;z-index:-251709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" filled="f" stroked="f">
              <v:textbox inset="0,0,0,0">
                <w:txbxContent>
                  <w:p w:rsidR="00A71326" w:rsidRDefault="00A71326">
                    <w:pPr>
                      <w:spacing w:before="44"/>
                      <w:ind w:left="20"/>
                      <w:rPr>
                        <w:sz w:val="16"/>
                      </w:rPr>
                    </w:pPr>
                    <w:r>
                      <w:rPr>
                        <w:spacing w:val="-4"/>
                        <w:w w:val="105"/>
                        <w:sz w:val="16"/>
                      </w:rPr>
                      <w:t>2025</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0"/>
      </w:rPr>
    </w:pPr>
    <w:r>
      <w:rPr>
        <w:noProof/>
        <w:sz w:val="20"/>
      </w:rPr>
      <mc:AlternateContent>
        <mc:Choice Requires="wps">
          <w:drawing>
            <wp:anchor distT="0" distB="0" distL="0" distR="0" simplePos="0" relativeHeight="251597824" behindDoc="1" locked="0" layoutInCell="1" allowOverlap="1">
              <wp:simplePos x="0" y="0"/>
              <wp:positionH relativeFrom="page">
                <wp:posOffset>1068120</wp:posOffset>
              </wp:positionH>
              <wp:positionV relativeFrom="page">
                <wp:posOffset>9901509</wp:posOffset>
              </wp:positionV>
              <wp:extent cx="257810" cy="164465"/>
              <wp:effectExtent l="0" t="0" r="0" b="0"/>
              <wp:wrapNone/>
              <wp:docPr id="1162" name="Textbox 1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7810" cy="164465"/>
                      </a:xfrm>
                      <a:prstGeom prst="rect">
                        <a:avLst/>
                      </a:prstGeom>
                    </wps:spPr>
                    <wps:txbx>
                      <w:txbxContent>
                        <w:p w:rsidR="00A71326" w:rsidRDefault="00A71326">
                          <w:pPr>
                            <w:spacing w:before="44"/>
                            <w:ind w:left="20"/>
                            <w:rPr>
                              <w:sz w:val="16"/>
                            </w:rPr>
                          </w:pPr>
                          <w:r>
                            <w:rPr>
                              <w:spacing w:val="-4"/>
                              <w:w w:val="105"/>
                              <w:sz w:val="16"/>
                            </w:rPr>
                            <w:t>2025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162" o:spid="_x0000_s1128" type="#_x0000_t202" style="position:absolute;margin-left:84.1pt;margin-top:779.65pt;width:20.3pt;height:12.95pt;z-index:-251718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" filled="f" stroked="f">
              <v:textbox inset="0,0,0,0">
                <w:txbxContent>
                  <w:p w:rsidR="00A71326" w:rsidRDefault="00A71326">
                    <w:pPr>
                      <w:spacing w:before="44"/>
                      <w:ind w:left="20"/>
                      <w:rPr>
                        <w:sz w:val="16"/>
                      </w:rPr>
                    </w:pPr>
                    <w:r>
                      <w:rPr>
                        <w:spacing w:val="-4"/>
                        <w:w w:val="105"/>
                        <w:sz w:val="16"/>
                      </w:rPr>
                      <w:t>2025</w:t>
                    </w:r>
                  </w:p>
                </w:txbxContent>
              </v:textbox>
              <w10:wrap anchorx="page" anchory="page"/>
            </v:shape>
          </w:pict>
        </mc:Fallback>
      </mc:AlternateContent>
    </w:r>
    <w:r>
      <w:rPr>
        <w:noProof/>
        <w:sz w:val="20"/>
      </w:rPr>
      <mc:AlternateContent>
        <mc:Choice Requires="wps">
          <w:drawing>
            <wp:anchor distT="0" distB="0" distL="0" distR="0" simplePos="0" relativeHeight="251600896" behindDoc="1" locked="0" layoutInCell="1" allowOverlap="1">
              <wp:simplePos x="0" y="0"/>
              <wp:positionH relativeFrom="page">
                <wp:posOffset>1906270</wp:posOffset>
              </wp:positionH>
              <wp:positionV relativeFrom="page">
                <wp:posOffset>9901509</wp:posOffset>
              </wp:positionV>
              <wp:extent cx="4406265" cy="164465"/>
              <wp:effectExtent l="0" t="0" r="0" b="0"/>
              <wp:wrapNone/>
              <wp:docPr id="1163" name="Textbox 1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06265" cy="164465"/>
                      </a:xfrm>
                      <a:prstGeom prst="rect">
                        <a:avLst/>
                      </a:prstGeom>
                    </wps:spPr>
                    <wps:txbx>
                      <w:txbxContent>
                        <w:p w:rsidR="00A71326" w:rsidRDefault="00A71326">
                          <w:pPr>
                            <w:spacing w:before="44"/>
                            <w:ind w:left="20"/>
                            <w:rPr>
                              <w:sz w:val="16"/>
                            </w:rPr>
                          </w:pPr>
                          <w:r>
                            <w:rPr>
                              <w:sz w:val="16"/>
                            </w:rPr>
                            <w:t>Авторські</w:t>
                          </w:r>
                          <w:r>
                            <w:rPr>
                              <w:spacing w:val="5"/>
                              <w:sz w:val="16"/>
                            </w:rPr>
                            <w:t xml:space="preserve"> </w:t>
                          </w:r>
                          <w:r>
                            <w:rPr>
                              <w:sz w:val="16"/>
                            </w:rPr>
                            <w:t>права</w:t>
                          </w:r>
                          <w:r>
                            <w:rPr>
                              <w:spacing w:val="7"/>
                              <w:sz w:val="16"/>
                            </w:rPr>
                            <w:t xml:space="preserve"> </w:t>
                          </w:r>
                          <w:r>
                            <w:rPr>
                              <w:sz w:val="16"/>
                            </w:rPr>
                            <w:t>захищені</w:t>
                          </w:r>
                          <w:r>
                            <w:rPr>
                              <w:spacing w:val="4"/>
                              <w:sz w:val="16"/>
                            </w:rPr>
                            <w:t xml:space="preserve"> </w:t>
                          </w:r>
                          <w:r>
                            <w:rPr>
                              <w:sz w:val="16"/>
                            </w:rPr>
                            <w:t>|</w:t>
                          </w:r>
                          <w:r>
                            <w:rPr>
                              <w:spacing w:val="5"/>
                              <w:sz w:val="16"/>
                            </w:rPr>
                            <w:t xml:space="preserve"> </w:t>
                          </w:r>
                          <w:r>
                            <w:rPr>
                              <w:sz w:val="16"/>
                            </w:rPr>
                            <w:t>Creative</w:t>
                          </w:r>
                          <w:r>
                            <w:rPr>
                              <w:spacing w:val="7"/>
                              <w:sz w:val="16"/>
                            </w:rPr>
                            <w:t xml:space="preserve"> </w:t>
                          </w:r>
                          <w:r>
                            <w:rPr>
                              <w:sz w:val="16"/>
                            </w:rPr>
                            <w:t>Commons</w:t>
                          </w:r>
                          <w:r>
                            <w:rPr>
                              <w:spacing w:val="5"/>
                              <w:sz w:val="16"/>
                            </w:rPr>
                            <w:t xml:space="preserve"> </w:t>
                          </w:r>
                          <w:r>
                            <w:rPr>
                              <w:sz w:val="16"/>
                            </w:rPr>
                            <w:t>Attribution-ShareAlike</w:t>
                          </w:r>
                          <w:r>
                            <w:rPr>
                              <w:spacing w:val="6"/>
                              <w:sz w:val="16"/>
                            </w:rPr>
                            <w:t xml:space="preserve"> </w:t>
                          </w:r>
                          <w:r>
                            <w:rPr>
                              <w:sz w:val="16"/>
                            </w:rPr>
                            <w:t>4.0</w:t>
                          </w:r>
                          <w:r>
                            <w:rPr>
                              <w:spacing w:val="4"/>
                              <w:sz w:val="16"/>
                            </w:rPr>
                            <w:t xml:space="preserve"> </w:t>
                          </w:r>
                          <w:r>
                            <w:rPr>
                              <w:sz w:val="16"/>
                            </w:rPr>
                            <w:t>International</w:t>
                          </w:r>
                          <w:r>
                            <w:rPr>
                              <w:spacing w:val="6"/>
                              <w:sz w:val="16"/>
                            </w:rPr>
                            <w:t xml:space="preserve"> </w:t>
                          </w:r>
                          <w:r>
                            <w:rPr>
                              <w:spacing w:val="-2"/>
                              <w:sz w:val="16"/>
                            </w:rPr>
                            <w:t>License</w:t>
                          </w:r>
                        </w:p>
                      </w:txbxContent>
                    </wps:txbx>
                    <wps:bodyPr wrap="square" lIns="0" tIns="0" rIns="0" bIns="0" rtlCol="0">
                      <a:noAutofit/>
                    </wps:bodyPr>
                  </wps:wsp>
                </a:graphicData>
              </a:graphic>
            </wp:anchor>
          </w:drawing>
        </mc:Choice>
        <mc:Fallback>
          <w:pict>
            <v:shape id="Textbox 1163" o:spid="_x0000_s1129" type="#_x0000_t202" style="position:absolute;margin-left:150.1pt;margin-top:779.65pt;width:346.95pt;height:12.95pt;z-index:-251715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" filled="f" stroked="f">
              <v:textbox inset="0,0,0,0">
                <w:txbxContent>
                  <w:p w:rsidR="00A71326" w:rsidRDefault="00A71326">
                    <w:pPr>
                      <w:spacing w:before="44"/>
                      <w:ind w:left="20"/>
                      <w:rPr>
                        <w:sz w:val="16"/>
                      </w:rPr>
                    </w:pPr>
                    <w:r>
                      <w:rPr>
                        <w:sz w:val="16"/>
                      </w:rPr>
                      <w:t>Авторські</w:t>
                    </w:r>
                    <w:r>
                      <w:rPr>
                        <w:spacing w:val="5"/>
                        <w:sz w:val="16"/>
                      </w:rPr>
                      <w:t xml:space="preserve"> </w:t>
                    </w:r>
                    <w:r>
                      <w:rPr>
                        <w:sz w:val="16"/>
                      </w:rPr>
                      <w:t>права</w:t>
                    </w:r>
                    <w:r>
                      <w:rPr>
                        <w:spacing w:val="7"/>
                        <w:sz w:val="16"/>
                      </w:rPr>
                      <w:t xml:space="preserve"> </w:t>
                    </w:r>
                    <w:r>
                      <w:rPr>
                        <w:sz w:val="16"/>
                      </w:rPr>
                      <w:t>захищені</w:t>
                    </w:r>
                    <w:r>
                      <w:rPr>
                        <w:spacing w:val="4"/>
                        <w:sz w:val="16"/>
                      </w:rPr>
                      <w:t xml:space="preserve"> </w:t>
                    </w:r>
                    <w:r>
                      <w:rPr>
                        <w:sz w:val="16"/>
                      </w:rPr>
                      <w:t>|</w:t>
                    </w:r>
                    <w:r>
                      <w:rPr>
                        <w:spacing w:val="5"/>
                        <w:sz w:val="16"/>
                      </w:rPr>
                      <w:t xml:space="preserve"> </w:t>
                    </w:r>
                    <w:r>
                      <w:rPr>
                        <w:sz w:val="16"/>
                      </w:rPr>
                      <w:t>Creative</w:t>
                    </w:r>
                    <w:r>
                      <w:rPr>
                        <w:spacing w:val="7"/>
                        <w:sz w:val="16"/>
                      </w:rPr>
                      <w:t xml:space="preserve"> </w:t>
                    </w:r>
                    <w:r>
                      <w:rPr>
                        <w:sz w:val="16"/>
                      </w:rPr>
                      <w:t>Commons</w:t>
                    </w:r>
                    <w:r>
                      <w:rPr>
                        <w:spacing w:val="5"/>
                        <w:sz w:val="16"/>
                      </w:rPr>
                      <w:t xml:space="preserve"> </w:t>
                    </w:r>
                    <w:r>
                      <w:rPr>
                        <w:sz w:val="16"/>
                      </w:rPr>
                      <w:t>Attribution-ShareAlike</w:t>
                    </w:r>
                    <w:r>
                      <w:rPr>
                        <w:spacing w:val="6"/>
                        <w:sz w:val="16"/>
                      </w:rPr>
                      <w:t xml:space="preserve"> </w:t>
                    </w:r>
                    <w:r>
                      <w:rPr>
                        <w:sz w:val="16"/>
                      </w:rPr>
                      <w:t>4.0</w:t>
                    </w:r>
                    <w:r>
                      <w:rPr>
                        <w:spacing w:val="4"/>
                        <w:sz w:val="16"/>
                      </w:rPr>
                      <w:t xml:space="preserve"> </w:t>
                    </w:r>
                    <w:r>
                      <w:rPr>
                        <w:sz w:val="16"/>
                      </w:rPr>
                      <w:t>International</w:t>
                    </w:r>
                    <w:r>
                      <w:rPr>
                        <w:spacing w:val="6"/>
                        <w:sz w:val="16"/>
                      </w:rPr>
                      <w:t xml:space="preserve"> </w:t>
                    </w:r>
                    <w:r>
                      <w:rPr>
                        <w:spacing w:val="-2"/>
                        <w:sz w:val="16"/>
                      </w:rPr>
                      <w:t>License</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22999" w:rsidRDefault="00022999">
      <w:r>
        <w:separator/>
      </w:r>
    </w:p>
  </w:footnote>
  <w:footnote w:type="continuationSeparator" w:id="0">
    <w:p w:rsidR="00022999" w:rsidRDefault="000229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0"/>
      </w:rPr>
    </w:pPr>
    <w:r>
      <w:rPr>
        <w:noProof/>
        <w:sz w:val="20"/>
      </w:rPr>
      <mc:AlternateContent>
        <mc:Choice Requires="wps">
          <w:drawing>
            <wp:anchor distT="0" distB="0" distL="0" distR="0" simplePos="0" relativeHeight="465728512" behindDoc="1" locked="0" layoutInCell="1" allowOverlap="1">
              <wp:simplePos x="0" y="0"/>
              <wp:positionH relativeFrom="page">
                <wp:posOffset>616712</wp:posOffset>
              </wp:positionH>
              <wp:positionV relativeFrom="page">
                <wp:posOffset>875536</wp:posOffset>
              </wp:positionV>
              <wp:extent cx="2603500" cy="2165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3500" cy="216535"/>
                      </a:xfrm>
                      <a:prstGeom prst="rect">
                        <a:avLst/>
                      </a:prstGeom>
                    </wps:spPr>
                    <wps:txbx>
                      <w:txbxContent>
                        <w:p w:rsidR="00A71326" w:rsidRDefault="00A71326">
                          <w:pPr>
                            <w:pStyle w:val="a3"/>
                            <w:spacing w:before="14"/>
                            <w:ind w:left="20"/>
                            <w:jc w:val="left"/>
                            <w:rPr>
                              <w:rFonts w:ascii="Tahoma"/>
                            </w:rPr>
                          </w:pPr>
                          <w:r>
                            <w:rPr>
                              <w:rFonts w:ascii="Arial Black"/>
                              <w:spacing w:val="-4"/>
                            </w:rPr>
                            <w:t>DOI</w:t>
                          </w:r>
                          <w:r>
                            <w:rPr>
                              <w:rFonts w:ascii="Arial Black"/>
                              <w:spacing w:val="-12"/>
                            </w:rPr>
                            <w:t xml:space="preserve"> </w:t>
                          </w:r>
                          <w:hyperlink r:id="rId1">
                            <w:r>
                              <w:rPr>
                                <w:rFonts w:ascii="Tahoma"/>
                                <w:spacing w:val="-4"/>
                              </w:rPr>
                              <w:t>10.36074/grail-of-science.20.06.2025</w:t>
                            </w:r>
                          </w:hyperlink>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8" o:spid="_x0000_s1118" type="#_x0000_t202" style="position:absolute;margin-left:48.55pt;margin-top:68.95pt;width:205pt;height:17.05pt;z-index:-37587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" filled="f" stroked="f">
              <v:textbox inset="0,0,0,0">
                <w:txbxContent>
                  <w:p w:rsidR="00A71326" w:rsidRDefault="00A71326">
                    <w:pPr>
                      <w:pStyle w:val="a3"/>
                      <w:spacing w:before="14"/>
                      <w:ind w:left="20"/>
                      <w:jc w:val="left"/>
                      <w:rPr>
                        <w:rFonts w:ascii="Tahoma"/>
                      </w:rPr>
                    </w:pPr>
                    <w:r>
                      <w:rPr>
                        <w:rFonts w:ascii="Arial Black"/>
                        <w:spacing w:val="-4"/>
                      </w:rPr>
                      <w:t>DOI</w:t>
                    </w:r>
                    <w:r>
                      <w:rPr>
                        <w:rFonts w:ascii="Arial Black"/>
                        <w:spacing w:val="-12"/>
                      </w:rPr>
                      <w:t xml:space="preserve"> </w:t>
                    </w:r>
                    <w:hyperlink r:id="rId2">
                      <w:r>
                        <w:rPr>
                          <w:rFonts w:ascii="Tahoma"/>
                          <w:spacing w:val="-4"/>
                        </w:rPr>
                        <w:t>10.36074/grail-of-science.20.06.2025</w:t>
                      </w:r>
                    </w:hyperlink>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0"/>
      </w:rPr>
    </w:pPr>
    <w:r>
      <w:rPr>
        <w:noProof/>
        <w:sz w:val="20"/>
      </w:rPr>
      <mc:AlternateContent>
        <mc:Choice Requires="wps">
          <w:drawing>
            <wp:anchor distT="0" distB="0" distL="0" distR="0" simplePos="0" relativeHeight="465729024" behindDoc="1" locked="0" layoutInCell="1" allowOverlap="1">
              <wp:simplePos x="0" y="0"/>
              <wp:positionH relativeFrom="page">
                <wp:posOffset>996492</wp:posOffset>
              </wp:positionH>
              <wp:positionV relativeFrom="page">
                <wp:posOffset>875536</wp:posOffset>
              </wp:positionV>
              <wp:extent cx="2603500" cy="21653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3500" cy="216535"/>
                      </a:xfrm>
                      <a:prstGeom prst="rect">
                        <a:avLst/>
                      </a:prstGeom>
                    </wps:spPr>
                    <wps:txbx>
                      <w:txbxContent>
                        <w:p w:rsidR="00A71326" w:rsidRDefault="00A71326">
                          <w:pPr>
                            <w:pStyle w:val="a3"/>
                            <w:spacing w:before="14"/>
                            <w:ind w:left="20"/>
                            <w:jc w:val="left"/>
                            <w:rPr>
                              <w:rFonts w:ascii="Tahoma"/>
                            </w:rPr>
                          </w:pPr>
                          <w:r>
                            <w:rPr>
                              <w:rFonts w:ascii="Arial Black"/>
                              <w:spacing w:val="-4"/>
                            </w:rPr>
                            <w:t>DOI</w:t>
                          </w:r>
                          <w:r>
                            <w:rPr>
                              <w:rFonts w:ascii="Arial Black"/>
                              <w:spacing w:val="-12"/>
                            </w:rPr>
                            <w:t xml:space="preserve"> </w:t>
                          </w:r>
                          <w:hyperlink r:id="rId1">
                            <w:r>
                              <w:rPr>
                                <w:rFonts w:ascii="Tahoma"/>
                                <w:spacing w:val="-4"/>
                              </w:rPr>
                              <w:t>10.36074/grail-of-science.20.06.2025</w:t>
                            </w:r>
                          </w:hyperlink>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 o:spid="_x0000_s1119" type="#_x0000_t202" style="position:absolute;margin-left:78.45pt;margin-top:68.95pt;width:205pt;height:17.05pt;z-index:-3758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" filled="f" stroked="f">
              <v:textbox inset="0,0,0,0">
                <w:txbxContent>
                  <w:p w:rsidR="00A71326" w:rsidRDefault="00A71326">
                    <w:pPr>
                      <w:pStyle w:val="a3"/>
                      <w:spacing w:before="14"/>
                      <w:ind w:left="20"/>
                      <w:jc w:val="left"/>
                      <w:rPr>
                        <w:rFonts w:ascii="Tahoma"/>
                      </w:rPr>
                    </w:pPr>
                    <w:r>
                      <w:rPr>
                        <w:rFonts w:ascii="Arial Black"/>
                        <w:spacing w:val="-4"/>
                      </w:rPr>
                      <w:t>DOI</w:t>
                    </w:r>
                    <w:r>
                      <w:rPr>
                        <w:rFonts w:ascii="Arial Black"/>
                        <w:spacing w:val="-12"/>
                      </w:rPr>
                      <w:t xml:space="preserve"> </w:t>
                    </w:r>
                    <w:hyperlink r:id="rId2">
                      <w:r>
                        <w:rPr>
                          <w:rFonts w:ascii="Tahoma"/>
                          <w:spacing w:val="-4"/>
                        </w:rPr>
                        <w:t>10.36074/grail-of-science.20.06.2025</w:t>
                      </w:r>
                    </w:hyperlink>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0"/>
      </w:rPr>
    </w:pPr>
    <w:r>
      <w:rPr>
        <w:noProof/>
        <w:sz w:val="20"/>
      </w:rPr>
      <w:drawing>
        <wp:anchor distT="0" distB="0" distL="0" distR="0" simplePos="0" relativeHeight="465729536" behindDoc="1" locked="0" layoutInCell="1" allowOverlap="1">
          <wp:simplePos x="0" y="0"/>
          <wp:positionH relativeFrom="page">
            <wp:posOffset>6296792</wp:posOffset>
          </wp:positionH>
          <wp:positionV relativeFrom="page">
            <wp:posOffset>348017</wp:posOffset>
          </wp:positionV>
          <wp:extent cx="171970" cy="315556"/>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 cstate="print"/>
                  <a:stretch>
                    <a:fillRect/>
                  </a:stretch>
                </pic:blipFill>
                <pic:spPr>
                  <a:xfrm>
                    <a:off x="0" y="0"/>
                    <a:ext cx="171970" cy="315556"/>
                  </a:xfrm>
                  <a:prstGeom prst="rect">
                    <a:avLst/>
                  </a:prstGeom>
                </pic:spPr>
              </pic:pic>
            </a:graphicData>
          </a:graphic>
        </wp:anchor>
      </w:drawing>
    </w:r>
    <w:r>
      <w:rPr>
        <w:noProof/>
        <w:sz w:val="20"/>
      </w:rPr>
      <mc:AlternateContent>
        <mc:Choice Requires="wps">
          <w:drawing>
            <wp:anchor distT="0" distB="0" distL="0" distR="0" simplePos="0" relativeHeight="465730048" behindDoc="1" locked="0" layoutInCell="1" allowOverlap="1">
              <wp:simplePos x="0" y="0"/>
              <wp:positionH relativeFrom="page">
                <wp:posOffset>3823334</wp:posOffset>
              </wp:positionH>
              <wp:positionV relativeFrom="page">
                <wp:posOffset>731773</wp:posOffset>
              </wp:positionV>
              <wp:extent cx="3735704" cy="635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35704" cy="6350"/>
                      </a:xfrm>
                      <a:custGeom>
                        <a:avLst/>
                        <a:gdLst/>
                        <a:ahLst/>
                        <a:cxnLst/>
                        <a:rect l="l" t="t" r="r" b="b"/>
                        <a:pathLst>
                          <a:path w="3735704" h="6350">
                            <a:moveTo>
                              <a:pt x="3735705" y="0"/>
                            </a:moveTo>
                            <a:lnTo>
                              <a:pt x="0" y="0"/>
                            </a:lnTo>
                            <a:lnTo>
                              <a:pt x="0" y="6350"/>
                            </a:lnTo>
                            <a:lnTo>
                              <a:pt x="3735705" y="6350"/>
                            </a:lnTo>
                            <a:lnTo>
                              <a:pt x="373570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F821B78" id="Graphic 17" o:spid="_x0000_s1026" style="position:absolute;margin-left:301.05pt;margin-top:57.6pt;width:294.15pt;height:.5pt;z-index:-37586432;visibility:visible;mso-wrap-style:square;mso-wrap-distance-left:0;mso-wrap-distance-top:0;mso-wrap-distance-right:0;mso-wrap-distance-bottom:0;mso-position-horizontal:absolute;mso-position-horizontal-relative:page;mso-position-vertical:absolute;mso-position-vertical-relative:page;v-text-anchor:top" coordsize="3735704,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" path="m3735705,l,,,6350r3735705,l3735705,xe" fillcolor="black" stroked="f">
              <v:path arrowok="t"/>
              <w10:wrap anchorx="page" anchory="page"/>
            </v:shape>
          </w:pict>
        </mc:Fallback>
      </mc:AlternateContent>
    </w:r>
    <w:r>
      <w:rPr>
        <w:noProof/>
        <w:sz w:val="20"/>
      </w:rPr>
      <mc:AlternateContent>
        <mc:Choice Requires="wps">
          <w:drawing>
            <wp:anchor distT="0" distB="0" distL="0" distR="0" simplePos="0" relativeHeight="465730560" behindDoc="1" locked="0" layoutInCell="1" allowOverlap="1">
              <wp:simplePos x="0" y="0"/>
              <wp:positionH relativeFrom="page">
                <wp:posOffset>1247952</wp:posOffset>
              </wp:positionH>
              <wp:positionV relativeFrom="page">
                <wp:posOffset>439418</wp:posOffset>
              </wp:positionV>
              <wp:extent cx="4262755" cy="354965"/>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2755" cy="354965"/>
                      </a:xfrm>
                      <a:prstGeom prst="rect">
                        <a:avLst/>
                      </a:prstGeom>
                    </wps:spPr>
                    <wps:txbx>
                      <w:txbxContent>
                        <w:p w:rsidR="00A71326" w:rsidRDefault="00A71326">
                          <w:pPr>
                            <w:pStyle w:val="a3"/>
                            <w:spacing w:before="53"/>
                            <w:ind w:left="20"/>
                            <w:jc w:val="left"/>
                          </w:pPr>
                          <w:r>
                            <w:t>International</w:t>
                          </w:r>
                          <w:r>
                            <w:rPr>
                              <w:spacing w:val="-7"/>
                            </w:rPr>
                            <w:t xml:space="preserve"> </w:t>
                          </w:r>
                          <w:r>
                            <w:t>scientific</w:t>
                          </w:r>
                          <w:r>
                            <w:rPr>
                              <w:spacing w:val="-6"/>
                            </w:rPr>
                            <w:t xml:space="preserve"> </w:t>
                          </w:r>
                          <w:r>
                            <w:t>journal</w:t>
                          </w:r>
                          <w:r>
                            <w:rPr>
                              <w:spacing w:val="-6"/>
                            </w:rPr>
                            <w:t xml:space="preserve"> </w:t>
                          </w:r>
                          <w:r>
                            <w:t>«Grail</w:t>
                          </w:r>
                          <w:r>
                            <w:rPr>
                              <w:spacing w:val="-9"/>
                            </w:rPr>
                            <w:t xml:space="preserve"> </w:t>
                          </w:r>
                          <w:r>
                            <w:t>of</w:t>
                          </w:r>
                          <w:r>
                            <w:rPr>
                              <w:spacing w:val="-8"/>
                            </w:rPr>
                            <w:t xml:space="preserve"> </w:t>
                          </w:r>
                          <w:r>
                            <w:t>Science»</w:t>
                          </w:r>
                          <w:r>
                            <w:rPr>
                              <w:spacing w:val="-2"/>
                            </w:rPr>
                            <w:t xml:space="preserve"> </w:t>
                          </w:r>
                          <w:r>
                            <w:t>|</w:t>
                          </w:r>
                          <w:r>
                            <w:rPr>
                              <w:spacing w:val="-3"/>
                            </w:rPr>
                            <w:t xml:space="preserve"> </w:t>
                          </w:r>
                          <w:r>
                            <w:t>№</w:t>
                          </w:r>
                          <w:r>
                            <w:rPr>
                              <w:spacing w:val="-9"/>
                            </w:rPr>
                            <w:t xml:space="preserve"> </w:t>
                          </w:r>
                          <w:r>
                            <w:t>53</w:t>
                          </w:r>
                          <w:r>
                            <w:rPr>
                              <w:spacing w:val="-8"/>
                            </w:rPr>
                            <w:t xml:space="preserve"> </w:t>
                          </w:r>
                          <w:r>
                            <w:t>(June,</w:t>
                          </w:r>
                          <w:r>
                            <w:rPr>
                              <w:spacing w:val="-8"/>
                            </w:rPr>
                            <w:t xml:space="preserve"> </w:t>
                          </w:r>
                          <w:r>
                            <w:rPr>
                              <w:spacing w:val="-2"/>
                            </w:rPr>
                            <w:t>2025)</w:t>
                          </w:r>
                        </w:p>
                        <w:p w:rsidR="00A71326" w:rsidRDefault="00A71326">
                          <w:pPr>
                            <w:spacing w:before="41"/>
                            <w:ind w:left="20"/>
                            <w:rPr>
                              <w:sz w:val="16"/>
                            </w:rPr>
                          </w:pPr>
                          <w:r>
                            <w:rPr>
                              <w:w w:val="90"/>
                              <w:sz w:val="16"/>
                            </w:rPr>
                            <w:t>ISSN</w:t>
                          </w:r>
                          <w:r>
                            <w:rPr>
                              <w:spacing w:val="-4"/>
                              <w:w w:val="90"/>
                              <w:sz w:val="16"/>
                            </w:rPr>
                            <w:t xml:space="preserve"> </w:t>
                          </w:r>
                          <w:r>
                            <w:rPr>
                              <w:spacing w:val="-2"/>
                              <w:w w:val="95"/>
                              <w:sz w:val="16"/>
                            </w:rPr>
                            <w:t>2710–3056</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8" o:spid="_x0000_s1120" type="#_x0000_t202" style="position:absolute;margin-left:98.25pt;margin-top:34.6pt;width:335.65pt;height:27.95pt;z-index:-3758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" filled="f" stroked="f">
              <v:textbox inset="0,0,0,0">
                <w:txbxContent>
                  <w:p w:rsidR="00A71326" w:rsidRDefault="00A71326">
                    <w:pPr>
                      <w:pStyle w:val="a3"/>
                      <w:spacing w:before="53"/>
                      <w:ind w:left="20"/>
                      <w:jc w:val="left"/>
                    </w:pPr>
                    <w:r>
                      <w:t>International</w:t>
                    </w:r>
                    <w:r>
                      <w:rPr>
                        <w:spacing w:val="-7"/>
                      </w:rPr>
                      <w:t xml:space="preserve"> </w:t>
                    </w:r>
                    <w:r>
                      <w:t>scientific</w:t>
                    </w:r>
                    <w:r>
                      <w:rPr>
                        <w:spacing w:val="-6"/>
                      </w:rPr>
                      <w:t xml:space="preserve"> </w:t>
                    </w:r>
                    <w:r>
                      <w:t>journal</w:t>
                    </w:r>
                    <w:r>
                      <w:rPr>
                        <w:spacing w:val="-6"/>
                      </w:rPr>
                      <w:t xml:space="preserve"> </w:t>
                    </w:r>
                    <w:r>
                      <w:t>«Grail</w:t>
                    </w:r>
                    <w:r>
                      <w:rPr>
                        <w:spacing w:val="-9"/>
                      </w:rPr>
                      <w:t xml:space="preserve"> </w:t>
                    </w:r>
                    <w:r>
                      <w:t>of</w:t>
                    </w:r>
                    <w:r>
                      <w:rPr>
                        <w:spacing w:val="-8"/>
                      </w:rPr>
                      <w:t xml:space="preserve"> </w:t>
                    </w:r>
                    <w:r>
                      <w:t>Science»</w:t>
                    </w:r>
                    <w:r>
                      <w:rPr>
                        <w:spacing w:val="-2"/>
                      </w:rPr>
                      <w:t xml:space="preserve"> </w:t>
                    </w:r>
                    <w:r>
                      <w:t>|</w:t>
                    </w:r>
                    <w:r>
                      <w:rPr>
                        <w:spacing w:val="-3"/>
                      </w:rPr>
                      <w:t xml:space="preserve"> </w:t>
                    </w:r>
                    <w:r>
                      <w:t>№</w:t>
                    </w:r>
                    <w:r>
                      <w:rPr>
                        <w:spacing w:val="-9"/>
                      </w:rPr>
                      <w:t xml:space="preserve"> </w:t>
                    </w:r>
                    <w:r>
                      <w:t>53</w:t>
                    </w:r>
                    <w:r>
                      <w:rPr>
                        <w:spacing w:val="-8"/>
                      </w:rPr>
                      <w:t xml:space="preserve"> </w:t>
                    </w:r>
                    <w:r>
                      <w:t>(June,</w:t>
                    </w:r>
                    <w:r>
                      <w:rPr>
                        <w:spacing w:val="-8"/>
                      </w:rPr>
                      <w:t xml:space="preserve"> </w:t>
                    </w:r>
                    <w:r>
                      <w:rPr>
                        <w:spacing w:val="-2"/>
                      </w:rPr>
                      <w:t>2025)</w:t>
                    </w:r>
                  </w:p>
                  <w:p w:rsidR="00A71326" w:rsidRDefault="00A71326">
                    <w:pPr>
                      <w:spacing w:before="41"/>
                      <w:ind w:left="20"/>
                      <w:rPr>
                        <w:sz w:val="16"/>
                      </w:rPr>
                    </w:pPr>
                    <w:r>
                      <w:rPr>
                        <w:w w:val="90"/>
                        <w:sz w:val="16"/>
                      </w:rPr>
                      <w:t>ISSN</w:t>
                    </w:r>
                    <w:r>
                      <w:rPr>
                        <w:spacing w:val="-4"/>
                        <w:w w:val="90"/>
                        <w:sz w:val="16"/>
                      </w:rPr>
                      <w:t xml:space="preserve"> </w:t>
                    </w:r>
                    <w:r>
                      <w:rPr>
                        <w:spacing w:val="-2"/>
                        <w:w w:val="95"/>
                        <w:sz w:val="16"/>
                      </w:rPr>
                      <w:t>2710–3056</w:t>
                    </w:r>
                  </w:p>
                </w:txbxContent>
              </v:textbox>
              <w10:wrap anchorx="page" anchory="page"/>
            </v:shape>
          </w:pict>
        </mc:Fallback>
      </mc:AlternateContent>
    </w:r>
    <w:r>
      <w:rPr>
        <w:noProof/>
        <w:sz w:val="20"/>
      </w:rPr>
      <mc:AlternateContent>
        <mc:Choice Requires="wps">
          <w:drawing>
            <wp:anchor distT="0" distB="0" distL="0" distR="0" simplePos="0" relativeHeight="465731072" behindDoc="1" locked="0" layoutInCell="1" allowOverlap="1">
              <wp:simplePos x="0" y="0"/>
              <wp:positionH relativeFrom="page">
                <wp:posOffset>633476</wp:posOffset>
              </wp:positionH>
              <wp:positionV relativeFrom="page">
                <wp:posOffset>667356</wp:posOffset>
              </wp:positionV>
              <wp:extent cx="263525" cy="27686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3525" cy="276860"/>
                      </a:xfrm>
                      <a:prstGeom prst="rect">
                        <a:avLst/>
                      </a:prstGeom>
                    </wps:spPr>
                    <wps:txbx>
                      <w:txbxContent>
                        <w:p w:rsidR="00A71326" w:rsidRDefault="00A71326">
                          <w:pPr>
                            <w:spacing w:before="21"/>
                            <w:ind w:left="20"/>
                            <w:rPr>
                              <w:rFonts w:ascii="Arial Black"/>
                              <w:sz w:val="28"/>
                            </w:rPr>
                          </w:pPr>
                          <w:r>
                            <w:rPr>
                              <w:rFonts w:ascii="Arial Black"/>
                              <w:spacing w:val="-5"/>
                              <w:sz w:val="28"/>
                            </w:rPr>
                            <w:fldChar w:fldCharType="begin"/>
                          </w:r>
                          <w:r>
                            <w:rPr>
                              <w:rFonts w:ascii="Arial Black"/>
                              <w:spacing w:val="-5"/>
                              <w:sz w:val="28"/>
                            </w:rPr>
                            <w:instrText xml:space="preserve"> PAGE </w:instrText>
                          </w:r>
                          <w:r>
                            <w:rPr>
                              <w:rFonts w:ascii="Arial Black"/>
                              <w:spacing w:val="-5"/>
                              <w:sz w:val="28"/>
                            </w:rPr>
                            <w:fldChar w:fldCharType="separate"/>
                          </w:r>
                          <w:r>
                            <w:rPr>
                              <w:rFonts w:ascii="Arial Black"/>
                              <w:spacing w:val="-5"/>
                              <w:sz w:val="28"/>
                            </w:rPr>
                            <w:t>24</w:t>
                          </w:r>
                          <w:r>
                            <w:rPr>
                              <w:rFonts w:ascii="Arial Black"/>
                              <w:spacing w:val="-5"/>
                              <w:sz w:val="28"/>
                            </w:rPr>
                            <w:fldChar w:fldCharType="end"/>
                          </w:r>
                        </w:p>
                      </w:txbxContent>
                    </wps:txbx>
                    <wps:bodyPr wrap="square" lIns="0" tIns="0" rIns="0" bIns="0" rtlCol="0">
                      <a:noAutofit/>
                    </wps:bodyPr>
                  </wps:wsp>
                </a:graphicData>
              </a:graphic>
            </wp:anchor>
          </w:drawing>
        </mc:Choice>
        <mc:Fallback>
          <w:pict>
            <v:shape id="Textbox 19" o:spid="_x0000_s1121" type="#_x0000_t202" style="position:absolute;margin-left:49.9pt;margin-top:52.55pt;width:20.75pt;height:21.8pt;z-index:-3758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" filled="f" stroked="f">
              <v:textbox inset="0,0,0,0">
                <w:txbxContent>
                  <w:p w:rsidR="00A71326" w:rsidRDefault="00A71326">
                    <w:pPr>
                      <w:spacing w:before="21"/>
                      <w:ind w:left="20"/>
                      <w:rPr>
                        <w:rFonts w:ascii="Arial Black"/>
                        <w:sz w:val="28"/>
                      </w:rPr>
                    </w:pPr>
                    <w:r>
                      <w:rPr>
                        <w:rFonts w:ascii="Arial Black"/>
                        <w:spacing w:val="-5"/>
                        <w:sz w:val="28"/>
                      </w:rPr>
                      <w:fldChar w:fldCharType="begin"/>
                    </w:r>
                    <w:r>
                      <w:rPr>
                        <w:rFonts w:ascii="Arial Black"/>
                        <w:spacing w:val="-5"/>
                        <w:sz w:val="28"/>
                      </w:rPr>
                      <w:instrText xml:space="preserve"> PAGE </w:instrText>
                    </w:r>
                    <w:r>
                      <w:rPr>
                        <w:rFonts w:ascii="Arial Black"/>
                        <w:spacing w:val="-5"/>
                        <w:sz w:val="28"/>
                      </w:rPr>
                      <w:fldChar w:fldCharType="separate"/>
                    </w:r>
                    <w:r>
                      <w:rPr>
                        <w:rFonts w:ascii="Arial Black"/>
                        <w:spacing w:val="-5"/>
                        <w:sz w:val="28"/>
                      </w:rPr>
                      <w:t>24</w:t>
                    </w:r>
                    <w:r>
                      <w:rPr>
                        <w:rFonts w:ascii="Arial Black"/>
                        <w:spacing w:val="-5"/>
                        <w:sz w:val="28"/>
                      </w:rP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0"/>
      </w:rPr>
    </w:pPr>
    <w:r>
      <w:rPr>
        <w:noProof/>
        <w:sz w:val="20"/>
      </w:rPr>
      <w:drawing>
        <wp:anchor distT="0" distB="0" distL="0" distR="0" simplePos="0" relativeHeight="465731584" behindDoc="1" locked="0" layoutInCell="1" allowOverlap="1">
          <wp:simplePos x="0" y="0"/>
          <wp:positionH relativeFrom="page">
            <wp:posOffset>1073917</wp:posOffset>
          </wp:positionH>
          <wp:positionV relativeFrom="page">
            <wp:posOffset>371512</wp:posOffset>
          </wp:positionV>
          <wp:extent cx="171970" cy="315556"/>
          <wp:effectExtent l="0" t="0" r="0" b="0"/>
          <wp:wrapNone/>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 cstate="print"/>
                  <a:stretch>
                    <a:fillRect/>
                  </a:stretch>
                </pic:blipFill>
                <pic:spPr>
                  <a:xfrm>
                    <a:off x="0" y="0"/>
                    <a:ext cx="171970" cy="315556"/>
                  </a:xfrm>
                  <a:prstGeom prst="rect">
                    <a:avLst/>
                  </a:prstGeom>
                </pic:spPr>
              </pic:pic>
            </a:graphicData>
          </a:graphic>
        </wp:anchor>
      </w:drawing>
    </w:r>
    <w:r>
      <w:rPr>
        <w:noProof/>
        <w:sz w:val="20"/>
      </w:rPr>
      <mc:AlternateContent>
        <mc:Choice Requires="wps">
          <w:drawing>
            <wp:anchor distT="0" distB="0" distL="0" distR="0" simplePos="0" relativeHeight="465732096" behindDoc="1" locked="0" layoutInCell="1" allowOverlap="1">
              <wp:simplePos x="0" y="0"/>
              <wp:positionH relativeFrom="page">
                <wp:posOffset>0</wp:posOffset>
              </wp:positionH>
              <wp:positionV relativeFrom="page">
                <wp:posOffset>751840</wp:posOffset>
              </wp:positionV>
              <wp:extent cx="3478529" cy="635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78529" cy="6350"/>
                      </a:xfrm>
                      <a:custGeom>
                        <a:avLst/>
                        <a:gdLst/>
                        <a:ahLst/>
                        <a:cxnLst/>
                        <a:rect l="l" t="t" r="r" b="b"/>
                        <a:pathLst>
                          <a:path w="3478529" h="6350">
                            <a:moveTo>
                              <a:pt x="3478530" y="0"/>
                            </a:moveTo>
                            <a:lnTo>
                              <a:pt x="0" y="0"/>
                            </a:lnTo>
                            <a:lnTo>
                              <a:pt x="0" y="6350"/>
                            </a:lnTo>
                            <a:lnTo>
                              <a:pt x="3478530" y="6350"/>
                            </a:lnTo>
                            <a:lnTo>
                              <a:pt x="34785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6788A3B" id="Graphic 21" o:spid="_x0000_s1026" style="position:absolute;margin-left:0;margin-top:59.2pt;width:273.9pt;height:.5pt;z-index:-37584384;visibility:visible;mso-wrap-style:square;mso-wrap-distance-left:0;mso-wrap-distance-top:0;mso-wrap-distance-right:0;mso-wrap-distance-bottom:0;mso-position-horizontal:absolute;mso-position-horizontal-relative:page;mso-position-vertical:absolute;mso-position-vertical-relative:page;v-text-anchor:top" coordsize="3478529,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" path="m3478530,l,,,6350r3478530,l3478530,xe" fillcolor="black" stroked="f">
              <v:path arrowok="t"/>
              <w10:wrap anchorx="page" anchory="page"/>
            </v:shape>
          </w:pict>
        </mc:Fallback>
      </mc:AlternateContent>
    </w:r>
    <w:r>
      <w:rPr>
        <w:noProof/>
        <w:sz w:val="20"/>
      </w:rPr>
      <mc:AlternateContent>
        <mc:Choice Requires="wps">
          <w:drawing>
            <wp:anchor distT="0" distB="0" distL="0" distR="0" simplePos="0" relativeHeight="465732608" behindDoc="1" locked="0" layoutInCell="1" allowOverlap="1">
              <wp:simplePos x="0" y="0"/>
              <wp:positionH relativeFrom="page">
                <wp:posOffset>1645666</wp:posOffset>
              </wp:positionH>
              <wp:positionV relativeFrom="page">
                <wp:posOffset>434846</wp:posOffset>
              </wp:positionV>
              <wp:extent cx="4669155" cy="35306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69155" cy="353060"/>
                      </a:xfrm>
                      <a:prstGeom prst="rect">
                        <a:avLst/>
                      </a:prstGeom>
                    </wps:spPr>
                    <wps:txbx>
                      <w:txbxContent>
                        <w:p w:rsidR="00A71326" w:rsidRPr="00C67D95" w:rsidRDefault="00A71326">
                          <w:pPr>
                            <w:pStyle w:val="a3"/>
                            <w:spacing w:before="49"/>
                            <w:ind w:left="20"/>
                            <w:jc w:val="left"/>
                            <w:rPr>
                              <w:lang w:val="ru-RU"/>
                            </w:rPr>
                          </w:pPr>
                          <w:r w:rsidRPr="00C67D95">
                            <w:rPr>
                              <w:lang w:val="ru-RU"/>
                            </w:rPr>
                            <w:t>Міжнародний</w:t>
                          </w:r>
                          <w:r w:rsidRPr="00C67D95">
                            <w:rPr>
                              <w:spacing w:val="3"/>
                              <w:lang w:val="ru-RU"/>
                            </w:rPr>
                            <w:t xml:space="preserve"> </w:t>
                          </w:r>
                          <w:r w:rsidRPr="00C67D95">
                            <w:rPr>
                              <w:lang w:val="ru-RU"/>
                            </w:rPr>
                            <w:t>науковий</w:t>
                          </w:r>
                          <w:r w:rsidRPr="00C67D95">
                            <w:rPr>
                              <w:spacing w:val="3"/>
                              <w:lang w:val="ru-RU"/>
                            </w:rPr>
                            <w:t xml:space="preserve"> </w:t>
                          </w:r>
                          <w:r w:rsidRPr="00C67D95">
                            <w:rPr>
                              <w:lang w:val="ru-RU"/>
                            </w:rPr>
                            <w:t>журнал</w:t>
                          </w:r>
                          <w:r w:rsidRPr="00C67D95">
                            <w:rPr>
                              <w:spacing w:val="2"/>
                              <w:lang w:val="ru-RU"/>
                            </w:rPr>
                            <w:t xml:space="preserve"> </w:t>
                          </w:r>
                          <w:r w:rsidRPr="00C67D95">
                            <w:rPr>
                              <w:lang w:val="ru-RU"/>
                            </w:rPr>
                            <w:t>«Грааль</w:t>
                          </w:r>
                          <w:r w:rsidRPr="00C67D95">
                            <w:rPr>
                              <w:spacing w:val="4"/>
                              <w:lang w:val="ru-RU"/>
                            </w:rPr>
                            <w:t xml:space="preserve"> </w:t>
                          </w:r>
                          <w:r w:rsidRPr="00C67D95">
                            <w:rPr>
                              <w:lang w:val="ru-RU"/>
                            </w:rPr>
                            <w:t>науки»</w:t>
                          </w:r>
                          <w:r w:rsidRPr="00C67D95">
                            <w:rPr>
                              <w:spacing w:val="5"/>
                              <w:lang w:val="ru-RU"/>
                            </w:rPr>
                            <w:t xml:space="preserve"> </w:t>
                          </w:r>
                          <w:r w:rsidRPr="00C67D95">
                            <w:rPr>
                              <w:lang w:val="ru-RU"/>
                            </w:rPr>
                            <w:t>|</w:t>
                          </w:r>
                          <w:r w:rsidRPr="00C67D95">
                            <w:rPr>
                              <w:spacing w:val="7"/>
                              <w:lang w:val="ru-RU"/>
                            </w:rPr>
                            <w:t xml:space="preserve"> </w:t>
                          </w:r>
                          <w:r w:rsidRPr="00C67D95">
                            <w:rPr>
                              <w:lang w:val="ru-RU"/>
                            </w:rPr>
                            <w:t>№</w:t>
                          </w:r>
                          <w:r w:rsidRPr="00C67D95">
                            <w:rPr>
                              <w:spacing w:val="1"/>
                              <w:lang w:val="ru-RU"/>
                            </w:rPr>
                            <w:t xml:space="preserve"> </w:t>
                          </w:r>
                          <w:r w:rsidRPr="00C67D95">
                            <w:rPr>
                              <w:lang w:val="ru-RU"/>
                            </w:rPr>
                            <w:t>53</w:t>
                          </w:r>
                          <w:r w:rsidRPr="00C67D95">
                            <w:rPr>
                              <w:spacing w:val="2"/>
                              <w:lang w:val="ru-RU"/>
                            </w:rPr>
                            <w:t xml:space="preserve"> </w:t>
                          </w:r>
                          <w:r w:rsidRPr="00C67D95">
                            <w:rPr>
                              <w:rFonts w:ascii="Arial MT" w:hAnsi="Arial MT"/>
                              <w:lang w:val="ru-RU"/>
                            </w:rPr>
                            <w:t>(</w:t>
                          </w:r>
                          <w:r w:rsidRPr="00C67D95">
                            <w:rPr>
                              <w:lang w:val="ru-RU"/>
                            </w:rPr>
                            <w:t>червень,</w:t>
                          </w:r>
                          <w:r w:rsidRPr="00C67D95">
                            <w:rPr>
                              <w:spacing w:val="2"/>
                              <w:lang w:val="ru-RU"/>
                            </w:rPr>
                            <w:t xml:space="preserve"> </w:t>
                          </w:r>
                          <w:r w:rsidRPr="00C67D95">
                            <w:rPr>
                              <w:spacing w:val="-2"/>
                              <w:lang w:val="ru-RU"/>
                            </w:rPr>
                            <w:t>2025)</w:t>
                          </w:r>
                        </w:p>
                        <w:p w:rsidR="00A71326" w:rsidRDefault="00A71326">
                          <w:pPr>
                            <w:spacing w:before="39"/>
                            <w:ind w:right="20"/>
                            <w:jc w:val="right"/>
                            <w:rPr>
                              <w:sz w:val="16"/>
                            </w:rPr>
                          </w:pPr>
                          <w:r>
                            <w:rPr>
                              <w:w w:val="90"/>
                              <w:sz w:val="16"/>
                            </w:rPr>
                            <w:t>ISSN</w:t>
                          </w:r>
                          <w:r>
                            <w:rPr>
                              <w:spacing w:val="-4"/>
                              <w:w w:val="90"/>
                              <w:sz w:val="16"/>
                            </w:rPr>
                            <w:t xml:space="preserve"> </w:t>
                          </w:r>
                          <w:r>
                            <w:rPr>
                              <w:spacing w:val="-2"/>
                              <w:sz w:val="16"/>
                            </w:rPr>
                            <w:t>2710–3056</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2" o:spid="_x0000_s1122" type="#_x0000_t202" style="position:absolute;margin-left:129.6pt;margin-top:34.25pt;width:367.65pt;height:27.8pt;z-index:-3758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" filled="f" stroked="f">
              <v:textbox inset="0,0,0,0">
                <w:txbxContent>
                  <w:p w:rsidR="00A71326" w:rsidRPr="00C67D95" w:rsidRDefault="00A71326">
                    <w:pPr>
                      <w:pStyle w:val="a3"/>
                      <w:spacing w:before="49"/>
                      <w:ind w:left="20"/>
                      <w:jc w:val="left"/>
                      <w:rPr>
                        <w:lang w:val="ru-RU"/>
                      </w:rPr>
                    </w:pPr>
                    <w:r w:rsidRPr="00C67D95">
                      <w:rPr>
                        <w:lang w:val="ru-RU"/>
                      </w:rPr>
                      <w:t>Міжнародний</w:t>
                    </w:r>
                    <w:r w:rsidRPr="00C67D95">
                      <w:rPr>
                        <w:spacing w:val="3"/>
                        <w:lang w:val="ru-RU"/>
                      </w:rPr>
                      <w:t xml:space="preserve"> </w:t>
                    </w:r>
                    <w:r w:rsidRPr="00C67D95">
                      <w:rPr>
                        <w:lang w:val="ru-RU"/>
                      </w:rPr>
                      <w:t>науковий</w:t>
                    </w:r>
                    <w:r w:rsidRPr="00C67D95">
                      <w:rPr>
                        <w:spacing w:val="3"/>
                        <w:lang w:val="ru-RU"/>
                      </w:rPr>
                      <w:t xml:space="preserve"> </w:t>
                    </w:r>
                    <w:r w:rsidRPr="00C67D95">
                      <w:rPr>
                        <w:lang w:val="ru-RU"/>
                      </w:rPr>
                      <w:t>журнал</w:t>
                    </w:r>
                    <w:r w:rsidRPr="00C67D95">
                      <w:rPr>
                        <w:spacing w:val="2"/>
                        <w:lang w:val="ru-RU"/>
                      </w:rPr>
                      <w:t xml:space="preserve"> </w:t>
                    </w:r>
                    <w:r w:rsidRPr="00C67D95">
                      <w:rPr>
                        <w:lang w:val="ru-RU"/>
                      </w:rPr>
                      <w:t>«Грааль</w:t>
                    </w:r>
                    <w:r w:rsidRPr="00C67D95">
                      <w:rPr>
                        <w:spacing w:val="4"/>
                        <w:lang w:val="ru-RU"/>
                      </w:rPr>
                      <w:t xml:space="preserve"> </w:t>
                    </w:r>
                    <w:r w:rsidRPr="00C67D95">
                      <w:rPr>
                        <w:lang w:val="ru-RU"/>
                      </w:rPr>
                      <w:t>науки»</w:t>
                    </w:r>
                    <w:r w:rsidRPr="00C67D95">
                      <w:rPr>
                        <w:spacing w:val="5"/>
                        <w:lang w:val="ru-RU"/>
                      </w:rPr>
                      <w:t xml:space="preserve"> </w:t>
                    </w:r>
                    <w:r w:rsidRPr="00C67D95">
                      <w:rPr>
                        <w:lang w:val="ru-RU"/>
                      </w:rPr>
                      <w:t>|</w:t>
                    </w:r>
                    <w:r w:rsidRPr="00C67D95">
                      <w:rPr>
                        <w:spacing w:val="7"/>
                        <w:lang w:val="ru-RU"/>
                      </w:rPr>
                      <w:t xml:space="preserve"> </w:t>
                    </w:r>
                    <w:r w:rsidRPr="00C67D95">
                      <w:rPr>
                        <w:lang w:val="ru-RU"/>
                      </w:rPr>
                      <w:t>№</w:t>
                    </w:r>
                    <w:r w:rsidRPr="00C67D95">
                      <w:rPr>
                        <w:spacing w:val="1"/>
                        <w:lang w:val="ru-RU"/>
                      </w:rPr>
                      <w:t xml:space="preserve"> </w:t>
                    </w:r>
                    <w:r w:rsidRPr="00C67D95">
                      <w:rPr>
                        <w:lang w:val="ru-RU"/>
                      </w:rPr>
                      <w:t>53</w:t>
                    </w:r>
                    <w:r w:rsidRPr="00C67D95">
                      <w:rPr>
                        <w:spacing w:val="2"/>
                        <w:lang w:val="ru-RU"/>
                      </w:rPr>
                      <w:t xml:space="preserve"> </w:t>
                    </w:r>
                    <w:r w:rsidRPr="00C67D95">
                      <w:rPr>
                        <w:rFonts w:ascii="Arial MT" w:hAnsi="Arial MT"/>
                        <w:lang w:val="ru-RU"/>
                      </w:rPr>
                      <w:t>(</w:t>
                    </w:r>
                    <w:r w:rsidRPr="00C67D95">
                      <w:rPr>
                        <w:lang w:val="ru-RU"/>
                      </w:rPr>
                      <w:t>червень,</w:t>
                    </w:r>
                    <w:r w:rsidRPr="00C67D95">
                      <w:rPr>
                        <w:spacing w:val="2"/>
                        <w:lang w:val="ru-RU"/>
                      </w:rPr>
                      <w:t xml:space="preserve"> </w:t>
                    </w:r>
                    <w:r w:rsidRPr="00C67D95">
                      <w:rPr>
                        <w:spacing w:val="-2"/>
                        <w:lang w:val="ru-RU"/>
                      </w:rPr>
                      <w:t>2025)</w:t>
                    </w:r>
                  </w:p>
                  <w:p w:rsidR="00A71326" w:rsidRDefault="00A71326">
                    <w:pPr>
                      <w:spacing w:before="39"/>
                      <w:ind w:right="20"/>
                      <w:jc w:val="right"/>
                      <w:rPr>
                        <w:sz w:val="16"/>
                      </w:rPr>
                    </w:pPr>
                    <w:r>
                      <w:rPr>
                        <w:w w:val="90"/>
                        <w:sz w:val="16"/>
                      </w:rPr>
                      <w:t>ISSN</w:t>
                    </w:r>
                    <w:r>
                      <w:rPr>
                        <w:spacing w:val="-4"/>
                        <w:w w:val="90"/>
                        <w:sz w:val="16"/>
                      </w:rPr>
                      <w:t xml:space="preserve"> </w:t>
                    </w:r>
                    <w:r>
                      <w:rPr>
                        <w:spacing w:val="-2"/>
                        <w:sz w:val="16"/>
                      </w:rPr>
                      <w:t>2710–3056</w:t>
                    </w:r>
                  </w:p>
                </w:txbxContent>
              </v:textbox>
              <w10:wrap anchorx="page" anchory="page"/>
            </v:shape>
          </w:pict>
        </mc:Fallback>
      </mc:AlternateContent>
    </w:r>
    <w:r>
      <w:rPr>
        <w:noProof/>
        <w:sz w:val="20"/>
      </w:rPr>
      <mc:AlternateContent>
        <mc:Choice Requires="wps">
          <w:drawing>
            <wp:anchor distT="0" distB="0" distL="0" distR="0" simplePos="0" relativeHeight="465733120" behindDoc="1" locked="0" layoutInCell="1" allowOverlap="1">
              <wp:simplePos x="0" y="0"/>
              <wp:positionH relativeFrom="page">
                <wp:posOffset>6557009</wp:posOffset>
              </wp:positionH>
              <wp:positionV relativeFrom="page">
                <wp:posOffset>674976</wp:posOffset>
              </wp:positionV>
              <wp:extent cx="263525" cy="27686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3525" cy="276860"/>
                      </a:xfrm>
                      <a:prstGeom prst="rect">
                        <a:avLst/>
                      </a:prstGeom>
                    </wps:spPr>
                    <wps:txbx>
                      <w:txbxContent>
                        <w:p w:rsidR="00A71326" w:rsidRDefault="00A71326">
                          <w:pPr>
                            <w:spacing w:before="21"/>
                            <w:ind w:left="20"/>
                            <w:rPr>
                              <w:rFonts w:ascii="Arial Black"/>
                              <w:sz w:val="28"/>
                            </w:rPr>
                          </w:pPr>
                          <w:r>
                            <w:rPr>
                              <w:rFonts w:ascii="Arial Black"/>
                              <w:spacing w:val="-5"/>
                              <w:sz w:val="28"/>
                            </w:rPr>
                            <w:fldChar w:fldCharType="begin"/>
                          </w:r>
                          <w:r>
                            <w:rPr>
                              <w:rFonts w:ascii="Arial Black"/>
                              <w:spacing w:val="-5"/>
                              <w:sz w:val="28"/>
                            </w:rPr>
                            <w:instrText xml:space="preserve"> PAGE </w:instrText>
                          </w:r>
                          <w:r>
                            <w:rPr>
                              <w:rFonts w:ascii="Arial Black"/>
                              <w:spacing w:val="-5"/>
                              <w:sz w:val="28"/>
                            </w:rPr>
                            <w:fldChar w:fldCharType="separate"/>
                          </w:r>
                          <w:r>
                            <w:rPr>
                              <w:rFonts w:ascii="Arial Black"/>
                              <w:spacing w:val="-5"/>
                              <w:sz w:val="28"/>
                            </w:rPr>
                            <w:t>19</w:t>
                          </w:r>
                          <w:r>
                            <w:rPr>
                              <w:rFonts w:ascii="Arial Black"/>
                              <w:spacing w:val="-5"/>
                              <w:sz w:val="28"/>
                            </w:rPr>
                            <w:fldChar w:fldCharType="end"/>
                          </w:r>
                        </w:p>
                      </w:txbxContent>
                    </wps:txbx>
                    <wps:bodyPr wrap="square" lIns="0" tIns="0" rIns="0" bIns="0" rtlCol="0">
                      <a:noAutofit/>
                    </wps:bodyPr>
                  </wps:wsp>
                </a:graphicData>
              </a:graphic>
            </wp:anchor>
          </w:drawing>
        </mc:Choice>
        <mc:Fallback>
          <w:pict>
            <v:shape id="Textbox 23" o:spid="_x0000_s1123" type="#_x0000_t202" style="position:absolute;margin-left:516.3pt;margin-top:53.15pt;width:20.75pt;height:21.8pt;z-index:-3758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" filled="f" stroked="f">
              <v:textbox inset="0,0,0,0">
                <w:txbxContent>
                  <w:p w:rsidR="00A71326" w:rsidRDefault="00A71326">
                    <w:pPr>
                      <w:spacing w:before="21"/>
                      <w:ind w:left="20"/>
                      <w:rPr>
                        <w:rFonts w:ascii="Arial Black"/>
                        <w:sz w:val="28"/>
                      </w:rPr>
                    </w:pPr>
                    <w:r>
                      <w:rPr>
                        <w:rFonts w:ascii="Arial Black"/>
                        <w:spacing w:val="-5"/>
                        <w:sz w:val="28"/>
                      </w:rPr>
                      <w:fldChar w:fldCharType="begin"/>
                    </w:r>
                    <w:r>
                      <w:rPr>
                        <w:rFonts w:ascii="Arial Black"/>
                        <w:spacing w:val="-5"/>
                        <w:sz w:val="28"/>
                      </w:rPr>
                      <w:instrText xml:space="preserve"> PAGE </w:instrText>
                    </w:r>
                    <w:r>
                      <w:rPr>
                        <w:rFonts w:ascii="Arial Black"/>
                        <w:spacing w:val="-5"/>
                        <w:sz w:val="28"/>
                      </w:rPr>
                      <w:fldChar w:fldCharType="separate"/>
                    </w:r>
                    <w:r>
                      <w:rPr>
                        <w:rFonts w:ascii="Arial Black"/>
                        <w:spacing w:val="-5"/>
                        <w:sz w:val="28"/>
                      </w:rPr>
                      <w:t>19</w:t>
                    </w:r>
                    <w:r>
                      <w:rPr>
                        <w:rFonts w:ascii="Arial Black"/>
                        <w:spacing w:val="-5"/>
                        <w:sz w:val="28"/>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1326" w:rsidRDefault="00A71326">
    <w:pPr>
      <w:pStyle w:val="a3"/>
      <w:spacing w:line="14" w:lineRule="auto"/>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6365E3"/>
    <w:multiLevelType w:val="hybridMultilevel"/>
    <w:tmpl w:val="2964528E"/>
    <w:lvl w:ilvl="0" w:tplc="9ECC6D2C">
      <w:numFmt w:val="bullet"/>
      <w:lvlText w:val="-"/>
      <w:lvlJc w:val="left"/>
      <w:pPr>
        <w:ind w:left="1135" w:hanging="209"/>
      </w:pPr>
      <w:rPr>
        <w:rFonts w:ascii="Microsoft Sans Serif" w:eastAsia="Microsoft Sans Serif" w:hAnsi="Microsoft Sans Serif" w:cs="Microsoft Sans Serif" w:hint="default"/>
        <w:b w:val="0"/>
        <w:bCs w:val="0"/>
        <w:i w:val="0"/>
        <w:iCs w:val="0"/>
        <w:spacing w:val="0"/>
        <w:w w:val="96"/>
        <w:sz w:val="22"/>
        <w:szCs w:val="22"/>
        <w:lang w:val="en-US" w:eastAsia="en-US" w:bidi="ar-SA"/>
      </w:rPr>
    </w:lvl>
    <w:lvl w:ilvl="1" w:tplc="8B6C442A">
      <w:numFmt w:val="bullet"/>
      <w:lvlText w:val="-"/>
      <w:lvlJc w:val="left"/>
      <w:pPr>
        <w:ind w:left="1135" w:hanging="245"/>
      </w:pPr>
      <w:rPr>
        <w:rFonts w:ascii="Microsoft Sans Serif" w:eastAsia="Microsoft Sans Serif" w:hAnsi="Microsoft Sans Serif" w:cs="Microsoft Sans Serif" w:hint="default"/>
        <w:b w:val="0"/>
        <w:bCs w:val="0"/>
        <w:i w:val="0"/>
        <w:iCs w:val="0"/>
        <w:spacing w:val="0"/>
        <w:w w:val="96"/>
        <w:sz w:val="22"/>
        <w:szCs w:val="22"/>
        <w:lang w:val="en-US" w:eastAsia="en-US" w:bidi="ar-SA"/>
      </w:rPr>
    </w:lvl>
    <w:lvl w:ilvl="2" w:tplc="6D32B0DA">
      <w:numFmt w:val="bullet"/>
      <w:lvlText w:val="•"/>
      <w:lvlJc w:val="left"/>
      <w:pPr>
        <w:ind w:left="2952" w:hanging="245"/>
      </w:pPr>
      <w:rPr>
        <w:rFonts w:hint="default"/>
        <w:lang w:val="en-US" w:eastAsia="en-US" w:bidi="ar-SA"/>
      </w:rPr>
    </w:lvl>
    <w:lvl w:ilvl="3" w:tplc="35B84A80">
      <w:numFmt w:val="bullet"/>
      <w:lvlText w:val="•"/>
      <w:lvlJc w:val="left"/>
      <w:pPr>
        <w:ind w:left="3859" w:hanging="245"/>
      </w:pPr>
      <w:rPr>
        <w:rFonts w:hint="default"/>
        <w:lang w:val="en-US" w:eastAsia="en-US" w:bidi="ar-SA"/>
      </w:rPr>
    </w:lvl>
    <w:lvl w:ilvl="4" w:tplc="7400B590">
      <w:numFmt w:val="bullet"/>
      <w:lvlText w:val="•"/>
      <w:lvlJc w:val="left"/>
      <w:pPr>
        <w:ind w:left="4765" w:hanging="245"/>
      </w:pPr>
      <w:rPr>
        <w:rFonts w:hint="default"/>
        <w:lang w:val="en-US" w:eastAsia="en-US" w:bidi="ar-SA"/>
      </w:rPr>
    </w:lvl>
    <w:lvl w:ilvl="5" w:tplc="D21C0278">
      <w:numFmt w:val="bullet"/>
      <w:lvlText w:val="•"/>
      <w:lvlJc w:val="left"/>
      <w:pPr>
        <w:ind w:left="5672" w:hanging="245"/>
      </w:pPr>
      <w:rPr>
        <w:rFonts w:hint="default"/>
        <w:lang w:val="en-US" w:eastAsia="en-US" w:bidi="ar-SA"/>
      </w:rPr>
    </w:lvl>
    <w:lvl w:ilvl="6" w:tplc="F75E549A">
      <w:numFmt w:val="bullet"/>
      <w:lvlText w:val="•"/>
      <w:lvlJc w:val="left"/>
      <w:pPr>
        <w:ind w:left="6578" w:hanging="245"/>
      </w:pPr>
      <w:rPr>
        <w:rFonts w:hint="default"/>
        <w:lang w:val="en-US" w:eastAsia="en-US" w:bidi="ar-SA"/>
      </w:rPr>
    </w:lvl>
    <w:lvl w:ilvl="7" w:tplc="1014460C">
      <w:numFmt w:val="bullet"/>
      <w:lvlText w:val="•"/>
      <w:lvlJc w:val="left"/>
      <w:pPr>
        <w:ind w:left="7484" w:hanging="245"/>
      </w:pPr>
      <w:rPr>
        <w:rFonts w:hint="default"/>
        <w:lang w:val="en-US" w:eastAsia="en-US" w:bidi="ar-SA"/>
      </w:rPr>
    </w:lvl>
    <w:lvl w:ilvl="8" w:tplc="C0A8699A">
      <w:numFmt w:val="bullet"/>
      <w:lvlText w:val="•"/>
      <w:lvlJc w:val="left"/>
      <w:pPr>
        <w:ind w:left="8391" w:hanging="245"/>
      </w:pPr>
      <w:rPr>
        <w:rFonts w:hint="default"/>
        <w:lang w:val="en-US" w:eastAsia="en-US" w:bidi="ar-SA"/>
      </w:rPr>
    </w:lvl>
  </w:abstractNum>
  <w:abstractNum w:abstractNumId="1" w15:restartNumberingAfterBreak="0">
    <w:nsid w:val="29155094"/>
    <w:multiLevelType w:val="hybridMultilevel"/>
    <w:tmpl w:val="2500FE52"/>
    <w:lvl w:ilvl="0" w:tplc="393056A6">
      <w:start w:val="1"/>
      <w:numFmt w:val="decimal"/>
      <w:lvlText w:val="%1."/>
      <w:lvlJc w:val="left"/>
      <w:pPr>
        <w:ind w:left="234" w:hanging="212"/>
        <w:jc w:val="right"/>
      </w:pPr>
      <w:rPr>
        <w:rFonts w:ascii="Microsoft Sans Serif" w:eastAsia="Microsoft Sans Serif" w:hAnsi="Microsoft Sans Serif" w:cs="Microsoft Sans Serif" w:hint="default"/>
        <w:b w:val="0"/>
        <w:bCs w:val="0"/>
        <w:i w:val="0"/>
        <w:iCs w:val="0"/>
        <w:spacing w:val="0"/>
        <w:w w:val="96"/>
        <w:sz w:val="18"/>
        <w:szCs w:val="18"/>
        <w:lang w:val="en-US" w:eastAsia="en-US" w:bidi="ar-SA"/>
      </w:rPr>
    </w:lvl>
    <w:lvl w:ilvl="1" w:tplc="764A9630">
      <w:numFmt w:val="bullet"/>
      <w:lvlText w:val="•"/>
      <w:lvlJc w:val="left"/>
      <w:pPr>
        <w:ind w:left="769" w:hanging="212"/>
      </w:pPr>
      <w:rPr>
        <w:rFonts w:hint="default"/>
        <w:lang w:val="en-US" w:eastAsia="en-US" w:bidi="ar-SA"/>
      </w:rPr>
    </w:lvl>
    <w:lvl w:ilvl="2" w:tplc="1A0EED32">
      <w:numFmt w:val="bullet"/>
      <w:lvlText w:val="•"/>
      <w:lvlJc w:val="left"/>
      <w:pPr>
        <w:ind w:left="1298" w:hanging="212"/>
      </w:pPr>
      <w:rPr>
        <w:rFonts w:hint="default"/>
        <w:lang w:val="en-US" w:eastAsia="en-US" w:bidi="ar-SA"/>
      </w:rPr>
    </w:lvl>
    <w:lvl w:ilvl="3" w:tplc="3564AC1C">
      <w:numFmt w:val="bullet"/>
      <w:lvlText w:val="•"/>
      <w:lvlJc w:val="left"/>
      <w:pPr>
        <w:ind w:left="1827" w:hanging="212"/>
      </w:pPr>
      <w:rPr>
        <w:rFonts w:hint="default"/>
        <w:lang w:val="en-US" w:eastAsia="en-US" w:bidi="ar-SA"/>
      </w:rPr>
    </w:lvl>
    <w:lvl w:ilvl="4" w:tplc="2926F0C2">
      <w:numFmt w:val="bullet"/>
      <w:lvlText w:val="•"/>
      <w:lvlJc w:val="left"/>
      <w:pPr>
        <w:ind w:left="2356" w:hanging="212"/>
      </w:pPr>
      <w:rPr>
        <w:rFonts w:hint="default"/>
        <w:lang w:val="en-US" w:eastAsia="en-US" w:bidi="ar-SA"/>
      </w:rPr>
    </w:lvl>
    <w:lvl w:ilvl="5" w:tplc="EFFC462E">
      <w:numFmt w:val="bullet"/>
      <w:lvlText w:val="•"/>
      <w:lvlJc w:val="left"/>
      <w:pPr>
        <w:ind w:left="2885" w:hanging="212"/>
      </w:pPr>
      <w:rPr>
        <w:rFonts w:hint="default"/>
        <w:lang w:val="en-US" w:eastAsia="en-US" w:bidi="ar-SA"/>
      </w:rPr>
    </w:lvl>
    <w:lvl w:ilvl="6" w:tplc="BA06F514">
      <w:numFmt w:val="bullet"/>
      <w:lvlText w:val="•"/>
      <w:lvlJc w:val="left"/>
      <w:pPr>
        <w:ind w:left="3414" w:hanging="212"/>
      </w:pPr>
      <w:rPr>
        <w:rFonts w:hint="default"/>
        <w:lang w:val="en-US" w:eastAsia="en-US" w:bidi="ar-SA"/>
      </w:rPr>
    </w:lvl>
    <w:lvl w:ilvl="7" w:tplc="A7921FDC">
      <w:numFmt w:val="bullet"/>
      <w:lvlText w:val="•"/>
      <w:lvlJc w:val="left"/>
      <w:pPr>
        <w:ind w:left="3943" w:hanging="212"/>
      </w:pPr>
      <w:rPr>
        <w:rFonts w:hint="default"/>
        <w:lang w:val="en-US" w:eastAsia="en-US" w:bidi="ar-SA"/>
      </w:rPr>
    </w:lvl>
    <w:lvl w:ilvl="8" w:tplc="C414D8F4">
      <w:numFmt w:val="bullet"/>
      <w:lvlText w:val="•"/>
      <w:lvlJc w:val="left"/>
      <w:pPr>
        <w:ind w:left="4472" w:hanging="212"/>
      </w:pPr>
      <w:rPr>
        <w:rFonts w:hint="default"/>
        <w:lang w:val="en-US" w:eastAsia="en-US" w:bidi="ar-SA"/>
      </w:rPr>
    </w:lvl>
  </w:abstractNum>
  <w:abstractNum w:abstractNumId="2" w15:restartNumberingAfterBreak="0">
    <w:nsid w:val="389D21E1"/>
    <w:multiLevelType w:val="hybridMultilevel"/>
    <w:tmpl w:val="BA8AC62C"/>
    <w:lvl w:ilvl="0" w:tplc="F7E6D2C4">
      <w:start w:val="1"/>
      <w:numFmt w:val="decimal"/>
      <w:lvlText w:val="%1."/>
      <w:lvlJc w:val="left"/>
      <w:pPr>
        <w:ind w:left="852" w:hanging="286"/>
        <w:jc w:val="left"/>
      </w:pPr>
      <w:rPr>
        <w:rFonts w:ascii="Microsoft Sans Serif" w:eastAsia="Microsoft Sans Serif" w:hAnsi="Microsoft Sans Serif" w:cs="Microsoft Sans Serif" w:hint="default"/>
        <w:b w:val="0"/>
        <w:bCs w:val="0"/>
        <w:i w:val="0"/>
        <w:iCs w:val="0"/>
        <w:spacing w:val="0"/>
        <w:w w:val="97"/>
        <w:sz w:val="22"/>
        <w:szCs w:val="22"/>
        <w:lang w:val="en-US" w:eastAsia="en-US" w:bidi="ar-SA"/>
      </w:rPr>
    </w:lvl>
    <w:lvl w:ilvl="1" w:tplc="360CC27A">
      <w:numFmt w:val="bullet"/>
      <w:lvlText w:val="•"/>
      <w:lvlJc w:val="left"/>
      <w:pPr>
        <w:ind w:left="1794" w:hanging="286"/>
      </w:pPr>
      <w:rPr>
        <w:rFonts w:hint="default"/>
        <w:lang w:val="en-US" w:eastAsia="en-US" w:bidi="ar-SA"/>
      </w:rPr>
    </w:lvl>
    <w:lvl w:ilvl="2" w:tplc="3B4AE256">
      <w:numFmt w:val="bullet"/>
      <w:lvlText w:val="•"/>
      <w:lvlJc w:val="left"/>
      <w:pPr>
        <w:ind w:left="2728" w:hanging="286"/>
      </w:pPr>
      <w:rPr>
        <w:rFonts w:hint="default"/>
        <w:lang w:val="en-US" w:eastAsia="en-US" w:bidi="ar-SA"/>
      </w:rPr>
    </w:lvl>
    <w:lvl w:ilvl="3" w:tplc="A30C9E42">
      <w:numFmt w:val="bullet"/>
      <w:lvlText w:val="•"/>
      <w:lvlJc w:val="left"/>
      <w:pPr>
        <w:ind w:left="3663" w:hanging="286"/>
      </w:pPr>
      <w:rPr>
        <w:rFonts w:hint="default"/>
        <w:lang w:val="en-US" w:eastAsia="en-US" w:bidi="ar-SA"/>
      </w:rPr>
    </w:lvl>
    <w:lvl w:ilvl="4" w:tplc="E4ECCBC4">
      <w:numFmt w:val="bullet"/>
      <w:lvlText w:val="•"/>
      <w:lvlJc w:val="left"/>
      <w:pPr>
        <w:ind w:left="4597" w:hanging="286"/>
      </w:pPr>
      <w:rPr>
        <w:rFonts w:hint="default"/>
        <w:lang w:val="en-US" w:eastAsia="en-US" w:bidi="ar-SA"/>
      </w:rPr>
    </w:lvl>
    <w:lvl w:ilvl="5" w:tplc="CE74C72A">
      <w:numFmt w:val="bullet"/>
      <w:lvlText w:val="•"/>
      <w:lvlJc w:val="left"/>
      <w:pPr>
        <w:ind w:left="5532" w:hanging="286"/>
      </w:pPr>
      <w:rPr>
        <w:rFonts w:hint="default"/>
        <w:lang w:val="en-US" w:eastAsia="en-US" w:bidi="ar-SA"/>
      </w:rPr>
    </w:lvl>
    <w:lvl w:ilvl="6" w:tplc="4CE8E844">
      <w:numFmt w:val="bullet"/>
      <w:lvlText w:val="•"/>
      <w:lvlJc w:val="left"/>
      <w:pPr>
        <w:ind w:left="6466" w:hanging="286"/>
      </w:pPr>
      <w:rPr>
        <w:rFonts w:hint="default"/>
        <w:lang w:val="en-US" w:eastAsia="en-US" w:bidi="ar-SA"/>
      </w:rPr>
    </w:lvl>
    <w:lvl w:ilvl="7" w:tplc="FB0C870E">
      <w:numFmt w:val="bullet"/>
      <w:lvlText w:val="•"/>
      <w:lvlJc w:val="left"/>
      <w:pPr>
        <w:ind w:left="7400" w:hanging="286"/>
      </w:pPr>
      <w:rPr>
        <w:rFonts w:hint="default"/>
        <w:lang w:val="en-US" w:eastAsia="en-US" w:bidi="ar-SA"/>
      </w:rPr>
    </w:lvl>
    <w:lvl w:ilvl="8" w:tplc="B630FB96">
      <w:numFmt w:val="bullet"/>
      <w:lvlText w:val="•"/>
      <w:lvlJc w:val="left"/>
      <w:pPr>
        <w:ind w:left="8335" w:hanging="286"/>
      </w:pPr>
      <w:rPr>
        <w:rFonts w:hint="default"/>
        <w:lang w:val="en-US" w:eastAsia="en-US" w:bidi="ar-SA"/>
      </w:rPr>
    </w:lvl>
  </w:abstractNum>
  <w:abstractNum w:abstractNumId="3" w15:restartNumberingAfterBreak="0">
    <w:nsid w:val="483C5DEE"/>
    <w:multiLevelType w:val="hybridMultilevel"/>
    <w:tmpl w:val="69765564"/>
    <w:lvl w:ilvl="0" w:tplc="624A3040">
      <w:numFmt w:val="bullet"/>
      <w:lvlText w:val="-"/>
      <w:lvlJc w:val="left"/>
      <w:pPr>
        <w:ind w:left="1135" w:hanging="219"/>
      </w:pPr>
      <w:rPr>
        <w:rFonts w:ascii="Microsoft Sans Serif" w:eastAsia="Microsoft Sans Serif" w:hAnsi="Microsoft Sans Serif" w:cs="Microsoft Sans Serif" w:hint="default"/>
        <w:b w:val="0"/>
        <w:bCs w:val="0"/>
        <w:i w:val="0"/>
        <w:iCs w:val="0"/>
        <w:spacing w:val="0"/>
        <w:w w:val="96"/>
        <w:sz w:val="22"/>
        <w:szCs w:val="22"/>
        <w:lang w:val="en-US" w:eastAsia="en-US" w:bidi="ar-SA"/>
      </w:rPr>
    </w:lvl>
    <w:lvl w:ilvl="1" w:tplc="78442758">
      <w:numFmt w:val="bullet"/>
      <w:lvlText w:val="•"/>
      <w:lvlJc w:val="left"/>
      <w:pPr>
        <w:ind w:left="2046" w:hanging="219"/>
      </w:pPr>
      <w:rPr>
        <w:rFonts w:hint="default"/>
        <w:lang w:val="en-US" w:eastAsia="en-US" w:bidi="ar-SA"/>
      </w:rPr>
    </w:lvl>
    <w:lvl w:ilvl="2" w:tplc="C850527C">
      <w:numFmt w:val="bullet"/>
      <w:lvlText w:val="•"/>
      <w:lvlJc w:val="left"/>
      <w:pPr>
        <w:ind w:left="2952" w:hanging="219"/>
      </w:pPr>
      <w:rPr>
        <w:rFonts w:hint="default"/>
        <w:lang w:val="en-US" w:eastAsia="en-US" w:bidi="ar-SA"/>
      </w:rPr>
    </w:lvl>
    <w:lvl w:ilvl="3" w:tplc="DB665D40">
      <w:numFmt w:val="bullet"/>
      <w:lvlText w:val="•"/>
      <w:lvlJc w:val="left"/>
      <w:pPr>
        <w:ind w:left="3859" w:hanging="219"/>
      </w:pPr>
      <w:rPr>
        <w:rFonts w:hint="default"/>
        <w:lang w:val="en-US" w:eastAsia="en-US" w:bidi="ar-SA"/>
      </w:rPr>
    </w:lvl>
    <w:lvl w:ilvl="4" w:tplc="DDFA3AF6">
      <w:numFmt w:val="bullet"/>
      <w:lvlText w:val="•"/>
      <w:lvlJc w:val="left"/>
      <w:pPr>
        <w:ind w:left="4765" w:hanging="219"/>
      </w:pPr>
      <w:rPr>
        <w:rFonts w:hint="default"/>
        <w:lang w:val="en-US" w:eastAsia="en-US" w:bidi="ar-SA"/>
      </w:rPr>
    </w:lvl>
    <w:lvl w:ilvl="5" w:tplc="7C843CA8">
      <w:numFmt w:val="bullet"/>
      <w:lvlText w:val="•"/>
      <w:lvlJc w:val="left"/>
      <w:pPr>
        <w:ind w:left="5672" w:hanging="219"/>
      </w:pPr>
      <w:rPr>
        <w:rFonts w:hint="default"/>
        <w:lang w:val="en-US" w:eastAsia="en-US" w:bidi="ar-SA"/>
      </w:rPr>
    </w:lvl>
    <w:lvl w:ilvl="6" w:tplc="76D6674A">
      <w:numFmt w:val="bullet"/>
      <w:lvlText w:val="•"/>
      <w:lvlJc w:val="left"/>
      <w:pPr>
        <w:ind w:left="6578" w:hanging="219"/>
      </w:pPr>
      <w:rPr>
        <w:rFonts w:hint="default"/>
        <w:lang w:val="en-US" w:eastAsia="en-US" w:bidi="ar-SA"/>
      </w:rPr>
    </w:lvl>
    <w:lvl w:ilvl="7" w:tplc="1478AED0">
      <w:numFmt w:val="bullet"/>
      <w:lvlText w:val="•"/>
      <w:lvlJc w:val="left"/>
      <w:pPr>
        <w:ind w:left="7484" w:hanging="219"/>
      </w:pPr>
      <w:rPr>
        <w:rFonts w:hint="default"/>
        <w:lang w:val="en-US" w:eastAsia="en-US" w:bidi="ar-SA"/>
      </w:rPr>
    </w:lvl>
    <w:lvl w:ilvl="8" w:tplc="E4042B38">
      <w:numFmt w:val="bullet"/>
      <w:lvlText w:val="•"/>
      <w:lvlJc w:val="left"/>
      <w:pPr>
        <w:ind w:left="8391" w:hanging="219"/>
      </w:pPr>
      <w:rPr>
        <w:rFonts w:hint="default"/>
        <w:lang w:val="en-US" w:eastAsia="en-US" w:bidi="ar-SA"/>
      </w:rPr>
    </w:lvl>
  </w:abstractNum>
  <w:abstractNum w:abstractNumId="4" w15:restartNumberingAfterBreak="0">
    <w:nsid w:val="55E4578C"/>
    <w:multiLevelType w:val="hybridMultilevel"/>
    <w:tmpl w:val="A1A82CF0"/>
    <w:lvl w:ilvl="0" w:tplc="48287BF8">
      <w:start w:val="1"/>
      <w:numFmt w:val="decimal"/>
      <w:lvlText w:val="%1."/>
      <w:lvlJc w:val="left"/>
      <w:pPr>
        <w:ind w:left="540" w:hanging="195"/>
        <w:jc w:val="right"/>
      </w:pPr>
      <w:rPr>
        <w:rFonts w:ascii="Microsoft Sans Serif" w:eastAsia="Microsoft Sans Serif" w:hAnsi="Microsoft Sans Serif" w:cs="Microsoft Sans Serif" w:hint="default"/>
        <w:b w:val="0"/>
        <w:bCs w:val="0"/>
        <w:i w:val="0"/>
        <w:iCs w:val="0"/>
        <w:spacing w:val="0"/>
        <w:w w:val="96"/>
        <w:sz w:val="18"/>
        <w:szCs w:val="18"/>
        <w:lang w:val="en-US" w:eastAsia="en-US" w:bidi="ar-SA"/>
      </w:rPr>
    </w:lvl>
    <w:lvl w:ilvl="1" w:tplc="525AAD80">
      <w:numFmt w:val="bullet"/>
      <w:lvlText w:val="•"/>
      <w:lvlJc w:val="left"/>
      <w:pPr>
        <w:ind w:left="949" w:hanging="195"/>
      </w:pPr>
      <w:rPr>
        <w:rFonts w:hint="default"/>
        <w:lang w:val="en-US" w:eastAsia="en-US" w:bidi="ar-SA"/>
      </w:rPr>
    </w:lvl>
    <w:lvl w:ilvl="2" w:tplc="8946DCB2">
      <w:numFmt w:val="bullet"/>
      <w:lvlText w:val="•"/>
      <w:lvlJc w:val="left"/>
      <w:pPr>
        <w:ind w:left="1358" w:hanging="195"/>
      </w:pPr>
      <w:rPr>
        <w:rFonts w:hint="default"/>
        <w:lang w:val="en-US" w:eastAsia="en-US" w:bidi="ar-SA"/>
      </w:rPr>
    </w:lvl>
    <w:lvl w:ilvl="3" w:tplc="2E328F18">
      <w:numFmt w:val="bullet"/>
      <w:lvlText w:val="•"/>
      <w:lvlJc w:val="left"/>
      <w:pPr>
        <w:ind w:left="1768" w:hanging="195"/>
      </w:pPr>
      <w:rPr>
        <w:rFonts w:hint="default"/>
        <w:lang w:val="en-US" w:eastAsia="en-US" w:bidi="ar-SA"/>
      </w:rPr>
    </w:lvl>
    <w:lvl w:ilvl="4" w:tplc="2B78EEF0">
      <w:numFmt w:val="bullet"/>
      <w:lvlText w:val="•"/>
      <w:lvlJc w:val="left"/>
      <w:pPr>
        <w:ind w:left="2177" w:hanging="195"/>
      </w:pPr>
      <w:rPr>
        <w:rFonts w:hint="default"/>
        <w:lang w:val="en-US" w:eastAsia="en-US" w:bidi="ar-SA"/>
      </w:rPr>
    </w:lvl>
    <w:lvl w:ilvl="5" w:tplc="1072219C">
      <w:numFmt w:val="bullet"/>
      <w:lvlText w:val="•"/>
      <w:lvlJc w:val="left"/>
      <w:pPr>
        <w:ind w:left="2586" w:hanging="195"/>
      </w:pPr>
      <w:rPr>
        <w:rFonts w:hint="default"/>
        <w:lang w:val="en-US" w:eastAsia="en-US" w:bidi="ar-SA"/>
      </w:rPr>
    </w:lvl>
    <w:lvl w:ilvl="6" w:tplc="CCDC9ABE">
      <w:numFmt w:val="bullet"/>
      <w:lvlText w:val="•"/>
      <w:lvlJc w:val="left"/>
      <w:pPr>
        <w:ind w:left="2996" w:hanging="195"/>
      </w:pPr>
      <w:rPr>
        <w:rFonts w:hint="default"/>
        <w:lang w:val="en-US" w:eastAsia="en-US" w:bidi="ar-SA"/>
      </w:rPr>
    </w:lvl>
    <w:lvl w:ilvl="7" w:tplc="19E4A8C0">
      <w:numFmt w:val="bullet"/>
      <w:lvlText w:val="•"/>
      <w:lvlJc w:val="left"/>
      <w:pPr>
        <w:ind w:left="3405" w:hanging="195"/>
      </w:pPr>
      <w:rPr>
        <w:rFonts w:hint="default"/>
        <w:lang w:val="en-US" w:eastAsia="en-US" w:bidi="ar-SA"/>
      </w:rPr>
    </w:lvl>
    <w:lvl w:ilvl="8" w:tplc="6FF0D346">
      <w:numFmt w:val="bullet"/>
      <w:lvlText w:val="•"/>
      <w:lvlJc w:val="left"/>
      <w:pPr>
        <w:ind w:left="3814" w:hanging="195"/>
      </w:pPr>
      <w:rPr>
        <w:rFonts w:hint="default"/>
        <w:lang w:val="en-US" w:eastAsia="en-US" w:bidi="ar-SA"/>
      </w:rPr>
    </w:lvl>
  </w:abstractNum>
  <w:abstractNum w:abstractNumId="5" w15:restartNumberingAfterBreak="0">
    <w:nsid w:val="5AFA5FE2"/>
    <w:multiLevelType w:val="hybridMultilevel"/>
    <w:tmpl w:val="474A75DA"/>
    <w:lvl w:ilvl="0" w:tplc="A0B4CC2A">
      <w:start w:val="1"/>
      <w:numFmt w:val="decimal"/>
      <w:lvlText w:val="[%1]"/>
      <w:lvlJc w:val="left"/>
      <w:pPr>
        <w:ind w:left="1279" w:hanging="428"/>
        <w:jc w:val="right"/>
      </w:pPr>
      <w:rPr>
        <w:rFonts w:ascii="Microsoft Sans Serif" w:eastAsia="Microsoft Sans Serif" w:hAnsi="Microsoft Sans Serif" w:cs="Microsoft Sans Serif" w:hint="default"/>
        <w:b w:val="0"/>
        <w:bCs w:val="0"/>
        <w:i w:val="0"/>
        <w:iCs w:val="0"/>
        <w:spacing w:val="-1"/>
        <w:w w:val="102"/>
        <w:sz w:val="20"/>
        <w:szCs w:val="20"/>
        <w:lang w:val="en-US" w:eastAsia="en-US" w:bidi="ar-SA"/>
      </w:rPr>
    </w:lvl>
    <w:lvl w:ilvl="1" w:tplc="0B449C0E">
      <w:numFmt w:val="bullet"/>
      <w:lvlText w:val="•"/>
      <w:lvlJc w:val="left"/>
      <w:pPr>
        <w:ind w:left="2172" w:hanging="428"/>
      </w:pPr>
      <w:rPr>
        <w:rFonts w:hint="default"/>
        <w:lang w:val="en-US" w:eastAsia="en-US" w:bidi="ar-SA"/>
      </w:rPr>
    </w:lvl>
    <w:lvl w:ilvl="2" w:tplc="32100496">
      <w:numFmt w:val="bullet"/>
      <w:lvlText w:val="•"/>
      <w:lvlJc w:val="left"/>
      <w:pPr>
        <w:ind w:left="3064" w:hanging="428"/>
      </w:pPr>
      <w:rPr>
        <w:rFonts w:hint="default"/>
        <w:lang w:val="en-US" w:eastAsia="en-US" w:bidi="ar-SA"/>
      </w:rPr>
    </w:lvl>
    <w:lvl w:ilvl="3" w:tplc="32EE4C38">
      <w:numFmt w:val="bullet"/>
      <w:lvlText w:val="•"/>
      <w:lvlJc w:val="left"/>
      <w:pPr>
        <w:ind w:left="3957" w:hanging="428"/>
      </w:pPr>
      <w:rPr>
        <w:rFonts w:hint="default"/>
        <w:lang w:val="en-US" w:eastAsia="en-US" w:bidi="ar-SA"/>
      </w:rPr>
    </w:lvl>
    <w:lvl w:ilvl="4" w:tplc="87B815E8">
      <w:numFmt w:val="bullet"/>
      <w:lvlText w:val="•"/>
      <w:lvlJc w:val="left"/>
      <w:pPr>
        <w:ind w:left="4849" w:hanging="428"/>
      </w:pPr>
      <w:rPr>
        <w:rFonts w:hint="default"/>
        <w:lang w:val="en-US" w:eastAsia="en-US" w:bidi="ar-SA"/>
      </w:rPr>
    </w:lvl>
    <w:lvl w:ilvl="5" w:tplc="A308EBBE">
      <w:numFmt w:val="bullet"/>
      <w:lvlText w:val="•"/>
      <w:lvlJc w:val="left"/>
      <w:pPr>
        <w:ind w:left="5742" w:hanging="428"/>
      </w:pPr>
      <w:rPr>
        <w:rFonts w:hint="default"/>
        <w:lang w:val="en-US" w:eastAsia="en-US" w:bidi="ar-SA"/>
      </w:rPr>
    </w:lvl>
    <w:lvl w:ilvl="6" w:tplc="7A441934">
      <w:numFmt w:val="bullet"/>
      <w:lvlText w:val="•"/>
      <w:lvlJc w:val="left"/>
      <w:pPr>
        <w:ind w:left="6634" w:hanging="428"/>
      </w:pPr>
      <w:rPr>
        <w:rFonts w:hint="default"/>
        <w:lang w:val="en-US" w:eastAsia="en-US" w:bidi="ar-SA"/>
      </w:rPr>
    </w:lvl>
    <w:lvl w:ilvl="7" w:tplc="26ACFEDA">
      <w:numFmt w:val="bullet"/>
      <w:lvlText w:val="•"/>
      <w:lvlJc w:val="left"/>
      <w:pPr>
        <w:ind w:left="7526" w:hanging="428"/>
      </w:pPr>
      <w:rPr>
        <w:rFonts w:hint="default"/>
        <w:lang w:val="en-US" w:eastAsia="en-US" w:bidi="ar-SA"/>
      </w:rPr>
    </w:lvl>
    <w:lvl w:ilvl="8" w:tplc="9F202546">
      <w:numFmt w:val="bullet"/>
      <w:lvlText w:val="•"/>
      <w:lvlJc w:val="left"/>
      <w:pPr>
        <w:ind w:left="8419" w:hanging="428"/>
      </w:pPr>
      <w:rPr>
        <w:rFonts w:hint="default"/>
        <w:lang w:val="en-US" w:eastAsia="en-US" w:bidi="ar-SA"/>
      </w:rPr>
    </w:lvl>
  </w:abstractNum>
  <w:abstractNum w:abstractNumId="6" w15:restartNumberingAfterBreak="0">
    <w:nsid w:val="6E1F6DC8"/>
    <w:multiLevelType w:val="hybridMultilevel"/>
    <w:tmpl w:val="C132291A"/>
    <w:lvl w:ilvl="0" w:tplc="4E72C77E">
      <w:numFmt w:val="bullet"/>
      <w:lvlText w:val="-"/>
      <w:lvlJc w:val="left"/>
      <w:pPr>
        <w:ind w:left="141" w:hanging="116"/>
      </w:pPr>
      <w:rPr>
        <w:rFonts w:ascii="Tahoma" w:eastAsia="Tahoma" w:hAnsi="Tahoma" w:cs="Tahoma" w:hint="default"/>
        <w:spacing w:val="0"/>
        <w:w w:val="89"/>
        <w:lang w:val="en-US" w:eastAsia="en-US" w:bidi="ar-SA"/>
      </w:rPr>
    </w:lvl>
    <w:lvl w:ilvl="1" w:tplc="D4BA9F08">
      <w:numFmt w:val="bullet"/>
      <w:lvlText w:val="-"/>
      <w:lvlJc w:val="left"/>
      <w:pPr>
        <w:ind w:left="739" w:hanging="94"/>
      </w:pPr>
      <w:rPr>
        <w:rFonts w:ascii="Tahoma" w:eastAsia="Tahoma" w:hAnsi="Tahoma" w:cs="Tahoma" w:hint="default"/>
        <w:spacing w:val="0"/>
        <w:w w:val="89"/>
        <w:lang w:val="en-US" w:eastAsia="en-US" w:bidi="ar-SA"/>
      </w:rPr>
    </w:lvl>
    <w:lvl w:ilvl="2" w:tplc="7D2EADC2">
      <w:numFmt w:val="bullet"/>
      <w:lvlText w:val="•"/>
      <w:lvlJc w:val="left"/>
      <w:pPr>
        <w:ind w:left="1791" w:hanging="94"/>
      </w:pPr>
      <w:rPr>
        <w:rFonts w:hint="default"/>
        <w:lang w:val="en-US" w:eastAsia="en-US" w:bidi="ar-SA"/>
      </w:rPr>
    </w:lvl>
    <w:lvl w:ilvl="3" w:tplc="57803B84">
      <w:numFmt w:val="bullet"/>
      <w:lvlText w:val="•"/>
      <w:lvlJc w:val="left"/>
      <w:pPr>
        <w:ind w:left="2843" w:hanging="94"/>
      </w:pPr>
      <w:rPr>
        <w:rFonts w:hint="default"/>
        <w:lang w:val="en-US" w:eastAsia="en-US" w:bidi="ar-SA"/>
      </w:rPr>
    </w:lvl>
    <w:lvl w:ilvl="4" w:tplc="85A0ECC6">
      <w:numFmt w:val="bullet"/>
      <w:lvlText w:val="•"/>
      <w:lvlJc w:val="left"/>
      <w:pPr>
        <w:ind w:left="3894" w:hanging="94"/>
      </w:pPr>
      <w:rPr>
        <w:rFonts w:hint="default"/>
        <w:lang w:val="en-US" w:eastAsia="en-US" w:bidi="ar-SA"/>
      </w:rPr>
    </w:lvl>
    <w:lvl w:ilvl="5" w:tplc="15F496D0">
      <w:numFmt w:val="bullet"/>
      <w:lvlText w:val="•"/>
      <w:lvlJc w:val="left"/>
      <w:pPr>
        <w:ind w:left="4946" w:hanging="94"/>
      </w:pPr>
      <w:rPr>
        <w:rFonts w:hint="default"/>
        <w:lang w:val="en-US" w:eastAsia="en-US" w:bidi="ar-SA"/>
      </w:rPr>
    </w:lvl>
    <w:lvl w:ilvl="6" w:tplc="24C61782">
      <w:numFmt w:val="bullet"/>
      <w:lvlText w:val="•"/>
      <w:lvlJc w:val="left"/>
      <w:pPr>
        <w:ind w:left="5997" w:hanging="94"/>
      </w:pPr>
      <w:rPr>
        <w:rFonts w:hint="default"/>
        <w:lang w:val="en-US" w:eastAsia="en-US" w:bidi="ar-SA"/>
      </w:rPr>
    </w:lvl>
    <w:lvl w:ilvl="7" w:tplc="4C0494FE">
      <w:numFmt w:val="bullet"/>
      <w:lvlText w:val="•"/>
      <w:lvlJc w:val="left"/>
      <w:pPr>
        <w:ind w:left="7049" w:hanging="94"/>
      </w:pPr>
      <w:rPr>
        <w:rFonts w:hint="default"/>
        <w:lang w:val="en-US" w:eastAsia="en-US" w:bidi="ar-SA"/>
      </w:rPr>
    </w:lvl>
    <w:lvl w:ilvl="8" w:tplc="69A42B54">
      <w:numFmt w:val="bullet"/>
      <w:lvlText w:val="•"/>
      <w:lvlJc w:val="left"/>
      <w:pPr>
        <w:ind w:left="8100" w:hanging="94"/>
      </w:pPr>
      <w:rPr>
        <w:rFonts w:hint="default"/>
        <w:lang w:val="en-US" w:eastAsia="en-US" w:bidi="ar-SA"/>
      </w:rPr>
    </w:lvl>
  </w:abstractNum>
  <w:num w:numId="1">
    <w:abstractNumId w:val="1"/>
  </w:num>
  <w:num w:numId="2">
    <w:abstractNumId w:val="4"/>
  </w:num>
  <w:num w:numId="3">
    <w:abstractNumId w:val="5"/>
  </w:num>
  <w:num w:numId="4">
    <w:abstractNumId w:val="2"/>
  </w:num>
  <w:num w:numId="5">
    <w:abstractNumId w:val="0"/>
  </w:num>
  <w:num w:numId="6">
    <w:abstractNumId w:val="3"/>
  </w:num>
  <w:num w:numId="7">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6FEF"/>
    <w:rsid w:val="00022999"/>
    <w:rsid w:val="007C6FEF"/>
    <w:rsid w:val="008A5EDA"/>
    <w:rsid w:val="00A71326"/>
    <w:rsid w:val="00AD1ACB"/>
    <w:rsid w:val="00BF42E6"/>
    <w:rsid w:val="00C67D95"/>
    <w:rsid w:val="00CF42C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049236-4ACA-42EF-B9C0-33985FCCB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Microsoft Sans Serif" w:eastAsia="Microsoft Sans Serif" w:hAnsi="Microsoft Sans Serif" w:cs="Microsoft Sans Serif"/>
    </w:rPr>
  </w:style>
  <w:style w:type="paragraph" w:styleId="1">
    <w:name w:val="heading 1"/>
    <w:basedOn w:val="a"/>
    <w:uiPriority w:val="9"/>
    <w:qFormat/>
    <w:pPr>
      <w:ind w:left="852" w:right="736"/>
      <w:outlineLvl w:val="0"/>
    </w:pPr>
    <w:rPr>
      <w:rFonts w:ascii="Arial Black" w:eastAsia="Arial Black" w:hAnsi="Arial Black" w:cs="Arial Black"/>
      <w:sz w:val="36"/>
      <w:szCs w:val="36"/>
    </w:rPr>
  </w:style>
  <w:style w:type="paragraph" w:styleId="2">
    <w:name w:val="heading 2"/>
    <w:basedOn w:val="a"/>
    <w:uiPriority w:val="9"/>
    <w:unhideWhenUsed/>
    <w:qFormat/>
    <w:pPr>
      <w:spacing w:before="21"/>
      <w:ind w:left="60"/>
      <w:outlineLvl w:val="1"/>
    </w:pPr>
    <w:rPr>
      <w:rFonts w:ascii="Arial Black" w:eastAsia="Arial Black" w:hAnsi="Arial Black" w:cs="Arial Black"/>
      <w:sz w:val="28"/>
      <w:szCs w:val="28"/>
    </w:rPr>
  </w:style>
  <w:style w:type="paragraph" w:styleId="3">
    <w:name w:val="heading 3"/>
    <w:basedOn w:val="a"/>
    <w:uiPriority w:val="9"/>
    <w:unhideWhenUsed/>
    <w:qFormat/>
    <w:pPr>
      <w:spacing w:line="218" w:lineRule="exact"/>
      <w:outlineLvl w:val="2"/>
    </w:pPr>
    <w:rPr>
      <w:rFonts w:ascii="Times New Roman" w:eastAsia="Times New Roman" w:hAnsi="Times New Roman" w:cs="Times New Roman"/>
      <w:i/>
      <w:iCs/>
      <w:sz w:val="28"/>
      <w:szCs w:val="28"/>
    </w:rPr>
  </w:style>
  <w:style w:type="paragraph" w:styleId="4">
    <w:name w:val="heading 4"/>
    <w:basedOn w:val="a"/>
    <w:uiPriority w:val="9"/>
    <w:unhideWhenUsed/>
    <w:qFormat/>
    <w:pPr>
      <w:spacing w:line="202" w:lineRule="exact"/>
      <w:ind w:left="95"/>
      <w:outlineLvl w:val="3"/>
    </w:pPr>
    <w:rPr>
      <w:rFonts w:ascii="Times New Roman" w:eastAsia="Times New Roman" w:hAnsi="Times New Roman" w:cs="Times New Roman"/>
      <w:sz w:val="27"/>
      <w:szCs w:val="27"/>
    </w:rPr>
  </w:style>
  <w:style w:type="paragraph" w:styleId="5">
    <w:name w:val="heading 5"/>
    <w:basedOn w:val="a"/>
    <w:uiPriority w:val="9"/>
    <w:unhideWhenUsed/>
    <w:qFormat/>
    <w:pPr>
      <w:ind w:left="852"/>
      <w:jc w:val="both"/>
      <w:outlineLvl w:val="4"/>
    </w:pPr>
    <w:rPr>
      <w:sz w:val="24"/>
      <w:szCs w:val="24"/>
    </w:rPr>
  </w:style>
  <w:style w:type="paragraph" w:styleId="6">
    <w:name w:val="heading 6"/>
    <w:basedOn w:val="a"/>
    <w:uiPriority w:val="9"/>
    <w:unhideWhenUsed/>
    <w:qFormat/>
    <w:pPr>
      <w:ind w:left="20"/>
      <w:outlineLvl w:val="5"/>
    </w:pPr>
    <w:rPr>
      <w:rFonts w:ascii="Tahoma" w:eastAsia="Tahoma" w:hAnsi="Tahoma" w:cs="Tahoma"/>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2"/>
      <w:ind w:left="1135"/>
    </w:pPr>
    <w:rPr>
      <w:rFonts w:ascii="Arial Black" w:eastAsia="Arial Black" w:hAnsi="Arial Black" w:cs="Arial Black"/>
      <w:sz w:val="28"/>
      <w:szCs w:val="28"/>
    </w:rPr>
  </w:style>
  <w:style w:type="paragraph" w:styleId="20">
    <w:name w:val="toc 2"/>
    <w:basedOn w:val="a"/>
    <w:uiPriority w:val="1"/>
    <w:qFormat/>
    <w:pPr>
      <w:spacing w:before="266"/>
      <w:ind w:left="1135" w:right="1273"/>
      <w:jc w:val="both"/>
    </w:pPr>
    <w:rPr>
      <w:sz w:val="24"/>
      <w:szCs w:val="24"/>
    </w:rPr>
  </w:style>
  <w:style w:type="paragraph" w:styleId="30">
    <w:name w:val="toc 3"/>
    <w:basedOn w:val="a"/>
    <w:uiPriority w:val="1"/>
    <w:qFormat/>
    <w:pPr>
      <w:ind w:left="1135"/>
    </w:pPr>
    <w:rPr>
      <w:sz w:val="24"/>
      <w:szCs w:val="24"/>
    </w:rPr>
  </w:style>
  <w:style w:type="paragraph" w:styleId="a3">
    <w:name w:val="Body Text"/>
    <w:basedOn w:val="a"/>
    <w:uiPriority w:val="1"/>
    <w:qFormat/>
    <w:pPr>
      <w:jc w:val="both"/>
    </w:pPr>
  </w:style>
  <w:style w:type="paragraph" w:styleId="a4">
    <w:name w:val="List Paragraph"/>
    <w:basedOn w:val="a"/>
    <w:uiPriority w:val="1"/>
    <w:qFormat/>
    <w:pPr>
      <w:ind w:left="1562" w:hanging="428"/>
      <w:jc w:val="both"/>
    </w:pPr>
  </w:style>
  <w:style w:type="paragraph" w:customStyle="1" w:styleId="TableParagraph">
    <w:name w:val="Table Paragraph"/>
    <w:basedOn w:val="a"/>
    <w:uiPriority w:val="1"/>
    <w:qFormat/>
    <w:pP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orcid.org/0000-0001-9994-3073" TargetMode="External"/><Relationship Id="rId39" Type="http://schemas.openxmlformats.org/officeDocument/2006/relationships/header" Target="header5.xml"/><Relationship Id="rId21" Type="http://schemas.openxmlformats.org/officeDocument/2006/relationships/hyperlink" Target="https://orcid.org/0000-0001-9994-3073" TargetMode="External"/><Relationship Id="rId34" Type="http://schemas.openxmlformats.org/officeDocument/2006/relationships/hyperlink" Target="https://doi.org/10.32702/2306&#8211;6814.2024.6.32" TargetMode="External"/><Relationship Id="rId42"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yperlink" Target="https://orcid.org/0000-0002-4429-4579" TargetMode="External"/><Relationship Id="rId29" Type="http://schemas.openxmlformats.org/officeDocument/2006/relationships/footer" Target="footer4.xm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reativecommons.org/licenses/by/4.0/" TargetMode="External"/><Relationship Id="rId24" Type="http://schemas.openxmlformats.org/officeDocument/2006/relationships/image" Target="media/image6.png"/><Relationship Id="rId32" Type="http://schemas.openxmlformats.org/officeDocument/2006/relationships/hyperlink" Target="https://doi.org/10.36074/grail-of-science.08.12.2023.01" TargetMode="External"/><Relationship Id="rId37" Type="http://schemas.openxmlformats.org/officeDocument/2006/relationships/hyperlink" Target="mailto:info@ukrlogos.in.ua" TargetMode="External"/><Relationship Id="rId40" Type="http://schemas.openxmlformats.org/officeDocument/2006/relationships/footer" Target="footer6.xml"/><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s://orcid.org/0000-0001-9994-3073" TargetMode="External"/><Relationship Id="rId28" Type="http://schemas.openxmlformats.org/officeDocument/2006/relationships/hyperlink" Target="https://orcid.org/0000-0001-9994-3073" TargetMode="External"/><Relationship Id="rId36" Type="http://schemas.openxmlformats.org/officeDocument/2006/relationships/hyperlink" Target="mailto:rachael.a@iccm.org" TargetMode="External"/><Relationship Id="rId10" Type="http://schemas.openxmlformats.org/officeDocument/2006/relationships/image" Target="media/image3.png"/><Relationship Id="rId19" Type="http://schemas.openxmlformats.org/officeDocument/2006/relationships/image" Target="media/image5.png"/><Relationship Id="rId31" Type="http://schemas.openxmlformats.org/officeDocument/2006/relationships/hyperlink" Target="https://doi.org/10.36074/grail-of-science.08.12.2023.05"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yperlink" Target="https://orcid.org/0000-0002-4735-1241" TargetMode="External"/><Relationship Id="rId27" Type="http://schemas.openxmlformats.org/officeDocument/2006/relationships/hyperlink" Target="https://orcid.org/0000-0002-4735-1241" TargetMode="External"/><Relationship Id="rId30" Type="http://schemas.openxmlformats.org/officeDocument/2006/relationships/footer" Target="footer5.xml"/><Relationship Id="rId35" Type="http://schemas.openxmlformats.org/officeDocument/2006/relationships/hyperlink" Target="mailto:info@ukrlogos.in.ua" TargetMode="Externa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footer" Target="footer2.xml"/><Relationship Id="rId25" Type="http://schemas.openxmlformats.org/officeDocument/2006/relationships/hyperlink" Target="https://orcid.org/0000-0002-4429-4579" TargetMode="External"/><Relationship Id="rId33" Type="http://schemas.openxmlformats.org/officeDocument/2006/relationships/hyperlink" Target="http://www.economy.nayka.com.ua/pdf/" TargetMode="External"/><Relationship Id="rId38" Type="http://schemas.openxmlformats.org/officeDocument/2006/relationships/hyperlink" Target="mailto:rachael.a@iccm.org"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s://doi.org/10.36074/grail-of-science.20.06.2025" TargetMode="External"/><Relationship Id="rId1" Type="http://schemas.openxmlformats.org/officeDocument/2006/relationships/hyperlink" Target="https://doi.org/10.36074/grail-of-science.20.06.2025"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s://doi.org/10.36074/grail-of-science.20.06.2025" TargetMode="External"/><Relationship Id="rId1" Type="http://schemas.openxmlformats.org/officeDocument/2006/relationships/hyperlink" Target="https://doi.org/10.36074/grail-of-science.20.06.2025"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45</Pages>
  <Words>12314</Words>
  <Characters>70193</Characters>
  <Application>Microsoft Office Word</Application>
  <DocSecurity>0</DocSecurity>
  <Lines>584</Lines>
  <Paragraphs>164</Paragraphs>
  <ScaleCrop>false</ScaleCrop>
  <HeadingPairs>
    <vt:vector size="2" baseType="variant">
      <vt:variant>
        <vt:lpstr>Название</vt:lpstr>
      </vt:variant>
      <vt:variant>
        <vt:i4>1</vt:i4>
      </vt:variant>
    </vt:vector>
  </HeadingPairs>
  <TitlesOfParts>
    <vt:vector size="1" baseType="lpstr">
      <vt:lpstr>Grail of Science № 53 (June, 2025) - 20.06.2025</vt:lpstr>
    </vt:vector>
  </TitlesOfParts>
  <Company/>
  <LinksUpToDate>false</LinksUpToDate>
  <CharactersWithSpaces>82343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Grail of Science № 53 (June, 2025) - 20.06.2025</dc:title>
  <dc:creator>komp</dc:creator>
  <cp:lastModifiedBy> </cp:lastModifiedBy>
  <cp:revision>2</cp:revision>
  <dcterms:created xsi:type="dcterms:W3CDTF">2025-06-20T12:23:00Z</dcterms:created>
  <dcterms:modified xsi:type="dcterms:W3CDTF">2025-06-20T12:23:00Z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2025-06-20T00:00:00Z</vt:filetime>
  </property>
  <property fmtid="{D5CDD505-2E9C-101B-9397-08002B2CF9AE}" pid="3" name="Creator">
    <vt:lpwstr>Microsoft® Word для Microsoft 365</vt:lpwstr>
  </property>
  <property fmtid="{D5CDD505-2E9C-101B-9397-08002B2CF9AE}" pid="4" name="LastSaved">
    <vt:filetime>2025-06-20T00:00:00Z</vt:filetime>
  </property>
  <property fmtid="{D5CDD505-2E9C-101B-9397-08002B2CF9AE}" pid="5" name="Producer">
    <vt:lpwstr>Microsoft® Word для Microsoft 365</vt:lpwstr>
  </property>
</Properties>
</file>